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EF925" w14:textId="77777777" w:rsidR="00865AE9" w:rsidRPr="007441CC" w:rsidRDefault="00865AE9" w:rsidP="00865AE9">
      <w:pPr>
        <w:spacing w:after="0" w:line="240" w:lineRule="auto"/>
        <w:ind w:left="0" w:firstLine="0"/>
        <w:rPr>
          <w:rFonts w:eastAsia="Times New Roman"/>
          <w:b/>
          <w:bCs/>
          <w:color w:val="auto"/>
          <w:sz w:val="32"/>
          <w:szCs w:val="32"/>
          <w:lang w:val="en-GB"/>
        </w:rPr>
      </w:pPr>
    </w:p>
    <w:p w14:paraId="2F89669B" w14:textId="0AA4351E" w:rsidR="0076294F" w:rsidRPr="007441CC" w:rsidRDefault="0076294F" w:rsidP="00865AE9">
      <w:pPr>
        <w:spacing w:after="0" w:line="240" w:lineRule="auto"/>
        <w:ind w:left="0" w:firstLine="0"/>
        <w:jc w:val="center"/>
        <w:rPr>
          <w:rFonts w:eastAsia="Times New Roman"/>
          <w:b/>
          <w:bCs/>
          <w:color w:val="auto"/>
          <w:sz w:val="28"/>
          <w:szCs w:val="28"/>
          <w:lang w:val="en-GB"/>
        </w:rPr>
      </w:pPr>
      <w:r w:rsidRPr="007441CC">
        <w:rPr>
          <w:rFonts w:eastAsia="Times New Roman"/>
          <w:b/>
          <w:bCs/>
          <w:color w:val="auto"/>
          <w:sz w:val="28"/>
          <w:szCs w:val="28"/>
          <w:lang w:val="en-GB"/>
        </w:rPr>
        <w:t xml:space="preserve">National </w:t>
      </w:r>
      <w:r w:rsidR="001A5D6A" w:rsidRPr="007441CC">
        <w:rPr>
          <w:rFonts w:eastAsia="Times New Roman"/>
          <w:b/>
          <w:bCs/>
          <w:color w:val="auto"/>
          <w:sz w:val="28"/>
          <w:szCs w:val="28"/>
          <w:lang w:val="en-GB"/>
        </w:rPr>
        <w:t>Vo</w:t>
      </w:r>
      <w:r w:rsidR="00865AE9" w:rsidRPr="007441CC">
        <w:rPr>
          <w:rFonts w:eastAsia="Times New Roman"/>
          <w:b/>
          <w:bCs/>
          <w:color w:val="auto"/>
          <w:sz w:val="28"/>
          <w:szCs w:val="28"/>
          <w:lang w:val="en-GB"/>
        </w:rPr>
        <w:t xml:space="preserve">cational Certificate Level-1 &amp; 2 in </w:t>
      </w:r>
    </w:p>
    <w:p w14:paraId="4532035A" w14:textId="3C4C538D" w:rsidR="0076294F" w:rsidRPr="007441CC" w:rsidRDefault="0076294F" w:rsidP="0076294F">
      <w:pPr>
        <w:spacing w:after="0" w:line="240" w:lineRule="auto"/>
        <w:ind w:left="0" w:firstLine="0"/>
        <w:jc w:val="center"/>
        <w:rPr>
          <w:rFonts w:eastAsia="Times New Roman"/>
          <w:b/>
          <w:bCs/>
          <w:color w:val="auto"/>
          <w:sz w:val="28"/>
          <w:szCs w:val="28"/>
          <w:lang w:val="en-GB"/>
        </w:rPr>
      </w:pPr>
      <w:r w:rsidRPr="007441CC">
        <w:rPr>
          <w:rFonts w:eastAsia="Times New Roman"/>
          <w:b/>
          <w:bCs/>
          <w:color w:val="auto"/>
          <w:sz w:val="28"/>
          <w:szCs w:val="28"/>
          <w:lang w:val="en-GB"/>
        </w:rPr>
        <w:t>“Water Quality and Resource Management”</w:t>
      </w:r>
      <w:r w:rsidR="00865AE9" w:rsidRPr="007441CC">
        <w:rPr>
          <w:rFonts w:eastAsia="Times New Roman"/>
          <w:b/>
          <w:bCs/>
          <w:color w:val="auto"/>
          <w:sz w:val="28"/>
          <w:szCs w:val="28"/>
          <w:lang w:val="en-GB"/>
        </w:rPr>
        <w:t xml:space="preserve"> (Assistant) </w:t>
      </w:r>
    </w:p>
    <w:p w14:paraId="2AB772A2" w14:textId="77777777" w:rsidR="000219BD" w:rsidRPr="007441CC" w:rsidRDefault="0076294F" w:rsidP="0019755C">
      <w:pPr>
        <w:spacing w:after="0" w:line="360" w:lineRule="auto"/>
        <w:jc w:val="center"/>
        <w:rPr>
          <w:b/>
          <w:color w:val="auto"/>
          <w:sz w:val="36"/>
          <w:szCs w:val="44"/>
        </w:rPr>
      </w:pPr>
      <w:r w:rsidRPr="007441CC">
        <w:rPr>
          <w:b/>
          <w:noProof/>
          <w:color w:val="auto"/>
        </w:rPr>
        <w:drawing>
          <wp:anchor distT="0" distB="0" distL="114300" distR="114300" simplePos="0" relativeHeight="251654656" behindDoc="1" locked="0" layoutInCell="1" allowOverlap="1" wp14:anchorId="0E37E280" wp14:editId="10F8F60F">
            <wp:simplePos x="0" y="0"/>
            <wp:positionH relativeFrom="margin">
              <wp:posOffset>2933700</wp:posOffset>
            </wp:positionH>
            <wp:positionV relativeFrom="paragraph">
              <wp:posOffset>343535</wp:posOffset>
            </wp:positionV>
            <wp:extent cx="4010660" cy="2751455"/>
            <wp:effectExtent l="133350" t="76200" r="85090" b="125095"/>
            <wp:wrapTight wrapText="bothSides">
              <wp:wrapPolygon edited="0">
                <wp:start x="1744" y="-598"/>
                <wp:lineTo x="-410" y="-299"/>
                <wp:lineTo x="-718" y="2094"/>
                <wp:lineTo x="-616" y="20488"/>
                <wp:lineTo x="308" y="21236"/>
                <wp:lineTo x="1539" y="22133"/>
                <wp:lineTo x="1642" y="22432"/>
                <wp:lineTo x="19596" y="22432"/>
                <wp:lineTo x="19699" y="22133"/>
                <wp:lineTo x="20930" y="21236"/>
                <wp:lineTo x="21032" y="21236"/>
                <wp:lineTo x="21853" y="18993"/>
                <wp:lineTo x="21956" y="4486"/>
                <wp:lineTo x="21648" y="1645"/>
                <wp:lineTo x="19904" y="-299"/>
                <wp:lineTo x="19493" y="-598"/>
                <wp:lineTo x="1744" y="-59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10660" cy="275145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00BE1ADD" w:rsidRPr="007441CC">
        <w:rPr>
          <w:b/>
          <w:color w:val="auto"/>
          <w:sz w:val="32"/>
          <w:szCs w:val="32"/>
        </w:rPr>
        <w:br w:type="textWrapping" w:clear="all"/>
      </w:r>
    </w:p>
    <w:p w14:paraId="5AB569A5" w14:textId="77777777" w:rsidR="000219BD" w:rsidRPr="007441CC" w:rsidRDefault="000219BD" w:rsidP="0019755C">
      <w:pPr>
        <w:spacing w:line="360" w:lineRule="auto"/>
        <w:jc w:val="center"/>
        <w:rPr>
          <w:b/>
          <w:noProof/>
          <w:color w:val="auto"/>
          <w:sz w:val="32"/>
          <w:szCs w:val="32"/>
        </w:rPr>
      </w:pPr>
    </w:p>
    <w:p w14:paraId="7CA2D300" w14:textId="77777777" w:rsidR="002700B2" w:rsidRPr="007441CC" w:rsidRDefault="002700B2" w:rsidP="003A6D2D">
      <w:pPr>
        <w:spacing w:after="0" w:line="360" w:lineRule="auto"/>
        <w:ind w:left="0" w:firstLine="0"/>
        <w:rPr>
          <w:b/>
          <w:color w:val="auto"/>
          <w:sz w:val="32"/>
          <w:szCs w:val="44"/>
        </w:rPr>
      </w:pPr>
    </w:p>
    <w:p w14:paraId="0D85B511" w14:textId="77777777" w:rsidR="0076294F" w:rsidRPr="007441CC" w:rsidRDefault="0076294F" w:rsidP="0019755C">
      <w:pPr>
        <w:spacing w:after="0" w:line="360" w:lineRule="auto"/>
        <w:jc w:val="center"/>
        <w:rPr>
          <w:b/>
          <w:color w:val="auto"/>
          <w:sz w:val="32"/>
          <w:szCs w:val="44"/>
        </w:rPr>
      </w:pPr>
    </w:p>
    <w:p w14:paraId="5D800FA3" w14:textId="77777777" w:rsidR="0076294F" w:rsidRPr="007441CC" w:rsidRDefault="0076294F" w:rsidP="0019755C">
      <w:pPr>
        <w:spacing w:after="0" w:line="360" w:lineRule="auto"/>
        <w:jc w:val="center"/>
        <w:rPr>
          <w:b/>
          <w:color w:val="auto"/>
          <w:sz w:val="32"/>
          <w:szCs w:val="44"/>
        </w:rPr>
      </w:pPr>
    </w:p>
    <w:p w14:paraId="14E4BE7A" w14:textId="77777777" w:rsidR="0076294F" w:rsidRPr="007441CC" w:rsidRDefault="0076294F" w:rsidP="0019755C">
      <w:pPr>
        <w:spacing w:after="0" w:line="360" w:lineRule="auto"/>
        <w:jc w:val="center"/>
        <w:rPr>
          <w:b/>
          <w:color w:val="auto"/>
          <w:sz w:val="32"/>
          <w:szCs w:val="44"/>
        </w:rPr>
      </w:pPr>
    </w:p>
    <w:p w14:paraId="266C1521" w14:textId="77777777" w:rsidR="0076294F" w:rsidRPr="007441CC" w:rsidRDefault="0076294F" w:rsidP="0076294F">
      <w:pPr>
        <w:spacing w:after="0" w:line="360" w:lineRule="auto"/>
        <w:ind w:left="0" w:firstLine="0"/>
        <w:rPr>
          <w:b/>
          <w:color w:val="auto"/>
          <w:sz w:val="32"/>
          <w:szCs w:val="44"/>
        </w:rPr>
      </w:pPr>
    </w:p>
    <w:p w14:paraId="1B735F6B" w14:textId="77777777" w:rsidR="008C6072" w:rsidRPr="007441CC" w:rsidRDefault="008C6072" w:rsidP="0019755C">
      <w:pPr>
        <w:spacing w:after="0" w:line="360" w:lineRule="auto"/>
        <w:jc w:val="center"/>
        <w:rPr>
          <w:b/>
          <w:color w:val="auto"/>
          <w:sz w:val="32"/>
          <w:szCs w:val="44"/>
        </w:rPr>
      </w:pPr>
    </w:p>
    <w:p w14:paraId="55BD78E6" w14:textId="572E1A0B" w:rsidR="000219BD" w:rsidRPr="007441CC" w:rsidRDefault="000219BD" w:rsidP="00865AE9">
      <w:pPr>
        <w:spacing w:after="0" w:line="360" w:lineRule="auto"/>
        <w:jc w:val="center"/>
        <w:rPr>
          <w:b/>
          <w:color w:val="auto"/>
          <w:sz w:val="32"/>
          <w:szCs w:val="44"/>
        </w:rPr>
      </w:pPr>
      <w:r w:rsidRPr="007441CC">
        <w:rPr>
          <w:b/>
          <w:color w:val="auto"/>
          <w:sz w:val="32"/>
          <w:szCs w:val="44"/>
        </w:rPr>
        <w:t>(Curriculum)</w:t>
      </w:r>
    </w:p>
    <w:p w14:paraId="60D3E772" w14:textId="77777777" w:rsidR="000219BD" w:rsidRPr="007441CC" w:rsidRDefault="000219BD" w:rsidP="0019755C">
      <w:pPr>
        <w:spacing w:after="0" w:line="360" w:lineRule="auto"/>
        <w:jc w:val="center"/>
        <w:rPr>
          <w:b/>
          <w:color w:val="auto"/>
          <w:sz w:val="32"/>
          <w:szCs w:val="44"/>
        </w:rPr>
      </w:pPr>
      <w:r w:rsidRPr="007441CC">
        <w:rPr>
          <w:b/>
          <w:color w:val="auto"/>
          <w:sz w:val="32"/>
          <w:szCs w:val="44"/>
        </w:rPr>
        <w:t>National Vocational and Technical Training Commission (NAVTTC)</w:t>
      </w:r>
    </w:p>
    <w:p w14:paraId="3C62DCBA" w14:textId="77777777" w:rsidR="0076294F" w:rsidRPr="007441CC" w:rsidRDefault="000219BD" w:rsidP="0076294F">
      <w:pPr>
        <w:spacing w:line="360" w:lineRule="auto"/>
        <w:jc w:val="center"/>
        <w:rPr>
          <w:b/>
          <w:color w:val="auto"/>
          <w:sz w:val="32"/>
          <w:szCs w:val="44"/>
        </w:rPr>
      </w:pPr>
      <w:r w:rsidRPr="007441CC">
        <w:rPr>
          <w:b/>
          <w:color w:val="auto"/>
          <w:sz w:val="32"/>
          <w:szCs w:val="44"/>
        </w:rPr>
        <w:t>Government of Pakistan</w:t>
      </w:r>
    </w:p>
    <w:p w14:paraId="37BA9D05" w14:textId="77777777" w:rsidR="006D7B7E" w:rsidRPr="007441CC" w:rsidRDefault="006D7B7E" w:rsidP="0019755C">
      <w:pPr>
        <w:spacing w:line="360" w:lineRule="auto"/>
        <w:jc w:val="center"/>
        <w:rPr>
          <w:b/>
          <w:color w:val="auto"/>
          <w:sz w:val="32"/>
          <w:szCs w:val="44"/>
        </w:rPr>
      </w:pPr>
    </w:p>
    <w:sdt>
      <w:sdtPr>
        <w:rPr>
          <w:color w:val="auto"/>
          <w:highlight w:val="yellow"/>
        </w:rPr>
        <w:id w:val="655415960"/>
        <w:docPartObj>
          <w:docPartGallery w:val="Table of Contents"/>
        </w:docPartObj>
      </w:sdtPr>
      <w:sdtEndPr/>
      <w:sdtContent>
        <w:p w14:paraId="0D268D4E" w14:textId="77777777" w:rsidR="000219BD" w:rsidRPr="007441CC" w:rsidRDefault="000219BD" w:rsidP="0019755C">
          <w:pPr>
            <w:spacing w:after="160" w:line="360" w:lineRule="auto"/>
            <w:ind w:left="0" w:firstLine="0"/>
            <w:jc w:val="left"/>
            <w:rPr>
              <w:color w:val="auto"/>
            </w:rPr>
          </w:pPr>
          <w:r w:rsidRPr="007441CC">
            <w:rPr>
              <w:rFonts w:eastAsia="Cambria"/>
              <w:b/>
              <w:color w:val="auto"/>
            </w:rPr>
            <w:t>Table of Contents</w:t>
          </w:r>
        </w:p>
        <w:p w14:paraId="616FB7C0" w14:textId="77777777" w:rsidR="007441CC" w:rsidRPr="007441CC" w:rsidRDefault="00E46E66">
          <w:pPr>
            <w:pStyle w:val="TOC1"/>
            <w:tabs>
              <w:tab w:val="right" w:leader="dot" w:pos="13944"/>
            </w:tabs>
            <w:rPr>
              <w:rFonts w:asciiTheme="minorHAnsi" w:eastAsiaTheme="minorEastAsia" w:hAnsiTheme="minorHAnsi" w:cstheme="minorBidi"/>
              <w:noProof/>
              <w:color w:val="auto"/>
            </w:rPr>
          </w:pPr>
          <w:r w:rsidRPr="007441CC">
            <w:rPr>
              <w:color w:val="auto"/>
            </w:rPr>
            <w:fldChar w:fldCharType="begin"/>
          </w:r>
          <w:r w:rsidR="000219BD" w:rsidRPr="007441CC">
            <w:rPr>
              <w:color w:val="auto"/>
            </w:rPr>
            <w:instrText xml:space="preserve"> TOC \o "1-2" \h \z \u </w:instrText>
          </w:r>
          <w:r w:rsidRPr="007441CC">
            <w:rPr>
              <w:color w:val="auto"/>
            </w:rPr>
            <w:fldChar w:fldCharType="separate"/>
          </w:r>
          <w:hyperlink w:anchor="_Toc110114380" w:history="1">
            <w:r w:rsidR="007441CC" w:rsidRPr="007441CC">
              <w:rPr>
                <w:rStyle w:val="Hyperlink"/>
                <w:noProof/>
                <w:color w:val="auto"/>
              </w:rPr>
              <w:t>Introduction</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_Toc110114380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5</w:t>
            </w:r>
            <w:r w:rsidR="007441CC" w:rsidRPr="007441CC">
              <w:rPr>
                <w:noProof/>
                <w:webHidden/>
                <w:color w:val="auto"/>
              </w:rPr>
              <w:fldChar w:fldCharType="end"/>
            </w:r>
          </w:hyperlink>
        </w:p>
        <w:p w14:paraId="15E92994"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1" w:history="1">
            <w:r w:rsidR="007441CC" w:rsidRPr="007441CC">
              <w:rPr>
                <w:rStyle w:val="Hyperlink"/>
                <w:noProof/>
                <w:color w:val="auto"/>
              </w:rPr>
              <w:t>a.</w:t>
            </w:r>
            <w:r w:rsidR="007441CC" w:rsidRPr="007441CC">
              <w:rPr>
                <w:rFonts w:asciiTheme="minorHAnsi" w:eastAsiaTheme="minorEastAsia" w:hAnsiTheme="minorHAnsi" w:cstheme="minorBidi"/>
                <w:noProof/>
                <w:color w:val="auto"/>
              </w:rPr>
              <w:tab/>
            </w:r>
            <w:r w:rsidR="007441CC" w:rsidRPr="007441CC">
              <w:rPr>
                <w:rStyle w:val="Hyperlink"/>
                <w:noProof/>
                <w:color w:val="auto"/>
              </w:rPr>
              <w:t>Definition/Description of training program</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_Toc110114381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5</w:t>
            </w:r>
            <w:r w:rsidR="007441CC" w:rsidRPr="007441CC">
              <w:rPr>
                <w:noProof/>
                <w:webHidden/>
                <w:color w:val="auto"/>
              </w:rPr>
              <w:fldChar w:fldCharType="end"/>
            </w:r>
          </w:hyperlink>
        </w:p>
        <w:p w14:paraId="2CECCAAA"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2" w:history="1">
            <w:r w:rsidR="007441CC" w:rsidRPr="007441CC">
              <w:rPr>
                <w:rStyle w:val="Hyperlink"/>
                <w:noProof/>
                <w:color w:val="auto"/>
              </w:rPr>
              <w:t>b.</w:t>
            </w:r>
            <w:r w:rsidR="007441CC" w:rsidRPr="007441CC">
              <w:rPr>
                <w:rFonts w:asciiTheme="minorHAnsi" w:eastAsiaTheme="minorEastAsia" w:hAnsiTheme="minorHAnsi" w:cstheme="minorBidi"/>
                <w:noProof/>
                <w:color w:val="auto"/>
              </w:rPr>
              <w:tab/>
            </w:r>
            <w:r w:rsidR="007441CC" w:rsidRPr="007441CC">
              <w:rPr>
                <w:rStyle w:val="Hyperlink"/>
                <w:noProof/>
                <w:color w:val="auto"/>
              </w:rPr>
              <w:t>Purpose of the training program:</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_Toc110114382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5</w:t>
            </w:r>
            <w:r w:rsidR="007441CC" w:rsidRPr="007441CC">
              <w:rPr>
                <w:noProof/>
                <w:webHidden/>
                <w:color w:val="auto"/>
              </w:rPr>
              <w:fldChar w:fldCharType="end"/>
            </w:r>
          </w:hyperlink>
        </w:p>
        <w:p w14:paraId="1327A291"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3" w:history="1">
            <w:r w:rsidR="007441CC" w:rsidRPr="007441CC">
              <w:rPr>
                <w:rStyle w:val="Hyperlink"/>
                <w:noProof/>
                <w:color w:val="auto"/>
              </w:rPr>
              <w:t>c.</w:t>
            </w:r>
            <w:r w:rsidR="007441CC" w:rsidRPr="007441CC">
              <w:rPr>
                <w:rFonts w:asciiTheme="minorHAnsi" w:eastAsiaTheme="minorEastAsia" w:hAnsiTheme="minorHAnsi" w:cstheme="minorBidi"/>
                <w:noProof/>
                <w:color w:val="auto"/>
              </w:rPr>
              <w:tab/>
            </w:r>
            <w:r w:rsidR="007441CC" w:rsidRPr="007441CC">
              <w:rPr>
                <w:rStyle w:val="Hyperlink"/>
                <w:noProof/>
                <w:color w:val="auto"/>
              </w:rPr>
              <w:t>Overall objectives of training program:</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_Toc110114383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6</w:t>
            </w:r>
            <w:r w:rsidR="007441CC" w:rsidRPr="007441CC">
              <w:rPr>
                <w:noProof/>
                <w:webHidden/>
                <w:color w:val="auto"/>
              </w:rPr>
              <w:fldChar w:fldCharType="end"/>
            </w:r>
          </w:hyperlink>
        </w:p>
        <w:p w14:paraId="7294611A"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4" w:history="1">
            <w:r w:rsidR="007441CC" w:rsidRPr="007441CC">
              <w:rPr>
                <w:rStyle w:val="Hyperlink"/>
                <w:noProof/>
                <w:color w:val="auto"/>
              </w:rPr>
              <w:t>d.</w:t>
            </w:r>
            <w:r w:rsidR="007441CC" w:rsidRPr="007441CC">
              <w:rPr>
                <w:rFonts w:asciiTheme="minorHAnsi" w:eastAsiaTheme="minorEastAsia" w:hAnsiTheme="minorHAnsi" w:cstheme="minorBidi"/>
                <w:noProof/>
                <w:color w:val="auto"/>
              </w:rPr>
              <w:tab/>
            </w:r>
            <w:r w:rsidR="007441CC" w:rsidRPr="007441CC">
              <w:rPr>
                <w:rStyle w:val="Hyperlink"/>
                <w:noProof/>
                <w:color w:val="auto"/>
              </w:rPr>
              <w:t>Competencies to be gained after completion of course:</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_Toc110114384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6</w:t>
            </w:r>
            <w:r w:rsidR="007441CC" w:rsidRPr="007441CC">
              <w:rPr>
                <w:noProof/>
                <w:webHidden/>
                <w:color w:val="auto"/>
              </w:rPr>
              <w:fldChar w:fldCharType="end"/>
            </w:r>
          </w:hyperlink>
        </w:p>
        <w:p w14:paraId="415E06C6"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5" w:history="1">
            <w:r w:rsidR="007441CC" w:rsidRPr="007441CC">
              <w:rPr>
                <w:rStyle w:val="Hyperlink"/>
                <w:noProof/>
                <w:color w:val="auto"/>
              </w:rPr>
              <w:t>e.</w:t>
            </w:r>
            <w:r w:rsidR="007441CC" w:rsidRPr="007441CC">
              <w:rPr>
                <w:rFonts w:asciiTheme="minorHAnsi" w:eastAsiaTheme="minorEastAsia" w:hAnsiTheme="minorHAnsi" w:cstheme="minorBidi"/>
                <w:noProof/>
                <w:color w:val="auto"/>
              </w:rPr>
              <w:tab/>
            </w:r>
            <w:r w:rsidR="007441CC" w:rsidRPr="007441CC">
              <w:rPr>
                <w:rStyle w:val="Hyperlink"/>
                <w:noProof/>
                <w:color w:val="auto"/>
              </w:rPr>
              <w:t>Trainee entry level:</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_Toc110114385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8</w:t>
            </w:r>
            <w:r w:rsidR="007441CC" w:rsidRPr="007441CC">
              <w:rPr>
                <w:noProof/>
                <w:webHidden/>
                <w:color w:val="auto"/>
              </w:rPr>
              <w:fldChar w:fldCharType="end"/>
            </w:r>
          </w:hyperlink>
        </w:p>
        <w:p w14:paraId="4F36BC29"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6" w:history="1">
            <w:r w:rsidR="007441CC" w:rsidRPr="007441CC">
              <w:rPr>
                <w:rStyle w:val="Hyperlink"/>
                <w:noProof/>
                <w:color w:val="auto"/>
              </w:rPr>
              <w:t>f.</w:t>
            </w:r>
            <w:r w:rsidR="007441CC" w:rsidRPr="007441CC">
              <w:rPr>
                <w:rFonts w:asciiTheme="minorHAnsi" w:eastAsiaTheme="minorEastAsia" w:hAnsiTheme="minorHAnsi" w:cstheme="minorBidi"/>
                <w:noProof/>
                <w:color w:val="auto"/>
              </w:rPr>
              <w:tab/>
            </w:r>
            <w:r w:rsidR="007441CC" w:rsidRPr="007441CC">
              <w:rPr>
                <w:rStyle w:val="Hyperlink"/>
                <w:noProof/>
                <w:color w:val="auto"/>
              </w:rPr>
              <w:t>Minimum qualification of trainer: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_Toc110114386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9</w:t>
            </w:r>
            <w:r w:rsidR="007441CC" w:rsidRPr="007441CC">
              <w:rPr>
                <w:noProof/>
                <w:webHidden/>
                <w:color w:val="auto"/>
              </w:rPr>
              <w:fldChar w:fldCharType="end"/>
            </w:r>
          </w:hyperlink>
        </w:p>
        <w:p w14:paraId="01DD4FC2"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7" w:history="1">
            <w:r w:rsidR="007441CC" w:rsidRPr="007441CC">
              <w:rPr>
                <w:rStyle w:val="Hyperlink"/>
                <w:noProof/>
                <w:color w:val="auto"/>
              </w:rPr>
              <w:t>g.</w:t>
            </w:r>
            <w:r w:rsidR="007441CC" w:rsidRPr="007441CC">
              <w:rPr>
                <w:rFonts w:asciiTheme="minorHAnsi" w:eastAsiaTheme="minorEastAsia" w:hAnsiTheme="minorHAnsi" w:cstheme="minorBidi"/>
                <w:noProof/>
                <w:color w:val="auto"/>
              </w:rPr>
              <w:tab/>
            </w:r>
            <w:r w:rsidR="007441CC" w:rsidRPr="007441CC">
              <w:rPr>
                <w:rStyle w:val="Hyperlink"/>
                <w:noProof/>
                <w:color w:val="auto"/>
              </w:rPr>
              <w:t>Recommended trainer: trainee ratio</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_Toc110114387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9</w:t>
            </w:r>
            <w:r w:rsidR="007441CC" w:rsidRPr="007441CC">
              <w:rPr>
                <w:noProof/>
                <w:webHidden/>
                <w:color w:val="auto"/>
              </w:rPr>
              <w:fldChar w:fldCharType="end"/>
            </w:r>
          </w:hyperlink>
        </w:p>
        <w:p w14:paraId="2249774E"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8" w:history="1">
            <w:r w:rsidR="007441CC" w:rsidRPr="007441CC">
              <w:rPr>
                <w:rStyle w:val="Hyperlink"/>
                <w:noProof/>
                <w:color w:val="auto"/>
              </w:rPr>
              <w:t>h.</w:t>
            </w:r>
            <w:r w:rsidR="007441CC" w:rsidRPr="007441CC">
              <w:rPr>
                <w:rFonts w:asciiTheme="minorHAnsi" w:eastAsiaTheme="minorEastAsia" w:hAnsiTheme="minorHAnsi" w:cstheme="minorBidi"/>
                <w:noProof/>
                <w:color w:val="auto"/>
              </w:rPr>
              <w:tab/>
            </w:r>
            <w:r w:rsidR="007441CC" w:rsidRPr="007441CC">
              <w:rPr>
                <w:rStyle w:val="Hyperlink"/>
                <w:noProof/>
                <w:color w:val="auto"/>
              </w:rPr>
              <w:t>Medium of instruction i.e. language of instruction:</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_Toc110114388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9</w:t>
            </w:r>
            <w:r w:rsidR="007441CC" w:rsidRPr="007441CC">
              <w:rPr>
                <w:noProof/>
                <w:webHidden/>
                <w:color w:val="auto"/>
              </w:rPr>
              <w:fldChar w:fldCharType="end"/>
            </w:r>
          </w:hyperlink>
        </w:p>
        <w:p w14:paraId="7772BD28"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89" w:history="1">
            <w:r w:rsidR="007441CC" w:rsidRPr="007441CC">
              <w:rPr>
                <w:rStyle w:val="Hyperlink"/>
                <w:noProof/>
                <w:color w:val="auto"/>
              </w:rPr>
              <w:t>i.</w:t>
            </w:r>
            <w:r w:rsidR="007441CC" w:rsidRPr="007441CC">
              <w:rPr>
                <w:rFonts w:asciiTheme="minorHAnsi" w:eastAsiaTheme="minorEastAsia" w:hAnsiTheme="minorHAnsi" w:cstheme="minorBidi"/>
                <w:noProof/>
                <w:color w:val="auto"/>
              </w:rPr>
              <w:tab/>
            </w:r>
            <w:r w:rsidR="007441CC" w:rsidRPr="007441CC">
              <w:rPr>
                <w:rStyle w:val="Hyperlink"/>
                <w:noProof/>
                <w:color w:val="auto"/>
              </w:rPr>
              <w:t>Duration of the course (Total time, Theory &amp; Practical time):</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_Toc110114389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10</w:t>
            </w:r>
            <w:r w:rsidR="007441CC" w:rsidRPr="007441CC">
              <w:rPr>
                <w:noProof/>
                <w:webHidden/>
                <w:color w:val="auto"/>
              </w:rPr>
              <w:fldChar w:fldCharType="end"/>
            </w:r>
          </w:hyperlink>
        </w:p>
        <w:p w14:paraId="07CFA5DD" w14:textId="77777777" w:rsidR="007441CC" w:rsidRPr="007441CC" w:rsidRDefault="00A46608">
          <w:pPr>
            <w:pStyle w:val="TOC1"/>
            <w:tabs>
              <w:tab w:val="left" w:pos="440"/>
              <w:tab w:val="right" w:leader="dot" w:pos="13944"/>
            </w:tabs>
            <w:rPr>
              <w:rFonts w:asciiTheme="minorHAnsi" w:eastAsiaTheme="minorEastAsia" w:hAnsiTheme="minorHAnsi" w:cstheme="minorBidi"/>
              <w:noProof/>
              <w:color w:val="auto"/>
            </w:rPr>
          </w:pPr>
          <w:hyperlink w:anchor="_Toc110114390" w:history="1">
            <w:r w:rsidR="007441CC" w:rsidRPr="007441CC">
              <w:rPr>
                <w:rStyle w:val="Hyperlink"/>
                <w:bCs/>
                <w:noProof/>
                <w:color w:val="auto"/>
                <w:lang w:val="en-GB"/>
              </w:rPr>
              <w:t>j.</w:t>
            </w:r>
            <w:r w:rsidR="007441CC" w:rsidRPr="007441CC">
              <w:rPr>
                <w:rFonts w:asciiTheme="minorHAnsi" w:eastAsiaTheme="minorEastAsia" w:hAnsiTheme="minorHAnsi" w:cstheme="minorBidi"/>
                <w:noProof/>
                <w:color w:val="auto"/>
              </w:rPr>
              <w:tab/>
            </w:r>
            <w:r w:rsidR="007441CC" w:rsidRPr="007441CC">
              <w:rPr>
                <w:rStyle w:val="Hyperlink"/>
                <w:noProof/>
                <w:color w:val="auto"/>
              </w:rPr>
              <w:t>Sequence of modules: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_Toc110114390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10</w:t>
            </w:r>
            <w:r w:rsidR="007441CC" w:rsidRPr="007441CC">
              <w:rPr>
                <w:noProof/>
                <w:webHidden/>
                <w:color w:val="auto"/>
              </w:rPr>
              <w:fldChar w:fldCharType="end"/>
            </w:r>
          </w:hyperlink>
        </w:p>
        <w:p w14:paraId="441ACC5A" w14:textId="77777777" w:rsidR="007441CC" w:rsidRPr="007441CC" w:rsidRDefault="00A46608">
          <w:pPr>
            <w:pStyle w:val="TOC1"/>
            <w:tabs>
              <w:tab w:val="right" w:leader="dot" w:pos="13944"/>
            </w:tabs>
            <w:rPr>
              <w:rFonts w:asciiTheme="minorHAnsi" w:eastAsiaTheme="minorEastAsia" w:hAnsiTheme="minorHAnsi" w:cstheme="minorBidi"/>
              <w:noProof/>
              <w:color w:val="auto"/>
            </w:rPr>
          </w:pPr>
          <w:hyperlink w:anchor="_Toc110114391" w:history="1">
            <w:r w:rsidR="007441CC" w:rsidRPr="007441CC">
              <w:rPr>
                <w:rStyle w:val="Hyperlink"/>
                <w:noProof/>
                <w:color w:val="auto"/>
              </w:rPr>
              <w:t>Summary template-overview of the curriculum:</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_Toc110114391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12</w:t>
            </w:r>
            <w:r w:rsidR="007441CC" w:rsidRPr="007441CC">
              <w:rPr>
                <w:noProof/>
                <w:webHidden/>
                <w:color w:val="auto"/>
              </w:rPr>
              <w:fldChar w:fldCharType="end"/>
            </w:r>
          </w:hyperlink>
        </w:p>
        <w:p w14:paraId="531E73F5" w14:textId="77777777" w:rsidR="007441CC" w:rsidRPr="007441CC" w:rsidRDefault="00A46608">
          <w:pPr>
            <w:pStyle w:val="TOC2"/>
            <w:tabs>
              <w:tab w:val="left" w:pos="2211"/>
              <w:tab w:val="right" w:leader="dot" w:pos="13944"/>
            </w:tabs>
            <w:rPr>
              <w:rFonts w:asciiTheme="minorHAnsi" w:eastAsiaTheme="minorEastAsia" w:hAnsiTheme="minorHAnsi" w:cstheme="minorBidi"/>
              <w:noProof/>
              <w:color w:val="auto"/>
            </w:rPr>
          </w:pPr>
          <w:hyperlink w:anchor="_Toc110114392" w:history="1">
            <w:r w:rsidR="007441CC" w:rsidRPr="007441CC">
              <w:rPr>
                <w:rStyle w:val="Hyperlink"/>
                <w:iCs/>
                <w:noProof/>
                <w:color w:val="auto"/>
              </w:rPr>
              <w:t>Module 1021CS-01.</w:t>
            </w:r>
            <w:r w:rsidR="007441CC" w:rsidRPr="007441CC">
              <w:rPr>
                <w:rFonts w:asciiTheme="minorHAnsi" w:eastAsiaTheme="minorEastAsia" w:hAnsiTheme="minorHAnsi" w:cstheme="minorBidi"/>
                <w:noProof/>
                <w:color w:val="auto"/>
              </w:rPr>
              <w:tab/>
            </w:r>
            <w:r w:rsidR="007441CC" w:rsidRPr="007441CC">
              <w:rPr>
                <w:rStyle w:val="Hyperlink"/>
                <w:iCs/>
                <w:noProof/>
                <w:color w:val="auto"/>
              </w:rPr>
              <w:t>Install/Use system software</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_Toc110114392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16</w:t>
            </w:r>
            <w:r w:rsidR="007441CC" w:rsidRPr="007441CC">
              <w:rPr>
                <w:noProof/>
                <w:webHidden/>
                <w:color w:val="auto"/>
              </w:rPr>
              <w:fldChar w:fldCharType="end"/>
            </w:r>
          </w:hyperlink>
        </w:p>
        <w:p w14:paraId="525360FC" w14:textId="77777777" w:rsidR="007441CC" w:rsidRPr="007441CC" w:rsidRDefault="00A46608">
          <w:pPr>
            <w:pStyle w:val="TOC2"/>
            <w:tabs>
              <w:tab w:val="left" w:pos="2211"/>
              <w:tab w:val="right" w:leader="dot" w:pos="13944"/>
            </w:tabs>
            <w:rPr>
              <w:rFonts w:asciiTheme="minorHAnsi" w:eastAsiaTheme="minorEastAsia" w:hAnsiTheme="minorHAnsi" w:cstheme="minorBidi"/>
              <w:noProof/>
              <w:color w:val="auto"/>
            </w:rPr>
          </w:pPr>
          <w:hyperlink w:anchor="_Toc110114393" w:history="1">
            <w:r w:rsidR="007441CC" w:rsidRPr="007441CC">
              <w:rPr>
                <w:rStyle w:val="Hyperlink"/>
                <w:iCs/>
                <w:noProof/>
                <w:color w:val="auto"/>
              </w:rPr>
              <w:t>Module</w:t>
            </w:r>
            <w:r w:rsidR="007441CC" w:rsidRPr="007441CC">
              <w:rPr>
                <w:rStyle w:val="Hyperlink"/>
                <w:noProof/>
                <w:color w:val="auto"/>
              </w:rPr>
              <w:t xml:space="preserve"> 1021CS-02.</w:t>
            </w:r>
            <w:r w:rsidR="007441CC" w:rsidRPr="007441CC">
              <w:rPr>
                <w:rFonts w:asciiTheme="minorHAnsi" w:eastAsiaTheme="minorEastAsia" w:hAnsiTheme="minorHAnsi" w:cstheme="minorBidi"/>
                <w:noProof/>
                <w:color w:val="auto"/>
              </w:rPr>
              <w:tab/>
            </w:r>
            <w:r w:rsidR="007441CC" w:rsidRPr="007441CC">
              <w:rPr>
                <w:rStyle w:val="Hyperlink"/>
                <w:noProof/>
                <w:color w:val="auto"/>
              </w:rPr>
              <w:t>Install / Use Application Software</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_Toc110114393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18</w:t>
            </w:r>
            <w:r w:rsidR="007441CC" w:rsidRPr="007441CC">
              <w:rPr>
                <w:noProof/>
                <w:webHidden/>
                <w:color w:val="auto"/>
              </w:rPr>
              <w:fldChar w:fldCharType="end"/>
            </w:r>
          </w:hyperlink>
        </w:p>
        <w:p w14:paraId="63BC7B5C" w14:textId="77777777" w:rsidR="007441CC" w:rsidRPr="007441CC" w:rsidRDefault="00A46608">
          <w:pPr>
            <w:pStyle w:val="TOC2"/>
            <w:tabs>
              <w:tab w:val="left" w:pos="2211"/>
              <w:tab w:val="right" w:leader="dot" w:pos="13944"/>
            </w:tabs>
            <w:rPr>
              <w:rFonts w:asciiTheme="minorHAnsi" w:eastAsiaTheme="minorEastAsia" w:hAnsiTheme="minorHAnsi" w:cstheme="minorBidi"/>
              <w:noProof/>
              <w:color w:val="auto"/>
            </w:rPr>
          </w:pPr>
          <w:hyperlink w:anchor="_Toc110114394" w:history="1">
            <w:r w:rsidR="007441CC" w:rsidRPr="007441CC">
              <w:rPr>
                <w:rStyle w:val="Hyperlink"/>
                <w:iCs/>
                <w:noProof/>
                <w:color w:val="auto"/>
              </w:rPr>
              <w:t>Module</w:t>
            </w:r>
            <w:r w:rsidR="007441CC" w:rsidRPr="007441CC">
              <w:rPr>
                <w:rStyle w:val="Hyperlink"/>
                <w:noProof/>
                <w:color w:val="auto"/>
              </w:rPr>
              <w:t xml:space="preserve"> 1021CS-03.</w:t>
            </w:r>
            <w:r w:rsidR="007441CC" w:rsidRPr="007441CC">
              <w:rPr>
                <w:rFonts w:asciiTheme="minorHAnsi" w:eastAsiaTheme="minorEastAsia" w:hAnsiTheme="minorHAnsi" w:cstheme="minorBidi"/>
                <w:noProof/>
                <w:color w:val="auto"/>
              </w:rPr>
              <w:tab/>
            </w:r>
            <w:r w:rsidR="007441CC" w:rsidRPr="007441CC">
              <w:rPr>
                <w:rStyle w:val="Hyperlink"/>
                <w:noProof/>
                <w:color w:val="auto"/>
              </w:rPr>
              <w:t>Install and configure hardware components/peripheral devices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_Toc110114394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25</w:t>
            </w:r>
            <w:r w:rsidR="007441CC" w:rsidRPr="007441CC">
              <w:rPr>
                <w:noProof/>
                <w:webHidden/>
                <w:color w:val="auto"/>
              </w:rPr>
              <w:fldChar w:fldCharType="end"/>
            </w:r>
          </w:hyperlink>
        </w:p>
        <w:p w14:paraId="50D57421" w14:textId="77777777" w:rsidR="007441CC" w:rsidRPr="007441CC" w:rsidRDefault="00A46608">
          <w:pPr>
            <w:pStyle w:val="TOC2"/>
            <w:tabs>
              <w:tab w:val="left" w:pos="2211"/>
              <w:tab w:val="right" w:leader="dot" w:pos="13944"/>
            </w:tabs>
            <w:rPr>
              <w:rFonts w:asciiTheme="minorHAnsi" w:eastAsiaTheme="minorEastAsia" w:hAnsiTheme="minorHAnsi" w:cstheme="minorBidi"/>
              <w:noProof/>
              <w:color w:val="auto"/>
            </w:rPr>
          </w:pPr>
          <w:hyperlink w:anchor="_Toc110114395" w:history="1">
            <w:r w:rsidR="007441CC" w:rsidRPr="007441CC">
              <w:rPr>
                <w:rStyle w:val="Hyperlink"/>
                <w:iCs/>
                <w:noProof/>
                <w:color w:val="auto"/>
              </w:rPr>
              <w:t>Module</w:t>
            </w:r>
            <w:r w:rsidR="007441CC" w:rsidRPr="007441CC">
              <w:rPr>
                <w:rStyle w:val="Hyperlink"/>
                <w:noProof/>
                <w:color w:val="auto"/>
              </w:rPr>
              <w:t xml:space="preserve"> 1021CS-04.</w:t>
            </w:r>
            <w:r w:rsidR="007441CC" w:rsidRPr="007441CC">
              <w:rPr>
                <w:rFonts w:asciiTheme="minorHAnsi" w:eastAsiaTheme="minorEastAsia" w:hAnsiTheme="minorHAnsi" w:cstheme="minorBidi"/>
                <w:noProof/>
                <w:color w:val="auto"/>
              </w:rPr>
              <w:tab/>
            </w:r>
            <w:r w:rsidR="007441CC" w:rsidRPr="007441CC">
              <w:rPr>
                <w:rStyle w:val="Hyperlink"/>
                <w:noProof/>
                <w:color w:val="auto"/>
              </w:rPr>
              <w:t>Draft office documents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_Toc110114395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31</w:t>
            </w:r>
            <w:r w:rsidR="007441CC" w:rsidRPr="007441CC">
              <w:rPr>
                <w:noProof/>
                <w:webHidden/>
                <w:color w:val="auto"/>
              </w:rPr>
              <w:fldChar w:fldCharType="end"/>
            </w:r>
          </w:hyperlink>
        </w:p>
        <w:p w14:paraId="27D4EB8F" w14:textId="77777777" w:rsidR="007441CC" w:rsidRPr="007441CC" w:rsidRDefault="00A46608">
          <w:pPr>
            <w:pStyle w:val="TOC2"/>
            <w:tabs>
              <w:tab w:val="left" w:pos="2211"/>
              <w:tab w:val="right" w:leader="dot" w:pos="13944"/>
            </w:tabs>
            <w:rPr>
              <w:rFonts w:asciiTheme="minorHAnsi" w:eastAsiaTheme="minorEastAsia" w:hAnsiTheme="minorHAnsi" w:cstheme="minorBidi"/>
              <w:noProof/>
              <w:color w:val="auto"/>
            </w:rPr>
          </w:pPr>
          <w:hyperlink w:anchor="_Toc110114396" w:history="1">
            <w:r w:rsidR="007441CC" w:rsidRPr="007441CC">
              <w:rPr>
                <w:rStyle w:val="Hyperlink"/>
                <w:iCs/>
                <w:noProof/>
                <w:color w:val="auto"/>
              </w:rPr>
              <w:t>Module</w:t>
            </w:r>
            <w:r w:rsidR="007441CC" w:rsidRPr="007441CC">
              <w:rPr>
                <w:rStyle w:val="Hyperlink"/>
                <w:noProof/>
                <w:color w:val="auto"/>
              </w:rPr>
              <w:t xml:space="preserve"> 1021CS-05.</w:t>
            </w:r>
            <w:r w:rsidR="007441CC" w:rsidRPr="007441CC">
              <w:rPr>
                <w:rFonts w:asciiTheme="minorHAnsi" w:eastAsiaTheme="minorEastAsia" w:hAnsiTheme="minorHAnsi" w:cstheme="minorBidi"/>
                <w:noProof/>
                <w:color w:val="auto"/>
              </w:rPr>
              <w:tab/>
            </w:r>
            <w:r w:rsidR="007441CC" w:rsidRPr="007441CC">
              <w:rPr>
                <w:rStyle w:val="Hyperlink"/>
                <w:noProof/>
                <w:color w:val="auto"/>
              </w:rPr>
              <w:t>Perform efficient web browsing and manage emails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_Toc110114396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39</w:t>
            </w:r>
            <w:r w:rsidR="007441CC" w:rsidRPr="007441CC">
              <w:rPr>
                <w:noProof/>
                <w:webHidden/>
                <w:color w:val="auto"/>
              </w:rPr>
              <w:fldChar w:fldCharType="end"/>
            </w:r>
          </w:hyperlink>
        </w:p>
        <w:p w14:paraId="2E5D910F"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397" w:history="1">
            <w:r w:rsidR="007441CC" w:rsidRPr="007441CC">
              <w:rPr>
                <w:rStyle w:val="Hyperlink"/>
                <w:noProof/>
                <w:color w:val="auto"/>
                <w:lang w:val="pt-PT"/>
              </w:rPr>
              <w:t>Module: 1021CS-06. Demonstrate health effects caused by drinking microbial contaminated water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_Toc110114397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42</w:t>
            </w:r>
            <w:r w:rsidR="007441CC" w:rsidRPr="007441CC">
              <w:rPr>
                <w:noProof/>
                <w:webHidden/>
                <w:color w:val="auto"/>
              </w:rPr>
              <w:fldChar w:fldCharType="end"/>
            </w:r>
          </w:hyperlink>
        </w:p>
        <w:p w14:paraId="5692CA8F"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398" w:history="1">
            <w:r w:rsidR="007441CC" w:rsidRPr="007441CC">
              <w:rPr>
                <w:rStyle w:val="Hyperlink"/>
                <w:noProof/>
                <w:color w:val="auto"/>
                <w:lang w:val="pt-PT"/>
              </w:rPr>
              <w:t>Module: 1021CS-07. Demonstrate health effects caused by Arsenic contaminated water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_Toc110114398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49</w:t>
            </w:r>
            <w:r w:rsidR="007441CC" w:rsidRPr="007441CC">
              <w:rPr>
                <w:noProof/>
                <w:webHidden/>
                <w:color w:val="auto"/>
              </w:rPr>
              <w:fldChar w:fldCharType="end"/>
            </w:r>
          </w:hyperlink>
        </w:p>
        <w:p w14:paraId="5871AF2F"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399" w:history="1">
            <w:r w:rsidR="007441CC" w:rsidRPr="007441CC">
              <w:rPr>
                <w:rStyle w:val="Hyperlink"/>
                <w:noProof/>
                <w:color w:val="auto"/>
                <w:lang w:val="pt-PT"/>
              </w:rPr>
              <w:t>Module: 1021CS-08. emonstrate health effects caused by Nitrate Contaminated water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_Toc110114399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51</w:t>
            </w:r>
            <w:r w:rsidR="007441CC" w:rsidRPr="007441CC">
              <w:rPr>
                <w:noProof/>
                <w:webHidden/>
                <w:color w:val="auto"/>
              </w:rPr>
              <w:fldChar w:fldCharType="end"/>
            </w:r>
          </w:hyperlink>
        </w:p>
        <w:p w14:paraId="1C5A72BF"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0" w:history="1">
            <w:r w:rsidR="007441CC" w:rsidRPr="007441CC">
              <w:rPr>
                <w:rStyle w:val="Hyperlink"/>
                <w:noProof/>
                <w:color w:val="auto"/>
                <w:lang w:val="pt-PT"/>
              </w:rPr>
              <w:t>Module: 1021CS-09. Demonstrate health effects caused by Fluoride Contaminated water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_Toc110114400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53</w:t>
            </w:r>
            <w:r w:rsidR="007441CC" w:rsidRPr="007441CC">
              <w:rPr>
                <w:noProof/>
                <w:webHidden/>
                <w:color w:val="auto"/>
              </w:rPr>
              <w:fldChar w:fldCharType="end"/>
            </w:r>
          </w:hyperlink>
        </w:p>
        <w:p w14:paraId="54F0C69A"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1" w:history="1">
            <w:r w:rsidR="007441CC" w:rsidRPr="007441CC">
              <w:rPr>
                <w:rStyle w:val="Hyperlink"/>
                <w:noProof/>
                <w:color w:val="auto"/>
                <w:lang w:val="pt-PT"/>
              </w:rPr>
              <w:t xml:space="preserve">Module: 1021CS-010.  </w:t>
            </w:r>
            <w:r w:rsidR="007441CC" w:rsidRPr="007441CC">
              <w:rPr>
                <w:rStyle w:val="Hyperlink"/>
                <w:noProof/>
                <w:color w:val="auto"/>
              </w:rPr>
              <w:t>Demonstrate health effects caused by pesticides contaminated water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_Toc110114401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56</w:t>
            </w:r>
            <w:r w:rsidR="007441CC" w:rsidRPr="007441CC">
              <w:rPr>
                <w:noProof/>
                <w:webHidden/>
                <w:color w:val="auto"/>
              </w:rPr>
              <w:fldChar w:fldCharType="end"/>
            </w:r>
          </w:hyperlink>
        </w:p>
        <w:p w14:paraId="33FFEB25"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2" w:history="1">
            <w:r w:rsidR="007441CC" w:rsidRPr="007441CC">
              <w:rPr>
                <w:rStyle w:val="Hyperlink"/>
                <w:noProof/>
                <w:color w:val="auto"/>
                <w:lang w:val="pt-PT"/>
              </w:rPr>
              <w:t xml:space="preserve">Module: 1021CS-011.  </w:t>
            </w:r>
            <w:r w:rsidR="007441CC" w:rsidRPr="007441CC">
              <w:rPr>
                <w:rStyle w:val="Hyperlink"/>
                <w:noProof/>
                <w:color w:val="auto"/>
              </w:rPr>
              <w:t>Demonstrate health effects caused by Lead contaminated water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_Toc110114402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59</w:t>
            </w:r>
            <w:r w:rsidR="007441CC" w:rsidRPr="007441CC">
              <w:rPr>
                <w:noProof/>
                <w:webHidden/>
                <w:color w:val="auto"/>
              </w:rPr>
              <w:fldChar w:fldCharType="end"/>
            </w:r>
          </w:hyperlink>
        </w:p>
        <w:p w14:paraId="7BECC52D"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3" w:history="1">
            <w:r w:rsidR="007441CC" w:rsidRPr="007441CC">
              <w:rPr>
                <w:rStyle w:val="Hyperlink"/>
                <w:noProof/>
                <w:color w:val="auto"/>
                <w:lang w:val="pt-PT"/>
              </w:rPr>
              <w:t xml:space="preserve">Module: 1021CS-012.  </w:t>
            </w:r>
            <w:r w:rsidR="007441CC" w:rsidRPr="007441CC">
              <w:rPr>
                <w:rStyle w:val="Hyperlink"/>
                <w:noProof/>
                <w:color w:val="auto"/>
              </w:rPr>
              <w:t>Demonstrate health effects caused by Mercury contaminated water</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_Toc110114403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62</w:t>
            </w:r>
            <w:r w:rsidR="007441CC" w:rsidRPr="007441CC">
              <w:rPr>
                <w:noProof/>
                <w:webHidden/>
                <w:color w:val="auto"/>
              </w:rPr>
              <w:fldChar w:fldCharType="end"/>
            </w:r>
          </w:hyperlink>
        </w:p>
        <w:p w14:paraId="45554E47"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4" w:history="1">
            <w:r w:rsidR="007441CC" w:rsidRPr="007441CC">
              <w:rPr>
                <w:rStyle w:val="Hyperlink"/>
                <w:b/>
                <w:noProof/>
                <w:color w:val="auto"/>
                <w:lang w:val="pt-PT"/>
              </w:rPr>
              <w:t xml:space="preserve">Module: 1021CS-013. </w:t>
            </w:r>
            <w:r w:rsidR="007441CC" w:rsidRPr="007441CC">
              <w:rPr>
                <w:rStyle w:val="Hyperlink"/>
                <w:b/>
                <w:bCs/>
                <w:noProof/>
                <w:color w:val="auto"/>
              </w:rPr>
              <w:t>Demonstrate components of Hydrologic cycle.</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_Toc110114404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65</w:t>
            </w:r>
            <w:r w:rsidR="007441CC" w:rsidRPr="007441CC">
              <w:rPr>
                <w:noProof/>
                <w:webHidden/>
                <w:color w:val="auto"/>
              </w:rPr>
              <w:fldChar w:fldCharType="end"/>
            </w:r>
          </w:hyperlink>
        </w:p>
        <w:p w14:paraId="74A8C83D"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5" w:history="1">
            <w:r w:rsidR="007441CC" w:rsidRPr="007441CC">
              <w:rPr>
                <w:rStyle w:val="Hyperlink"/>
                <w:noProof/>
                <w:color w:val="auto"/>
                <w:lang w:val="pt-PT"/>
              </w:rPr>
              <w:t xml:space="preserve">Module: 1021CS-014. </w:t>
            </w:r>
            <w:r w:rsidR="007441CC" w:rsidRPr="007441CC">
              <w:rPr>
                <w:rStyle w:val="Hyperlink"/>
                <w:noProof/>
                <w:color w:val="auto"/>
              </w:rPr>
              <w:t>Perform stream gauge operation, maintenance, and data retrieval.</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_Toc110114405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66</w:t>
            </w:r>
            <w:r w:rsidR="007441CC" w:rsidRPr="007441CC">
              <w:rPr>
                <w:noProof/>
                <w:webHidden/>
                <w:color w:val="auto"/>
              </w:rPr>
              <w:fldChar w:fldCharType="end"/>
            </w:r>
          </w:hyperlink>
        </w:p>
        <w:p w14:paraId="0A16D32F"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6" w:history="1">
            <w:r w:rsidR="007441CC" w:rsidRPr="007441CC">
              <w:rPr>
                <w:rStyle w:val="Hyperlink"/>
                <w:noProof/>
                <w:color w:val="auto"/>
                <w:lang w:val="pt-PT"/>
              </w:rPr>
              <w:t xml:space="preserve">Module:1021CS-015. </w:t>
            </w:r>
            <w:r w:rsidR="007441CC" w:rsidRPr="007441CC">
              <w:rPr>
                <w:rStyle w:val="Hyperlink"/>
                <w:noProof/>
                <w:color w:val="auto"/>
              </w:rPr>
              <w:t>Perform discharge measurement, instrument calibration.</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_Toc110114406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70</w:t>
            </w:r>
            <w:r w:rsidR="007441CC" w:rsidRPr="007441CC">
              <w:rPr>
                <w:noProof/>
                <w:webHidden/>
                <w:color w:val="auto"/>
              </w:rPr>
              <w:fldChar w:fldCharType="end"/>
            </w:r>
          </w:hyperlink>
        </w:p>
        <w:p w14:paraId="28B071D7"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07" w:history="1">
            <w:r w:rsidR="007441CC" w:rsidRPr="007441CC">
              <w:rPr>
                <w:rStyle w:val="Hyperlink"/>
                <w:noProof/>
                <w:color w:val="auto"/>
                <w:lang w:val="pt-PT"/>
              </w:rPr>
              <w:t xml:space="preserve">Module:1021CS-016. </w:t>
            </w:r>
            <w:r w:rsidR="007441CC" w:rsidRPr="007441CC">
              <w:rPr>
                <w:rStyle w:val="Hyperlink"/>
                <w:noProof/>
                <w:color w:val="auto"/>
              </w:rPr>
              <w:t>Perform record keeping, data management, water sample collection.</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_Toc110114407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72</w:t>
            </w:r>
            <w:r w:rsidR="007441CC" w:rsidRPr="007441CC">
              <w:rPr>
                <w:noProof/>
                <w:webHidden/>
                <w:color w:val="auto"/>
              </w:rPr>
              <w:fldChar w:fldCharType="end"/>
            </w:r>
          </w:hyperlink>
        </w:p>
        <w:p w14:paraId="140C0EB0"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08" w:history="1">
            <w:r w:rsidR="007441CC" w:rsidRPr="007441CC">
              <w:rPr>
                <w:rStyle w:val="Hyperlink"/>
                <w:iCs/>
                <w:noProof/>
                <w:color w:val="auto"/>
              </w:rPr>
              <w:t>Module</w:t>
            </w:r>
            <w:r w:rsidR="007441CC" w:rsidRPr="007441CC">
              <w:rPr>
                <w:rStyle w:val="Hyperlink"/>
                <w:noProof/>
                <w:color w:val="auto"/>
              </w:rPr>
              <w:t xml:space="preserve"> 1021CS-017.</w:t>
            </w:r>
            <w:r w:rsidR="007441CC" w:rsidRPr="007441CC">
              <w:rPr>
                <w:rFonts w:asciiTheme="minorHAnsi" w:eastAsiaTheme="minorEastAsia" w:hAnsiTheme="minorHAnsi" w:cstheme="minorBidi"/>
                <w:noProof/>
                <w:color w:val="auto"/>
              </w:rPr>
              <w:tab/>
            </w:r>
            <w:r w:rsidR="007441CC" w:rsidRPr="007441CC">
              <w:rPr>
                <w:rStyle w:val="Hyperlink"/>
                <w:noProof/>
                <w:color w:val="auto"/>
              </w:rPr>
              <w:t>Produce Templates, Title Block/ Strip &amp; Draw Lines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_Toc110114408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74</w:t>
            </w:r>
            <w:r w:rsidR="007441CC" w:rsidRPr="007441CC">
              <w:rPr>
                <w:noProof/>
                <w:webHidden/>
                <w:color w:val="auto"/>
              </w:rPr>
              <w:fldChar w:fldCharType="end"/>
            </w:r>
          </w:hyperlink>
        </w:p>
        <w:p w14:paraId="2D9C37A7"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09" w:history="1">
            <w:r w:rsidR="007441CC" w:rsidRPr="007441CC">
              <w:rPr>
                <w:rStyle w:val="Hyperlink"/>
                <w:iCs/>
                <w:noProof/>
                <w:color w:val="auto"/>
              </w:rPr>
              <w:t>Module</w:t>
            </w:r>
            <w:r w:rsidR="007441CC" w:rsidRPr="007441CC">
              <w:rPr>
                <w:rStyle w:val="Hyperlink"/>
                <w:noProof/>
                <w:color w:val="auto"/>
              </w:rPr>
              <w:t xml:space="preserve"> 1021CS-018.</w:t>
            </w:r>
            <w:r w:rsidR="007441CC" w:rsidRPr="007441CC">
              <w:rPr>
                <w:rFonts w:asciiTheme="minorHAnsi" w:eastAsiaTheme="minorEastAsia" w:hAnsiTheme="minorHAnsi" w:cstheme="minorBidi"/>
                <w:noProof/>
                <w:color w:val="auto"/>
              </w:rPr>
              <w:tab/>
            </w:r>
            <w:r w:rsidR="007441CC" w:rsidRPr="007441CC">
              <w:rPr>
                <w:rStyle w:val="Hyperlink"/>
                <w:noProof/>
                <w:color w:val="auto"/>
              </w:rPr>
              <w:t>Perform Lettering and Printing On Sheet.</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_Toc110114409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79</w:t>
            </w:r>
            <w:r w:rsidR="007441CC" w:rsidRPr="007441CC">
              <w:rPr>
                <w:noProof/>
                <w:webHidden/>
                <w:color w:val="auto"/>
              </w:rPr>
              <w:fldChar w:fldCharType="end"/>
            </w:r>
          </w:hyperlink>
        </w:p>
        <w:p w14:paraId="5D0FC09B"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10" w:history="1">
            <w:r w:rsidR="007441CC" w:rsidRPr="007441CC">
              <w:rPr>
                <w:rStyle w:val="Hyperlink"/>
                <w:iCs/>
                <w:noProof/>
                <w:color w:val="auto"/>
              </w:rPr>
              <w:t>Module</w:t>
            </w:r>
            <w:r w:rsidR="007441CC" w:rsidRPr="007441CC">
              <w:rPr>
                <w:rStyle w:val="Hyperlink"/>
                <w:noProof/>
                <w:color w:val="auto"/>
              </w:rPr>
              <w:t xml:space="preserve"> 1021CS-019.</w:t>
            </w:r>
            <w:r w:rsidR="007441CC" w:rsidRPr="007441CC">
              <w:rPr>
                <w:rFonts w:asciiTheme="minorHAnsi" w:eastAsiaTheme="minorEastAsia" w:hAnsiTheme="minorHAnsi" w:cstheme="minorBidi"/>
                <w:noProof/>
                <w:color w:val="auto"/>
              </w:rPr>
              <w:tab/>
            </w:r>
            <w:r w:rsidR="007441CC" w:rsidRPr="007441CC">
              <w:rPr>
                <w:rStyle w:val="Hyperlink"/>
                <w:noProof/>
                <w:color w:val="auto"/>
              </w:rPr>
              <w:t>Construct Scales for Drawing</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_Toc110114410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87</w:t>
            </w:r>
            <w:r w:rsidR="007441CC" w:rsidRPr="007441CC">
              <w:rPr>
                <w:noProof/>
                <w:webHidden/>
                <w:color w:val="auto"/>
              </w:rPr>
              <w:fldChar w:fldCharType="end"/>
            </w:r>
          </w:hyperlink>
        </w:p>
        <w:p w14:paraId="405CEA54"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11" w:history="1">
            <w:r w:rsidR="007441CC" w:rsidRPr="007441CC">
              <w:rPr>
                <w:rStyle w:val="Hyperlink"/>
                <w:iCs/>
                <w:noProof/>
                <w:color w:val="auto"/>
              </w:rPr>
              <w:t>Module</w:t>
            </w:r>
            <w:r w:rsidR="007441CC" w:rsidRPr="007441CC">
              <w:rPr>
                <w:rStyle w:val="Hyperlink"/>
                <w:noProof/>
                <w:color w:val="auto"/>
              </w:rPr>
              <w:t xml:space="preserve"> 1021CS-020.</w:t>
            </w:r>
            <w:r w:rsidR="007441CC" w:rsidRPr="007441CC">
              <w:rPr>
                <w:rFonts w:asciiTheme="minorHAnsi" w:eastAsiaTheme="minorEastAsia" w:hAnsiTheme="minorHAnsi" w:cstheme="minorBidi"/>
                <w:noProof/>
                <w:color w:val="auto"/>
              </w:rPr>
              <w:tab/>
            </w:r>
            <w:r w:rsidR="007441CC" w:rsidRPr="007441CC">
              <w:rPr>
                <w:rStyle w:val="Hyperlink"/>
                <w:noProof/>
                <w:color w:val="auto"/>
              </w:rPr>
              <w:t>Construct Geometrical Figures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_Toc110114411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92</w:t>
            </w:r>
            <w:r w:rsidR="007441CC" w:rsidRPr="007441CC">
              <w:rPr>
                <w:noProof/>
                <w:webHidden/>
                <w:color w:val="auto"/>
              </w:rPr>
              <w:fldChar w:fldCharType="end"/>
            </w:r>
          </w:hyperlink>
        </w:p>
        <w:p w14:paraId="47966132"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12" w:history="1">
            <w:r w:rsidR="007441CC" w:rsidRPr="007441CC">
              <w:rPr>
                <w:rStyle w:val="Hyperlink"/>
                <w:iCs/>
                <w:noProof/>
                <w:color w:val="auto"/>
              </w:rPr>
              <w:t>Module</w:t>
            </w:r>
            <w:r w:rsidR="007441CC" w:rsidRPr="007441CC">
              <w:rPr>
                <w:rStyle w:val="Hyperlink"/>
                <w:noProof/>
                <w:color w:val="auto"/>
              </w:rPr>
              <w:t xml:space="preserve"> 1021CS-021.</w:t>
            </w:r>
            <w:r w:rsidR="007441CC" w:rsidRPr="007441CC">
              <w:rPr>
                <w:rFonts w:asciiTheme="minorHAnsi" w:eastAsiaTheme="minorEastAsia" w:hAnsiTheme="minorHAnsi" w:cstheme="minorBidi"/>
                <w:noProof/>
                <w:color w:val="auto"/>
              </w:rPr>
              <w:tab/>
            </w:r>
            <w:r w:rsidR="007441CC" w:rsidRPr="007441CC">
              <w:rPr>
                <w:rStyle w:val="Hyperlink"/>
                <w:noProof/>
                <w:color w:val="auto"/>
              </w:rPr>
              <w:t>Produce Orthographic Projections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_Toc110114412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101</w:t>
            </w:r>
            <w:r w:rsidR="007441CC" w:rsidRPr="007441CC">
              <w:rPr>
                <w:noProof/>
                <w:webHidden/>
                <w:color w:val="auto"/>
              </w:rPr>
              <w:fldChar w:fldCharType="end"/>
            </w:r>
          </w:hyperlink>
        </w:p>
        <w:p w14:paraId="6F1B9C58"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13" w:history="1">
            <w:r w:rsidR="007441CC" w:rsidRPr="007441CC">
              <w:rPr>
                <w:rStyle w:val="Hyperlink"/>
                <w:iCs/>
                <w:noProof/>
                <w:color w:val="auto"/>
              </w:rPr>
              <w:t>Module</w:t>
            </w:r>
            <w:r w:rsidR="007441CC" w:rsidRPr="007441CC">
              <w:rPr>
                <w:rStyle w:val="Hyperlink"/>
                <w:noProof/>
                <w:color w:val="auto"/>
              </w:rPr>
              <w:t xml:space="preserve"> 1021CS-022.</w:t>
            </w:r>
            <w:r w:rsidR="007441CC" w:rsidRPr="007441CC">
              <w:rPr>
                <w:rFonts w:asciiTheme="minorHAnsi" w:eastAsiaTheme="minorEastAsia" w:hAnsiTheme="minorHAnsi" w:cstheme="minorBidi"/>
                <w:noProof/>
                <w:color w:val="auto"/>
              </w:rPr>
              <w:tab/>
            </w:r>
            <w:r w:rsidR="007441CC" w:rsidRPr="007441CC">
              <w:rPr>
                <w:rStyle w:val="Hyperlink"/>
                <w:noProof/>
                <w:color w:val="auto"/>
              </w:rPr>
              <w:t>Perform Sectioning</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_Toc110114413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102</w:t>
            </w:r>
            <w:r w:rsidR="007441CC" w:rsidRPr="007441CC">
              <w:rPr>
                <w:noProof/>
                <w:webHidden/>
                <w:color w:val="auto"/>
              </w:rPr>
              <w:fldChar w:fldCharType="end"/>
            </w:r>
          </w:hyperlink>
        </w:p>
        <w:p w14:paraId="1149CC5D"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14" w:history="1">
            <w:r w:rsidR="007441CC" w:rsidRPr="007441CC">
              <w:rPr>
                <w:rStyle w:val="Hyperlink"/>
                <w:iCs/>
                <w:noProof/>
                <w:color w:val="auto"/>
              </w:rPr>
              <w:t>Module</w:t>
            </w:r>
            <w:r w:rsidR="007441CC" w:rsidRPr="007441CC">
              <w:rPr>
                <w:rStyle w:val="Hyperlink"/>
                <w:noProof/>
                <w:color w:val="auto"/>
              </w:rPr>
              <w:t xml:space="preserve"> 1021CS-023.</w:t>
            </w:r>
            <w:r w:rsidR="007441CC" w:rsidRPr="007441CC">
              <w:rPr>
                <w:rFonts w:asciiTheme="minorHAnsi" w:eastAsiaTheme="minorEastAsia" w:hAnsiTheme="minorHAnsi" w:cstheme="minorBidi"/>
                <w:noProof/>
                <w:color w:val="auto"/>
              </w:rPr>
              <w:tab/>
            </w:r>
            <w:r w:rsidR="007441CC" w:rsidRPr="007441CC">
              <w:rPr>
                <w:rStyle w:val="Hyperlink"/>
                <w:noProof/>
                <w:color w:val="auto"/>
              </w:rPr>
              <w:t>Perform Dimensioning On Drawings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_Toc110114414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107</w:t>
            </w:r>
            <w:r w:rsidR="007441CC" w:rsidRPr="007441CC">
              <w:rPr>
                <w:noProof/>
                <w:webHidden/>
                <w:color w:val="auto"/>
              </w:rPr>
              <w:fldChar w:fldCharType="end"/>
            </w:r>
          </w:hyperlink>
        </w:p>
        <w:p w14:paraId="5731D0F1"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15" w:history="1">
            <w:r w:rsidR="007441CC" w:rsidRPr="007441CC">
              <w:rPr>
                <w:rStyle w:val="Hyperlink"/>
                <w:iCs/>
                <w:noProof/>
                <w:color w:val="auto"/>
              </w:rPr>
              <w:t>Module</w:t>
            </w:r>
            <w:r w:rsidR="007441CC" w:rsidRPr="007441CC">
              <w:rPr>
                <w:rStyle w:val="Hyperlink"/>
                <w:noProof/>
                <w:color w:val="auto"/>
              </w:rPr>
              <w:t xml:space="preserve"> 1021CS-024.</w:t>
            </w:r>
            <w:r w:rsidR="007441CC" w:rsidRPr="007441CC">
              <w:rPr>
                <w:rFonts w:asciiTheme="minorHAnsi" w:eastAsiaTheme="minorEastAsia" w:hAnsiTheme="minorHAnsi" w:cstheme="minorBidi"/>
                <w:noProof/>
                <w:color w:val="auto"/>
              </w:rPr>
              <w:tab/>
            </w:r>
            <w:r w:rsidR="007441CC" w:rsidRPr="007441CC">
              <w:rPr>
                <w:rStyle w:val="Hyperlink"/>
                <w:noProof/>
                <w:color w:val="auto"/>
              </w:rPr>
              <w:t>Produce Pictorial Drawings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_Toc110114415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110</w:t>
            </w:r>
            <w:r w:rsidR="007441CC" w:rsidRPr="007441CC">
              <w:rPr>
                <w:noProof/>
                <w:webHidden/>
                <w:color w:val="auto"/>
              </w:rPr>
              <w:fldChar w:fldCharType="end"/>
            </w:r>
          </w:hyperlink>
        </w:p>
        <w:p w14:paraId="2D29A07E" w14:textId="77777777" w:rsidR="007441CC" w:rsidRPr="007441CC" w:rsidRDefault="00A46608">
          <w:pPr>
            <w:pStyle w:val="TOC2"/>
            <w:tabs>
              <w:tab w:val="left" w:pos="2323"/>
              <w:tab w:val="right" w:leader="dot" w:pos="13944"/>
            </w:tabs>
            <w:rPr>
              <w:rFonts w:asciiTheme="minorHAnsi" w:eastAsiaTheme="minorEastAsia" w:hAnsiTheme="minorHAnsi" w:cstheme="minorBidi"/>
              <w:noProof/>
              <w:color w:val="auto"/>
            </w:rPr>
          </w:pPr>
          <w:hyperlink w:anchor="_Toc110114416" w:history="1">
            <w:r w:rsidR="007441CC" w:rsidRPr="007441CC">
              <w:rPr>
                <w:rStyle w:val="Hyperlink"/>
                <w:iCs/>
                <w:noProof/>
                <w:color w:val="auto"/>
              </w:rPr>
              <w:t>Module</w:t>
            </w:r>
            <w:r w:rsidR="007441CC" w:rsidRPr="007441CC">
              <w:rPr>
                <w:rStyle w:val="Hyperlink"/>
                <w:noProof/>
                <w:color w:val="auto"/>
              </w:rPr>
              <w:t xml:space="preserve"> 1021CS-025.</w:t>
            </w:r>
            <w:r w:rsidR="007441CC" w:rsidRPr="007441CC">
              <w:rPr>
                <w:rFonts w:asciiTheme="minorHAnsi" w:eastAsiaTheme="minorEastAsia" w:hAnsiTheme="minorHAnsi" w:cstheme="minorBidi"/>
                <w:noProof/>
                <w:color w:val="auto"/>
              </w:rPr>
              <w:tab/>
            </w:r>
            <w:r w:rsidR="007441CC" w:rsidRPr="007441CC">
              <w:rPr>
                <w:rStyle w:val="Hyperlink"/>
                <w:noProof/>
                <w:color w:val="auto"/>
              </w:rPr>
              <w:t>Produce Auxiliary Views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_Toc110114416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116</w:t>
            </w:r>
            <w:r w:rsidR="007441CC" w:rsidRPr="007441CC">
              <w:rPr>
                <w:noProof/>
                <w:webHidden/>
                <w:color w:val="auto"/>
              </w:rPr>
              <w:fldChar w:fldCharType="end"/>
            </w:r>
          </w:hyperlink>
        </w:p>
        <w:p w14:paraId="30FECDAD"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17" w:history="1">
            <w:r w:rsidR="007441CC" w:rsidRPr="007441CC">
              <w:rPr>
                <w:rStyle w:val="Hyperlink"/>
                <w:iCs/>
                <w:noProof/>
                <w:color w:val="auto"/>
              </w:rPr>
              <w:t>Module</w:t>
            </w:r>
            <w:r w:rsidR="007441CC" w:rsidRPr="007441CC">
              <w:rPr>
                <w:rStyle w:val="Hyperlink"/>
                <w:noProof/>
                <w:color w:val="auto"/>
              </w:rPr>
              <w:t xml:space="preserve"> 1021CS-026.Perform Development of Surfaces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_Toc110114417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119</w:t>
            </w:r>
            <w:r w:rsidR="007441CC" w:rsidRPr="007441CC">
              <w:rPr>
                <w:noProof/>
                <w:webHidden/>
                <w:color w:val="auto"/>
              </w:rPr>
              <w:fldChar w:fldCharType="end"/>
            </w:r>
          </w:hyperlink>
        </w:p>
        <w:p w14:paraId="3A253FC3"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18" w:history="1">
            <w:r w:rsidR="007441CC" w:rsidRPr="007441CC">
              <w:rPr>
                <w:rStyle w:val="Hyperlink"/>
                <w:iCs/>
                <w:noProof/>
                <w:color w:val="auto"/>
              </w:rPr>
              <w:t>Module</w:t>
            </w:r>
            <w:r w:rsidR="007441CC" w:rsidRPr="007441CC">
              <w:rPr>
                <w:rStyle w:val="Hyperlink"/>
                <w:noProof/>
                <w:color w:val="auto"/>
              </w:rPr>
              <w:t xml:space="preserve"> 1021CS-027.Develop Symbols of Engineering Drawings</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_Toc110114418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125</w:t>
            </w:r>
            <w:r w:rsidR="007441CC" w:rsidRPr="007441CC">
              <w:rPr>
                <w:noProof/>
                <w:webHidden/>
                <w:color w:val="auto"/>
              </w:rPr>
              <w:fldChar w:fldCharType="end"/>
            </w:r>
          </w:hyperlink>
        </w:p>
        <w:p w14:paraId="420BF47B"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19" w:history="1">
            <w:r w:rsidR="007441CC" w:rsidRPr="007441CC">
              <w:rPr>
                <w:rStyle w:val="Hyperlink"/>
                <w:noProof/>
                <w:color w:val="auto"/>
                <w:lang w:val="pt-PT"/>
              </w:rPr>
              <w:t>Module: 1021CS-029. Maintain Occupational Health and Safety</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_Toc110114419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140</w:t>
            </w:r>
            <w:r w:rsidR="007441CC" w:rsidRPr="007441CC">
              <w:rPr>
                <w:noProof/>
                <w:webHidden/>
                <w:color w:val="auto"/>
              </w:rPr>
              <w:fldChar w:fldCharType="end"/>
            </w:r>
          </w:hyperlink>
        </w:p>
        <w:p w14:paraId="5FAEE7F3" w14:textId="77777777" w:rsidR="007441CC" w:rsidRPr="007441CC" w:rsidRDefault="00A46608">
          <w:pPr>
            <w:pStyle w:val="TOC2"/>
            <w:tabs>
              <w:tab w:val="right" w:leader="dot" w:pos="13944"/>
            </w:tabs>
            <w:rPr>
              <w:rFonts w:asciiTheme="minorHAnsi" w:eastAsiaTheme="minorEastAsia" w:hAnsiTheme="minorHAnsi" w:cstheme="minorBidi"/>
              <w:noProof/>
              <w:color w:val="auto"/>
            </w:rPr>
          </w:pPr>
          <w:hyperlink w:anchor="_Toc110114420" w:history="1">
            <w:r w:rsidR="007441CC" w:rsidRPr="007441CC">
              <w:rPr>
                <w:rStyle w:val="Hyperlink"/>
                <w:noProof/>
                <w:color w:val="auto"/>
                <w:lang w:val="pt-PT"/>
              </w:rPr>
              <w:t xml:space="preserve">Module: 1021CS-030. </w:t>
            </w:r>
            <w:r w:rsidR="007441CC" w:rsidRPr="007441CC">
              <w:rPr>
                <w:rStyle w:val="Hyperlink"/>
                <w:noProof/>
                <w:color w:val="auto"/>
              </w:rPr>
              <w:t>Maintain Safe Work Environment</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_Toc110114420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147</w:t>
            </w:r>
            <w:r w:rsidR="007441CC" w:rsidRPr="007441CC">
              <w:rPr>
                <w:noProof/>
                <w:webHidden/>
                <w:color w:val="auto"/>
              </w:rPr>
              <w:fldChar w:fldCharType="end"/>
            </w:r>
          </w:hyperlink>
        </w:p>
        <w:p w14:paraId="54054A3D" w14:textId="77777777" w:rsidR="007441CC" w:rsidRPr="007441CC" w:rsidRDefault="00A46608">
          <w:pPr>
            <w:pStyle w:val="TOC1"/>
            <w:tabs>
              <w:tab w:val="right" w:leader="dot" w:pos="13944"/>
            </w:tabs>
            <w:rPr>
              <w:rFonts w:asciiTheme="minorHAnsi" w:eastAsiaTheme="minorEastAsia" w:hAnsiTheme="minorHAnsi" w:cstheme="minorBidi"/>
              <w:noProof/>
              <w:color w:val="auto"/>
            </w:rPr>
          </w:pPr>
          <w:hyperlink w:anchor="_Toc110114421" w:history="1">
            <w:r w:rsidR="007441CC" w:rsidRPr="007441CC">
              <w:rPr>
                <w:rStyle w:val="Hyperlink"/>
                <w:noProof/>
                <w:color w:val="auto"/>
              </w:rPr>
              <w:t>List of Tool &amp; Equipment:</w:t>
            </w:r>
            <w:r w:rsidR="007441CC" w:rsidRPr="007441CC">
              <w:rPr>
                <w:noProof/>
                <w:webHidden/>
                <w:color w:val="auto"/>
              </w:rPr>
              <w:tab/>
            </w:r>
            <w:r w:rsidR="007441CC" w:rsidRPr="007441CC">
              <w:rPr>
                <w:noProof/>
                <w:webHidden/>
                <w:color w:val="auto"/>
              </w:rPr>
              <w:fldChar w:fldCharType="begin"/>
            </w:r>
            <w:r w:rsidR="007441CC" w:rsidRPr="007441CC">
              <w:rPr>
                <w:noProof/>
                <w:webHidden/>
                <w:color w:val="auto"/>
              </w:rPr>
              <w:instrText xml:space="preserve"> PAGEREF _Toc110114421 \h </w:instrText>
            </w:r>
            <w:r w:rsidR="007441CC" w:rsidRPr="007441CC">
              <w:rPr>
                <w:noProof/>
                <w:webHidden/>
                <w:color w:val="auto"/>
              </w:rPr>
            </w:r>
            <w:r w:rsidR="007441CC" w:rsidRPr="007441CC">
              <w:rPr>
                <w:noProof/>
                <w:webHidden/>
                <w:color w:val="auto"/>
              </w:rPr>
              <w:fldChar w:fldCharType="separate"/>
            </w:r>
            <w:r w:rsidR="007441CC" w:rsidRPr="007441CC">
              <w:rPr>
                <w:noProof/>
                <w:webHidden/>
                <w:color w:val="auto"/>
              </w:rPr>
              <w:t>150</w:t>
            </w:r>
            <w:r w:rsidR="007441CC" w:rsidRPr="007441CC">
              <w:rPr>
                <w:noProof/>
                <w:webHidden/>
                <w:color w:val="auto"/>
              </w:rPr>
              <w:fldChar w:fldCharType="end"/>
            </w:r>
          </w:hyperlink>
        </w:p>
        <w:p w14:paraId="166423E2" w14:textId="77777777" w:rsidR="000219BD" w:rsidRPr="007441CC" w:rsidRDefault="00E46E66" w:rsidP="0019755C">
          <w:pPr>
            <w:tabs>
              <w:tab w:val="right" w:leader="dot" w:pos="15071"/>
            </w:tabs>
            <w:spacing w:after="0" w:line="360" w:lineRule="auto"/>
            <w:rPr>
              <w:color w:val="auto"/>
              <w:highlight w:val="yellow"/>
            </w:rPr>
          </w:pPr>
          <w:r w:rsidRPr="007441CC">
            <w:rPr>
              <w:color w:val="auto"/>
            </w:rPr>
            <w:fldChar w:fldCharType="end"/>
          </w:r>
        </w:p>
      </w:sdtContent>
    </w:sdt>
    <w:p w14:paraId="1AC15C49" w14:textId="77777777" w:rsidR="000219BD" w:rsidRPr="007441CC" w:rsidRDefault="000219BD" w:rsidP="0019755C">
      <w:pPr>
        <w:spacing w:after="155" w:line="360" w:lineRule="auto"/>
        <w:ind w:left="0" w:firstLine="0"/>
        <w:jc w:val="left"/>
        <w:rPr>
          <w:color w:val="auto"/>
          <w:highlight w:val="yellow"/>
        </w:rPr>
      </w:pPr>
    </w:p>
    <w:p w14:paraId="06FE256E" w14:textId="77777777" w:rsidR="000219BD" w:rsidRPr="007441CC" w:rsidRDefault="000219BD" w:rsidP="004F1818">
      <w:pPr>
        <w:spacing w:line="360" w:lineRule="auto"/>
        <w:ind w:left="0" w:firstLine="0"/>
        <w:rPr>
          <w:color w:val="auto"/>
          <w:highlight w:val="yellow"/>
        </w:rPr>
        <w:sectPr w:rsidR="000219BD" w:rsidRPr="007441CC" w:rsidSect="00865AE9">
          <w:headerReference w:type="default" r:id="rId9"/>
          <w:footerReference w:type="even" r:id="rId10"/>
          <w:footerReference w:type="default" r:id="rId11"/>
          <w:footerReference w:type="first" r:id="rId12"/>
          <w:footnotePr>
            <w:numRestart w:val="eachPage"/>
          </w:footnotePr>
          <w:pgSz w:w="16834" w:h="11909" w:orient="landscape" w:code="9"/>
          <w:pgMar w:top="1440" w:right="1440" w:bottom="1440" w:left="1440" w:header="432" w:footer="432" w:gutter="0"/>
          <w:cols w:space="720"/>
          <w:docGrid w:linePitch="299"/>
        </w:sectPr>
      </w:pPr>
    </w:p>
    <w:p w14:paraId="5EEE9652" w14:textId="77777777" w:rsidR="007239CF" w:rsidRPr="007441CC" w:rsidRDefault="000219BD" w:rsidP="004F1818">
      <w:pPr>
        <w:pStyle w:val="Heading1"/>
        <w:numPr>
          <w:ilvl w:val="0"/>
          <w:numId w:val="0"/>
        </w:numPr>
        <w:spacing w:line="360" w:lineRule="auto"/>
      </w:pPr>
      <w:bookmarkStart w:id="0" w:name="_Toc110114380"/>
      <w:r w:rsidRPr="007441CC">
        <w:lastRenderedPageBreak/>
        <w:t>Introduction</w:t>
      </w:r>
      <w:bookmarkEnd w:id="0"/>
    </w:p>
    <w:p w14:paraId="0209ABD3" w14:textId="77777777" w:rsidR="00776F85" w:rsidRPr="007441CC" w:rsidRDefault="00776F85" w:rsidP="004F1818">
      <w:pPr>
        <w:pStyle w:val="Heading1"/>
        <w:spacing w:line="360" w:lineRule="auto"/>
      </w:pPr>
      <w:bookmarkStart w:id="1" w:name="_Toc110114381"/>
      <w:r w:rsidRPr="007441CC">
        <w:t>Definition/Description of training program</w:t>
      </w:r>
      <w:bookmarkEnd w:id="1"/>
      <w:r w:rsidRPr="007441CC">
        <w:t xml:space="preserve"> </w:t>
      </w:r>
      <w:r w:rsidR="003A6D2D" w:rsidRPr="007441CC">
        <w:t xml:space="preserve"> </w:t>
      </w:r>
    </w:p>
    <w:p w14:paraId="48115D92" w14:textId="77777777" w:rsidR="0076294F" w:rsidRPr="007441CC" w:rsidRDefault="0076294F" w:rsidP="004F1818">
      <w:pPr>
        <w:spacing w:before="240" w:after="160" w:line="360" w:lineRule="auto"/>
        <w:rPr>
          <w:color w:val="auto"/>
          <w:shd w:val="clear" w:color="auto" w:fill="FFFFFF"/>
        </w:rPr>
      </w:pPr>
      <w:r w:rsidRPr="007441CC">
        <w:rPr>
          <w:color w:val="auto"/>
          <w:shd w:val="clear" w:color="auto" w:fill="FFFFFF"/>
        </w:rPr>
        <w:t>Water quality and treatment is process that improves the quality of water to make it more acceptable for a specific end-use. The end use may be drinking, industrial water supply, irrigation, river flow maintenance, water recreation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14:paraId="5D3F926A" w14:textId="77777777" w:rsidR="0076294F" w:rsidRPr="007441CC" w:rsidRDefault="0076294F" w:rsidP="004F1818">
      <w:pPr>
        <w:spacing w:before="240" w:after="160" w:line="360" w:lineRule="auto"/>
        <w:rPr>
          <w:color w:val="auto"/>
          <w:shd w:val="clear" w:color="auto" w:fill="FFFFFF"/>
        </w:rPr>
      </w:pPr>
      <w:r w:rsidRPr="007441CC">
        <w:rPr>
          <w:color w:val="auto"/>
          <w:shd w:val="clear" w:color="auto" w:fill="FFFFFF"/>
        </w:rPr>
        <w:t>In fact, no sphere of life may be identified that does not include the contribution of water technology.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treatment Technology under National Vocational Qualifications Framework (NVQF). These competency standards have been developed by a Qualifications Development Committee (QDC) and validated by the Qualifications Validation Committee (QVC) having representation from the leading department of water industry (WASA, PCSIR, PHED) of the country.</w:t>
      </w:r>
    </w:p>
    <w:p w14:paraId="6AE0DE52" w14:textId="77777777" w:rsidR="000219BD" w:rsidRPr="007441CC" w:rsidRDefault="000219BD" w:rsidP="004F1818">
      <w:pPr>
        <w:pStyle w:val="Heading1"/>
        <w:spacing w:line="360" w:lineRule="auto"/>
      </w:pPr>
      <w:bookmarkStart w:id="2" w:name="_Toc110114382"/>
      <w:r w:rsidRPr="007441CC">
        <w:t>Purpose of the training program:</w:t>
      </w:r>
      <w:bookmarkEnd w:id="2"/>
    </w:p>
    <w:p w14:paraId="4FBDEC9E" w14:textId="77777777" w:rsidR="0076294F" w:rsidRPr="007441CC" w:rsidRDefault="0076294F" w:rsidP="004F1818">
      <w:pPr>
        <w:spacing w:after="160" w:line="360" w:lineRule="auto"/>
        <w:rPr>
          <w:color w:val="auto"/>
        </w:rPr>
      </w:pPr>
      <w:r w:rsidRPr="007441CC">
        <w:rPr>
          <w:color w:val="auto"/>
        </w:rPr>
        <w:t xml:space="preserve">The purpose of these qualification is to set high professional standards for Water Quality and Resource Management. </w:t>
      </w:r>
    </w:p>
    <w:p w14:paraId="442B5AEA" w14:textId="77777777" w:rsidR="000A2366" w:rsidRPr="007441CC" w:rsidRDefault="000A2366" w:rsidP="004F1818">
      <w:pPr>
        <w:pStyle w:val="m3634761738003977812ydpcb3d5509msonormal"/>
        <w:shd w:val="clear" w:color="auto" w:fill="FFFFFF" w:themeFill="background1"/>
        <w:spacing w:before="0" w:beforeAutospacing="0" w:after="0" w:afterAutospacing="0" w:line="360" w:lineRule="auto"/>
        <w:jc w:val="both"/>
        <w:rPr>
          <w:rFonts w:ascii="Arial" w:hAnsi="Arial" w:cs="Arial"/>
          <w:sz w:val="22"/>
          <w:szCs w:val="22"/>
        </w:rPr>
      </w:pPr>
    </w:p>
    <w:p w14:paraId="4E4BA3F7" w14:textId="77777777" w:rsidR="000219BD" w:rsidRPr="007441CC" w:rsidRDefault="000219BD" w:rsidP="004F1818">
      <w:pPr>
        <w:pStyle w:val="Heading1"/>
        <w:spacing w:line="360" w:lineRule="auto"/>
      </w:pPr>
      <w:bookmarkStart w:id="3" w:name="_Toc110114383"/>
      <w:r w:rsidRPr="007441CC">
        <w:lastRenderedPageBreak/>
        <w:t>Overall objectives of training program:</w:t>
      </w:r>
      <w:bookmarkEnd w:id="3"/>
    </w:p>
    <w:p w14:paraId="46DE1638" w14:textId="77777777" w:rsidR="00C96B79" w:rsidRPr="007441CC" w:rsidRDefault="00C96B79" w:rsidP="004F1818">
      <w:pPr>
        <w:spacing w:after="160" w:line="360" w:lineRule="auto"/>
        <w:rPr>
          <w:color w:val="auto"/>
        </w:rPr>
      </w:pPr>
      <w:r w:rsidRPr="007441CC">
        <w:rPr>
          <w:color w:val="auto"/>
        </w:rPr>
        <w:t>The Overall objectives of the training program are as under:</w:t>
      </w:r>
    </w:p>
    <w:p w14:paraId="510733DD" w14:textId="77777777" w:rsidR="00C96B79" w:rsidRPr="007441CC" w:rsidRDefault="00C96B79" w:rsidP="004F1818">
      <w:pPr>
        <w:spacing w:after="160" w:line="360" w:lineRule="auto"/>
        <w:rPr>
          <w:color w:val="auto"/>
        </w:rPr>
      </w:pPr>
      <w:r w:rsidRPr="007441CC">
        <w:rPr>
          <w:color w:val="auto"/>
        </w:rPr>
        <w:t>1.</w:t>
      </w:r>
      <w:r w:rsidRPr="007441CC">
        <w:rPr>
          <w:color w:val="auto"/>
        </w:rPr>
        <w:tab/>
        <w:t xml:space="preserve">Improve the professional competence of the trainees </w:t>
      </w:r>
    </w:p>
    <w:p w14:paraId="1C5D971B" w14:textId="77777777" w:rsidR="00C96B79" w:rsidRPr="007441CC" w:rsidRDefault="00C96B79" w:rsidP="004F1818">
      <w:pPr>
        <w:spacing w:after="160" w:line="360" w:lineRule="auto"/>
        <w:rPr>
          <w:color w:val="auto"/>
        </w:rPr>
      </w:pPr>
      <w:r w:rsidRPr="007441CC">
        <w:rPr>
          <w:color w:val="auto"/>
        </w:rPr>
        <w:t>2.</w:t>
      </w:r>
      <w:r w:rsidRPr="007441CC">
        <w:rPr>
          <w:color w:val="auto"/>
        </w:rPr>
        <w:tab/>
        <w:t xml:space="preserve">Provide opportunities for recognition of skills attained through non-formal or informal pathways </w:t>
      </w:r>
    </w:p>
    <w:p w14:paraId="4D7A96E9" w14:textId="77777777" w:rsidR="00C96B79" w:rsidRPr="007441CC" w:rsidRDefault="00C96B79" w:rsidP="004F1818">
      <w:pPr>
        <w:spacing w:after="160" w:line="360" w:lineRule="auto"/>
        <w:rPr>
          <w:color w:val="auto"/>
        </w:rPr>
      </w:pPr>
      <w:r w:rsidRPr="007441CC">
        <w:rPr>
          <w:color w:val="auto"/>
        </w:rPr>
        <w:t>3.</w:t>
      </w:r>
      <w:r w:rsidRPr="007441CC">
        <w:rPr>
          <w:color w:val="auto"/>
        </w:rPr>
        <w:tab/>
        <w:t xml:space="preserve"> Improve the quality and effectiveness of training and assessment for automobile industry </w:t>
      </w:r>
    </w:p>
    <w:p w14:paraId="72FC5A02" w14:textId="77777777" w:rsidR="00C96B79" w:rsidRPr="007441CC" w:rsidRDefault="00C96B79" w:rsidP="004F1818">
      <w:pPr>
        <w:spacing w:after="160" w:line="360" w:lineRule="auto"/>
        <w:rPr>
          <w:color w:val="auto"/>
        </w:rPr>
      </w:pPr>
      <w:r w:rsidRPr="007441CC">
        <w:rPr>
          <w:color w:val="auto"/>
        </w:rPr>
        <w:t>4.</w:t>
      </w:r>
      <w:r w:rsidRPr="007441CC">
        <w:rPr>
          <w:color w:val="auto"/>
        </w:rPr>
        <w:tab/>
        <w:t xml:space="preserve"> Enable the existing workforce to capacitate themselves in new water technologies and method</w:t>
      </w:r>
    </w:p>
    <w:p w14:paraId="5615F81C" w14:textId="77777777" w:rsidR="000219BD" w:rsidRPr="007441CC" w:rsidRDefault="000219BD" w:rsidP="004F1818">
      <w:pPr>
        <w:pStyle w:val="Heading1"/>
        <w:spacing w:line="360" w:lineRule="auto"/>
        <w:rPr>
          <w:sz w:val="22"/>
        </w:rPr>
      </w:pPr>
      <w:bookmarkStart w:id="4" w:name="_Toc110114384"/>
      <w:r w:rsidRPr="007441CC">
        <w:t>Competencies to be gained after completion of course:</w:t>
      </w:r>
      <w:bookmarkEnd w:id="4"/>
    </w:p>
    <w:p w14:paraId="23DC2DE7" w14:textId="77777777" w:rsidR="000219BD" w:rsidRPr="007441CC" w:rsidRDefault="000219BD" w:rsidP="004F1818">
      <w:pPr>
        <w:spacing w:line="360" w:lineRule="auto"/>
        <w:ind w:left="0" w:firstLine="350"/>
        <w:rPr>
          <w:color w:val="auto"/>
        </w:rPr>
      </w:pPr>
      <w:r w:rsidRPr="007441CC">
        <w:rPr>
          <w:color w:val="auto"/>
        </w:rPr>
        <w:t xml:space="preserve">At the end of the course, the trainee has attained the following </w:t>
      </w:r>
      <w:r w:rsidR="000A2366" w:rsidRPr="007441CC">
        <w:rPr>
          <w:color w:val="auto"/>
        </w:rPr>
        <w:t xml:space="preserve">core </w:t>
      </w:r>
      <w:r w:rsidRPr="007441CC">
        <w:rPr>
          <w:color w:val="auto"/>
        </w:rPr>
        <w:t>competencies:</w:t>
      </w:r>
    </w:p>
    <w:p w14:paraId="50D9C7B1" w14:textId="77777777" w:rsidR="007F03E5" w:rsidRPr="007441CC" w:rsidRDefault="007F03E5" w:rsidP="004F1818">
      <w:pPr>
        <w:pStyle w:val="ListParagraph"/>
        <w:numPr>
          <w:ilvl w:val="0"/>
          <w:numId w:val="239"/>
        </w:numPr>
        <w:spacing w:line="360" w:lineRule="auto"/>
        <w:rPr>
          <w:color w:val="auto"/>
        </w:rPr>
      </w:pPr>
      <w:r w:rsidRPr="007441CC">
        <w:rPr>
          <w:color w:val="auto"/>
        </w:rPr>
        <w:t>Demonstrate health effects caused by Arsenic contaminated water</w:t>
      </w:r>
      <w:r w:rsidRPr="007441CC">
        <w:rPr>
          <w:color w:val="auto"/>
        </w:rPr>
        <w:tab/>
      </w:r>
    </w:p>
    <w:p w14:paraId="4DCEA3CC" w14:textId="77777777" w:rsidR="007F03E5" w:rsidRPr="007441CC" w:rsidRDefault="007F03E5" w:rsidP="004F1818">
      <w:pPr>
        <w:pStyle w:val="ListParagraph"/>
        <w:numPr>
          <w:ilvl w:val="0"/>
          <w:numId w:val="239"/>
        </w:numPr>
        <w:spacing w:line="360" w:lineRule="auto"/>
        <w:rPr>
          <w:color w:val="auto"/>
        </w:rPr>
      </w:pPr>
      <w:r w:rsidRPr="007441CC">
        <w:rPr>
          <w:color w:val="auto"/>
        </w:rPr>
        <w:t>Demonstrate health effects caused by Nitrate Contaminated water</w:t>
      </w:r>
      <w:r w:rsidRPr="007441CC">
        <w:rPr>
          <w:color w:val="auto"/>
        </w:rPr>
        <w:tab/>
      </w:r>
    </w:p>
    <w:p w14:paraId="0B6EA26D" w14:textId="77777777" w:rsidR="007F03E5" w:rsidRPr="007441CC" w:rsidRDefault="007F03E5" w:rsidP="004F1818">
      <w:pPr>
        <w:pStyle w:val="ListParagraph"/>
        <w:numPr>
          <w:ilvl w:val="0"/>
          <w:numId w:val="239"/>
        </w:numPr>
        <w:spacing w:line="360" w:lineRule="auto"/>
        <w:rPr>
          <w:color w:val="auto"/>
        </w:rPr>
      </w:pPr>
      <w:r w:rsidRPr="007441CC">
        <w:rPr>
          <w:color w:val="auto"/>
        </w:rPr>
        <w:t>Demonstrate health effects caused by Fluoride Contaminated water</w:t>
      </w:r>
      <w:r w:rsidRPr="007441CC">
        <w:rPr>
          <w:color w:val="auto"/>
        </w:rPr>
        <w:tab/>
      </w:r>
    </w:p>
    <w:p w14:paraId="2E59F6DB" w14:textId="77777777" w:rsidR="007F03E5" w:rsidRPr="007441CC" w:rsidRDefault="007F03E5" w:rsidP="004F1818">
      <w:pPr>
        <w:pStyle w:val="ListParagraph"/>
        <w:numPr>
          <w:ilvl w:val="0"/>
          <w:numId w:val="239"/>
        </w:numPr>
        <w:spacing w:line="360" w:lineRule="auto"/>
        <w:rPr>
          <w:color w:val="auto"/>
        </w:rPr>
      </w:pPr>
      <w:r w:rsidRPr="007441CC">
        <w:rPr>
          <w:color w:val="auto"/>
        </w:rPr>
        <w:t>Demonstrate health effects caused by pesticides contaminated water</w:t>
      </w:r>
      <w:r w:rsidRPr="007441CC">
        <w:rPr>
          <w:color w:val="auto"/>
        </w:rPr>
        <w:tab/>
      </w:r>
    </w:p>
    <w:p w14:paraId="4C5FFF6F" w14:textId="77777777" w:rsidR="007F03E5" w:rsidRPr="007441CC" w:rsidRDefault="007F03E5" w:rsidP="004F1818">
      <w:pPr>
        <w:pStyle w:val="ListParagraph"/>
        <w:numPr>
          <w:ilvl w:val="0"/>
          <w:numId w:val="239"/>
        </w:numPr>
        <w:spacing w:line="360" w:lineRule="auto"/>
        <w:rPr>
          <w:color w:val="auto"/>
        </w:rPr>
      </w:pPr>
      <w:r w:rsidRPr="007441CC">
        <w:rPr>
          <w:color w:val="auto"/>
        </w:rPr>
        <w:t>Demonstrate health effects caused by Lead contaminated water</w:t>
      </w:r>
      <w:r w:rsidRPr="007441CC">
        <w:rPr>
          <w:color w:val="auto"/>
        </w:rPr>
        <w:tab/>
      </w:r>
    </w:p>
    <w:p w14:paraId="19D710EE" w14:textId="77777777" w:rsidR="007F03E5" w:rsidRPr="007441CC" w:rsidRDefault="007F03E5" w:rsidP="004F1818">
      <w:pPr>
        <w:pStyle w:val="ListParagraph"/>
        <w:numPr>
          <w:ilvl w:val="0"/>
          <w:numId w:val="239"/>
        </w:numPr>
        <w:spacing w:line="360" w:lineRule="auto"/>
        <w:rPr>
          <w:color w:val="auto"/>
        </w:rPr>
      </w:pPr>
      <w:r w:rsidRPr="007441CC">
        <w:rPr>
          <w:color w:val="auto"/>
        </w:rPr>
        <w:t>Demonstrate health effects caused by Mercury contaminated water</w:t>
      </w:r>
      <w:r w:rsidRPr="007441CC">
        <w:rPr>
          <w:color w:val="auto"/>
        </w:rPr>
        <w:tab/>
      </w:r>
    </w:p>
    <w:p w14:paraId="6AB13880" w14:textId="77777777" w:rsidR="007F03E5" w:rsidRPr="007441CC" w:rsidRDefault="007F03E5" w:rsidP="004F1818">
      <w:pPr>
        <w:pStyle w:val="ListParagraph"/>
        <w:numPr>
          <w:ilvl w:val="0"/>
          <w:numId w:val="239"/>
        </w:numPr>
        <w:spacing w:line="360" w:lineRule="auto"/>
        <w:rPr>
          <w:color w:val="auto"/>
        </w:rPr>
      </w:pPr>
      <w:r w:rsidRPr="007441CC">
        <w:rPr>
          <w:color w:val="auto"/>
        </w:rPr>
        <w:t>Demonstrate components of Hydrologic cycle.</w:t>
      </w:r>
      <w:r w:rsidRPr="007441CC">
        <w:rPr>
          <w:color w:val="auto"/>
        </w:rPr>
        <w:tab/>
      </w:r>
    </w:p>
    <w:p w14:paraId="2BD16FA0" w14:textId="77777777" w:rsidR="007F03E5" w:rsidRPr="007441CC" w:rsidRDefault="007F03E5" w:rsidP="004F1818">
      <w:pPr>
        <w:pStyle w:val="ListParagraph"/>
        <w:numPr>
          <w:ilvl w:val="0"/>
          <w:numId w:val="239"/>
        </w:numPr>
        <w:spacing w:line="360" w:lineRule="auto"/>
        <w:rPr>
          <w:color w:val="auto"/>
        </w:rPr>
      </w:pPr>
      <w:r w:rsidRPr="007441CC">
        <w:rPr>
          <w:color w:val="auto"/>
        </w:rPr>
        <w:t>Perform stream gauge operation, maintenance, and data retrieval.</w:t>
      </w:r>
      <w:r w:rsidRPr="007441CC">
        <w:rPr>
          <w:color w:val="auto"/>
        </w:rPr>
        <w:tab/>
      </w:r>
    </w:p>
    <w:p w14:paraId="1CB420E6" w14:textId="77777777" w:rsidR="007F03E5" w:rsidRPr="007441CC" w:rsidRDefault="007F03E5" w:rsidP="004F1818">
      <w:pPr>
        <w:pStyle w:val="ListParagraph"/>
        <w:numPr>
          <w:ilvl w:val="0"/>
          <w:numId w:val="239"/>
        </w:numPr>
        <w:spacing w:line="360" w:lineRule="auto"/>
        <w:rPr>
          <w:color w:val="auto"/>
        </w:rPr>
      </w:pPr>
      <w:r w:rsidRPr="007441CC">
        <w:rPr>
          <w:color w:val="auto"/>
        </w:rPr>
        <w:t>Perform discharge measurement, instrument calibration.</w:t>
      </w:r>
      <w:r w:rsidRPr="007441CC">
        <w:rPr>
          <w:color w:val="auto"/>
        </w:rPr>
        <w:tab/>
      </w:r>
    </w:p>
    <w:p w14:paraId="455ECDE1" w14:textId="77777777" w:rsidR="007F03E5" w:rsidRPr="007441CC" w:rsidRDefault="007F03E5" w:rsidP="004F1818">
      <w:pPr>
        <w:pStyle w:val="ListParagraph"/>
        <w:numPr>
          <w:ilvl w:val="0"/>
          <w:numId w:val="239"/>
        </w:numPr>
        <w:spacing w:line="360" w:lineRule="auto"/>
        <w:rPr>
          <w:color w:val="auto"/>
        </w:rPr>
      </w:pPr>
      <w:r w:rsidRPr="007441CC">
        <w:rPr>
          <w:color w:val="auto"/>
        </w:rPr>
        <w:lastRenderedPageBreak/>
        <w:t>Perform record keeping, data management, water sample collection.</w:t>
      </w:r>
      <w:r w:rsidRPr="007441CC">
        <w:rPr>
          <w:color w:val="auto"/>
        </w:rPr>
        <w:tab/>
      </w:r>
    </w:p>
    <w:p w14:paraId="610CFEA9" w14:textId="77777777" w:rsidR="007F03E5" w:rsidRPr="007441CC" w:rsidRDefault="007F03E5" w:rsidP="004F1818">
      <w:pPr>
        <w:pStyle w:val="ListParagraph"/>
        <w:numPr>
          <w:ilvl w:val="0"/>
          <w:numId w:val="239"/>
        </w:numPr>
        <w:spacing w:line="360" w:lineRule="auto"/>
        <w:rPr>
          <w:color w:val="auto"/>
        </w:rPr>
      </w:pPr>
      <w:r w:rsidRPr="007441CC">
        <w:rPr>
          <w:color w:val="auto"/>
        </w:rPr>
        <w:t>Produce Templates, Title Block/ Strip &amp; Draw Lines</w:t>
      </w:r>
      <w:r w:rsidRPr="007441CC">
        <w:rPr>
          <w:color w:val="auto"/>
        </w:rPr>
        <w:tab/>
      </w:r>
    </w:p>
    <w:p w14:paraId="4A929600" w14:textId="77777777" w:rsidR="007F03E5" w:rsidRPr="007441CC" w:rsidRDefault="007F03E5" w:rsidP="004F1818">
      <w:pPr>
        <w:pStyle w:val="ListParagraph"/>
        <w:numPr>
          <w:ilvl w:val="0"/>
          <w:numId w:val="239"/>
        </w:numPr>
        <w:spacing w:line="360" w:lineRule="auto"/>
        <w:rPr>
          <w:color w:val="auto"/>
        </w:rPr>
      </w:pPr>
      <w:r w:rsidRPr="007441CC">
        <w:rPr>
          <w:color w:val="auto"/>
        </w:rPr>
        <w:t>Perform Lettering and Printing On Sheet.</w:t>
      </w:r>
      <w:r w:rsidRPr="007441CC">
        <w:rPr>
          <w:color w:val="auto"/>
        </w:rPr>
        <w:tab/>
      </w:r>
    </w:p>
    <w:p w14:paraId="74915A75" w14:textId="77777777" w:rsidR="007F03E5" w:rsidRPr="007441CC" w:rsidRDefault="007F03E5" w:rsidP="004F1818">
      <w:pPr>
        <w:pStyle w:val="ListParagraph"/>
        <w:numPr>
          <w:ilvl w:val="0"/>
          <w:numId w:val="239"/>
        </w:numPr>
        <w:spacing w:line="360" w:lineRule="auto"/>
        <w:rPr>
          <w:color w:val="auto"/>
        </w:rPr>
      </w:pPr>
      <w:r w:rsidRPr="007441CC">
        <w:rPr>
          <w:color w:val="auto"/>
        </w:rPr>
        <w:t>Construct Scales for Drawing</w:t>
      </w:r>
      <w:r w:rsidRPr="007441CC">
        <w:rPr>
          <w:color w:val="auto"/>
        </w:rPr>
        <w:tab/>
      </w:r>
    </w:p>
    <w:p w14:paraId="07484041" w14:textId="77777777" w:rsidR="007F03E5" w:rsidRPr="007441CC" w:rsidRDefault="007F03E5" w:rsidP="004F1818">
      <w:pPr>
        <w:pStyle w:val="ListParagraph"/>
        <w:numPr>
          <w:ilvl w:val="0"/>
          <w:numId w:val="239"/>
        </w:numPr>
        <w:spacing w:line="360" w:lineRule="auto"/>
        <w:rPr>
          <w:color w:val="auto"/>
        </w:rPr>
      </w:pPr>
      <w:r w:rsidRPr="007441CC">
        <w:rPr>
          <w:color w:val="auto"/>
        </w:rPr>
        <w:t>Construct Geometrical Figures</w:t>
      </w:r>
      <w:r w:rsidRPr="007441CC">
        <w:rPr>
          <w:color w:val="auto"/>
        </w:rPr>
        <w:tab/>
      </w:r>
    </w:p>
    <w:p w14:paraId="79D5B9ED" w14:textId="77777777" w:rsidR="007F03E5" w:rsidRPr="007441CC" w:rsidRDefault="007F03E5" w:rsidP="004F1818">
      <w:pPr>
        <w:pStyle w:val="ListParagraph"/>
        <w:numPr>
          <w:ilvl w:val="0"/>
          <w:numId w:val="239"/>
        </w:numPr>
        <w:spacing w:line="360" w:lineRule="auto"/>
        <w:rPr>
          <w:color w:val="auto"/>
        </w:rPr>
      </w:pPr>
      <w:r w:rsidRPr="007441CC">
        <w:rPr>
          <w:color w:val="auto"/>
        </w:rPr>
        <w:t>Produce Orthographic Projections</w:t>
      </w:r>
      <w:r w:rsidRPr="007441CC">
        <w:rPr>
          <w:color w:val="auto"/>
        </w:rPr>
        <w:tab/>
      </w:r>
    </w:p>
    <w:p w14:paraId="174AC1C5" w14:textId="77777777" w:rsidR="007F03E5" w:rsidRPr="007441CC" w:rsidRDefault="007F03E5" w:rsidP="004F1818">
      <w:pPr>
        <w:pStyle w:val="ListParagraph"/>
        <w:numPr>
          <w:ilvl w:val="0"/>
          <w:numId w:val="239"/>
        </w:numPr>
        <w:spacing w:line="360" w:lineRule="auto"/>
        <w:rPr>
          <w:color w:val="auto"/>
        </w:rPr>
      </w:pPr>
      <w:r w:rsidRPr="007441CC">
        <w:rPr>
          <w:color w:val="auto"/>
        </w:rPr>
        <w:t>Perform Sectioning</w:t>
      </w:r>
      <w:r w:rsidRPr="007441CC">
        <w:rPr>
          <w:color w:val="auto"/>
        </w:rPr>
        <w:tab/>
      </w:r>
    </w:p>
    <w:p w14:paraId="29F86208" w14:textId="77777777" w:rsidR="007F03E5" w:rsidRPr="007441CC" w:rsidRDefault="007F03E5" w:rsidP="004F1818">
      <w:pPr>
        <w:pStyle w:val="ListParagraph"/>
        <w:numPr>
          <w:ilvl w:val="0"/>
          <w:numId w:val="239"/>
        </w:numPr>
        <w:spacing w:line="360" w:lineRule="auto"/>
        <w:rPr>
          <w:color w:val="auto"/>
        </w:rPr>
      </w:pPr>
      <w:r w:rsidRPr="007441CC">
        <w:rPr>
          <w:color w:val="auto"/>
        </w:rPr>
        <w:t>Perform Dimensioning On Drawings</w:t>
      </w:r>
      <w:r w:rsidRPr="007441CC">
        <w:rPr>
          <w:color w:val="auto"/>
        </w:rPr>
        <w:tab/>
      </w:r>
    </w:p>
    <w:p w14:paraId="38D5A0FA" w14:textId="77777777" w:rsidR="007F03E5" w:rsidRPr="007441CC" w:rsidRDefault="007F03E5" w:rsidP="004F1818">
      <w:pPr>
        <w:pStyle w:val="ListParagraph"/>
        <w:numPr>
          <w:ilvl w:val="0"/>
          <w:numId w:val="239"/>
        </w:numPr>
        <w:spacing w:line="360" w:lineRule="auto"/>
        <w:rPr>
          <w:color w:val="auto"/>
        </w:rPr>
      </w:pPr>
      <w:r w:rsidRPr="007441CC">
        <w:rPr>
          <w:color w:val="auto"/>
        </w:rPr>
        <w:t>Produce Pictorial Drawings</w:t>
      </w:r>
      <w:r w:rsidRPr="007441CC">
        <w:rPr>
          <w:color w:val="auto"/>
        </w:rPr>
        <w:tab/>
      </w:r>
    </w:p>
    <w:p w14:paraId="768D6903" w14:textId="77777777" w:rsidR="007F03E5" w:rsidRPr="007441CC" w:rsidRDefault="007F03E5" w:rsidP="004F1818">
      <w:pPr>
        <w:pStyle w:val="ListParagraph"/>
        <w:numPr>
          <w:ilvl w:val="0"/>
          <w:numId w:val="239"/>
        </w:numPr>
        <w:spacing w:line="360" w:lineRule="auto"/>
        <w:rPr>
          <w:color w:val="auto"/>
        </w:rPr>
      </w:pPr>
      <w:r w:rsidRPr="007441CC">
        <w:rPr>
          <w:color w:val="auto"/>
        </w:rPr>
        <w:t>Produce Auxiliary Views</w:t>
      </w:r>
      <w:r w:rsidRPr="007441CC">
        <w:rPr>
          <w:color w:val="auto"/>
        </w:rPr>
        <w:tab/>
      </w:r>
    </w:p>
    <w:p w14:paraId="2A02A242" w14:textId="77777777" w:rsidR="007F03E5" w:rsidRPr="007441CC" w:rsidRDefault="007F03E5" w:rsidP="004F1818">
      <w:pPr>
        <w:pStyle w:val="ListParagraph"/>
        <w:numPr>
          <w:ilvl w:val="0"/>
          <w:numId w:val="239"/>
        </w:numPr>
        <w:spacing w:line="360" w:lineRule="auto"/>
        <w:rPr>
          <w:color w:val="auto"/>
        </w:rPr>
      </w:pPr>
      <w:r w:rsidRPr="007441CC">
        <w:rPr>
          <w:color w:val="auto"/>
        </w:rPr>
        <w:t>Perform Development of Surfaces</w:t>
      </w:r>
      <w:r w:rsidRPr="007441CC">
        <w:rPr>
          <w:color w:val="auto"/>
        </w:rPr>
        <w:tab/>
      </w:r>
    </w:p>
    <w:p w14:paraId="421795B8" w14:textId="77777777" w:rsidR="007F03E5" w:rsidRPr="007441CC" w:rsidRDefault="007F03E5" w:rsidP="004F1818">
      <w:pPr>
        <w:pStyle w:val="ListParagraph"/>
        <w:numPr>
          <w:ilvl w:val="0"/>
          <w:numId w:val="239"/>
        </w:numPr>
        <w:spacing w:line="360" w:lineRule="auto"/>
        <w:rPr>
          <w:color w:val="auto"/>
        </w:rPr>
      </w:pPr>
      <w:r w:rsidRPr="007441CC">
        <w:rPr>
          <w:color w:val="auto"/>
        </w:rPr>
        <w:t>Develop Symbols of Engineering Drawings</w:t>
      </w:r>
      <w:r w:rsidRPr="007441CC">
        <w:rPr>
          <w:color w:val="auto"/>
        </w:rPr>
        <w:tab/>
      </w:r>
    </w:p>
    <w:p w14:paraId="1DD78239" w14:textId="77777777" w:rsidR="007F03E5" w:rsidRPr="007441CC" w:rsidRDefault="007F03E5" w:rsidP="004F1818">
      <w:pPr>
        <w:pStyle w:val="ListParagraph"/>
        <w:numPr>
          <w:ilvl w:val="0"/>
          <w:numId w:val="239"/>
        </w:numPr>
        <w:spacing w:line="360" w:lineRule="auto"/>
        <w:rPr>
          <w:color w:val="auto"/>
        </w:rPr>
      </w:pPr>
      <w:r w:rsidRPr="007441CC">
        <w:rPr>
          <w:color w:val="auto"/>
        </w:rPr>
        <w:t>Maintain Occupational Health and Safety</w:t>
      </w:r>
      <w:r w:rsidRPr="007441CC">
        <w:rPr>
          <w:color w:val="auto"/>
        </w:rPr>
        <w:tab/>
      </w:r>
    </w:p>
    <w:p w14:paraId="79AE4424" w14:textId="1E249152" w:rsidR="00865AE9" w:rsidRPr="007441CC" w:rsidRDefault="00481446" w:rsidP="00865AE9">
      <w:pPr>
        <w:pStyle w:val="ListParagraph"/>
        <w:numPr>
          <w:ilvl w:val="0"/>
          <w:numId w:val="239"/>
        </w:numPr>
        <w:spacing w:line="360" w:lineRule="auto"/>
        <w:rPr>
          <w:color w:val="auto"/>
        </w:rPr>
      </w:pPr>
      <w:r w:rsidRPr="007441CC">
        <w:rPr>
          <w:color w:val="auto"/>
        </w:rPr>
        <w:t xml:space="preserve">Maintain workplace Environment </w:t>
      </w:r>
    </w:p>
    <w:p w14:paraId="46E9DE81" w14:textId="69FDF4C1" w:rsidR="00AD2D91" w:rsidRPr="007441CC" w:rsidRDefault="007239CF" w:rsidP="007441CC">
      <w:pPr>
        <w:spacing w:line="360" w:lineRule="auto"/>
        <w:rPr>
          <w:color w:val="auto"/>
        </w:rPr>
      </w:pPr>
      <w:r w:rsidRPr="007441CC">
        <w:rPr>
          <w:color w:val="auto"/>
        </w:rPr>
        <w:t>Possible available job opportunities, available immediately and later in the future:</w:t>
      </w:r>
    </w:p>
    <w:p w14:paraId="1509E437" w14:textId="77777777" w:rsidR="00970C92" w:rsidRPr="007441CC" w:rsidRDefault="00AD2D91" w:rsidP="00970C92">
      <w:pPr>
        <w:spacing w:after="200" w:line="276" w:lineRule="auto"/>
        <w:ind w:left="0" w:firstLine="0"/>
        <w:jc w:val="left"/>
        <w:rPr>
          <w:b/>
          <w:color w:val="auto"/>
          <w:u w:val="single"/>
        </w:rPr>
      </w:pPr>
      <w:r w:rsidRPr="007441CC">
        <w:rPr>
          <w:b/>
          <w:color w:val="auto"/>
          <w:u w:val="single"/>
        </w:rPr>
        <w:t>Possible Career</w:t>
      </w:r>
      <w:r w:rsidR="008C6072" w:rsidRPr="007441CC">
        <w:rPr>
          <w:b/>
          <w:color w:val="auto"/>
          <w:u w:val="single"/>
        </w:rPr>
        <w:t>s</w:t>
      </w:r>
      <w:r w:rsidRPr="007441CC">
        <w:rPr>
          <w:b/>
          <w:color w:val="auto"/>
          <w:u w:val="single"/>
        </w:rPr>
        <w:t xml:space="preserve"> </w:t>
      </w:r>
    </w:p>
    <w:p w14:paraId="3784D44B" w14:textId="77777777" w:rsidR="00970C92" w:rsidRPr="007441CC" w:rsidRDefault="00970C92" w:rsidP="00594206">
      <w:pPr>
        <w:numPr>
          <w:ilvl w:val="0"/>
          <w:numId w:val="16"/>
        </w:numPr>
        <w:spacing w:after="200" w:line="276" w:lineRule="auto"/>
        <w:ind w:left="720"/>
        <w:jc w:val="left"/>
        <w:rPr>
          <w:color w:val="auto"/>
        </w:rPr>
      </w:pPr>
      <w:r w:rsidRPr="007441CC">
        <w:rPr>
          <w:bCs/>
          <w:color w:val="auto"/>
        </w:rPr>
        <w:t>Water Hygiene Assistant</w:t>
      </w:r>
      <w:r w:rsidRPr="007441CC">
        <w:rPr>
          <w:color w:val="auto"/>
        </w:rPr>
        <w:t xml:space="preserve"> </w:t>
      </w:r>
    </w:p>
    <w:p w14:paraId="56AB4A5D" w14:textId="43825AB7" w:rsidR="008C6072" w:rsidRPr="007441CC" w:rsidRDefault="00970C92" w:rsidP="00481446">
      <w:pPr>
        <w:numPr>
          <w:ilvl w:val="0"/>
          <w:numId w:val="16"/>
        </w:numPr>
        <w:spacing w:after="200" w:line="276" w:lineRule="auto"/>
        <w:ind w:left="720"/>
        <w:jc w:val="left"/>
        <w:rPr>
          <w:color w:val="auto"/>
        </w:rPr>
      </w:pPr>
      <w:r w:rsidRPr="007441CC">
        <w:rPr>
          <w:bCs/>
          <w:color w:val="auto"/>
        </w:rPr>
        <w:t xml:space="preserve">Hydrology Assistant </w:t>
      </w:r>
    </w:p>
    <w:p w14:paraId="25D7CAAB" w14:textId="77777777" w:rsidR="008C6072" w:rsidRPr="007441CC" w:rsidRDefault="008C6072" w:rsidP="008C6072">
      <w:pPr>
        <w:spacing w:after="200" w:line="276" w:lineRule="auto"/>
        <w:ind w:left="720" w:firstLine="0"/>
        <w:jc w:val="left"/>
        <w:rPr>
          <w:color w:val="auto"/>
        </w:rPr>
      </w:pPr>
    </w:p>
    <w:p w14:paraId="6286D763" w14:textId="77777777" w:rsidR="007239CF" w:rsidRPr="007441CC" w:rsidRDefault="007239CF">
      <w:pPr>
        <w:spacing w:after="200" w:line="276" w:lineRule="auto"/>
        <w:ind w:left="0" w:firstLine="0"/>
        <w:jc w:val="left"/>
        <w:rPr>
          <w:rFonts w:eastAsia="Times New Roman"/>
          <w:b/>
          <w:color w:val="auto"/>
          <w:sz w:val="24"/>
          <w:szCs w:val="24"/>
          <w:lang w:val="en-AU"/>
        </w:rPr>
      </w:pPr>
    </w:p>
    <w:p w14:paraId="6A01E5ED" w14:textId="77777777" w:rsidR="000219BD" w:rsidRPr="007441CC" w:rsidRDefault="007239CF" w:rsidP="00E34A97">
      <w:pPr>
        <w:pStyle w:val="Heading1"/>
      </w:pPr>
      <w:bookmarkStart w:id="5" w:name="_Toc110114385"/>
      <w:r w:rsidRPr="007441CC">
        <w:t>Trainee e</w:t>
      </w:r>
      <w:r w:rsidR="000219BD" w:rsidRPr="007441CC">
        <w:t>ntry level:</w:t>
      </w:r>
      <w:bookmarkEnd w:id="5"/>
    </w:p>
    <w:p w14:paraId="65DEA3B1" w14:textId="3FA9126E" w:rsidR="000219BD" w:rsidRPr="007441CC" w:rsidRDefault="000219BD" w:rsidP="0019755C">
      <w:pPr>
        <w:spacing w:line="360" w:lineRule="auto"/>
        <w:jc w:val="left"/>
        <w:rPr>
          <w:bCs/>
          <w:color w:val="auto"/>
          <w:lang w:val="en-AU"/>
        </w:rPr>
      </w:pPr>
      <w:r w:rsidRPr="007441CC">
        <w:rPr>
          <w:bCs/>
          <w:color w:val="auto"/>
          <w:lang w:val="en-AU"/>
        </w:rPr>
        <w:t>The entry</w:t>
      </w:r>
      <w:r w:rsidR="006B20F4" w:rsidRPr="007441CC">
        <w:rPr>
          <w:bCs/>
          <w:color w:val="auto"/>
          <w:lang w:val="en-AU"/>
        </w:rPr>
        <w:t xml:space="preserve"> level</w:t>
      </w:r>
      <w:r w:rsidR="008C6072" w:rsidRPr="007441CC">
        <w:rPr>
          <w:bCs/>
          <w:color w:val="auto"/>
          <w:lang w:val="en-AU"/>
        </w:rPr>
        <w:t xml:space="preserve">s of </w:t>
      </w:r>
      <w:r w:rsidR="008C6072" w:rsidRPr="007441CC">
        <w:rPr>
          <w:color w:val="auto"/>
        </w:rPr>
        <w:t xml:space="preserve">National </w:t>
      </w:r>
      <w:r w:rsidR="001A5D6A" w:rsidRPr="007441CC">
        <w:rPr>
          <w:color w:val="auto"/>
        </w:rPr>
        <w:t xml:space="preserve">Vocational Certificate Level 1 &amp; 2  </w:t>
      </w:r>
      <w:r w:rsidR="008C6072" w:rsidRPr="007441CC">
        <w:rPr>
          <w:color w:val="auto"/>
        </w:rPr>
        <w:t xml:space="preserve"> for “Water Quality and Resource Management” </w:t>
      </w:r>
      <w:r w:rsidR="008C6072" w:rsidRPr="007441CC">
        <w:rPr>
          <w:bCs/>
          <w:color w:val="auto"/>
          <w:lang w:val="en-AU"/>
        </w:rPr>
        <w:t>are</w:t>
      </w:r>
      <w:r w:rsidRPr="007441CC">
        <w:rPr>
          <w:bCs/>
          <w:color w:val="auto"/>
          <w:lang w:val="en-AU"/>
        </w:rPr>
        <w:t xml:space="preserv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4855"/>
        <w:gridCol w:w="9039"/>
      </w:tblGrid>
      <w:tr w:rsidR="007441CC" w:rsidRPr="007441CC" w14:paraId="54944E74" w14:textId="77777777" w:rsidTr="00224226">
        <w:trPr>
          <w:trHeight w:val="375"/>
          <w:tblHeader/>
        </w:trPr>
        <w:tc>
          <w:tcPr>
            <w:tcW w:w="1747" w:type="pct"/>
            <w:shd w:val="clear" w:color="auto" w:fill="BFBFBF" w:themeFill="background1" w:themeFillShade="BF"/>
            <w:vAlign w:val="center"/>
          </w:tcPr>
          <w:p w14:paraId="293A9B0A" w14:textId="77777777" w:rsidR="000219BD" w:rsidRPr="007441CC" w:rsidRDefault="000219BD" w:rsidP="0019755C">
            <w:pPr>
              <w:spacing w:after="0" w:line="360" w:lineRule="auto"/>
              <w:jc w:val="center"/>
              <w:rPr>
                <w:b/>
                <w:color w:val="auto"/>
              </w:rPr>
            </w:pPr>
            <w:r w:rsidRPr="007441CC">
              <w:rPr>
                <w:b/>
                <w:color w:val="auto"/>
              </w:rPr>
              <w:t>Title</w:t>
            </w:r>
          </w:p>
        </w:tc>
        <w:tc>
          <w:tcPr>
            <w:tcW w:w="3253" w:type="pct"/>
            <w:shd w:val="clear" w:color="auto" w:fill="BFBFBF" w:themeFill="background1" w:themeFillShade="BF"/>
            <w:vAlign w:val="center"/>
          </w:tcPr>
          <w:p w14:paraId="485A8B06" w14:textId="77777777" w:rsidR="000219BD" w:rsidRPr="007441CC" w:rsidRDefault="000219BD" w:rsidP="0019755C">
            <w:pPr>
              <w:spacing w:after="0" w:line="360" w:lineRule="auto"/>
              <w:jc w:val="center"/>
              <w:rPr>
                <w:b/>
                <w:color w:val="auto"/>
              </w:rPr>
            </w:pPr>
            <w:r w:rsidRPr="007441CC">
              <w:rPr>
                <w:b/>
                <w:color w:val="auto"/>
              </w:rPr>
              <w:t>Entry requirements</w:t>
            </w:r>
          </w:p>
        </w:tc>
      </w:tr>
      <w:tr w:rsidR="007441CC" w:rsidRPr="007441CC" w14:paraId="22D5E878" w14:textId="77777777" w:rsidTr="00224226">
        <w:trPr>
          <w:trHeight w:val="1007"/>
        </w:trPr>
        <w:tc>
          <w:tcPr>
            <w:tcW w:w="1747" w:type="pct"/>
            <w:vAlign w:val="center"/>
          </w:tcPr>
          <w:p w14:paraId="589299D9" w14:textId="62E3A7E9" w:rsidR="000219BD" w:rsidRPr="007441CC" w:rsidRDefault="008C6072" w:rsidP="0019755C">
            <w:pPr>
              <w:spacing w:after="0" w:line="360" w:lineRule="auto"/>
              <w:ind w:left="0" w:firstLine="0"/>
              <w:jc w:val="left"/>
              <w:rPr>
                <w:color w:val="auto"/>
              </w:rPr>
            </w:pPr>
            <w:r w:rsidRPr="007441CC">
              <w:rPr>
                <w:color w:val="auto"/>
              </w:rPr>
              <w:t xml:space="preserve">National </w:t>
            </w:r>
            <w:r w:rsidR="001A5D6A" w:rsidRPr="007441CC">
              <w:rPr>
                <w:color w:val="auto"/>
              </w:rPr>
              <w:t xml:space="preserve">Vocational Certificate </w:t>
            </w:r>
            <w:r w:rsidRPr="007441CC">
              <w:rPr>
                <w:color w:val="auto"/>
              </w:rPr>
              <w:t>Level-</w:t>
            </w:r>
            <w:r w:rsidR="001A5D6A" w:rsidRPr="007441CC">
              <w:rPr>
                <w:color w:val="auto"/>
              </w:rPr>
              <w:t xml:space="preserve">1 &amp; </w:t>
            </w:r>
            <w:r w:rsidRPr="007441CC">
              <w:rPr>
                <w:color w:val="auto"/>
              </w:rPr>
              <w:t xml:space="preserve">2 for “Water Quality and Resource Management” </w:t>
            </w:r>
          </w:p>
        </w:tc>
        <w:tc>
          <w:tcPr>
            <w:tcW w:w="3253" w:type="pct"/>
            <w:vAlign w:val="center"/>
          </w:tcPr>
          <w:p w14:paraId="0B24EE48" w14:textId="07FB9A21" w:rsidR="000219BD" w:rsidRPr="007441CC" w:rsidRDefault="008C6072" w:rsidP="0019755C">
            <w:pPr>
              <w:tabs>
                <w:tab w:val="left" w:pos="177"/>
              </w:tabs>
              <w:spacing w:after="0" w:line="360" w:lineRule="auto"/>
              <w:ind w:left="0" w:firstLine="0"/>
              <w:jc w:val="left"/>
              <w:rPr>
                <w:bCs/>
                <w:color w:val="auto"/>
              </w:rPr>
            </w:pPr>
            <w:r w:rsidRPr="007441CC">
              <w:rPr>
                <w:b/>
                <w:bCs/>
                <w:color w:val="auto"/>
              </w:rPr>
              <w:t>M</w:t>
            </w:r>
            <w:r w:rsidR="002076B1" w:rsidRPr="007441CC">
              <w:rPr>
                <w:b/>
                <w:bCs/>
                <w:color w:val="auto"/>
              </w:rPr>
              <w:t>iddle</w:t>
            </w:r>
          </w:p>
        </w:tc>
      </w:tr>
    </w:tbl>
    <w:p w14:paraId="73BCBAF5" w14:textId="2BEF135C" w:rsidR="008C6072" w:rsidRPr="007441CC" w:rsidRDefault="008C6072">
      <w:pPr>
        <w:spacing w:after="200" w:line="276" w:lineRule="auto"/>
        <w:ind w:left="0" w:firstLine="0"/>
        <w:jc w:val="left"/>
        <w:rPr>
          <w:rFonts w:eastAsia="Times New Roman"/>
          <w:b/>
          <w:color w:val="auto"/>
          <w:sz w:val="24"/>
          <w:szCs w:val="24"/>
          <w:lang w:val="en-AU"/>
        </w:rPr>
      </w:pPr>
    </w:p>
    <w:p w14:paraId="2A5D3A39" w14:textId="0A86FF48" w:rsidR="000219BD" w:rsidRPr="007441CC" w:rsidRDefault="000219BD" w:rsidP="00E34A97">
      <w:pPr>
        <w:pStyle w:val="Heading1"/>
      </w:pPr>
      <w:bookmarkStart w:id="6" w:name="_Toc110114386"/>
      <w:r w:rsidRPr="007441CC">
        <w:t>Minimum qualification of trainer:</w:t>
      </w:r>
      <w:bookmarkEnd w:id="6"/>
    </w:p>
    <w:p w14:paraId="558F61DD" w14:textId="565477DD" w:rsidR="00140E05" w:rsidRPr="007441CC" w:rsidRDefault="000219BD" w:rsidP="00224226">
      <w:pPr>
        <w:pStyle w:val="ListParagraph"/>
        <w:numPr>
          <w:ilvl w:val="2"/>
          <w:numId w:val="14"/>
        </w:numPr>
        <w:spacing w:after="0" w:line="360" w:lineRule="auto"/>
        <w:rPr>
          <w:color w:val="auto"/>
        </w:rPr>
      </w:pPr>
      <w:r w:rsidRPr="007441CC">
        <w:rPr>
          <w:color w:val="auto"/>
        </w:rPr>
        <w:t xml:space="preserve">Must be a holder </w:t>
      </w:r>
      <w:r w:rsidR="0048484F" w:rsidRPr="007441CC">
        <w:rPr>
          <w:color w:val="auto"/>
        </w:rPr>
        <w:t>Level 5 Diploma</w:t>
      </w:r>
      <w:r w:rsidR="002A6F61" w:rsidRPr="007441CC">
        <w:rPr>
          <w:color w:val="auto"/>
        </w:rPr>
        <w:t xml:space="preserve"> in Civil Technology</w:t>
      </w:r>
      <w:r w:rsidR="00224226" w:rsidRPr="007441CC">
        <w:rPr>
          <w:color w:val="auto"/>
        </w:rPr>
        <w:t>/ Water Quality and Resource Management</w:t>
      </w:r>
      <w:r w:rsidR="00140E05" w:rsidRPr="007441CC">
        <w:rPr>
          <w:color w:val="auto"/>
        </w:rPr>
        <w:t xml:space="preserve"> with at least 2 </w:t>
      </w:r>
      <w:r w:rsidR="009E1B1C" w:rsidRPr="007441CC">
        <w:rPr>
          <w:color w:val="auto"/>
        </w:rPr>
        <w:t>years</w:t>
      </w:r>
      <w:r w:rsidR="00140E05" w:rsidRPr="007441CC">
        <w:rPr>
          <w:color w:val="auto"/>
        </w:rPr>
        <w:t xml:space="preserve"> relevant</w:t>
      </w:r>
      <w:r w:rsidR="009E1B1C" w:rsidRPr="007441CC">
        <w:rPr>
          <w:color w:val="auto"/>
        </w:rPr>
        <w:t xml:space="preserve"> experience </w:t>
      </w:r>
    </w:p>
    <w:p w14:paraId="78AA4E39" w14:textId="77777777" w:rsidR="001F77D9" w:rsidRPr="007441CC" w:rsidRDefault="001F77D9" w:rsidP="001F77D9">
      <w:pPr>
        <w:pStyle w:val="ListParagraph"/>
        <w:spacing w:after="0" w:line="360" w:lineRule="auto"/>
        <w:ind w:left="480" w:firstLine="0"/>
        <w:jc w:val="center"/>
        <w:rPr>
          <w:b/>
          <w:color w:val="auto"/>
        </w:rPr>
      </w:pPr>
      <w:r w:rsidRPr="007441CC">
        <w:rPr>
          <w:b/>
          <w:color w:val="auto"/>
        </w:rPr>
        <w:t>OR</w:t>
      </w:r>
    </w:p>
    <w:p w14:paraId="3887D2F9" w14:textId="77777777" w:rsidR="00224226" w:rsidRPr="007441CC" w:rsidRDefault="00224226" w:rsidP="00224226">
      <w:pPr>
        <w:pStyle w:val="ListParagraph"/>
        <w:numPr>
          <w:ilvl w:val="2"/>
          <w:numId w:val="240"/>
        </w:numPr>
        <w:spacing w:after="0" w:line="360" w:lineRule="auto"/>
        <w:rPr>
          <w:color w:val="auto"/>
        </w:rPr>
      </w:pPr>
      <w:r w:rsidRPr="007441CC">
        <w:rPr>
          <w:color w:val="auto"/>
        </w:rPr>
        <w:t>BSc (4 years) in Chemistry or equivalent</w:t>
      </w:r>
    </w:p>
    <w:p w14:paraId="4DB57472" w14:textId="77777777" w:rsidR="00224226" w:rsidRPr="007441CC" w:rsidRDefault="00224226" w:rsidP="00224226">
      <w:pPr>
        <w:pStyle w:val="ListParagraph"/>
        <w:spacing w:after="0" w:line="360" w:lineRule="auto"/>
        <w:ind w:left="480" w:firstLine="0"/>
        <w:jc w:val="center"/>
        <w:rPr>
          <w:b/>
          <w:color w:val="auto"/>
        </w:rPr>
      </w:pPr>
      <w:r w:rsidRPr="007441CC">
        <w:rPr>
          <w:b/>
          <w:color w:val="auto"/>
        </w:rPr>
        <w:t>OR</w:t>
      </w:r>
    </w:p>
    <w:p w14:paraId="45411906" w14:textId="77777777" w:rsidR="00224226" w:rsidRPr="007441CC" w:rsidRDefault="00224226" w:rsidP="00224226">
      <w:pPr>
        <w:pStyle w:val="ListParagraph"/>
        <w:spacing w:after="0" w:line="360" w:lineRule="auto"/>
        <w:ind w:left="2160" w:firstLine="0"/>
        <w:rPr>
          <w:color w:val="auto"/>
        </w:rPr>
      </w:pPr>
    </w:p>
    <w:p w14:paraId="6D69CC53" w14:textId="77777777" w:rsidR="009E1B1C" w:rsidRPr="007441CC" w:rsidRDefault="009E1B1C" w:rsidP="00224226">
      <w:pPr>
        <w:pStyle w:val="ListParagraph"/>
        <w:numPr>
          <w:ilvl w:val="2"/>
          <w:numId w:val="240"/>
        </w:numPr>
        <w:spacing w:after="0" w:line="360" w:lineRule="auto"/>
        <w:rPr>
          <w:color w:val="auto"/>
        </w:rPr>
      </w:pPr>
      <w:r w:rsidRPr="007441CC">
        <w:rPr>
          <w:color w:val="auto"/>
        </w:rPr>
        <w:t>BSc Engi</w:t>
      </w:r>
      <w:r w:rsidR="00F30F87" w:rsidRPr="007441CC">
        <w:rPr>
          <w:color w:val="auto"/>
        </w:rPr>
        <w:t>neering Technology (Civil) / B.E</w:t>
      </w:r>
      <w:r w:rsidRPr="007441CC">
        <w:rPr>
          <w:color w:val="auto"/>
        </w:rPr>
        <w:t xml:space="preserve"> Civil</w:t>
      </w:r>
      <w:r w:rsidR="00F30F87" w:rsidRPr="007441CC">
        <w:rPr>
          <w:color w:val="auto"/>
        </w:rPr>
        <w:t xml:space="preserve"> /B</w:t>
      </w:r>
      <w:r w:rsidR="00B80EBF" w:rsidRPr="007441CC">
        <w:rPr>
          <w:color w:val="auto"/>
        </w:rPr>
        <w:t>Sc</w:t>
      </w:r>
      <w:r w:rsidR="00F30F87" w:rsidRPr="007441CC">
        <w:rPr>
          <w:color w:val="auto"/>
        </w:rPr>
        <w:t xml:space="preserve"> Civil</w:t>
      </w:r>
      <w:r w:rsidR="007A6BAA" w:rsidRPr="007441CC">
        <w:rPr>
          <w:color w:val="auto"/>
        </w:rPr>
        <w:t xml:space="preserve"> Engineering</w:t>
      </w:r>
    </w:p>
    <w:p w14:paraId="0ED0817E" w14:textId="77777777" w:rsidR="00B80EBF" w:rsidRPr="007441CC" w:rsidRDefault="00B80EBF" w:rsidP="00B80EBF">
      <w:pPr>
        <w:pStyle w:val="ListParagraph"/>
        <w:spacing w:after="0" w:line="360" w:lineRule="auto"/>
        <w:ind w:left="2160" w:firstLine="0"/>
        <w:rPr>
          <w:color w:val="auto"/>
        </w:rPr>
      </w:pPr>
    </w:p>
    <w:p w14:paraId="700483A1" w14:textId="77777777" w:rsidR="000219BD" w:rsidRPr="007441CC" w:rsidRDefault="000219BD" w:rsidP="00E34A97">
      <w:pPr>
        <w:pStyle w:val="Heading1"/>
        <w:rPr>
          <w:sz w:val="22"/>
        </w:rPr>
      </w:pPr>
      <w:bookmarkStart w:id="7" w:name="_Toc529422671"/>
      <w:bookmarkStart w:id="8" w:name="_Toc10029760"/>
      <w:bookmarkStart w:id="9" w:name="_Toc23934160"/>
      <w:bookmarkStart w:id="10" w:name="_Toc110114387"/>
      <w:r w:rsidRPr="007441CC">
        <w:t>Recommended trainer: trainee ratio</w:t>
      </w:r>
      <w:bookmarkEnd w:id="7"/>
      <w:bookmarkEnd w:id="8"/>
      <w:bookmarkEnd w:id="9"/>
      <w:bookmarkEnd w:id="10"/>
    </w:p>
    <w:p w14:paraId="783AB4EA" w14:textId="77777777" w:rsidR="000219BD" w:rsidRPr="007441CC" w:rsidRDefault="000219BD" w:rsidP="00135C9D">
      <w:pPr>
        <w:pStyle w:val="Normal2"/>
        <w:spacing w:line="360" w:lineRule="auto"/>
      </w:pPr>
      <w:r w:rsidRPr="007441CC">
        <w:t xml:space="preserve">The recommended maximum trainer: trainee ratio for this program is 1 trainer for </w:t>
      </w:r>
      <w:r w:rsidR="00D53D22" w:rsidRPr="007441CC">
        <w:t>2</w:t>
      </w:r>
      <w:r w:rsidR="00F734F2" w:rsidRPr="007441CC">
        <w:t>5</w:t>
      </w:r>
      <w:r w:rsidRPr="007441CC">
        <w:t xml:space="preserve"> trainees.</w:t>
      </w:r>
    </w:p>
    <w:p w14:paraId="7F3B77E7" w14:textId="77777777" w:rsidR="003A6D2D" w:rsidRPr="007441CC" w:rsidRDefault="003A6D2D" w:rsidP="00135C9D">
      <w:pPr>
        <w:pStyle w:val="Normal2"/>
        <w:spacing w:line="360" w:lineRule="auto"/>
      </w:pPr>
    </w:p>
    <w:p w14:paraId="2773E5B6" w14:textId="77777777" w:rsidR="000219BD" w:rsidRPr="007441CC" w:rsidRDefault="000219BD" w:rsidP="00E34A97">
      <w:pPr>
        <w:pStyle w:val="Heading1"/>
      </w:pPr>
      <w:bookmarkStart w:id="11" w:name="_Toc110114388"/>
      <w:r w:rsidRPr="007441CC">
        <w:t>Medium of instruction i.e. language of instruction:</w:t>
      </w:r>
      <w:bookmarkEnd w:id="11"/>
    </w:p>
    <w:p w14:paraId="24403649" w14:textId="77777777" w:rsidR="000219BD" w:rsidRPr="007441CC" w:rsidRDefault="000219BD" w:rsidP="00135C9D">
      <w:pPr>
        <w:pStyle w:val="Normal2"/>
        <w:spacing w:line="360" w:lineRule="auto"/>
        <w:ind w:left="390" w:firstLine="317"/>
      </w:pPr>
      <w:r w:rsidRPr="007441CC">
        <w:t>Instructions will be in Urdu/ English/ Local language.</w:t>
      </w:r>
    </w:p>
    <w:p w14:paraId="4E6F46B7" w14:textId="0DC6882B" w:rsidR="007239CF" w:rsidRPr="007441CC" w:rsidRDefault="007239CF">
      <w:pPr>
        <w:spacing w:after="200" w:line="276" w:lineRule="auto"/>
        <w:ind w:left="0" w:firstLine="0"/>
        <w:jc w:val="left"/>
        <w:rPr>
          <w:rFonts w:eastAsia="Times New Roman"/>
          <w:b/>
          <w:color w:val="auto"/>
          <w:szCs w:val="24"/>
          <w:lang w:val="en-AU"/>
        </w:rPr>
      </w:pPr>
    </w:p>
    <w:p w14:paraId="1DF8BD2A" w14:textId="77777777" w:rsidR="000219BD" w:rsidRPr="007441CC" w:rsidRDefault="000219BD" w:rsidP="00E34A97">
      <w:pPr>
        <w:pStyle w:val="Heading1"/>
      </w:pPr>
      <w:r w:rsidRPr="007441CC">
        <w:rPr>
          <w:sz w:val="22"/>
        </w:rPr>
        <w:tab/>
      </w:r>
      <w:bookmarkStart w:id="12" w:name="_Toc110114389"/>
      <w:r w:rsidRPr="007441CC">
        <w:t>Duration of the course (Total time, Theory &amp; Practical time):</w:t>
      </w:r>
      <w:bookmarkEnd w:id="12"/>
    </w:p>
    <w:p w14:paraId="01EBB3A0" w14:textId="161B0C4D" w:rsidR="00EE4BA8" w:rsidRPr="007441CC" w:rsidRDefault="00491538" w:rsidP="00EE4BA8">
      <w:pPr>
        <w:spacing w:line="360" w:lineRule="auto"/>
        <w:ind w:left="720" w:firstLine="0"/>
        <w:rPr>
          <w:bCs/>
          <w:color w:val="auto"/>
          <w:lang w:val="en-GB"/>
        </w:rPr>
      </w:pPr>
      <w:r w:rsidRPr="007441CC">
        <w:rPr>
          <w:b/>
          <w:bCs/>
          <w:color w:val="auto"/>
          <w:lang w:val="en-GB"/>
        </w:rPr>
        <w:t>Proposed Course Duration</w:t>
      </w:r>
      <w:r w:rsidR="00F734F2" w:rsidRPr="007441CC">
        <w:rPr>
          <w:b/>
          <w:bCs/>
          <w:color w:val="auto"/>
          <w:lang w:val="en-GB"/>
        </w:rPr>
        <w:t xml:space="preserve"> </w:t>
      </w:r>
      <w:r w:rsidR="00F734F2" w:rsidRPr="007441CC">
        <w:rPr>
          <w:b/>
          <w:bCs/>
          <w:color w:val="auto"/>
        </w:rPr>
        <w:t>-</w:t>
      </w:r>
      <w:r w:rsidRPr="007441CC">
        <w:rPr>
          <w:b/>
          <w:bCs/>
          <w:color w:val="auto"/>
          <w:lang w:val="en-GB"/>
        </w:rPr>
        <w:t xml:space="preserve"> </w:t>
      </w:r>
      <w:r w:rsidR="00F734F2" w:rsidRPr="007441CC">
        <w:rPr>
          <w:b/>
          <w:bCs/>
          <w:color w:val="auto"/>
          <w:lang w:val="en-GB"/>
        </w:rPr>
        <w:t xml:space="preserve">  </w:t>
      </w:r>
      <w:r w:rsidRPr="007441CC">
        <w:rPr>
          <w:b/>
          <w:bCs/>
          <w:color w:val="auto"/>
          <w:lang w:val="en-GB"/>
        </w:rPr>
        <w:t>6</w:t>
      </w:r>
      <w:r w:rsidR="002076B1" w:rsidRPr="007441CC">
        <w:rPr>
          <w:b/>
          <w:bCs/>
          <w:color w:val="auto"/>
          <w:lang w:val="en-GB"/>
        </w:rPr>
        <w:t xml:space="preserve">00 </w:t>
      </w:r>
      <w:proofErr w:type="spellStart"/>
      <w:r w:rsidR="002076B1" w:rsidRPr="007441CC">
        <w:rPr>
          <w:b/>
          <w:bCs/>
          <w:color w:val="auto"/>
          <w:lang w:val="en-GB"/>
        </w:rPr>
        <w:t>hrs</w:t>
      </w:r>
      <w:proofErr w:type="spellEnd"/>
    </w:p>
    <w:p w14:paraId="4A56AA43" w14:textId="77777777" w:rsidR="00AD2D91" w:rsidRPr="007441CC" w:rsidRDefault="007239CF" w:rsidP="00E34A97">
      <w:pPr>
        <w:pStyle w:val="Heading1"/>
        <w:rPr>
          <w:bCs/>
          <w:lang w:val="en-GB"/>
        </w:rPr>
      </w:pPr>
      <w:bookmarkStart w:id="13" w:name="_Toc110114390"/>
      <w:r w:rsidRPr="007441CC">
        <w:t>Sequence of modules:</w:t>
      </w:r>
      <w:bookmarkEnd w:id="13"/>
    </w:p>
    <w:p w14:paraId="79CE9B77" w14:textId="77777777" w:rsidR="00815789" w:rsidRPr="007441CC" w:rsidRDefault="00815789" w:rsidP="004F1818">
      <w:pPr>
        <w:pStyle w:val="ListParagraph"/>
        <w:numPr>
          <w:ilvl w:val="0"/>
          <w:numId w:val="238"/>
        </w:numPr>
        <w:spacing w:line="360" w:lineRule="auto"/>
        <w:rPr>
          <w:color w:val="auto"/>
        </w:rPr>
      </w:pPr>
      <w:r w:rsidRPr="007441CC">
        <w:rPr>
          <w:color w:val="auto"/>
        </w:rPr>
        <w:t>Install/Use system software</w:t>
      </w:r>
      <w:r w:rsidRPr="007441CC">
        <w:rPr>
          <w:color w:val="auto"/>
        </w:rPr>
        <w:tab/>
      </w:r>
    </w:p>
    <w:p w14:paraId="062F0DE2" w14:textId="77777777" w:rsidR="00815789" w:rsidRPr="007441CC" w:rsidRDefault="00815789" w:rsidP="004F1818">
      <w:pPr>
        <w:pStyle w:val="ListParagraph"/>
        <w:numPr>
          <w:ilvl w:val="0"/>
          <w:numId w:val="238"/>
        </w:numPr>
        <w:spacing w:line="360" w:lineRule="auto"/>
        <w:rPr>
          <w:color w:val="auto"/>
        </w:rPr>
      </w:pPr>
      <w:r w:rsidRPr="007441CC">
        <w:rPr>
          <w:color w:val="auto"/>
        </w:rPr>
        <w:t>Install / Use Application Software</w:t>
      </w:r>
      <w:r w:rsidRPr="007441CC">
        <w:rPr>
          <w:color w:val="auto"/>
        </w:rPr>
        <w:tab/>
      </w:r>
    </w:p>
    <w:p w14:paraId="56344F12" w14:textId="77777777" w:rsidR="00815789" w:rsidRPr="007441CC" w:rsidRDefault="00815789" w:rsidP="004F1818">
      <w:pPr>
        <w:pStyle w:val="ListParagraph"/>
        <w:numPr>
          <w:ilvl w:val="0"/>
          <w:numId w:val="238"/>
        </w:numPr>
        <w:spacing w:line="360" w:lineRule="auto"/>
        <w:rPr>
          <w:color w:val="auto"/>
        </w:rPr>
      </w:pPr>
      <w:r w:rsidRPr="007441CC">
        <w:rPr>
          <w:color w:val="auto"/>
        </w:rPr>
        <w:t>Install and configure hardware components/peripheral devices</w:t>
      </w:r>
      <w:r w:rsidRPr="007441CC">
        <w:rPr>
          <w:color w:val="auto"/>
        </w:rPr>
        <w:tab/>
      </w:r>
    </w:p>
    <w:p w14:paraId="2FCA59AE" w14:textId="77777777" w:rsidR="00815789" w:rsidRPr="007441CC" w:rsidRDefault="00815789" w:rsidP="004F1818">
      <w:pPr>
        <w:pStyle w:val="ListParagraph"/>
        <w:numPr>
          <w:ilvl w:val="0"/>
          <w:numId w:val="238"/>
        </w:numPr>
        <w:spacing w:line="360" w:lineRule="auto"/>
        <w:rPr>
          <w:color w:val="auto"/>
        </w:rPr>
      </w:pPr>
      <w:r w:rsidRPr="007441CC">
        <w:rPr>
          <w:color w:val="auto"/>
        </w:rPr>
        <w:t>Draft office documents</w:t>
      </w:r>
      <w:r w:rsidRPr="007441CC">
        <w:rPr>
          <w:color w:val="auto"/>
        </w:rPr>
        <w:tab/>
      </w:r>
    </w:p>
    <w:p w14:paraId="00DF3085" w14:textId="77777777" w:rsidR="00815789" w:rsidRPr="007441CC" w:rsidRDefault="00815789" w:rsidP="004F1818">
      <w:pPr>
        <w:pStyle w:val="ListParagraph"/>
        <w:numPr>
          <w:ilvl w:val="0"/>
          <w:numId w:val="238"/>
        </w:numPr>
        <w:spacing w:line="360" w:lineRule="auto"/>
        <w:rPr>
          <w:color w:val="auto"/>
        </w:rPr>
      </w:pPr>
      <w:r w:rsidRPr="007441CC">
        <w:rPr>
          <w:color w:val="auto"/>
        </w:rPr>
        <w:t>Perform efficient web browsing and manage emails</w:t>
      </w:r>
      <w:r w:rsidRPr="007441CC">
        <w:rPr>
          <w:color w:val="auto"/>
        </w:rPr>
        <w:tab/>
      </w:r>
    </w:p>
    <w:p w14:paraId="0D551CA9" w14:textId="77777777" w:rsidR="00815789" w:rsidRPr="007441CC" w:rsidRDefault="00815789" w:rsidP="004F1818">
      <w:pPr>
        <w:pStyle w:val="ListParagraph"/>
        <w:numPr>
          <w:ilvl w:val="0"/>
          <w:numId w:val="238"/>
        </w:numPr>
        <w:spacing w:line="360" w:lineRule="auto"/>
        <w:rPr>
          <w:color w:val="auto"/>
        </w:rPr>
      </w:pPr>
      <w:r w:rsidRPr="007441CC">
        <w:rPr>
          <w:color w:val="auto"/>
        </w:rPr>
        <w:t>Demonstrate health effects caused by drinking microbial contaminated water</w:t>
      </w:r>
      <w:r w:rsidRPr="007441CC">
        <w:rPr>
          <w:color w:val="auto"/>
        </w:rPr>
        <w:tab/>
      </w:r>
    </w:p>
    <w:p w14:paraId="153937AB" w14:textId="77777777" w:rsidR="00815789" w:rsidRPr="007441CC" w:rsidRDefault="00815789" w:rsidP="004F1818">
      <w:pPr>
        <w:pStyle w:val="ListParagraph"/>
        <w:numPr>
          <w:ilvl w:val="0"/>
          <w:numId w:val="238"/>
        </w:numPr>
        <w:spacing w:line="360" w:lineRule="auto"/>
        <w:rPr>
          <w:color w:val="auto"/>
        </w:rPr>
      </w:pPr>
      <w:r w:rsidRPr="007441CC">
        <w:rPr>
          <w:color w:val="auto"/>
        </w:rPr>
        <w:t>Demonstrate health effects caused by Arsenic contaminated water</w:t>
      </w:r>
      <w:r w:rsidRPr="007441CC">
        <w:rPr>
          <w:color w:val="auto"/>
        </w:rPr>
        <w:tab/>
      </w:r>
    </w:p>
    <w:p w14:paraId="4F1969E8" w14:textId="77777777" w:rsidR="00815789" w:rsidRPr="007441CC" w:rsidRDefault="00815789" w:rsidP="004F1818">
      <w:pPr>
        <w:pStyle w:val="ListParagraph"/>
        <w:numPr>
          <w:ilvl w:val="0"/>
          <w:numId w:val="238"/>
        </w:numPr>
        <w:spacing w:line="360" w:lineRule="auto"/>
        <w:rPr>
          <w:color w:val="auto"/>
        </w:rPr>
      </w:pPr>
      <w:r w:rsidRPr="007441CC">
        <w:rPr>
          <w:color w:val="auto"/>
        </w:rPr>
        <w:t>Demonstrate health effects caused by Nitrate Contaminated water</w:t>
      </w:r>
      <w:r w:rsidRPr="007441CC">
        <w:rPr>
          <w:color w:val="auto"/>
        </w:rPr>
        <w:tab/>
      </w:r>
    </w:p>
    <w:p w14:paraId="1D00D61E" w14:textId="77777777" w:rsidR="00815789" w:rsidRPr="007441CC" w:rsidRDefault="00815789" w:rsidP="004F1818">
      <w:pPr>
        <w:pStyle w:val="ListParagraph"/>
        <w:numPr>
          <w:ilvl w:val="0"/>
          <w:numId w:val="238"/>
        </w:numPr>
        <w:spacing w:line="360" w:lineRule="auto"/>
        <w:rPr>
          <w:color w:val="auto"/>
        </w:rPr>
      </w:pPr>
      <w:r w:rsidRPr="007441CC">
        <w:rPr>
          <w:color w:val="auto"/>
        </w:rPr>
        <w:t>Demonstrate health effects caused by Fluoride Contaminated water</w:t>
      </w:r>
      <w:r w:rsidRPr="007441CC">
        <w:rPr>
          <w:color w:val="auto"/>
        </w:rPr>
        <w:tab/>
      </w:r>
    </w:p>
    <w:p w14:paraId="4422FD30" w14:textId="77777777" w:rsidR="00815789" w:rsidRPr="007441CC" w:rsidRDefault="00815789" w:rsidP="004F1818">
      <w:pPr>
        <w:pStyle w:val="ListParagraph"/>
        <w:numPr>
          <w:ilvl w:val="0"/>
          <w:numId w:val="238"/>
        </w:numPr>
        <w:spacing w:line="360" w:lineRule="auto"/>
        <w:rPr>
          <w:color w:val="auto"/>
        </w:rPr>
      </w:pPr>
      <w:r w:rsidRPr="007441CC">
        <w:rPr>
          <w:color w:val="auto"/>
        </w:rPr>
        <w:t>Demonstrate health effects caused by pesticides contaminated water</w:t>
      </w:r>
      <w:r w:rsidRPr="007441CC">
        <w:rPr>
          <w:color w:val="auto"/>
        </w:rPr>
        <w:tab/>
      </w:r>
    </w:p>
    <w:p w14:paraId="0D57EE6F" w14:textId="77777777" w:rsidR="00815789" w:rsidRPr="007441CC" w:rsidRDefault="00815789" w:rsidP="004F1818">
      <w:pPr>
        <w:pStyle w:val="ListParagraph"/>
        <w:numPr>
          <w:ilvl w:val="0"/>
          <w:numId w:val="238"/>
        </w:numPr>
        <w:spacing w:line="360" w:lineRule="auto"/>
        <w:rPr>
          <w:color w:val="auto"/>
        </w:rPr>
      </w:pPr>
      <w:r w:rsidRPr="007441CC">
        <w:rPr>
          <w:color w:val="auto"/>
        </w:rPr>
        <w:t>Demonstrate health effects caused by Lead contaminated water</w:t>
      </w:r>
      <w:r w:rsidRPr="007441CC">
        <w:rPr>
          <w:color w:val="auto"/>
        </w:rPr>
        <w:tab/>
      </w:r>
    </w:p>
    <w:p w14:paraId="0162E38E" w14:textId="77777777" w:rsidR="00815789" w:rsidRPr="007441CC" w:rsidRDefault="00815789" w:rsidP="004F1818">
      <w:pPr>
        <w:pStyle w:val="ListParagraph"/>
        <w:numPr>
          <w:ilvl w:val="0"/>
          <w:numId w:val="238"/>
        </w:numPr>
        <w:spacing w:line="360" w:lineRule="auto"/>
        <w:rPr>
          <w:color w:val="auto"/>
        </w:rPr>
      </w:pPr>
      <w:r w:rsidRPr="007441CC">
        <w:rPr>
          <w:color w:val="auto"/>
        </w:rPr>
        <w:t>Demonstrate health effects caused by Mercury contaminated water</w:t>
      </w:r>
      <w:r w:rsidRPr="007441CC">
        <w:rPr>
          <w:color w:val="auto"/>
        </w:rPr>
        <w:tab/>
      </w:r>
    </w:p>
    <w:p w14:paraId="49C08026" w14:textId="77777777" w:rsidR="00815789" w:rsidRPr="007441CC" w:rsidRDefault="00815789" w:rsidP="004F1818">
      <w:pPr>
        <w:pStyle w:val="ListParagraph"/>
        <w:numPr>
          <w:ilvl w:val="0"/>
          <w:numId w:val="238"/>
        </w:numPr>
        <w:spacing w:line="360" w:lineRule="auto"/>
        <w:rPr>
          <w:color w:val="auto"/>
        </w:rPr>
      </w:pPr>
      <w:r w:rsidRPr="007441CC">
        <w:rPr>
          <w:color w:val="auto"/>
        </w:rPr>
        <w:lastRenderedPageBreak/>
        <w:t>Demonstrate components of Hydrologic cycle.</w:t>
      </w:r>
      <w:r w:rsidRPr="007441CC">
        <w:rPr>
          <w:color w:val="auto"/>
        </w:rPr>
        <w:tab/>
      </w:r>
    </w:p>
    <w:p w14:paraId="7901092B" w14:textId="77777777" w:rsidR="00815789" w:rsidRPr="007441CC" w:rsidRDefault="00815789" w:rsidP="004F1818">
      <w:pPr>
        <w:pStyle w:val="ListParagraph"/>
        <w:numPr>
          <w:ilvl w:val="0"/>
          <w:numId w:val="238"/>
        </w:numPr>
        <w:spacing w:line="360" w:lineRule="auto"/>
        <w:rPr>
          <w:color w:val="auto"/>
        </w:rPr>
      </w:pPr>
      <w:r w:rsidRPr="007441CC">
        <w:rPr>
          <w:color w:val="auto"/>
        </w:rPr>
        <w:t>. Perform stream gauge operation, maintenance, and data retrieval.</w:t>
      </w:r>
      <w:r w:rsidRPr="007441CC">
        <w:rPr>
          <w:color w:val="auto"/>
        </w:rPr>
        <w:tab/>
      </w:r>
    </w:p>
    <w:p w14:paraId="37C9BA59" w14:textId="77777777" w:rsidR="00815789" w:rsidRPr="007441CC" w:rsidRDefault="00815789" w:rsidP="004F1818">
      <w:pPr>
        <w:pStyle w:val="ListParagraph"/>
        <w:numPr>
          <w:ilvl w:val="0"/>
          <w:numId w:val="238"/>
        </w:numPr>
        <w:spacing w:line="360" w:lineRule="auto"/>
        <w:rPr>
          <w:color w:val="auto"/>
        </w:rPr>
      </w:pPr>
      <w:r w:rsidRPr="007441CC">
        <w:rPr>
          <w:color w:val="auto"/>
        </w:rPr>
        <w:t>Perform discharge measurement, instrument calibration.</w:t>
      </w:r>
      <w:r w:rsidRPr="007441CC">
        <w:rPr>
          <w:color w:val="auto"/>
        </w:rPr>
        <w:tab/>
      </w:r>
    </w:p>
    <w:p w14:paraId="50FEA865" w14:textId="77777777" w:rsidR="00815789" w:rsidRPr="007441CC" w:rsidRDefault="00815789" w:rsidP="004F1818">
      <w:pPr>
        <w:pStyle w:val="ListParagraph"/>
        <w:numPr>
          <w:ilvl w:val="0"/>
          <w:numId w:val="238"/>
        </w:numPr>
        <w:spacing w:line="360" w:lineRule="auto"/>
        <w:rPr>
          <w:color w:val="auto"/>
        </w:rPr>
      </w:pPr>
      <w:r w:rsidRPr="007441CC">
        <w:rPr>
          <w:color w:val="auto"/>
        </w:rPr>
        <w:t>Perform record keeping, data management, water sample collection.</w:t>
      </w:r>
      <w:r w:rsidRPr="007441CC">
        <w:rPr>
          <w:color w:val="auto"/>
        </w:rPr>
        <w:tab/>
      </w:r>
    </w:p>
    <w:p w14:paraId="548F1025" w14:textId="77777777" w:rsidR="00815789" w:rsidRPr="007441CC" w:rsidRDefault="00815789" w:rsidP="004F1818">
      <w:pPr>
        <w:pStyle w:val="ListParagraph"/>
        <w:numPr>
          <w:ilvl w:val="0"/>
          <w:numId w:val="238"/>
        </w:numPr>
        <w:spacing w:line="360" w:lineRule="auto"/>
        <w:rPr>
          <w:color w:val="auto"/>
        </w:rPr>
      </w:pPr>
      <w:r w:rsidRPr="007441CC">
        <w:rPr>
          <w:color w:val="auto"/>
        </w:rPr>
        <w:t>Produce Templates, Title Block/ Strip &amp; Draw Lines</w:t>
      </w:r>
      <w:r w:rsidRPr="007441CC">
        <w:rPr>
          <w:color w:val="auto"/>
        </w:rPr>
        <w:tab/>
      </w:r>
    </w:p>
    <w:p w14:paraId="0F6B3309" w14:textId="77777777" w:rsidR="00815789" w:rsidRPr="007441CC" w:rsidRDefault="00815789" w:rsidP="004F1818">
      <w:pPr>
        <w:pStyle w:val="ListParagraph"/>
        <w:numPr>
          <w:ilvl w:val="0"/>
          <w:numId w:val="238"/>
        </w:numPr>
        <w:spacing w:line="360" w:lineRule="auto"/>
        <w:rPr>
          <w:color w:val="auto"/>
        </w:rPr>
      </w:pPr>
      <w:r w:rsidRPr="007441CC">
        <w:rPr>
          <w:color w:val="auto"/>
        </w:rPr>
        <w:t>Perform Lettering and Printing On Sheet.</w:t>
      </w:r>
      <w:r w:rsidRPr="007441CC">
        <w:rPr>
          <w:color w:val="auto"/>
        </w:rPr>
        <w:tab/>
      </w:r>
    </w:p>
    <w:p w14:paraId="1E91A0B6" w14:textId="77777777" w:rsidR="00815789" w:rsidRPr="007441CC" w:rsidRDefault="00815789" w:rsidP="004F1818">
      <w:pPr>
        <w:pStyle w:val="ListParagraph"/>
        <w:numPr>
          <w:ilvl w:val="0"/>
          <w:numId w:val="238"/>
        </w:numPr>
        <w:spacing w:line="360" w:lineRule="auto"/>
        <w:rPr>
          <w:color w:val="auto"/>
        </w:rPr>
      </w:pPr>
      <w:r w:rsidRPr="007441CC">
        <w:rPr>
          <w:color w:val="auto"/>
        </w:rPr>
        <w:t>Construct Scales for Drawing</w:t>
      </w:r>
      <w:r w:rsidRPr="007441CC">
        <w:rPr>
          <w:color w:val="auto"/>
        </w:rPr>
        <w:tab/>
      </w:r>
    </w:p>
    <w:p w14:paraId="53CF21AF" w14:textId="77777777" w:rsidR="00815789" w:rsidRPr="007441CC" w:rsidRDefault="00815789" w:rsidP="004F1818">
      <w:pPr>
        <w:pStyle w:val="ListParagraph"/>
        <w:numPr>
          <w:ilvl w:val="0"/>
          <w:numId w:val="238"/>
        </w:numPr>
        <w:spacing w:line="360" w:lineRule="auto"/>
        <w:rPr>
          <w:color w:val="auto"/>
        </w:rPr>
      </w:pPr>
      <w:r w:rsidRPr="007441CC">
        <w:rPr>
          <w:color w:val="auto"/>
        </w:rPr>
        <w:t>Construct Geometrical Figures</w:t>
      </w:r>
      <w:r w:rsidRPr="007441CC">
        <w:rPr>
          <w:color w:val="auto"/>
        </w:rPr>
        <w:tab/>
      </w:r>
    </w:p>
    <w:p w14:paraId="4C4C1FEC" w14:textId="77777777" w:rsidR="00815789" w:rsidRPr="007441CC" w:rsidRDefault="00815789" w:rsidP="004F1818">
      <w:pPr>
        <w:pStyle w:val="ListParagraph"/>
        <w:numPr>
          <w:ilvl w:val="0"/>
          <w:numId w:val="238"/>
        </w:numPr>
        <w:spacing w:line="360" w:lineRule="auto"/>
        <w:rPr>
          <w:color w:val="auto"/>
        </w:rPr>
      </w:pPr>
      <w:r w:rsidRPr="007441CC">
        <w:rPr>
          <w:color w:val="auto"/>
        </w:rPr>
        <w:t>Produce Orthographic Projections</w:t>
      </w:r>
      <w:r w:rsidRPr="007441CC">
        <w:rPr>
          <w:color w:val="auto"/>
        </w:rPr>
        <w:tab/>
      </w:r>
    </w:p>
    <w:p w14:paraId="1F718969" w14:textId="77777777" w:rsidR="00815789" w:rsidRPr="007441CC" w:rsidRDefault="00815789" w:rsidP="004F1818">
      <w:pPr>
        <w:pStyle w:val="ListParagraph"/>
        <w:numPr>
          <w:ilvl w:val="0"/>
          <w:numId w:val="238"/>
        </w:numPr>
        <w:spacing w:line="360" w:lineRule="auto"/>
        <w:rPr>
          <w:color w:val="auto"/>
        </w:rPr>
      </w:pPr>
      <w:r w:rsidRPr="007441CC">
        <w:rPr>
          <w:color w:val="auto"/>
        </w:rPr>
        <w:t>Perform Sectioning</w:t>
      </w:r>
      <w:r w:rsidRPr="007441CC">
        <w:rPr>
          <w:color w:val="auto"/>
        </w:rPr>
        <w:tab/>
      </w:r>
    </w:p>
    <w:p w14:paraId="61B15177" w14:textId="77777777" w:rsidR="00815789" w:rsidRPr="007441CC" w:rsidRDefault="00815789" w:rsidP="004F1818">
      <w:pPr>
        <w:pStyle w:val="ListParagraph"/>
        <w:numPr>
          <w:ilvl w:val="0"/>
          <w:numId w:val="238"/>
        </w:numPr>
        <w:spacing w:line="360" w:lineRule="auto"/>
        <w:rPr>
          <w:color w:val="auto"/>
        </w:rPr>
      </w:pPr>
      <w:r w:rsidRPr="007441CC">
        <w:rPr>
          <w:color w:val="auto"/>
        </w:rPr>
        <w:t>Perform Dimensioning On Drawings</w:t>
      </w:r>
      <w:r w:rsidRPr="007441CC">
        <w:rPr>
          <w:color w:val="auto"/>
        </w:rPr>
        <w:tab/>
      </w:r>
    </w:p>
    <w:p w14:paraId="6A8F37A4" w14:textId="77777777" w:rsidR="00815789" w:rsidRPr="007441CC" w:rsidRDefault="00815789" w:rsidP="004F1818">
      <w:pPr>
        <w:pStyle w:val="ListParagraph"/>
        <w:numPr>
          <w:ilvl w:val="0"/>
          <w:numId w:val="238"/>
        </w:numPr>
        <w:spacing w:line="360" w:lineRule="auto"/>
        <w:rPr>
          <w:color w:val="auto"/>
        </w:rPr>
      </w:pPr>
      <w:r w:rsidRPr="007441CC">
        <w:rPr>
          <w:color w:val="auto"/>
        </w:rPr>
        <w:t>Produce Pictorial Drawings</w:t>
      </w:r>
      <w:r w:rsidRPr="007441CC">
        <w:rPr>
          <w:color w:val="auto"/>
        </w:rPr>
        <w:tab/>
      </w:r>
    </w:p>
    <w:p w14:paraId="1356809F" w14:textId="77777777" w:rsidR="00815789" w:rsidRPr="007441CC" w:rsidRDefault="00815789" w:rsidP="004F1818">
      <w:pPr>
        <w:pStyle w:val="ListParagraph"/>
        <w:numPr>
          <w:ilvl w:val="0"/>
          <w:numId w:val="238"/>
        </w:numPr>
        <w:spacing w:line="360" w:lineRule="auto"/>
        <w:rPr>
          <w:color w:val="auto"/>
        </w:rPr>
      </w:pPr>
      <w:r w:rsidRPr="007441CC">
        <w:rPr>
          <w:color w:val="auto"/>
        </w:rPr>
        <w:t>Produce Auxiliary Views</w:t>
      </w:r>
      <w:r w:rsidRPr="007441CC">
        <w:rPr>
          <w:color w:val="auto"/>
        </w:rPr>
        <w:tab/>
      </w:r>
    </w:p>
    <w:p w14:paraId="789118C4" w14:textId="77777777" w:rsidR="00815789" w:rsidRPr="007441CC" w:rsidRDefault="00815789" w:rsidP="004F1818">
      <w:pPr>
        <w:pStyle w:val="ListParagraph"/>
        <w:numPr>
          <w:ilvl w:val="0"/>
          <w:numId w:val="238"/>
        </w:numPr>
        <w:spacing w:line="360" w:lineRule="auto"/>
        <w:rPr>
          <w:color w:val="auto"/>
        </w:rPr>
      </w:pPr>
      <w:r w:rsidRPr="007441CC">
        <w:rPr>
          <w:color w:val="auto"/>
        </w:rPr>
        <w:t>Perform Development of Surfaces</w:t>
      </w:r>
      <w:r w:rsidRPr="007441CC">
        <w:rPr>
          <w:color w:val="auto"/>
        </w:rPr>
        <w:tab/>
      </w:r>
    </w:p>
    <w:p w14:paraId="71702291" w14:textId="77777777" w:rsidR="00815789" w:rsidRPr="007441CC" w:rsidRDefault="00815789" w:rsidP="004F1818">
      <w:pPr>
        <w:pStyle w:val="ListParagraph"/>
        <w:numPr>
          <w:ilvl w:val="0"/>
          <w:numId w:val="238"/>
        </w:numPr>
        <w:spacing w:line="360" w:lineRule="auto"/>
        <w:rPr>
          <w:color w:val="auto"/>
        </w:rPr>
      </w:pPr>
      <w:r w:rsidRPr="007441CC">
        <w:rPr>
          <w:color w:val="auto"/>
        </w:rPr>
        <w:t>Develop Symbols of Engineering Drawings</w:t>
      </w:r>
      <w:r w:rsidRPr="007441CC">
        <w:rPr>
          <w:color w:val="auto"/>
        </w:rPr>
        <w:tab/>
      </w:r>
    </w:p>
    <w:p w14:paraId="56F19686" w14:textId="77777777" w:rsidR="00CE2CC6" w:rsidRPr="007441CC" w:rsidRDefault="00815789" w:rsidP="004F1818">
      <w:pPr>
        <w:pStyle w:val="ListParagraph"/>
        <w:numPr>
          <w:ilvl w:val="0"/>
          <w:numId w:val="238"/>
        </w:numPr>
        <w:spacing w:line="360" w:lineRule="auto"/>
        <w:rPr>
          <w:color w:val="auto"/>
        </w:rPr>
      </w:pPr>
      <w:r w:rsidRPr="007441CC">
        <w:rPr>
          <w:color w:val="auto"/>
        </w:rPr>
        <w:t>Maintain Occupational Health and Safety</w:t>
      </w:r>
    </w:p>
    <w:p w14:paraId="3B188F3B" w14:textId="77777777" w:rsidR="00CE2CC6" w:rsidRPr="007441CC" w:rsidRDefault="00CE2CC6" w:rsidP="004F1818">
      <w:pPr>
        <w:pStyle w:val="ListParagraph"/>
        <w:numPr>
          <w:ilvl w:val="0"/>
          <w:numId w:val="238"/>
        </w:numPr>
        <w:spacing w:line="360" w:lineRule="auto"/>
        <w:rPr>
          <w:color w:val="auto"/>
        </w:rPr>
      </w:pPr>
      <w:r w:rsidRPr="007441CC">
        <w:rPr>
          <w:color w:val="auto"/>
        </w:rPr>
        <w:t xml:space="preserve">Maintain workplace environment </w:t>
      </w:r>
    </w:p>
    <w:p w14:paraId="3A91B33D" w14:textId="77777777" w:rsidR="00CE2CC6" w:rsidRPr="007441CC" w:rsidRDefault="00CE2CC6" w:rsidP="00CE2CC6">
      <w:pPr>
        <w:spacing w:line="360" w:lineRule="auto"/>
        <w:rPr>
          <w:color w:val="auto"/>
        </w:rPr>
      </w:pPr>
    </w:p>
    <w:p w14:paraId="0295EE3A" w14:textId="77777777" w:rsidR="00CE2CC6" w:rsidRPr="007441CC" w:rsidRDefault="00CE2CC6" w:rsidP="00CE2CC6">
      <w:pPr>
        <w:spacing w:line="360" w:lineRule="auto"/>
        <w:rPr>
          <w:color w:val="auto"/>
        </w:rPr>
      </w:pPr>
    </w:p>
    <w:p w14:paraId="4B642DF6" w14:textId="77777777" w:rsidR="00CE2CC6" w:rsidRPr="007441CC" w:rsidRDefault="00CE2CC6" w:rsidP="00B77AFE">
      <w:pPr>
        <w:spacing w:line="360" w:lineRule="auto"/>
        <w:ind w:left="0" w:firstLine="0"/>
        <w:rPr>
          <w:color w:val="auto"/>
        </w:rPr>
      </w:pPr>
    </w:p>
    <w:p w14:paraId="6AB9B98B" w14:textId="4104B160" w:rsidR="00340137" w:rsidRPr="007441CC" w:rsidRDefault="00815789" w:rsidP="00B77AFE">
      <w:pPr>
        <w:pStyle w:val="Heading2"/>
      </w:pPr>
      <w:r w:rsidRPr="007441CC">
        <w:tab/>
      </w:r>
      <w:bookmarkStart w:id="14" w:name="_Toc110114391"/>
      <w:r w:rsidR="003B5866" w:rsidRPr="007441CC">
        <w:t>Summary template-overview of the curriculum</w:t>
      </w:r>
      <w:r w:rsidR="00AD2D91" w:rsidRPr="007441CC">
        <w:t>:</w:t>
      </w:r>
      <w:bookmarkEnd w:id="14"/>
    </w:p>
    <w:p w14:paraId="720FF7DD" w14:textId="77777777" w:rsidR="003B5866" w:rsidRPr="007441CC" w:rsidRDefault="003B5866" w:rsidP="003B5866">
      <w:pPr>
        <w:spacing w:after="0" w:line="360" w:lineRule="auto"/>
        <w:ind w:left="2" w:firstLine="0"/>
        <w:jc w:val="left"/>
        <w:rPr>
          <w:color w:val="auto"/>
          <w:sz w:val="24"/>
        </w:rPr>
      </w:pPr>
      <w:r w:rsidRPr="007441CC">
        <w:rPr>
          <w:color w:val="auto"/>
          <w:sz w:val="24"/>
        </w:rPr>
        <w:t>Following is the structure of the course:</w:t>
      </w:r>
    </w:p>
    <w:tbl>
      <w:tblPr>
        <w:tblW w:w="4837" w:type="pct"/>
        <w:tblInd w:w="-5" w:type="dxa"/>
        <w:tblLook w:val="04A0" w:firstRow="1" w:lastRow="0" w:firstColumn="1" w:lastColumn="0" w:noHBand="0" w:noVBand="1"/>
      </w:tblPr>
      <w:tblGrid>
        <w:gridCol w:w="4063"/>
        <w:gridCol w:w="1545"/>
        <w:gridCol w:w="2170"/>
        <w:gridCol w:w="1278"/>
        <w:gridCol w:w="1445"/>
        <w:gridCol w:w="1448"/>
        <w:gridCol w:w="1531"/>
      </w:tblGrid>
      <w:tr w:rsidR="007441CC" w:rsidRPr="007441CC" w14:paraId="748699BE" w14:textId="77777777" w:rsidTr="007441CC">
        <w:trPr>
          <w:trHeight w:val="721"/>
        </w:trPr>
        <w:tc>
          <w:tcPr>
            <w:tcW w:w="1507"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9A4C87A" w14:textId="77777777" w:rsidR="008C6072" w:rsidRPr="007441CC" w:rsidRDefault="00674E4F" w:rsidP="00B52903">
            <w:pPr>
              <w:jc w:val="center"/>
              <w:rPr>
                <w:b/>
                <w:bCs/>
                <w:color w:val="auto"/>
              </w:rPr>
            </w:pPr>
            <w:r w:rsidRPr="007441CC">
              <w:rPr>
                <w:b/>
                <w:bCs/>
                <w:color w:val="auto"/>
              </w:rPr>
              <w:t xml:space="preserve">NVQF </w:t>
            </w:r>
            <w:r w:rsidR="008C6072" w:rsidRPr="007441CC">
              <w:rPr>
                <w:b/>
                <w:bCs/>
                <w:color w:val="auto"/>
              </w:rPr>
              <w:t>(Competency Standards)</w:t>
            </w:r>
          </w:p>
        </w:tc>
        <w:tc>
          <w:tcPr>
            <w:tcW w:w="573"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1ABDF70" w14:textId="77777777" w:rsidR="008C6072" w:rsidRPr="007441CC" w:rsidRDefault="008C6072" w:rsidP="00B52903">
            <w:pPr>
              <w:jc w:val="center"/>
              <w:rPr>
                <w:b/>
                <w:bCs/>
                <w:color w:val="auto"/>
              </w:rPr>
            </w:pPr>
            <w:r w:rsidRPr="007441CC">
              <w:rPr>
                <w:b/>
                <w:bCs/>
                <w:color w:val="auto"/>
              </w:rPr>
              <w:t>Level</w:t>
            </w:r>
          </w:p>
        </w:tc>
        <w:tc>
          <w:tcPr>
            <w:tcW w:w="805"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9A7B3D6" w14:textId="77777777" w:rsidR="008C6072" w:rsidRPr="007441CC" w:rsidRDefault="008C6072" w:rsidP="00B52903">
            <w:pPr>
              <w:jc w:val="center"/>
              <w:rPr>
                <w:b/>
                <w:bCs/>
                <w:color w:val="auto"/>
              </w:rPr>
            </w:pPr>
            <w:r w:rsidRPr="007441CC">
              <w:rPr>
                <w:b/>
                <w:bCs/>
                <w:color w:val="auto"/>
              </w:rPr>
              <w:t>Category</w:t>
            </w:r>
          </w:p>
        </w:tc>
        <w:tc>
          <w:tcPr>
            <w:tcW w:w="1547" w:type="pct"/>
            <w:gridSpan w:val="3"/>
            <w:tcBorders>
              <w:top w:val="single" w:sz="8" w:space="0" w:color="auto"/>
              <w:left w:val="nil"/>
              <w:bottom w:val="single" w:sz="4" w:space="0" w:color="auto"/>
              <w:right w:val="single" w:sz="4" w:space="0" w:color="auto"/>
            </w:tcBorders>
            <w:shd w:val="clear" w:color="auto" w:fill="auto"/>
            <w:vAlign w:val="center"/>
            <w:hideMark/>
          </w:tcPr>
          <w:p w14:paraId="61AB0529" w14:textId="77777777" w:rsidR="008C6072" w:rsidRPr="007441CC" w:rsidRDefault="008C6072" w:rsidP="00B52903">
            <w:pPr>
              <w:jc w:val="center"/>
              <w:rPr>
                <w:b/>
                <w:bCs/>
                <w:color w:val="auto"/>
              </w:rPr>
            </w:pPr>
            <w:r w:rsidRPr="007441CC">
              <w:rPr>
                <w:b/>
                <w:bCs/>
                <w:color w:val="auto"/>
              </w:rPr>
              <w:t>Estimated Hours</w:t>
            </w:r>
          </w:p>
        </w:tc>
        <w:tc>
          <w:tcPr>
            <w:tcW w:w="568"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78F1EFBA" w14:textId="77777777" w:rsidR="008C6072" w:rsidRPr="007441CC" w:rsidRDefault="008C6072" w:rsidP="00B52903">
            <w:pPr>
              <w:jc w:val="center"/>
              <w:rPr>
                <w:b/>
                <w:bCs/>
                <w:color w:val="auto"/>
              </w:rPr>
            </w:pPr>
            <w:r w:rsidRPr="007441CC">
              <w:rPr>
                <w:b/>
                <w:bCs/>
                <w:color w:val="auto"/>
              </w:rPr>
              <w:t>CH</w:t>
            </w:r>
          </w:p>
        </w:tc>
      </w:tr>
      <w:tr w:rsidR="007441CC" w:rsidRPr="007441CC" w14:paraId="43CAE233" w14:textId="77777777" w:rsidTr="007441CC">
        <w:trPr>
          <w:trHeight w:val="323"/>
        </w:trPr>
        <w:tc>
          <w:tcPr>
            <w:tcW w:w="1507" w:type="pct"/>
            <w:vMerge/>
            <w:tcBorders>
              <w:top w:val="single" w:sz="8" w:space="0" w:color="auto"/>
              <w:left w:val="single" w:sz="8" w:space="0" w:color="auto"/>
              <w:bottom w:val="single" w:sz="4" w:space="0" w:color="auto"/>
              <w:right w:val="single" w:sz="4" w:space="0" w:color="auto"/>
            </w:tcBorders>
            <w:vAlign w:val="center"/>
            <w:hideMark/>
          </w:tcPr>
          <w:p w14:paraId="6AC512DE" w14:textId="77777777" w:rsidR="008C6072" w:rsidRPr="007441CC" w:rsidRDefault="008C6072" w:rsidP="00B52903">
            <w:pPr>
              <w:rPr>
                <w:b/>
                <w:bCs/>
                <w:color w:val="auto"/>
              </w:rPr>
            </w:pPr>
          </w:p>
        </w:tc>
        <w:tc>
          <w:tcPr>
            <w:tcW w:w="573" w:type="pct"/>
            <w:vMerge/>
            <w:tcBorders>
              <w:top w:val="single" w:sz="8" w:space="0" w:color="auto"/>
              <w:left w:val="single" w:sz="4" w:space="0" w:color="auto"/>
              <w:bottom w:val="single" w:sz="4" w:space="0" w:color="auto"/>
              <w:right w:val="single" w:sz="4" w:space="0" w:color="auto"/>
            </w:tcBorders>
            <w:vAlign w:val="center"/>
            <w:hideMark/>
          </w:tcPr>
          <w:p w14:paraId="2571D0CD" w14:textId="77777777" w:rsidR="008C6072" w:rsidRPr="007441CC" w:rsidRDefault="008C6072" w:rsidP="00B52903">
            <w:pPr>
              <w:rPr>
                <w:b/>
                <w:bCs/>
                <w:color w:val="auto"/>
              </w:rPr>
            </w:pPr>
          </w:p>
        </w:tc>
        <w:tc>
          <w:tcPr>
            <w:tcW w:w="805" w:type="pct"/>
            <w:vMerge/>
            <w:tcBorders>
              <w:top w:val="single" w:sz="8" w:space="0" w:color="auto"/>
              <w:left w:val="single" w:sz="4" w:space="0" w:color="auto"/>
              <w:bottom w:val="single" w:sz="4" w:space="0" w:color="auto"/>
              <w:right w:val="single" w:sz="4" w:space="0" w:color="auto"/>
            </w:tcBorders>
            <w:vAlign w:val="center"/>
            <w:hideMark/>
          </w:tcPr>
          <w:p w14:paraId="1A640F95" w14:textId="77777777" w:rsidR="008C6072" w:rsidRPr="007441CC" w:rsidRDefault="008C6072" w:rsidP="00B52903">
            <w:pPr>
              <w:rPr>
                <w:b/>
                <w:bCs/>
                <w:color w:val="auto"/>
              </w:rPr>
            </w:pPr>
          </w:p>
        </w:tc>
        <w:tc>
          <w:tcPr>
            <w:tcW w:w="474" w:type="pct"/>
            <w:tcBorders>
              <w:top w:val="nil"/>
              <w:left w:val="nil"/>
              <w:bottom w:val="nil"/>
              <w:right w:val="single" w:sz="4" w:space="0" w:color="auto"/>
            </w:tcBorders>
            <w:shd w:val="clear" w:color="auto" w:fill="auto"/>
            <w:vAlign w:val="center"/>
            <w:hideMark/>
          </w:tcPr>
          <w:p w14:paraId="0BB68912" w14:textId="77777777" w:rsidR="008C6072" w:rsidRPr="007441CC" w:rsidRDefault="008C6072" w:rsidP="00B52903">
            <w:pPr>
              <w:jc w:val="center"/>
              <w:rPr>
                <w:b/>
                <w:bCs/>
                <w:color w:val="auto"/>
              </w:rPr>
            </w:pPr>
            <w:r w:rsidRPr="007441CC">
              <w:rPr>
                <w:b/>
                <w:bCs/>
                <w:color w:val="auto"/>
              </w:rPr>
              <w:t>Th.</w:t>
            </w:r>
          </w:p>
        </w:tc>
        <w:tc>
          <w:tcPr>
            <w:tcW w:w="536" w:type="pct"/>
            <w:tcBorders>
              <w:top w:val="nil"/>
              <w:left w:val="nil"/>
              <w:bottom w:val="nil"/>
              <w:right w:val="single" w:sz="4" w:space="0" w:color="auto"/>
            </w:tcBorders>
            <w:shd w:val="clear" w:color="auto" w:fill="auto"/>
            <w:vAlign w:val="center"/>
            <w:hideMark/>
          </w:tcPr>
          <w:p w14:paraId="74B52505" w14:textId="77777777" w:rsidR="008C6072" w:rsidRPr="007441CC" w:rsidRDefault="008C6072" w:rsidP="00B52903">
            <w:pPr>
              <w:jc w:val="center"/>
              <w:rPr>
                <w:b/>
                <w:bCs/>
                <w:color w:val="auto"/>
              </w:rPr>
            </w:pPr>
            <w:r w:rsidRPr="007441CC">
              <w:rPr>
                <w:b/>
                <w:bCs/>
                <w:color w:val="auto"/>
              </w:rPr>
              <w:t>Pr.</w:t>
            </w:r>
          </w:p>
        </w:tc>
        <w:tc>
          <w:tcPr>
            <w:tcW w:w="537" w:type="pct"/>
            <w:tcBorders>
              <w:top w:val="nil"/>
              <w:left w:val="nil"/>
              <w:bottom w:val="nil"/>
              <w:right w:val="single" w:sz="4" w:space="0" w:color="auto"/>
            </w:tcBorders>
            <w:shd w:val="clear" w:color="auto" w:fill="auto"/>
            <w:vAlign w:val="center"/>
            <w:hideMark/>
          </w:tcPr>
          <w:p w14:paraId="645A1478" w14:textId="77777777" w:rsidR="008C6072" w:rsidRPr="007441CC" w:rsidRDefault="008C6072" w:rsidP="00B52903">
            <w:pPr>
              <w:jc w:val="center"/>
              <w:rPr>
                <w:b/>
                <w:bCs/>
                <w:color w:val="auto"/>
              </w:rPr>
            </w:pPr>
            <w:r w:rsidRPr="007441CC">
              <w:rPr>
                <w:b/>
                <w:bCs/>
                <w:color w:val="auto"/>
              </w:rPr>
              <w:t>T H</w:t>
            </w:r>
          </w:p>
        </w:tc>
        <w:tc>
          <w:tcPr>
            <w:tcW w:w="568" w:type="pct"/>
            <w:vMerge/>
            <w:tcBorders>
              <w:top w:val="single" w:sz="8" w:space="0" w:color="auto"/>
              <w:left w:val="single" w:sz="4" w:space="0" w:color="auto"/>
              <w:bottom w:val="single" w:sz="4" w:space="0" w:color="auto"/>
              <w:right w:val="single" w:sz="8" w:space="0" w:color="auto"/>
            </w:tcBorders>
            <w:vAlign w:val="center"/>
            <w:hideMark/>
          </w:tcPr>
          <w:p w14:paraId="6ED02FE9" w14:textId="77777777" w:rsidR="008C6072" w:rsidRPr="007441CC" w:rsidRDefault="008C6072" w:rsidP="00B52903">
            <w:pPr>
              <w:rPr>
                <w:b/>
                <w:bCs/>
                <w:color w:val="auto"/>
              </w:rPr>
            </w:pPr>
          </w:p>
        </w:tc>
      </w:tr>
      <w:tr w:rsidR="007441CC" w:rsidRPr="007441CC" w14:paraId="1C0D2F58" w14:textId="77777777" w:rsidTr="007441CC">
        <w:trPr>
          <w:trHeight w:val="530"/>
        </w:trPr>
        <w:tc>
          <w:tcPr>
            <w:tcW w:w="5000" w:type="pct"/>
            <w:gridSpan w:val="7"/>
            <w:tcBorders>
              <w:top w:val="single" w:sz="8" w:space="0" w:color="auto"/>
              <w:left w:val="single" w:sz="8" w:space="0" w:color="auto"/>
              <w:bottom w:val="single" w:sz="4" w:space="0" w:color="auto"/>
              <w:right w:val="single" w:sz="8" w:space="0" w:color="000000"/>
            </w:tcBorders>
            <w:shd w:val="clear" w:color="000000" w:fill="2F75B5"/>
            <w:vAlign w:val="center"/>
            <w:hideMark/>
          </w:tcPr>
          <w:p w14:paraId="59548F60" w14:textId="77777777" w:rsidR="008C6072" w:rsidRPr="007441CC" w:rsidRDefault="008C6072" w:rsidP="00B52903">
            <w:pPr>
              <w:jc w:val="center"/>
              <w:rPr>
                <w:b/>
                <w:bCs/>
                <w:color w:val="auto"/>
                <w:sz w:val="32"/>
                <w:szCs w:val="32"/>
              </w:rPr>
            </w:pPr>
            <w:r w:rsidRPr="007441CC">
              <w:rPr>
                <w:b/>
                <w:bCs/>
                <w:color w:val="auto"/>
                <w:sz w:val="32"/>
                <w:szCs w:val="32"/>
              </w:rPr>
              <w:t>Level 2</w:t>
            </w:r>
          </w:p>
        </w:tc>
      </w:tr>
      <w:tr w:rsidR="007441CC" w:rsidRPr="007441CC" w14:paraId="1D920D1B" w14:textId="77777777" w:rsidTr="007441CC">
        <w:trPr>
          <w:trHeight w:val="574"/>
        </w:trPr>
        <w:tc>
          <w:tcPr>
            <w:tcW w:w="5000" w:type="pct"/>
            <w:gridSpan w:val="7"/>
            <w:tcBorders>
              <w:top w:val="nil"/>
              <w:left w:val="single" w:sz="8" w:space="0" w:color="auto"/>
              <w:bottom w:val="single" w:sz="4" w:space="0" w:color="auto"/>
              <w:right w:val="single" w:sz="8" w:space="0" w:color="000000"/>
            </w:tcBorders>
            <w:shd w:val="clear" w:color="000000" w:fill="EDEDED"/>
            <w:vAlign w:val="center"/>
            <w:hideMark/>
          </w:tcPr>
          <w:p w14:paraId="40DDF1CD" w14:textId="77777777" w:rsidR="008C6072" w:rsidRPr="007441CC" w:rsidRDefault="008C6072" w:rsidP="00B52903">
            <w:pPr>
              <w:rPr>
                <w:b/>
                <w:bCs/>
                <w:color w:val="auto"/>
              </w:rPr>
            </w:pPr>
            <w:r w:rsidRPr="007441CC">
              <w:rPr>
                <w:b/>
                <w:bCs/>
                <w:color w:val="auto"/>
              </w:rPr>
              <w:t>1.</w:t>
            </w:r>
            <w:r w:rsidRPr="007441CC">
              <w:rPr>
                <w:b/>
                <w:bCs/>
                <w:color w:val="auto"/>
                <w:sz w:val="14"/>
                <w:szCs w:val="14"/>
              </w:rPr>
              <w:t xml:space="preserve">    </w:t>
            </w:r>
            <w:r w:rsidRPr="007441CC">
              <w:rPr>
                <w:b/>
                <w:bCs/>
                <w:color w:val="auto"/>
              </w:rPr>
              <w:t>Computer Operator</w:t>
            </w:r>
          </w:p>
        </w:tc>
      </w:tr>
      <w:tr w:rsidR="007441CC" w:rsidRPr="007441CC" w14:paraId="440394AE"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070D912A" w14:textId="77777777" w:rsidR="008C6072" w:rsidRPr="007441CC" w:rsidRDefault="008C6072" w:rsidP="00B52903">
            <w:pPr>
              <w:rPr>
                <w:color w:val="auto"/>
              </w:rPr>
            </w:pPr>
            <w:r w:rsidRPr="007441CC">
              <w:rPr>
                <w:color w:val="auto"/>
              </w:rPr>
              <w:t>Install/Use system software</w:t>
            </w:r>
          </w:p>
        </w:tc>
        <w:tc>
          <w:tcPr>
            <w:tcW w:w="573" w:type="pct"/>
            <w:tcBorders>
              <w:top w:val="nil"/>
              <w:left w:val="nil"/>
              <w:bottom w:val="single" w:sz="4" w:space="0" w:color="auto"/>
              <w:right w:val="single" w:sz="4" w:space="0" w:color="auto"/>
            </w:tcBorders>
            <w:shd w:val="clear" w:color="000000" w:fill="F4B083"/>
            <w:vAlign w:val="center"/>
            <w:hideMark/>
          </w:tcPr>
          <w:p w14:paraId="2E86AF42"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7FFE36E3" w14:textId="77777777" w:rsidR="008C6072" w:rsidRPr="007441CC" w:rsidRDefault="008C6072" w:rsidP="00B52903">
            <w:pPr>
              <w:jc w:val="center"/>
              <w:rPr>
                <w:color w:val="auto"/>
              </w:rPr>
            </w:pPr>
            <w:r w:rsidRPr="007441CC">
              <w:rPr>
                <w:color w:val="auto"/>
              </w:rPr>
              <w:t>Functional</w:t>
            </w:r>
          </w:p>
        </w:tc>
        <w:tc>
          <w:tcPr>
            <w:tcW w:w="474" w:type="pct"/>
            <w:tcBorders>
              <w:top w:val="nil"/>
              <w:left w:val="nil"/>
              <w:bottom w:val="single" w:sz="4" w:space="0" w:color="auto"/>
              <w:right w:val="single" w:sz="4" w:space="0" w:color="auto"/>
            </w:tcBorders>
            <w:shd w:val="clear" w:color="000000" w:fill="F4B083"/>
            <w:vAlign w:val="center"/>
            <w:hideMark/>
          </w:tcPr>
          <w:p w14:paraId="568CA058" w14:textId="77777777" w:rsidR="008C6072" w:rsidRPr="007441CC" w:rsidRDefault="008C6072" w:rsidP="00B52903">
            <w:pPr>
              <w:jc w:val="center"/>
              <w:rPr>
                <w:color w:val="auto"/>
              </w:rPr>
            </w:pPr>
            <w:r w:rsidRPr="007441CC">
              <w:rPr>
                <w:color w:val="auto"/>
              </w:rPr>
              <w:t>8</w:t>
            </w:r>
          </w:p>
        </w:tc>
        <w:tc>
          <w:tcPr>
            <w:tcW w:w="536" w:type="pct"/>
            <w:tcBorders>
              <w:top w:val="nil"/>
              <w:left w:val="nil"/>
              <w:bottom w:val="single" w:sz="4" w:space="0" w:color="auto"/>
              <w:right w:val="single" w:sz="4" w:space="0" w:color="auto"/>
            </w:tcBorders>
            <w:shd w:val="clear" w:color="000000" w:fill="F4B083"/>
            <w:vAlign w:val="center"/>
            <w:hideMark/>
          </w:tcPr>
          <w:p w14:paraId="6BF02FCD" w14:textId="77777777" w:rsidR="008C6072" w:rsidRPr="007441CC" w:rsidRDefault="008C6072" w:rsidP="00B52903">
            <w:pPr>
              <w:jc w:val="center"/>
              <w:rPr>
                <w:color w:val="auto"/>
              </w:rPr>
            </w:pPr>
            <w:r w:rsidRPr="007441CC">
              <w:rPr>
                <w:color w:val="auto"/>
              </w:rPr>
              <w:t>22</w:t>
            </w:r>
          </w:p>
        </w:tc>
        <w:tc>
          <w:tcPr>
            <w:tcW w:w="537" w:type="pct"/>
            <w:tcBorders>
              <w:top w:val="nil"/>
              <w:left w:val="nil"/>
              <w:bottom w:val="single" w:sz="4" w:space="0" w:color="auto"/>
              <w:right w:val="single" w:sz="4" w:space="0" w:color="auto"/>
            </w:tcBorders>
            <w:shd w:val="clear" w:color="000000" w:fill="F4B083"/>
            <w:vAlign w:val="center"/>
            <w:hideMark/>
          </w:tcPr>
          <w:p w14:paraId="7866B186" w14:textId="77777777" w:rsidR="008C6072" w:rsidRPr="007441CC" w:rsidRDefault="008C6072" w:rsidP="00B52903">
            <w:pPr>
              <w:jc w:val="center"/>
              <w:rPr>
                <w:color w:val="auto"/>
              </w:rPr>
            </w:pPr>
            <w:r w:rsidRPr="007441CC">
              <w:rPr>
                <w:color w:val="auto"/>
              </w:rPr>
              <w:t>30</w:t>
            </w:r>
          </w:p>
        </w:tc>
        <w:tc>
          <w:tcPr>
            <w:tcW w:w="568" w:type="pct"/>
            <w:tcBorders>
              <w:top w:val="nil"/>
              <w:left w:val="nil"/>
              <w:bottom w:val="single" w:sz="4" w:space="0" w:color="auto"/>
              <w:right w:val="single" w:sz="8" w:space="0" w:color="auto"/>
            </w:tcBorders>
            <w:shd w:val="clear" w:color="000000" w:fill="F4B083"/>
            <w:vAlign w:val="center"/>
            <w:hideMark/>
          </w:tcPr>
          <w:p w14:paraId="16B54ACF" w14:textId="77777777" w:rsidR="008C6072" w:rsidRPr="007441CC" w:rsidRDefault="008C6072" w:rsidP="00B52903">
            <w:pPr>
              <w:jc w:val="center"/>
              <w:rPr>
                <w:color w:val="auto"/>
              </w:rPr>
            </w:pPr>
            <w:r w:rsidRPr="007441CC">
              <w:rPr>
                <w:color w:val="auto"/>
              </w:rPr>
              <w:t>3</w:t>
            </w:r>
          </w:p>
        </w:tc>
      </w:tr>
      <w:tr w:rsidR="007441CC" w:rsidRPr="007441CC" w14:paraId="377B0755"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86BBADD" w14:textId="77777777" w:rsidR="008C6072" w:rsidRPr="007441CC" w:rsidRDefault="008C6072" w:rsidP="00B52903">
            <w:pPr>
              <w:rPr>
                <w:color w:val="auto"/>
              </w:rPr>
            </w:pPr>
            <w:r w:rsidRPr="007441CC">
              <w:rPr>
                <w:color w:val="auto"/>
              </w:rPr>
              <w:t>Install/Use application software</w:t>
            </w:r>
          </w:p>
        </w:tc>
        <w:tc>
          <w:tcPr>
            <w:tcW w:w="573" w:type="pct"/>
            <w:tcBorders>
              <w:top w:val="nil"/>
              <w:left w:val="nil"/>
              <w:bottom w:val="single" w:sz="4" w:space="0" w:color="auto"/>
              <w:right w:val="single" w:sz="4" w:space="0" w:color="auto"/>
            </w:tcBorders>
            <w:shd w:val="clear" w:color="000000" w:fill="F4B083"/>
            <w:vAlign w:val="center"/>
            <w:hideMark/>
          </w:tcPr>
          <w:p w14:paraId="37ECA074"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0BD458C3" w14:textId="77777777" w:rsidR="008C6072" w:rsidRPr="007441CC" w:rsidRDefault="008C6072" w:rsidP="00B52903">
            <w:pPr>
              <w:jc w:val="center"/>
              <w:rPr>
                <w:color w:val="auto"/>
              </w:rPr>
            </w:pPr>
            <w:r w:rsidRPr="007441CC">
              <w:rPr>
                <w:color w:val="auto"/>
              </w:rPr>
              <w:t>Functional</w:t>
            </w:r>
          </w:p>
        </w:tc>
        <w:tc>
          <w:tcPr>
            <w:tcW w:w="474" w:type="pct"/>
            <w:tcBorders>
              <w:top w:val="nil"/>
              <w:left w:val="nil"/>
              <w:bottom w:val="single" w:sz="4" w:space="0" w:color="auto"/>
              <w:right w:val="single" w:sz="4" w:space="0" w:color="auto"/>
            </w:tcBorders>
            <w:shd w:val="clear" w:color="000000" w:fill="F4B083"/>
            <w:vAlign w:val="center"/>
            <w:hideMark/>
          </w:tcPr>
          <w:p w14:paraId="6C5DE36A" w14:textId="77777777" w:rsidR="008C6072" w:rsidRPr="007441CC" w:rsidRDefault="008C6072" w:rsidP="00B52903">
            <w:pPr>
              <w:jc w:val="center"/>
              <w:rPr>
                <w:color w:val="auto"/>
              </w:rPr>
            </w:pPr>
            <w:r w:rsidRPr="007441CC">
              <w:rPr>
                <w:color w:val="auto"/>
              </w:rPr>
              <w:t>5</w:t>
            </w:r>
          </w:p>
        </w:tc>
        <w:tc>
          <w:tcPr>
            <w:tcW w:w="536" w:type="pct"/>
            <w:tcBorders>
              <w:top w:val="nil"/>
              <w:left w:val="nil"/>
              <w:bottom w:val="single" w:sz="4" w:space="0" w:color="auto"/>
              <w:right w:val="single" w:sz="4" w:space="0" w:color="auto"/>
            </w:tcBorders>
            <w:shd w:val="clear" w:color="000000" w:fill="F4B083"/>
            <w:vAlign w:val="center"/>
            <w:hideMark/>
          </w:tcPr>
          <w:p w14:paraId="68EA4AA6" w14:textId="77777777" w:rsidR="008C6072" w:rsidRPr="007441CC" w:rsidRDefault="008C6072" w:rsidP="00B52903">
            <w:pPr>
              <w:jc w:val="center"/>
              <w:rPr>
                <w:color w:val="auto"/>
              </w:rPr>
            </w:pPr>
            <w:r w:rsidRPr="007441CC">
              <w:rPr>
                <w:color w:val="auto"/>
              </w:rPr>
              <w:t>25</w:t>
            </w:r>
          </w:p>
        </w:tc>
        <w:tc>
          <w:tcPr>
            <w:tcW w:w="537" w:type="pct"/>
            <w:tcBorders>
              <w:top w:val="nil"/>
              <w:left w:val="nil"/>
              <w:bottom w:val="single" w:sz="4" w:space="0" w:color="auto"/>
              <w:right w:val="single" w:sz="4" w:space="0" w:color="auto"/>
            </w:tcBorders>
            <w:shd w:val="clear" w:color="000000" w:fill="F4B083"/>
            <w:vAlign w:val="center"/>
            <w:hideMark/>
          </w:tcPr>
          <w:p w14:paraId="7F3EA6EE" w14:textId="77777777" w:rsidR="008C6072" w:rsidRPr="007441CC" w:rsidRDefault="008C6072" w:rsidP="00B52903">
            <w:pPr>
              <w:jc w:val="center"/>
              <w:rPr>
                <w:color w:val="auto"/>
              </w:rPr>
            </w:pPr>
            <w:r w:rsidRPr="007441CC">
              <w:rPr>
                <w:color w:val="auto"/>
              </w:rPr>
              <w:t>30</w:t>
            </w:r>
          </w:p>
        </w:tc>
        <w:tc>
          <w:tcPr>
            <w:tcW w:w="568" w:type="pct"/>
            <w:tcBorders>
              <w:top w:val="nil"/>
              <w:left w:val="nil"/>
              <w:bottom w:val="single" w:sz="4" w:space="0" w:color="auto"/>
              <w:right w:val="single" w:sz="8" w:space="0" w:color="auto"/>
            </w:tcBorders>
            <w:shd w:val="clear" w:color="000000" w:fill="F4B083"/>
            <w:vAlign w:val="center"/>
            <w:hideMark/>
          </w:tcPr>
          <w:p w14:paraId="2196F67E" w14:textId="77777777" w:rsidR="008C6072" w:rsidRPr="007441CC" w:rsidRDefault="008C6072" w:rsidP="00B52903">
            <w:pPr>
              <w:jc w:val="center"/>
              <w:rPr>
                <w:color w:val="auto"/>
              </w:rPr>
            </w:pPr>
            <w:r w:rsidRPr="007441CC">
              <w:rPr>
                <w:color w:val="auto"/>
              </w:rPr>
              <w:t>3</w:t>
            </w:r>
          </w:p>
        </w:tc>
      </w:tr>
      <w:tr w:rsidR="007441CC" w:rsidRPr="007441CC" w14:paraId="6568A1B1"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05D50D44" w14:textId="77777777" w:rsidR="008C6072" w:rsidRPr="007441CC" w:rsidRDefault="008C6072" w:rsidP="00B52903">
            <w:pPr>
              <w:rPr>
                <w:color w:val="auto"/>
              </w:rPr>
            </w:pPr>
            <w:r w:rsidRPr="007441CC">
              <w:rPr>
                <w:color w:val="auto"/>
              </w:rPr>
              <w:t>Install/Configure hardware components/peripheral devices</w:t>
            </w:r>
          </w:p>
        </w:tc>
        <w:tc>
          <w:tcPr>
            <w:tcW w:w="573" w:type="pct"/>
            <w:tcBorders>
              <w:top w:val="nil"/>
              <w:left w:val="nil"/>
              <w:bottom w:val="single" w:sz="4" w:space="0" w:color="auto"/>
              <w:right w:val="single" w:sz="4" w:space="0" w:color="auto"/>
            </w:tcBorders>
            <w:shd w:val="clear" w:color="000000" w:fill="F4B083"/>
            <w:vAlign w:val="center"/>
            <w:hideMark/>
          </w:tcPr>
          <w:p w14:paraId="596AA4D2"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6B41F230" w14:textId="77777777" w:rsidR="008C6072" w:rsidRPr="007441CC" w:rsidRDefault="008C6072" w:rsidP="00B52903">
            <w:pPr>
              <w:jc w:val="center"/>
              <w:rPr>
                <w:color w:val="auto"/>
              </w:rPr>
            </w:pPr>
            <w:r w:rsidRPr="007441CC">
              <w:rPr>
                <w:color w:val="auto"/>
              </w:rPr>
              <w:t>Functional</w:t>
            </w:r>
          </w:p>
        </w:tc>
        <w:tc>
          <w:tcPr>
            <w:tcW w:w="474" w:type="pct"/>
            <w:tcBorders>
              <w:top w:val="nil"/>
              <w:left w:val="nil"/>
              <w:bottom w:val="single" w:sz="4" w:space="0" w:color="auto"/>
              <w:right w:val="single" w:sz="4" w:space="0" w:color="auto"/>
            </w:tcBorders>
            <w:shd w:val="clear" w:color="000000" w:fill="F4B083"/>
            <w:vAlign w:val="center"/>
            <w:hideMark/>
          </w:tcPr>
          <w:p w14:paraId="5BF51CD6" w14:textId="77777777" w:rsidR="008C6072" w:rsidRPr="007441CC" w:rsidRDefault="008C6072" w:rsidP="00B52903">
            <w:pPr>
              <w:jc w:val="center"/>
              <w:rPr>
                <w:color w:val="auto"/>
              </w:rPr>
            </w:pPr>
            <w:r w:rsidRPr="007441CC">
              <w:rPr>
                <w:color w:val="auto"/>
              </w:rPr>
              <w:t>8</w:t>
            </w:r>
          </w:p>
        </w:tc>
        <w:tc>
          <w:tcPr>
            <w:tcW w:w="536" w:type="pct"/>
            <w:tcBorders>
              <w:top w:val="nil"/>
              <w:left w:val="nil"/>
              <w:bottom w:val="single" w:sz="4" w:space="0" w:color="auto"/>
              <w:right w:val="single" w:sz="4" w:space="0" w:color="auto"/>
            </w:tcBorders>
            <w:shd w:val="clear" w:color="000000" w:fill="F4B083"/>
            <w:vAlign w:val="center"/>
            <w:hideMark/>
          </w:tcPr>
          <w:p w14:paraId="65603241" w14:textId="77777777" w:rsidR="008C6072" w:rsidRPr="007441CC" w:rsidRDefault="008C6072" w:rsidP="00B52903">
            <w:pPr>
              <w:jc w:val="center"/>
              <w:rPr>
                <w:color w:val="auto"/>
              </w:rPr>
            </w:pPr>
            <w:r w:rsidRPr="007441CC">
              <w:rPr>
                <w:color w:val="auto"/>
              </w:rPr>
              <w:t>32</w:t>
            </w:r>
          </w:p>
        </w:tc>
        <w:tc>
          <w:tcPr>
            <w:tcW w:w="537" w:type="pct"/>
            <w:tcBorders>
              <w:top w:val="nil"/>
              <w:left w:val="nil"/>
              <w:bottom w:val="single" w:sz="4" w:space="0" w:color="auto"/>
              <w:right w:val="single" w:sz="4" w:space="0" w:color="auto"/>
            </w:tcBorders>
            <w:shd w:val="clear" w:color="000000" w:fill="F4B083"/>
            <w:vAlign w:val="center"/>
            <w:hideMark/>
          </w:tcPr>
          <w:p w14:paraId="3674D2C3" w14:textId="77777777" w:rsidR="008C6072" w:rsidRPr="007441CC" w:rsidRDefault="008C6072" w:rsidP="00B52903">
            <w:pPr>
              <w:jc w:val="center"/>
              <w:rPr>
                <w:color w:val="auto"/>
              </w:rPr>
            </w:pPr>
            <w:r w:rsidRPr="007441CC">
              <w:rPr>
                <w:color w:val="auto"/>
              </w:rPr>
              <w:t>40</w:t>
            </w:r>
          </w:p>
        </w:tc>
        <w:tc>
          <w:tcPr>
            <w:tcW w:w="568" w:type="pct"/>
            <w:tcBorders>
              <w:top w:val="nil"/>
              <w:left w:val="nil"/>
              <w:bottom w:val="single" w:sz="4" w:space="0" w:color="auto"/>
              <w:right w:val="single" w:sz="8" w:space="0" w:color="auto"/>
            </w:tcBorders>
            <w:shd w:val="clear" w:color="000000" w:fill="F4B083"/>
            <w:vAlign w:val="center"/>
            <w:hideMark/>
          </w:tcPr>
          <w:p w14:paraId="3AC652F0" w14:textId="77777777" w:rsidR="008C6072" w:rsidRPr="007441CC" w:rsidRDefault="008C6072" w:rsidP="00B52903">
            <w:pPr>
              <w:jc w:val="center"/>
              <w:rPr>
                <w:color w:val="auto"/>
              </w:rPr>
            </w:pPr>
            <w:r w:rsidRPr="007441CC">
              <w:rPr>
                <w:color w:val="auto"/>
              </w:rPr>
              <w:t>4</w:t>
            </w:r>
          </w:p>
        </w:tc>
      </w:tr>
      <w:tr w:rsidR="007441CC" w:rsidRPr="007441CC" w14:paraId="3F2995A6"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A1001B4" w14:textId="77777777" w:rsidR="008C6072" w:rsidRPr="007441CC" w:rsidRDefault="008C6072" w:rsidP="00B52903">
            <w:pPr>
              <w:rPr>
                <w:color w:val="auto"/>
              </w:rPr>
            </w:pPr>
            <w:r w:rsidRPr="007441CC">
              <w:rPr>
                <w:color w:val="auto"/>
              </w:rPr>
              <w:t>Draft office documents</w:t>
            </w:r>
          </w:p>
        </w:tc>
        <w:tc>
          <w:tcPr>
            <w:tcW w:w="573" w:type="pct"/>
            <w:tcBorders>
              <w:top w:val="nil"/>
              <w:left w:val="nil"/>
              <w:bottom w:val="single" w:sz="4" w:space="0" w:color="auto"/>
              <w:right w:val="single" w:sz="4" w:space="0" w:color="auto"/>
            </w:tcBorders>
            <w:shd w:val="clear" w:color="000000" w:fill="F4B083"/>
            <w:vAlign w:val="center"/>
            <w:hideMark/>
          </w:tcPr>
          <w:p w14:paraId="531E40A3"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4AA29CEF" w14:textId="77777777" w:rsidR="008C6072" w:rsidRPr="007441CC" w:rsidRDefault="008C6072" w:rsidP="00B52903">
            <w:pPr>
              <w:jc w:val="center"/>
              <w:rPr>
                <w:color w:val="auto"/>
              </w:rPr>
            </w:pPr>
            <w:r w:rsidRPr="007441CC">
              <w:rPr>
                <w:color w:val="auto"/>
              </w:rPr>
              <w:t>Functional</w:t>
            </w:r>
          </w:p>
        </w:tc>
        <w:tc>
          <w:tcPr>
            <w:tcW w:w="474" w:type="pct"/>
            <w:tcBorders>
              <w:top w:val="nil"/>
              <w:left w:val="nil"/>
              <w:bottom w:val="single" w:sz="4" w:space="0" w:color="auto"/>
              <w:right w:val="single" w:sz="4" w:space="0" w:color="auto"/>
            </w:tcBorders>
            <w:shd w:val="clear" w:color="000000" w:fill="F4B083"/>
            <w:vAlign w:val="center"/>
            <w:hideMark/>
          </w:tcPr>
          <w:p w14:paraId="5B6B4FFE" w14:textId="77777777" w:rsidR="008C6072" w:rsidRPr="007441CC" w:rsidRDefault="008C6072" w:rsidP="00B52903">
            <w:pPr>
              <w:jc w:val="center"/>
              <w:rPr>
                <w:color w:val="auto"/>
              </w:rPr>
            </w:pPr>
            <w:r w:rsidRPr="007441CC">
              <w:rPr>
                <w:color w:val="auto"/>
              </w:rPr>
              <w:t>1</w:t>
            </w:r>
            <w:r w:rsidR="00445D20" w:rsidRPr="007441CC">
              <w:rPr>
                <w:color w:val="auto"/>
              </w:rPr>
              <w:t>5</w:t>
            </w:r>
          </w:p>
        </w:tc>
        <w:tc>
          <w:tcPr>
            <w:tcW w:w="536" w:type="pct"/>
            <w:tcBorders>
              <w:top w:val="nil"/>
              <w:left w:val="nil"/>
              <w:bottom w:val="single" w:sz="4" w:space="0" w:color="auto"/>
              <w:right w:val="single" w:sz="4" w:space="0" w:color="auto"/>
            </w:tcBorders>
            <w:shd w:val="clear" w:color="000000" w:fill="F4B083"/>
            <w:vAlign w:val="center"/>
            <w:hideMark/>
          </w:tcPr>
          <w:p w14:paraId="3EE8B4F1" w14:textId="77777777" w:rsidR="008C6072" w:rsidRPr="007441CC" w:rsidRDefault="008C6072" w:rsidP="00B52903">
            <w:pPr>
              <w:jc w:val="center"/>
              <w:rPr>
                <w:color w:val="auto"/>
              </w:rPr>
            </w:pPr>
            <w:r w:rsidRPr="007441CC">
              <w:rPr>
                <w:color w:val="auto"/>
              </w:rPr>
              <w:t>5</w:t>
            </w:r>
            <w:r w:rsidR="00445D20" w:rsidRPr="007441CC">
              <w:rPr>
                <w:color w:val="auto"/>
              </w:rPr>
              <w:t>0</w:t>
            </w:r>
          </w:p>
        </w:tc>
        <w:tc>
          <w:tcPr>
            <w:tcW w:w="537" w:type="pct"/>
            <w:tcBorders>
              <w:top w:val="nil"/>
              <w:left w:val="nil"/>
              <w:bottom w:val="single" w:sz="4" w:space="0" w:color="auto"/>
              <w:right w:val="single" w:sz="4" w:space="0" w:color="auto"/>
            </w:tcBorders>
            <w:shd w:val="clear" w:color="000000" w:fill="F4B083"/>
            <w:vAlign w:val="center"/>
            <w:hideMark/>
          </w:tcPr>
          <w:p w14:paraId="00724A16" w14:textId="77777777" w:rsidR="008C6072" w:rsidRPr="007441CC" w:rsidRDefault="00445D20" w:rsidP="00B52903">
            <w:pPr>
              <w:jc w:val="center"/>
              <w:rPr>
                <w:color w:val="auto"/>
              </w:rPr>
            </w:pPr>
            <w:r w:rsidRPr="007441CC">
              <w:rPr>
                <w:color w:val="auto"/>
              </w:rPr>
              <w:t>65</w:t>
            </w:r>
          </w:p>
        </w:tc>
        <w:tc>
          <w:tcPr>
            <w:tcW w:w="568" w:type="pct"/>
            <w:tcBorders>
              <w:top w:val="nil"/>
              <w:left w:val="nil"/>
              <w:bottom w:val="single" w:sz="4" w:space="0" w:color="auto"/>
              <w:right w:val="single" w:sz="8" w:space="0" w:color="auto"/>
            </w:tcBorders>
            <w:shd w:val="clear" w:color="000000" w:fill="F4B083"/>
            <w:vAlign w:val="center"/>
            <w:hideMark/>
          </w:tcPr>
          <w:p w14:paraId="3B90DAE0" w14:textId="77777777" w:rsidR="008C6072" w:rsidRPr="007441CC" w:rsidRDefault="00445D20" w:rsidP="00B52903">
            <w:pPr>
              <w:jc w:val="center"/>
              <w:rPr>
                <w:color w:val="auto"/>
              </w:rPr>
            </w:pPr>
            <w:r w:rsidRPr="007441CC">
              <w:rPr>
                <w:color w:val="auto"/>
              </w:rPr>
              <w:t>6.5</w:t>
            </w:r>
          </w:p>
        </w:tc>
      </w:tr>
      <w:tr w:rsidR="007441CC" w:rsidRPr="007441CC" w14:paraId="54B3BBAB"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95ED12E" w14:textId="77777777" w:rsidR="008C6072" w:rsidRPr="007441CC" w:rsidRDefault="008C6072" w:rsidP="00B52903">
            <w:pPr>
              <w:rPr>
                <w:color w:val="auto"/>
              </w:rPr>
            </w:pPr>
            <w:r w:rsidRPr="007441CC">
              <w:rPr>
                <w:color w:val="auto"/>
              </w:rPr>
              <w:t>Perform efficient web browsing and manage emails</w:t>
            </w:r>
          </w:p>
        </w:tc>
        <w:tc>
          <w:tcPr>
            <w:tcW w:w="573" w:type="pct"/>
            <w:tcBorders>
              <w:top w:val="nil"/>
              <w:left w:val="nil"/>
              <w:bottom w:val="single" w:sz="4" w:space="0" w:color="auto"/>
              <w:right w:val="single" w:sz="4" w:space="0" w:color="auto"/>
            </w:tcBorders>
            <w:shd w:val="clear" w:color="000000" w:fill="F4B083"/>
            <w:vAlign w:val="center"/>
            <w:hideMark/>
          </w:tcPr>
          <w:p w14:paraId="058B9D51"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581EEA77" w14:textId="77777777" w:rsidR="008C6072" w:rsidRPr="007441CC" w:rsidRDefault="008C6072" w:rsidP="00B52903">
            <w:pPr>
              <w:jc w:val="center"/>
              <w:rPr>
                <w:color w:val="auto"/>
              </w:rPr>
            </w:pPr>
            <w:r w:rsidRPr="007441CC">
              <w:rPr>
                <w:color w:val="auto"/>
              </w:rPr>
              <w:t>Functional</w:t>
            </w:r>
          </w:p>
        </w:tc>
        <w:tc>
          <w:tcPr>
            <w:tcW w:w="474" w:type="pct"/>
            <w:tcBorders>
              <w:top w:val="nil"/>
              <w:left w:val="nil"/>
              <w:bottom w:val="single" w:sz="4" w:space="0" w:color="auto"/>
              <w:right w:val="single" w:sz="4" w:space="0" w:color="auto"/>
            </w:tcBorders>
            <w:shd w:val="clear" w:color="000000" w:fill="F4B083"/>
            <w:vAlign w:val="center"/>
            <w:hideMark/>
          </w:tcPr>
          <w:p w14:paraId="3515C05B" w14:textId="77777777" w:rsidR="008C6072" w:rsidRPr="007441CC" w:rsidRDefault="008C6072" w:rsidP="00B52903">
            <w:pPr>
              <w:jc w:val="center"/>
              <w:rPr>
                <w:color w:val="auto"/>
              </w:rPr>
            </w:pPr>
            <w:r w:rsidRPr="007441CC">
              <w:rPr>
                <w:color w:val="auto"/>
              </w:rPr>
              <w:t>8</w:t>
            </w:r>
          </w:p>
        </w:tc>
        <w:tc>
          <w:tcPr>
            <w:tcW w:w="536" w:type="pct"/>
            <w:tcBorders>
              <w:top w:val="nil"/>
              <w:left w:val="nil"/>
              <w:bottom w:val="single" w:sz="4" w:space="0" w:color="auto"/>
              <w:right w:val="single" w:sz="4" w:space="0" w:color="auto"/>
            </w:tcBorders>
            <w:shd w:val="clear" w:color="000000" w:fill="F4B083"/>
            <w:vAlign w:val="center"/>
            <w:hideMark/>
          </w:tcPr>
          <w:p w14:paraId="1E8136D5" w14:textId="77777777" w:rsidR="008C6072" w:rsidRPr="007441CC" w:rsidRDefault="008C6072" w:rsidP="00B52903">
            <w:pPr>
              <w:jc w:val="center"/>
              <w:rPr>
                <w:color w:val="auto"/>
              </w:rPr>
            </w:pPr>
            <w:r w:rsidRPr="007441CC">
              <w:rPr>
                <w:color w:val="auto"/>
              </w:rPr>
              <w:t>32</w:t>
            </w:r>
          </w:p>
        </w:tc>
        <w:tc>
          <w:tcPr>
            <w:tcW w:w="537" w:type="pct"/>
            <w:tcBorders>
              <w:top w:val="nil"/>
              <w:left w:val="nil"/>
              <w:bottom w:val="single" w:sz="4" w:space="0" w:color="auto"/>
              <w:right w:val="single" w:sz="4" w:space="0" w:color="auto"/>
            </w:tcBorders>
            <w:shd w:val="clear" w:color="000000" w:fill="F4B083"/>
            <w:vAlign w:val="center"/>
            <w:hideMark/>
          </w:tcPr>
          <w:p w14:paraId="5E213FB3" w14:textId="77777777" w:rsidR="008C6072" w:rsidRPr="007441CC" w:rsidRDefault="008C6072" w:rsidP="00B52903">
            <w:pPr>
              <w:jc w:val="center"/>
              <w:rPr>
                <w:color w:val="auto"/>
              </w:rPr>
            </w:pPr>
            <w:r w:rsidRPr="007441CC">
              <w:rPr>
                <w:color w:val="auto"/>
              </w:rPr>
              <w:t>40</w:t>
            </w:r>
          </w:p>
        </w:tc>
        <w:tc>
          <w:tcPr>
            <w:tcW w:w="568" w:type="pct"/>
            <w:tcBorders>
              <w:top w:val="nil"/>
              <w:left w:val="nil"/>
              <w:bottom w:val="single" w:sz="4" w:space="0" w:color="auto"/>
              <w:right w:val="single" w:sz="8" w:space="0" w:color="auto"/>
            </w:tcBorders>
            <w:shd w:val="clear" w:color="000000" w:fill="F4B083"/>
            <w:vAlign w:val="center"/>
            <w:hideMark/>
          </w:tcPr>
          <w:p w14:paraId="3C95AA51" w14:textId="77777777" w:rsidR="008C6072" w:rsidRPr="007441CC" w:rsidRDefault="008C6072" w:rsidP="00B52903">
            <w:pPr>
              <w:jc w:val="center"/>
              <w:rPr>
                <w:color w:val="auto"/>
              </w:rPr>
            </w:pPr>
            <w:r w:rsidRPr="007441CC">
              <w:rPr>
                <w:color w:val="auto"/>
              </w:rPr>
              <w:t>4</w:t>
            </w:r>
          </w:p>
        </w:tc>
      </w:tr>
      <w:tr w:rsidR="007441CC" w:rsidRPr="007441CC" w14:paraId="7737EE78" w14:textId="77777777" w:rsidTr="007441CC">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0E336B96" w14:textId="77777777" w:rsidR="008C6072" w:rsidRPr="007441CC" w:rsidRDefault="008C6072" w:rsidP="00B52903">
            <w:pPr>
              <w:jc w:val="right"/>
              <w:rPr>
                <w:b/>
                <w:bCs/>
                <w:color w:val="auto"/>
              </w:rPr>
            </w:pPr>
            <w:r w:rsidRPr="007441CC">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14:paraId="65B31283" w14:textId="77777777" w:rsidR="008C6072" w:rsidRPr="007441CC" w:rsidRDefault="008C6072" w:rsidP="00B52903">
            <w:pPr>
              <w:jc w:val="center"/>
              <w:rPr>
                <w:b/>
                <w:bCs/>
                <w:color w:val="auto"/>
              </w:rPr>
            </w:pPr>
            <w:r w:rsidRPr="007441CC">
              <w:rPr>
                <w:b/>
                <w:bCs/>
                <w:color w:val="auto"/>
              </w:rPr>
              <w:t>45</w:t>
            </w:r>
          </w:p>
        </w:tc>
        <w:tc>
          <w:tcPr>
            <w:tcW w:w="536" w:type="pct"/>
            <w:tcBorders>
              <w:top w:val="nil"/>
              <w:left w:val="nil"/>
              <w:bottom w:val="single" w:sz="4" w:space="0" w:color="auto"/>
              <w:right w:val="single" w:sz="4" w:space="0" w:color="auto"/>
            </w:tcBorders>
            <w:shd w:val="clear" w:color="000000" w:fill="FFFF00"/>
            <w:vAlign w:val="center"/>
            <w:hideMark/>
          </w:tcPr>
          <w:p w14:paraId="21DA0E33" w14:textId="77777777" w:rsidR="008C6072" w:rsidRPr="007441CC" w:rsidRDefault="008C6072" w:rsidP="00B52903">
            <w:pPr>
              <w:jc w:val="center"/>
              <w:rPr>
                <w:b/>
                <w:bCs/>
                <w:color w:val="auto"/>
              </w:rPr>
            </w:pPr>
            <w:r w:rsidRPr="007441CC">
              <w:rPr>
                <w:b/>
                <w:bCs/>
                <w:color w:val="auto"/>
              </w:rPr>
              <w:t>165</w:t>
            </w:r>
          </w:p>
        </w:tc>
        <w:tc>
          <w:tcPr>
            <w:tcW w:w="537" w:type="pct"/>
            <w:tcBorders>
              <w:top w:val="nil"/>
              <w:left w:val="nil"/>
              <w:bottom w:val="single" w:sz="4" w:space="0" w:color="auto"/>
              <w:right w:val="single" w:sz="4" w:space="0" w:color="auto"/>
            </w:tcBorders>
            <w:shd w:val="clear" w:color="000000" w:fill="FFFF00"/>
            <w:vAlign w:val="center"/>
            <w:hideMark/>
          </w:tcPr>
          <w:p w14:paraId="455F6F80" w14:textId="77777777" w:rsidR="008C6072" w:rsidRPr="007441CC" w:rsidRDefault="008C6072" w:rsidP="00B52903">
            <w:pPr>
              <w:jc w:val="center"/>
              <w:rPr>
                <w:b/>
                <w:bCs/>
                <w:color w:val="auto"/>
              </w:rPr>
            </w:pPr>
            <w:r w:rsidRPr="007441CC">
              <w:rPr>
                <w:b/>
                <w:bCs/>
                <w:color w:val="auto"/>
              </w:rPr>
              <w:t>2</w:t>
            </w:r>
            <w:r w:rsidR="00445D20" w:rsidRPr="007441CC">
              <w:rPr>
                <w:b/>
                <w:bCs/>
                <w:color w:val="auto"/>
              </w:rPr>
              <w:t>05</w:t>
            </w:r>
          </w:p>
        </w:tc>
        <w:tc>
          <w:tcPr>
            <w:tcW w:w="568" w:type="pct"/>
            <w:tcBorders>
              <w:top w:val="nil"/>
              <w:left w:val="nil"/>
              <w:bottom w:val="single" w:sz="4" w:space="0" w:color="auto"/>
              <w:right w:val="single" w:sz="8" w:space="0" w:color="auto"/>
            </w:tcBorders>
            <w:shd w:val="clear" w:color="000000" w:fill="FFFF00"/>
            <w:vAlign w:val="center"/>
            <w:hideMark/>
          </w:tcPr>
          <w:p w14:paraId="79456B72" w14:textId="5C90DACC" w:rsidR="008C6072" w:rsidRPr="007441CC" w:rsidRDefault="0030217C" w:rsidP="00B52903">
            <w:pPr>
              <w:jc w:val="center"/>
              <w:rPr>
                <w:b/>
                <w:bCs/>
                <w:color w:val="auto"/>
              </w:rPr>
            </w:pPr>
            <w:r w:rsidRPr="007441CC">
              <w:rPr>
                <w:b/>
                <w:bCs/>
                <w:color w:val="auto"/>
              </w:rPr>
              <w:t>20.5</w:t>
            </w:r>
          </w:p>
        </w:tc>
      </w:tr>
      <w:tr w:rsidR="007441CC" w:rsidRPr="007441CC" w14:paraId="05B337D8" w14:textId="77777777" w:rsidTr="007441CC">
        <w:trPr>
          <w:trHeight w:val="721"/>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37C46DC0" w14:textId="77777777" w:rsidR="008C6072" w:rsidRPr="007441CC" w:rsidRDefault="008C6072" w:rsidP="00B52903">
            <w:pPr>
              <w:rPr>
                <w:color w:val="auto"/>
              </w:rPr>
            </w:pPr>
            <w:r w:rsidRPr="007441CC">
              <w:rPr>
                <w:color w:val="auto"/>
              </w:rPr>
              <w:lastRenderedPageBreak/>
              <w:t>2.</w:t>
            </w:r>
            <w:r w:rsidRPr="007441CC">
              <w:rPr>
                <w:color w:val="auto"/>
                <w:sz w:val="14"/>
                <w:szCs w:val="14"/>
              </w:rPr>
              <w:t xml:space="preserve">    </w:t>
            </w:r>
            <w:r w:rsidRPr="007441CC">
              <w:rPr>
                <w:b/>
                <w:bCs/>
                <w:color w:val="auto"/>
              </w:rPr>
              <w:t>Water and Health (Water Hygiene Assistant)</w:t>
            </w:r>
          </w:p>
        </w:tc>
      </w:tr>
      <w:tr w:rsidR="007441CC" w:rsidRPr="007441CC" w14:paraId="4AA07826" w14:textId="77777777" w:rsidTr="007441CC">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47720BD2" w14:textId="77777777" w:rsidR="008C6072" w:rsidRPr="007441CC" w:rsidRDefault="008C6072" w:rsidP="00B52903">
            <w:pPr>
              <w:rPr>
                <w:color w:val="auto"/>
              </w:rPr>
            </w:pPr>
            <w:r w:rsidRPr="007441CC">
              <w:rPr>
                <w:color w:val="auto"/>
              </w:rPr>
              <w:t>Demonstrate Diseases caused by Drinking Microbial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7D3C5386"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0E5D2C86"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2781D970"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3B7F5F7A" w14:textId="77777777" w:rsidR="008C6072" w:rsidRPr="007441CC" w:rsidRDefault="008C6072" w:rsidP="00B52903">
            <w:pPr>
              <w:jc w:val="center"/>
              <w:rPr>
                <w:color w:val="auto"/>
              </w:rPr>
            </w:pPr>
            <w:r w:rsidRPr="007441CC">
              <w:rPr>
                <w:color w:val="auto"/>
              </w:rPr>
              <w:t>8</w:t>
            </w:r>
          </w:p>
        </w:tc>
        <w:tc>
          <w:tcPr>
            <w:tcW w:w="537" w:type="pct"/>
            <w:tcBorders>
              <w:top w:val="nil"/>
              <w:left w:val="nil"/>
              <w:bottom w:val="single" w:sz="4" w:space="0" w:color="auto"/>
              <w:right w:val="single" w:sz="4" w:space="0" w:color="auto"/>
            </w:tcBorders>
            <w:shd w:val="clear" w:color="000000" w:fill="F4B083"/>
            <w:vAlign w:val="center"/>
            <w:hideMark/>
          </w:tcPr>
          <w:p w14:paraId="207E913B" w14:textId="77777777" w:rsidR="008C6072" w:rsidRPr="007441CC" w:rsidRDefault="008C6072" w:rsidP="00B52903">
            <w:pPr>
              <w:jc w:val="center"/>
              <w:rPr>
                <w:color w:val="auto"/>
              </w:rPr>
            </w:pPr>
            <w:r w:rsidRPr="007441CC">
              <w:rPr>
                <w:color w:val="auto"/>
              </w:rPr>
              <w:t>11</w:t>
            </w:r>
          </w:p>
        </w:tc>
        <w:tc>
          <w:tcPr>
            <w:tcW w:w="568" w:type="pct"/>
            <w:tcBorders>
              <w:top w:val="nil"/>
              <w:left w:val="nil"/>
              <w:bottom w:val="single" w:sz="4" w:space="0" w:color="auto"/>
              <w:right w:val="single" w:sz="8" w:space="0" w:color="auto"/>
            </w:tcBorders>
            <w:shd w:val="clear" w:color="000000" w:fill="F4B083"/>
            <w:vAlign w:val="center"/>
            <w:hideMark/>
          </w:tcPr>
          <w:p w14:paraId="329649F8" w14:textId="77777777" w:rsidR="008C6072" w:rsidRPr="007441CC" w:rsidRDefault="008C6072" w:rsidP="00B52903">
            <w:pPr>
              <w:jc w:val="center"/>
              <w:rPr>
                <w:color w:val="auto"/>
              </w:rPr>
            </w:pPr>
            <w:r w:rsidRPr="007441CC">
              <w:rPr>
                <w:color w:val="auto"/>
              </w:rPr>
              <w:t>1.1</w:t>
            </w:r>
          </w:p>
        </w:tc>
      </w:tr>
      <w:tr w:rsidR="007441CC" w:rsidRPr="007441CC" w14:paraId="0B587806" w14:textId="77777777" w:rsidTr="007441CC">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092E2778" w14:textId="77777777" w:rsidR="008C6072" w:rsidRPr="007441CC" w:rsidRDefault="008C6072" w:rsidP="00B52903">
            <w:pPr>
              <w:rPr>
                <w:color w:val="auto"/>
              </w:rPr>
            </w:pPr>
            <w:r w:rsidRPr="007441CC">
              <w:rPr>
                <w:color w:val="auto"/>
              </w:rPr>
              <w:t>Demonstrate health effects  caused by Arsenic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4AACDC04"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648172D9"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551FD02A"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4081B339"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4AC574FD"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1425DB3D" w14:textId="77777777" w:rsidR="008C6072" w:rsidRPr="007441CC" w:rsidRDefault="008C6072" w:rsidP="00B52903">
            <w:pPr>
              <w:jc w:val="center"/>
              <w:rPr>
                <w:color w:val="auto"/>
              </w:rPr>
            </w:pPr>
            <w:r w:rsidRPr="007441CC">
              <w:rPr>
                <w:color w:val="auto"/>
              </w:rPr>
              <w:t>1.5</w:t>
            </w:r>
          </w:p>
        </w:tc>
      </w:tr>
      <w:tr w:rsidR="007441CC" w:rsidRPr="007441CC" w14:paraId="27181A09" w14:textId="77777777" w:rsidTr="007441CC">
        <w:trPr>
          <w:trHeight w:val="633"/>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C012EE2" w14:textId="77777777" w:rsidR="008C6072" w:rsidRPr="007441CC" w:rsidRDefault="008C6072" w:rsidP="00B52903">
            <w:pPr>
              <w:rPr>
                <w:color w:val="auto"/>
              </w:rPr>
            </w:pPr>
            <w:r w:rsidRPr="007441CC">
              <w:rPr>
                <w:color w:val="auto"/>
              </w:rPr>
              <w:t>Demonstrate health effects caused by Nitrate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3470707D"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589843D3"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646EDC61"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0C095034"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5C56A1FF"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02919BF1" w14:textId="77777777" w:rsidR="008C6072" w:rsidRPr="007441CC" w:rsidRDefault="008C6072" w:rsidP="00B52903">
            <w:pPr>
              <w:jc w:val="center"/>
              <w:rPr>
                <w:color w:val="auto"/>
              </w:rPr>
            </w:pPr>
            <w:r w:rsidRPr="007441CC">
              <w:rPr>
                <w:color w:val="auto"/>
              </w:rPr>
              <w:t>1.5</w:t>
            </w:r>
          </w:p>
        </w:tc>
      </w:tr>
      <w:tr w:rsidR="007441CC" w:rsidRPr="007441CC" w14:paraId="5786706B" w14:textId="77777777" w:rsidTr="007441CC">
        <w:trPr>
          <w:trHeight w:val="706"/>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62AB8890" w14:textId="77777777" w:rsidR="008C6072" w:rsidRPr="007441CC" w:rsidRDefault="008C6072" w:rsidP="00B52903">
            <w:pPr>
              <w:rPr>
                <w:color w:val="auto"/>
              </w:rPr>
            </w:pPr>
            <w:r w:rsidRPr="007441CC">
              <w:rPr>
                <w:color w:val="auto"/>
              </w:rPr>
              <w:t>Demonstrate health effects caused by Fluoride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69A2DD1E"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2809BBD0"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1876F454"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26880539"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4B3D12DB"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0109296A" w14:textId="77777777" w:rsidR="008C6072" w:rsidRPr="007441CC" w:rsidRDefault="008C6072" w:rsidP="00B52903">
            <w:pPr>
              <w:jc w:val="center"/>
              <w:rPr>
                <w:color w:val="auto"/>
              </w:rPr>
            </w:pPr>
            <w:r w:rsidRPr="007441CC">
              <w:rPr>
                <w:color w:val="auto"/>
              </w:rPr>
              <w:t>1.5</w:t>
            </w:r>
          </w:p>
        </w:tc>
      </w:tr>
      <w:tr w:rsidR="007441CC" w:rsidRPr="007441CC" w14:paraId="4CCDBD24" w14:textId="77777777" w:rsidTr="007441CC">
        <w:trPr>
          <w:trHeight w:val="706"/>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B939974" w14:textId="77777777" w:rsidR="008C6072" w:rsidRPr="007441CC" w:rsidRDefault="008C6072" w:rsidP="00B52903">
            <w:pPr>
              <w:rPr>
                <w:color w:val="auto"/>
              </w:rPr>
            </w:pPr>
            <w:r w:rsidRPr="007441CC">
              <w:rPr>
                <w:color w:val="auto"/>
              </w:rPr>
              <w:t>Demonstrate health effects caused by Pesticides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4872E19D"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7A462224"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6F98C4AC"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52BDF597" w14:textId="77777777" w:rsidR="008C6072" w:rsidRPr="007441CC" w:rsidRDefault="008C6072" w:rsidP="00B52903">
            <w:pPr>
              <w:jc w:val="center"/>
              <w:rPr>
                <w:color w:val="auto"/>
              </w:rPr>
            </w:pPr>
            <w:r w:rsidRPr="007441CC">
              <w:rPr>
                <w:color w:val="auto"/>
              </w:rPr>
              <w:t>11</w:t>
            </w:r>
          </w:p>
        </w:tc>
        <w:tc>
          <w:tcPr>
            <w:tcW w:w="537" w:type="pct"/>
            <w:tcBorders>
              <w:top w:val="nil"/>
              <w:left w:val="nil"/>
              <w:bottom w:val="single" w:sz="4" w:space="0" w:color="auto"/>
              <w:right w:val="single" w:sz="4" w:space="0" w:color="auto"/>
            </w:tcBorders>
            <w:shd w:val="clear" w:color="000000" w:fill="F4B083"/>
            <w:vAlign w:val="center"/>
            <w:hideMark/>
          </w:tcPr>
          <w:p w14:paraId="5C838C7A" w14:textId="77777777" w:rsidR="008C6072" w:rsidRPr="007441CC" w:rsidRDefault="008C6072" w:rsidP="00B52903">
            <w:pPr>
              <w:jc w:val="center"/>
              <w:rPr>
                <w:color w:val="auto"/>
              </w:rPr>
            </w:pPr>
            <w:r w:rsidRPr="007441CC">
              <w:rPr>
                <w:color w:val="auto"/>
              </w:rPr>
              <w:t>14</w:t>
            </w:r>
          </w:p>
        </w:tc>
        <w:tc>
          <w:tcPr>
            <w:tcW w:w="568" w:type="pct"/>
            <w:tcBorders>
              <w:top w:val="nil"/>
              <w:left w:val="nil"/>
              <w:bottom w:val="single" w:sz="4" w:space="0" w:color="auto"/>
              <w:right w:val="single" w:sz="8" w:space="0" w:color="auto"/>
            </w:tcBorders>
            <w:shd w:val="clear" w:color="000000" w:fill="F4B083"/>
            <w:vAlign w:val="center"/>
            <w:hideMark/>
          </w:tcPr>
          <w:p w14:paraId="3DB1105E" w14:textId="77777777" w:rsidR="008C6072" w:rsidRPr="007441CC" w:rsidRDefault="008C6072" w:rsidP="00B52903">
            <w:pPr>
              <w:jc w:val="center"/>
              <w:rPr>
                <w:color w:val="auto"/>
              </w:rPr>
            </w:pPr>
            <w:r w:rsidRPr="007441CC">
              <w:rPr>
                <w:color w:val="auto"/>
              </w:rPr>
              <w:t>1.4</w:t>
            </w:r>
          </w:p>
        </w:tc>
      </w:tr>
      <w:tr w:rsidR="007441CC" w:rsidRPr="007441CC" w14:paraId="1998DE5F" w14:textId="77777777" w:rsidTr="007441CC">
        <w:trPr>
          <w:trHeight w:val="633"/>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0BDDE380" w14:textId="77777777" w:rsidR="008C6072" w:rsidRPr="007441CC" w:rsidRDefault="008C6072" w:rsidP="00B52903">
            <w:pPr>
              <w:rPr>
                <w:color w:val="auto"/>
              </w:rPr>
            </w:pPr>
            <w:r w:rsidRPr="007441CC">
              <w:rPr>
                <w:color w:val="auto"/>
              </w:rPr>
              <w:t>Demonstrate health effects caused by Lead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5A6D5BAC"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3062BBD6"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56CCDF3A"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0C9C8FC9" w14:textId="77777777" w:rsidR="008C6072" w:rsidRPr="007441CC" w:rsidRDefault="008C6072" w:rsidP="00B52903">
            <w:pPr>
              <w:jc w:val="center"/>
              <w:rPr>
                <w:color w:val="auto"/>
              </w:rPr>
            </w:pPr>
            <w:r w:rsidRPr="007441CC">
              <w:rPr>
                <w:color w:val="auto"/>
              </w:rPr>
              <w:t>10</w:t>
            </w:r>
          </w:p>
        </w:tc>
        <w:tc>
          <w:tcPr>
            <w:tcW w:w="537" w:type="pct"/>
            <w:tcBorders>
              <w:top w:val="nil"/>
              <w:left w:val="nil"/>
              <w:bottom w:val="single" w:sz="4" w:space="0" w:color="auto"/>
              <w:right w:val="single" w:sz="4" w:space="0" w:color="auto"/>
            </w:tcBorders>
            <w:shd w:val="clear" w:color="000000" w:fill="F4B083"/>
            <w:vAlign w:val="center"/>
            <w:hideMark/>
          </w:tcPr>
          <w:p w14:paraId="6D44D215" w14:textId="77777777" w:rsidR="008C6072" w:rsidRPr="007441CC" w:rsidRDefault="008C6072" w:rsidP="00B52903">
            <w:pPr>
              <w:jc w:val="center"/>
              <w:rPr>
                <w:color w:val="auto"/>
              </w:rPr>
            </w:pPr>
            <w:r w:rsidRPr="007441CC">
              <w:rPr>
                <w:color w:val="auto"/>
              </w:rPr>
              <w:t>13</w:t>
            </w:r>
          </w:p>
        </w:tc>
        <w:tc>
          <w:tcPr>
            <w:tcW w:w="568" w:type="pct"/>
            <w:tcBorders>
              <w:top w:val="nil"/>
              <w:left w:val="nil"/>
              <w:bottom w:val="single" w:sz="4" w:space="0" w:color="auto"/>
              <w:right w:val="single" w:sz="8" w:space="0" w:color="auto"/>
            </w:tcBorders>
            <w:shd w:val="clear" w:color="000000" w:fill="F4B083"/>
            <w:vAlign w:val="center"/>
            <w:hideMark/>
          </w:tcPr>
          <w:p w14:paraId="043C5516" w14:textId="77777777" w:rsidR="008C6072" w:rsidRPr="007441CC" w:rsidRDefault="008C6072" w:rsidP="00B52903">
            <w:pPr>
              <w:jc w:val="center"/>
              <w:rPr>
                <w:color w:val="auto"/>
              </w:rPr>
            </w:pPr>
            <w:r w:rsidRPr="007441CC">
              <w:rPr>
                <w:color w:val="auto"/>
              </w:rPr>
              <w:t>1.3</w:t>
            </w:r>
          </w:p>
        </w:tc>
      </w:tr>
      <w:tr w:rsidR="007441CC" w:rsidRPr="007441CC" w14:paraId="6C26ED6C"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1897B0E4" w14:textId="77777777" w:rsidR="008C6072" w:rsidRPr="007441CC" w:rsidRDefault="008C6072" w:rsidP="00B52903">
            <w:pPr>
              <w:rPr>
                <w:color w:val="auto"/>
              </w:rPr>
            </w:pPr>
            <w:r w:rsidRPr="007441CC">
              <w:rPr>
                <w:color w:val="auto"/>
              </w:rPr>
              <w:t>Demonstrate health effects caused by Mercury in water</w:t>
            </w:r>
          </w:p>
        </w:tc>
        <w:tc>
          <w:tcPr>
            <w:tcW w:w="573" w:type="pct"/>
            <w:tcBorders>
              <w:top w:val="nil"/>
              <w:left w:val="nil"/>
              <w:bottom w:val="single" w:sz="4" w:space="0" w:color="auto"/>
              <w:right w:val="single" w:sz="4" w:space="0" w:color="auto"/>
            </w:tcBorders>
            <w:shd w:val="clear" w:color="000000" w:fill="F4B083"/>
            <w:vAlign w:val="center"/>
            <w:hideMark/>
          </w:tcPr>
          <w:p w14:paraId="0E69CE28"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0C169845"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59DC4A55"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731C92B7" w14:textId="77777777" w:rsidR="008C6072" w:rsidRPr="007441CC" w:rsidRDefault="008C6072" w:rsidP="00B52903">
            <w:pPr>
              <w:jc w:val="center"/>
              <w:rPr>
                <w:color w:val="auto"/>
              </w:rPr>
            </w:pPr>
            <w:r w:rsidRPr="007441CC">
              <w:rPr>
                <w:color w:val="auto"/>
              </w:rPr>
              <w:t>10</w:t>
            </w:r>
          </w:p>
        </w:tc>
        <w:tc>
          <w:tcPr>
            <w:tcW w:w="537" w:type="pct"/>
            <w:tcBorders>
              <w:top w:val="nil"/>
              <w:left w:val="nil"/>
              <w:bottom w:val="single" w:sz="4" w:space="0" w:color="auto"/>
              <w:right w:val="single" w:sz="4" w:space="0" w:color="auto"/>
            </w:tcBorders>
            <w:shd w:val="clear" w:color="000000" w:fill="F4B083"/>
            <w:vAlign w:val="center"/>
            <w:hideMark/>
          </w:tcPr>
          <w:p w14:paraId="2A356FA4" w14:textId="77777777" w:rsidR="008C6072" w:rsidRPr="007441CC" w:rsidRDefault="008C6072" w:rsidP="00B52903">
            <w:pPr>
              <w:jc w:val="center"/>
              <w:rPr>
                <w:color w:val="auto"/>
              </w:rPr>
            </w:pPr>
            <w:r w:rsidRPr="007441CC">
              <w:rPr>
                <w:color w:val="auto"/>
              </w:rPr>
              <w:t>13</w:t>
            </w:r>
          </w:p>
        </w:tc>
        <w:tc>
          <w:tcPr>
            <w:tcW w:w="568" w:type="pct"/>
            <w:tcBorders>
              <w:top w:val="nil"/>
              <w:left w:val="nil"/>
              <w:bottom w:val="single" w:sz="4" w:space="0" w:color="auto"/>
              <w:right w:val="single" w:sz="8" w:space="0" w:color="auto"/>
            </w:tcBorders>
            <w:shd w:val="clear" w:color="000000" w:fill="F4B083"/>
            <w:vAlign w:val="center"/>
            <w:hideMark/>
          </w:tcPr>
          <w:p w14:paraId="5F08B57A" w14:textId="77777777" w:rsidR="008C6072" w:rsidRPr="007441CC" w:rsidRDefault="008C6072" w:rsidP="00B52903">
            <w:pPr>
              <w:jc w:val="center"/>
              <w:rPr>
                <w:color w:val="auto"/>
              </w:rPr>
            </w:pPr>
            <w:r w:rsidRPr="007441CC">
              <w:rPr>
                <w:color w:val="auto"/>
              </w:rPr>
              <w:t>1.3</w:t>
            </w:r>
          </w:p>
        </w:tc>
      </w:tr>
      <w:tr w:rsidR="007441CC" w:rsidRPr="007441CC" w14:paraId="693933C7" w14:textId="77777777" w:rsidTr="007441CC">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2C6F3BDA" w14:textId="77777777" w:rsidR="008C6072" w:rsidRPr="007441CC" w:rsidRDefault="008C6072" w:rsidP="00B52903">
            <w:pPr>
              <w:jc w:val="right"/>
              <w:rPr>
                <w:b/>
                <w:bCs/>
                <w:color w:val="auto"/>
              </w:rPr>
            </w:pPr>
            <w:r w:rsidRPr="007441CC">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14:paraId="4257D829" w14:textId="77777777" w:rsidR="008C6072" w:rsidRPr="007441CC" w:rsidRDefault="008C6072" w:rsidP="00B52903">
            <w:pPr>
              <w:jc w:val="center"/>
              <w:rPr>
                <w:b/>
                <w:bCs/>
                <w:color w:val="auto"/>
              </w:rPr>
            </w:pPr>
            <w:r w:rsidRPr="007441CC">
              <w:rPr>
                <w:b/>
                <w:bCs/>
                <w:color w:val="auto"/>
              </w:rPr>
              <w:t>21</w:t>
            </w:r>
          </w:p>
        </w:tc>
        <w:tc>
          <w:tcPr>
            <w:tcW w:w="536" w:type="pct"/>
            <w:tcBorders>
              <w:top w:val="nil"/>
              <w:left w:val="nil"/>
              <w:bottom w:val="single" w:sz="4" w:space="0" w:color="auto"/>
              <w:right w:val="single" w:sz="4" w:space="0" w:color="auto"/>
            </w:tcBorders>
            <w:shd w:val="clear" w:color="000000" w:fill="FFFF00"/>
            <w:vAlign w:val="center"/>
            <w:hideMark/>
          </w:tcPr>
          <w:p w14:paraId="3F0C7F0D" w14:textId="77777777" w:rsidR="008C6072" w:rsidRPr="007441CC" w:rsidRDefault="008C6072" w:rsidP="00B52903">
            <w:pPr>
              <w:jc w:val="center"/>
              <w:rPr>
                <w:b/>
                <w:bCs/>
                <w:color w:val="auto"/>
              </w:rPr>
            </w:pPr>
            <w:r w:rsidRPr="007441CC">
              <w:rPr>
                <w:b/>
                <w:bCs/>
                <w:color w:val="auto"/>
              </w:rPr>
              <w:t>75</w:t>
            </w:r>
          </w:p>
        </w:tc>
        <w:tc>
          <w:tcPr>
            <w:tcW w:w="537" w:type="pct"/>
            <w:tcBorders>
              <w:top w:val="nil"/>
              <w:left w:val="nil"/>
              <w:bottom w:val="single" w:sz="4" w:space="0" w:color="auto"/>
              <w:right w:val="single" w:sz="4" w:space="0" w:color="auto"/>
            </w:tcBorders>
            <w:shd w:val="clear" w:color="000000" w:fill="FFFF00"/>
            <w:vAlign w:val="center"/>
            <w:hideMark/>
          </w:tcPr>
          <w:p w14:paraId="5D72ED9D" w14:textId="77777777" w:rsidR="008C6072" w:rsidRPr="007441CC" w:rsidRDefault="008C6072" w:rsidP="00B52903">
            <w:pPr>
              <w:jc w:val="center"/>
              <w:rPr>
                <w:b/>
                <w:bCs/>
                <w:color w:val="auto"/>
              </w:rPr>
            </w:pPr>
            <w:r w:rsidRPr="007441CC">
              <w:rPr>
                <w:b/>
                <w:bCs/>
                <w:color w:val="auto"/>
              </w:rPr>
              <w:t>96</w:t>
            </w:r>
          </w:p>
        </w:tc>
        <w:tc>
          <w:tcPr>
            <w:tcW w:w="568" w:type="pct"/>
            <w:tcBorders>
              <w:top w:val="nil"/>
              <w:left w:val="nil"/>
              <w:bottom w:val="single" w:sz="4" w:space="0" w:color="auto"/>
              <w:right w:val="single" w:sz="8" w:space="0" w:color="auto"/>
            </w:tcBorders>
            <w:shd w:val="clear" w:color="000000" w:fill="FFFF00"/>
            <w:vAlign w:val="center"/>
            <w:hideMark/>
          </w:tcPr>
          <w:p w14:paraId="1D127C59" w14:textId="77777777" w:rsidR="008C6072" w:rsidRPr="007441CC" w:rsidRDefault="008C6072" w:rsidP="00B52903">
            <w:pPr>
              <w:jc w:val="center"/>
              <w:rPr>
                <w:b/>
                <w:bCs/>
                <w:color w:val="auto"/>
              </w:rPr>
            </w:pPr>
            <w:r w:rsidRPr="007441CC">
              <w:rPr>
                <w:b/>
                <w:bCs/>
                <w:color w:val="auto"/>
              </w:rPr>
              <w:t>9.6</w:t>
            </w:r>
          </w:p>
        </w:tc>
      </w:tr>
      <w:tr w:rsidR="007441CC" w:rsidRPr="007441CC" w14:paraId="3736F3AB" w14:textId="77777777" w:rsidTr="007441CC">
        <w:trPr>
          <w:trHeight w:val="691"/>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52844424" w14:textId="77777777" w:rsidR="008C6072" w:rsidRPr="007441CC" w:rsidRDefault="008C6072" w:rsidP="00B52903">
            <w:pPr>
              <w:rPr>
                <w:color w:val="auto"/>
              </w:rPr>
            </w:pPr>
            <w:r w:rsidRPr="007441CC">
              <w:rPr>
                <w:color w:val="auto"/>
              </w:rPr>
              <w:t>3.</w:t>
            </w:r>
            <w:r w:rsidRPr="007441CC">
              <w:rPr>
                <w:color w:val="auto"/>
                <w:sz w:val="14"/>
                <w:szCs w:val="14"/>
              </w:rPr>
              <w:t xml:space="preserve">    </w:t>
            </w:r>
            <w:r w:rsidRPr="007441CC">
              <w:rPr>
                <w:b/>
                <w:bCs/>
                <w:color w:val="auto"/>
              </w:rPr>
              <w:t xml:space="preserve">Hydrology Assistant </w:t>
            </w:r>
          </w:p>
        </w:tc>
      </w:tr>
      <w:tr w:rsidR="007441CC" w:rsidRPr="007441CC" w14:paraId="60E6AC24"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22EB1C0" w14:textId="77777777" w:rsidR="008C6072" w:rsidRPr="007441CC" w:rsidRDefault="008C6072" w:rsidP="00B52903">
            <w:pPr>
              <w:rPr>
                <w:color w:val="auto"/>
              </w:rPr>
            </w:pPr>
            <w:r w:rsidRPr="007441CC">
              <w:rPr>
                <w:color w:val="auto"/>
              </w:rPr>
              <w:lastRenderedPageBreak/>
              <w:t>Demonstrate components of Hydrology Cycle</w:t>
            </w:r>
          </w:p>
        </w:tc>
        <w:tc>
          <w:tcPr>
            <w:tcW w:w="573" w:type="pct"/>
            <w:tcBorders>
              <w:top w:val="nil"/>
              <w:left w:val="nil"/>
              <w:bottom w:val="single" w:sz="4" w:space="0" w:color="auto"/>
              <w:right w:val="single" w:sz="4" w:space="0" w:color="auto"/>
            </w:tcBorders>
            <w:shd w:val="clear" w:color="000000" w:fill="F4B083"/>
            <w:vAlign w:val="center"/>
            <w:hideMark/>
          </w:tcPr>
          <w:p w14:paraId="6465E94A"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34B3B438"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6D15973E"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705809A0"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7C7632BC"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5D8560FD" w14:textId="77777777" w:rsidR="008C6072" w:rsidRPr="007441CC" w:rsidRDefault="008C6072" w:rsidP="00B52903">
            <w:pPr>
              <w:jc w:val="center"/>
              <w:rPr>
                <w:color w:val="auto"/>
              </w:rPr>
            </w:pPr>
            <w:r w:rsidRPr="007441CC">
              <w:rPr>
                <w:color w:val="auto"/>
              </w:rPr>
              <w:t>1.5</w:t>
            </w:r>
          </w:p>
        </w:tc>
      </w:tr>
      <w:tr w:rsidR="007441CC" w:rsidRPr="007441CC" w14:paraId="4FA64988"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0C66BFF1" w14:textId="77777777" w:rsidR="008C6072" w:rsidRPr="007441CC" w:rsidRDefault="008C6072" w:rsidP="00B52903">
            <w:pPr>
              <w:rPr>
                <w:color w:val="auto"/>
              </w:rPr>
            </w:pPr>
            <w:r w:rsidRPr="007441CC">
              <w:rPr>
                <w:color w:val="auto"/>
              </w:rPr>
              <w:t xml:space="preserve">Perform stream </w:t>
            </w:r>
            <w:proofErr w:type="spellStart"/>
            <w:r w:rsidRPr="007441CC">
              <w:rPr>
                <w:color w:val="auto"/>
              </w:rPr>
              <w:t>guage</w:t>
            </w:r>
            <w:proofErr w:type="spellEnd"/>
            <w:r w:rsidRPr="007441CC">
              <w:rPr>
                <w:color w:val="auto"/>
              </w:rPr>
              <w:t xml:space="preserve"> operation, maintenance and data retrieval</w:t>
            </w:r>
          </w:p>
        </w:tc>
        <w:tc>
          <w:tcPr>
            <w:tcW w:w="573" w:type="pct"/>
            <w:tcBorders>
              <w:top w:val="nil"/>
              <w:left w:val="nil"/>
              <w:bottom w:val="single" w:sz="4" w:space="0" w:color="auto"/>
              <w:right w:val="single" w:sz="4" w:space="0" w:color="auto"/>
            </w:tcBorders>
            <w:shd w:val="clear" w:color="000000" w:fill="F4B083"/>
            <w:vAlign w:val="center"/>
            <w:hideMark/>
          </w:tcPr>
          <w:p w14:paraId="5CDE3260"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533F850F"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46E077C6"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2C5FD347" w14:textId="77777777" w:rsidR="008C6072" w:rsidRPr="007441CC" w:rsidRDefault="008C6072" w:rsidP="00B52903">
            <w:pPr>
              <w:jc w:val="center"/>
              <w:rPr>
                <w:color w:val="auto"/>
              </w:rPr>
            </w:pPr>
            <w:r w:rsidRPr="007441CC">
              <w:rPr>
                <w:color w:val="auto"/>
              </w:rPr>
              <w:t>19</w:t>
            </w:r>
          </w:p>
        </w:tc>
        <w:tc>
          <w:tcPr>
            <w:tcW w:w="537" w:type="pct"/>
            <w:tcBorders>
              <w:top w:val="nil"/>
              <w:left w:val="nil"/>
              <w:bottom w:val="single" w:sz="4" w:space="0" w:color="auto"/>
              <w:right w:val="single" w:sz="4" w:space="0" w:color="auto"/>
            </w:tcBorders>
            <w:shd w:val="clear" w:color="000000" w:fill="F4B083"/>
            <w:vAlign w:val="center"/>
            <w:hideMark/>
          </w:tcPr>
          <w:p w14:paraId="7339174B" w14:textId="77777777" w:rsidR="008C6072" w:rsidRPr="007441CC" w:rsidRDefault="008C6072" w:rsidP="00B52903">
            <w:pPr>
              <w:jc w:val="center"/>
              <w:rPr>
                <w:color w:val="auto"/>
              </w:rPr>
            </w:pPr>
            <w:r w:rsidRPr="007441CC">
              <w:rPr>
                <w:color w:val="auto"/>
              </w:rPr>
              <w:t>22</w:t>
            </w:r>
          </w:p>
        </w:tc>
        <w:tc>
          <w:tcPr>
            <w:tcW w:w="568" w:type="pct"/>
            <w:tcBorders>
              <w:top w:val="nil"/>
              <w:left w:val="nil"/>
              <w:bottom w:val="single" w:sz="4" w:space="0" w:color="auto"/>
              <w:right w:val="single" w:sz="8" w:space="0" w:color="auto"/>
            </w:tcBorders>
            <w:shd w:val="clear" w:color="000000" w:fill="F4B083"/>
            <w:vAlign w:val="center"/>
            <w:hideMark/>
          </w:tcPr>
          <w:p w14:paraId="703F838A" w14:textId="77777777" w:rsidR="008C6072" w:rsidRPr="007441CC" w:rsidRDefault="008C6072" w:rsidP="00B52903">
            <w:pPr>
              <w:jc w:val="center"/>
              <w:rPr>
                <w:color w:val="auto"/>
              </w:rPr>
            </w:pPr>
            <w:r w:rsidRPr="007441CC">
              <w:rPr>
                <w:color w:val="auto"/>
              </w:rPr>
              <w:t>2.2</w:t>
            </w:r>
          </w:p>
        </w:tc>
      </w:tr>
      <w:tr w:rsidR="007441CC" w:rsidRPr="007441CC" w14:paraId="7464E11C"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95FBEBF" w14:textId="77777777" w:rsidR="008C6072" w:rsidRPr="007441CC" w:rsidRDefault="008C6072" w:rsidP="00B52903">
            <w:pPr>
              <w:rPr>
                <w:color w:val="auto"/>
              </w:rPr>
            </w:pPr>
            <w:r w:rsidRPr="007441CC">
              <w:rPr>
                <w:color w:val="auto"/>
              </w:rPr>
              <w:t>Perform discharge measurement, instrument calibration</w:t>
            </w:r>
          </w:p>
        </w:tc>
        <w:tc>
          <w:tcPr>
            <w:tcW w:w="573" w:type="pct"/>
            <w:tcBorders>
              <w:top w:val="nil"/>
              <w:left w:val="nil"/>
              <w:bottom w:val="single" w:sz="4" w:space="0" w:color="auto"/>
              <w:right w:val="single" w:sz="4" w:space="0" w:color="auto"/>
            </w:tcBorders>
            <w:shd w:val="clear" w:color="000000" w:fill="F4B083"/>
            <w:vAlign w:val="center"/>
            <w:hideMark/>
          </w:tcPr>
          <w:p w14:paraId="29258526"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1F71BB87"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6933F0C6" w14:textId="77777777" w:rsidR="008C6072" w:rsidRPr="007441CC" w:rsidRDefault="008C6072" w:rsidP="00B52903">
            <w:pPr>
              <w:jc w:val="center"/>
              <w:rPr>
                <w:color w:val="auto"/>
              </w:rPr>
            </w:pPr>
            <w:r w:rsidRPr="007441CC">
              <w:rPr>
                <w:color w:val="auto"/>
              </w:rPr>
              <w:t>6</w:t>
            </w:r>
          </w:p>
        </w:tc>
        <w:tc>
          <w:tcPr>
            <w:tcW w:w="536" w:type="pct"/>
            <w:tcBorders>
              <w:top w:val="nil"/>
              <w:left w:val="nil"/>
              <w:bottom w:val="single" w:sz="4" w:space="0" w:color="auto"/>
              <w:right w:val="single" w:sz="4" w:space="0" w:color="auto"/>
            </w:tcBorders>
            <w:shd w:val="clear" w:color="000000" w:fill="F4B083"/>
            <w:vAlign w:val="center"/>
            <w:hideMark/>
          </w:tcPr>
          <w:p w14:paraId="08A8C7C1" w14:textId="77777777" w:rsidR="008C6072" w:rsidRPr="007441CC" w:rsidRDefault="008C6072" w:rsidP="00B52903">
            <w:pPr>
              <w:jc w:val="center"/>
              <w:rPr>
                <w:color w:val="auto"/>
              </w:rPr>
            </w:pPr>
            <w:r w:rsidRPr="007441CC">
              <w:rPr>
                <w:color w:val="auto"/>
              </w:rPr>
              <w:t>18</w:t>
            </w:r>
          </w:p>
        </w:tc>
        <w:tc>
          <w:tcPr>
            <w:tcW w:w="537" w:type="pct"/>
            <w:tcBorders>
              <w:top w:val="nil"/>
              <w:left w:val="nil"/>
              <w:bottom w:val="single" w:sz="4" w:space="0" w:color="auto"/>
              <w:right w:val="single" w:sz="4" w:space="0" w:color="auto"/>
            </w:tcBorders>
            <w:shd w:val="clear" w:color="000000" w:fill="F4B083"/>
            <w:vAlign w:val="center"/>
            <w:hideMark/>
          </w:tcPr>
          <w:p w14:paraId="4E03F933" w14:textId="77777777" w:rsidR="008C6072" w:rsidRPr="007441CC" w:rsidRDefault="008C6072" w:rsidP="00B52903">
            <w:pPr>
              <w:jc w:val="center"/>
              <w:rPr>
                <w:color w:val="auto"/>
              </w:rPr>
            </w:pPr>
            <w:r w:rsidRPr="007441CC">
              <w:rPr>
                <w:color w:val="auto"/>
              </w:rPr>
              <w:t>24</w:t>
            </w:r>
          </w:p>
        </w:tc>
        <w:tc>
          <w:tcPr>
            <w:tcW w:w="568" w:type="pct"/>
            <w:tcBorders>
              <w:top w:val="nil"/>
              <w:left w:val="nil"/>
              <w:bottom w:val="single" w:sz="4" w:space="0" w:color="auto"/>
              <w:right w:val="single" w:sz="8" w:space="0" w:color="auto"/>
            </w:tcBorders>
            <w:shd w:val="clear" w:color="000000" w:fill="F4B083"/>
            <w:vAlign w:val="center"/>
            <w:hideMark/>
          </w:tcPr>
          <w:p w14:paraId="097BFB50" w14:textId="77777777" w:rsidR="008C6072" w:rsidRPr="007441CC" w:rsidRDefault="008C6072" w:rsidP="00B52903">
            <w:pPr>
              <w:jc w:val="center"/>
              <w:rPr>
                <w:color w:val="auto"/>
              </w:rPr>
            </w:pPr>
            <w:r w:rsidRPr="007441CC">
              <w:rPr>
                <w:color w:val="auto"/>
              </w:rPr>
              <w:t>2.4</w:t>
            </w:r>
          </w:p>
        </w:tc>
      </w:tr>
      <w:tr w:rsidR="007441CC" w:rsidRPr="007441CC" w14:paraId="25C56420" w14:textId="77777777" w:rsidTr="007441CC">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D1CE016" w14:textId="77777777" w:rsidR="008C6072" w:rsidRPr="007441CC" w:rsidRDefault="008C6072" w:rsidP="00B52903">
            <w:pPr>
              <w:rPr>
                <w:color w:val="auto"/>
              </w:rPr>
            </w:pPr>
            <w:r w:rsidRPr="007441CC">
              <w:rPr>
                <w:color w:val="auto"/>
              </w:rPr>
              <w:t>Perform record keeping, data management and water sample collection</w:t>
            </w:r>
          </w:p>
        </w:tc>
        <w:tc>
          <w:tcPr>
            <w:tcW w:w="573" w:type="pct"/>
            <w:tcBorders>
              <w:top w:val="nil"/>
              <w:left w:val="nil"/>
              <w:bottom w:val="single" w:sz="4" w:space="0" w:color="auto"/>
              <w:right w:val="single" w:sz="4" w:space="0" w:color="auto"/>
            </w:tcBorders>
            <w:shd w:val="clear" w:color="000000" w:fill="F4B083"/>
            <w:vAlign w:val="center"/>
            <w:hideMark/>
          </w:tcPr>
          <w:p w14:paraId="37CDA201"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66CCDD6C"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5C576900" w14:textId="77777777" w:rsidR="008C6072" w:rsidRPr="007441CC" w:rsidRDefault="008C6072" w:rsidP="00B52903">
            <w:pPr>
              <w:jc w:val="center"/>
              <w:rPr>
                <w:color w:val="auto"/>
              </w:rPr>
            </w:pPr>
            <w:r w:rsidRPr="007441CC">
              <w:rPr>
                <w:color w:val="auto"/>
              </w:rPr>
              <w:t>4</w:t>
            </w:r>
          </w:p>
        </w:tc>
        <w:tc>
          <w:tcPr>
            <w:tcW w:w="536" w:type="pct"/>
            <w:tcBorders>
              <w:top w:val="nil"/>
              <w:left w:val="nil"/>
              <w:bottom w:val="single" w:sz="4" w:space="0" w:color="auto"/>
              <w:right w:val="single" w:sz="4" w:space="0" w:color="auto"/>
            </w:tcBorders>
            <w:shd w:val="clear" w:color="000000" w:fill="F4B083"/>
            <w:vAlign w:val="center"/>
            <w:hideMark/>
          </w:tcPr>
          <w:p w14:paraId="20640D01"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39539756" w14:textId="77777777" w:rsidR="008C6072" w:rsidRPr="007441CC" w:rsidRDefault="008C6072" w:rsidP="00B52903">
            <w:pPr>
              <w:jc w:val="center"/>
              <w:rPr>
                <w:color w:val="auto"/>
              </w:rPr>
            </w:pPr>
            <w:r w:rsidRPr="007441CC">
              <w:rPr>
                <w:color w:val="auto"/>
              </w:rPr>
              <w:t>16</w:t>
            </w:r>
          </w:p>
        </w:tc>
        <w:tc>
          <w:tcPr>
            <w:tcW w:w="568" w:type="pct"/>
            <w:tcBorders>
              <w:top w:val="nil"/>
              <w:left w:val="nil"/>
              <w:bottom w:val="single" w:sz="4" w:space="0" w:color="auto"/>
              <w:right w:val="single" w:sz="8" w:space="0" w:color="auto"/>
            </w:tcBorders>
            <w:shd w:val="clear" w:color="000000" w:fill="F4B083"/>
            <w:vAlign w:val="center"/>
            <w:hideMark/>
          </w:tcPr>
          <w:p w14:paraId="56E18C04" w14:textId="77777777" w:rsidR="008C6072" w:rsidRPr="007441CC" w:rsidRDefault="008C6072" w:rsidP="00B52903">
            <w:pPr>
              <w:jc w:val="center"/>
              <w:rPr>
                <w:color w:val="auto"/>
              </w:rPr>
            </w:pPr>
            <w:r w:rsidRPr="007441CC">
              <w:rPr>
                <w:color w:val="auto"/>
              </w:rPr>
              <w:t>1.6</w:t>
            </w:r>
          </w:p>
        </w:tc>
      </w:tr>
      <w:tr w:rsidR="007441CC" w:rsidRPr="007441CC" w14:paraId="4B046182" w14:textId="77777777" w:rsidTr="007441CC">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209EDDF8" w14:textId="77777777" w:rsidR="008C6072" w:rsidRPr="007441CC" w:rsidRDefault="008C6072" w:rsidP="00B52903">
            <w:pPr>
              <w:jc w:val="right"/>
              <w:rPr>
                <w:b/>
                <w:bCs/>
                <w:color w:val="auto"/>
              </w:rPr>
            </w:pPr>
            <w:r w:rsidRPr="007441CC">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14:paraId="09B62B5E" w14:textId="77777777" w:rsidR="008C6072" w:rsidRPr="007441CC" w:rsidRDefault="008C6072" w:rsidP="00B52903">
            <w:pPr>
              <w:jc w:val="center"/>
              <w:rPr>
                <w:b/>
                <w:bCs/>
                <w:color w:val="auto"/>
              </w:rPr>
            </w:pPr>
            <w:r w:rsidRPr="007441CC">
              <w:rPr>
                <w:b/>
                <w:bCs/>
                <w:color w:val="auto"/>
              </w:rPr>
              <w:t>16</w:t>
            </w:r>
          </w:p>
        </w:tc>
        <w:tc>
          <w:tcPr>
            <w:tcW w:w="536" w:type="pct"/>
            <w:tcBorders>
              <w:top w:val="nil"/>
              <w:left w:val="nil"/>
              <w:bottom w:val="single" w:sz="4" w:space="0" w:color="auto"/>
              <w:right w:val="single" w:sz="4" w:space="0" w:color="auto"/>
            </w:tcBorders>
            <w:shd w:val="clear" w:color="000000" w:fill="FFFF00"/>
            <w:vAlign w:val="center"/>
            <w:hideMark/>
          </w:tcPr>
          <w:p w14:paraId="2CAA7870" w14:textId="77777777" w:rsidR="008C6072" w:rsidRPr="007441CC" w:rsidRDefault="008C6072" w:rsidP="00B52903">
            <w:pPr>
              <w:jc w:val="center"/>
              <w:rPr>
                <w:b/>
                <w:bCs/>
                <w:color w:val="auto"/>
              </w:rPr>
            </w:pPr>
            <w:r w:rsidRPr="007441CC">
              <w:rPr>
                <w:b/>
                <w:bCs/>
                <w:color w:val="auto"/>
              </w:rPr>
              <w:t>61</w:t>
            </w:r>
          </w:p>
        </w:tc>
        <w:tc>
          <w:tcPr>
            <w:tcW w:w="537" w:type="pct"/>
            <w:tcBorders>
              <w:top w:val="nil"/>
              <w:left w:val="nil"/>
              <w:bottom w:val="single" w:sz="4" w:space="0" w:color="auto"/>
              <w:right w:val="single" w:sz="4" w:space="0" w:color="auto"/>
            </w:tcBorders>
            <w:shd w:val="clear" w:color="000000" w:fill="FFFF00"/>
            <w:vAlign w:val="center"/>
            <w:hideMark/>
          </w:tcPr>
          <w:p w14:paraId="22DB1883" w14:textId="77777777" w:rsidR="008C6072" w:rsidRPr="007441CC" w:rsidRDefault="008C6072" w:rsidP="00B52903">
            <w:pPr>
              <w:jc w:val="center"/>
              <w:rPr>
                <w:b/>
                <w:bCs/>
                <w:color w:val="auto"/>
              </w:rPr>
            </w:pPr>
            <w:r w:rsidRPr="007441CC">
              <w:rPr>
                <w:b/>
                <w:bCs/>
                <w:color w:val="auto"/>
              </w:rPr>
              <w:t>77</w:t>
            </w:r>
          </w:p>
        </w:tc>
        <w:tc>
          <w:tcPr>
            <w:tcW w:w="568" w:type="pct"/>
            <w:tcBorders>
              <w:top w:val="nil"/>
              <w:left w:val="nil"/>
              <w:bottom w:val="single" w:sz="4" w:space="0" w:color="auto"/>
              <w:right w:val="single" w:sz="8" w:space="0" w:color="auto"/>
            </w:tcBorders>
            <w:shd w:val="clear" w:color="000000" w:fill="FFFF00"/>
            <w:vAlign w:val="center"/>
            <w:hideMark/>
          </w:tcPr>
          <w:p w14:paraId="4A48196E" w14:textId="77777777" w:rsidR="008C6072" w:rsidRPr="007441CC" w:rsidRDefault="008C6072" w:rsidP="00B52903">
            <w:pPr>
              <w:jc w:val="center"/>
              <w:rPr>
                <w:b/>
                <w:bCs/>
                <w:color w:val="auto"/>
              </w:rPr>
            </w:pPr>
            <w:r w:rsidRPr="007441CC">
              <w:rPr>
                <w:b/>
                <w:bCs/>
                <w:color w:val="auto"/>
              </w:rPr>
              <w:t>7.7</w:t>
            </w:r>
          </w:p>
        </w:tc>
      </w:tr>
      <w:tr w:rsidR="007441CC" w:rsidRPr="007441CC" w14:paraId="44FD7663" w14:textId="77777777" w:rsidTr="007441CC">
        <w:trPr>
          <w:trHeight w:val="78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021D9C2F" w14:textId="77777777" w:rsidR="008C6072" w:rsidRPr="007441CC" w:rsidRDefault="008C6072" w:rsidP="00B52903">
            <w:pPr>
              <w:rPr>
                <w:b/>
                <w:bCs/>
                <w:color w:val="auto"/>
              </w:rPr>
            </w:pPr>
            <w:r w:rsidRPr="007441CC">
              <w:rPr>
                <w:b/>
                <w:bCs/>
                <w:color w:val="auto"/>
              </w:rPr>
              <w:t>4.</w:t>
            </w:r>
            <w:r w:rsidRPr="007441CC">
              <w:rPr>
                <w:b/>
                <w:bCs/>
                <w:color w:val="auto"/>
                <w:sz w:val="14"/>
                <w:szCs w:val="14"/>
              </w:rPr>
              <w:t xml:space="preserve">    </w:t>
            </w:r>
            <w:r w:rsidRPr="007441CC">
              <w:rPr>
                <w:b/>
                <w:bCs/>
                <w:color w:val="auto"/>
              </w:rPr>
              <w:t>Drawing (Manual) (Draftsman)</w:t>
            </w:r>
          </w:p>
        </w:tc>
      </w:tr>
      <w:tr w:rsidR="007441CC" w:rsidRPr="007441CC" w14:paraId="648F02A6"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4AB3A077" w14:textId="77777777" w:rsidR="008C6072" w:rsidRPr="007441CC" w:rsidRDefault="008C6072" w:rsidP="00B52903">
            <w:pPr>
              <w:rPr>
                <w:color w:val="auto"/>
              </w:rPr>
            </w:pPr>
            <w:r w:rsidRPr="007441CC">
              <w:rPr>
                <w:color w:val="auto"/>
              </w:rPr>
              <w:t>Produce Templates, Title Block/ Strip &amp; Draw Lines</w:t>
            </w:r>
          </w:p>
        </w:tc>
        <w:tc>
          <w:tcPr>
            <w:tcW w:w="573" w:type="pct"/>
            <w:tcBorders>
              <w:top w:val="nil"/>
              <w:left w:val="nil"/>
              <w:bottom w:val="single" w:sz="4" w:space="0" w:color="auto"/>
              <w:right w:val="single" w:sz="4" w:space="0" w:color="auto"/>
            </w:tcBorders>
            <w:shd w:val="clear" w:color="000000" w:fill="F4B083"/>
            <w:vAlign w:val="center"/>
            <w:hideMark/>
          </w:tcPr>
          <w:p w14:paraId="681FC04E"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252170B1"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0EECEF8D"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32AE9F02"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7016DEB3"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386A641A" w14:textId="77777777" w:rsidR="008C6072" w:rsidRPr="007441CC" w:rsidRDefault="008C6072" w:rsidP="00B52903">
            <w:pPr>
              <w:jc w:val="center"/>
              <w:rPr>
                <w:color w:val="auto"/>
              </w:rPr>
            </w:pPr>
            <w:r w:rsidRPr="007441CC">
              <w:rPr>
                <w:color w:val="auto"/>
              </w:rPr>
              <w:t>1.5</w:t>
            </w:r>
          </w:p>
        </w:tc>
      </w:tr>
      <w:tr w:rsidR="007441CC" w:rsidRPr="007441CC" w14:paraId="4F1D3637"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D6585E6" w14:textId="77777777" w:rsidR="008C6072" w:rsidRPr="007441CC" w:rsidRDefault="008C6072" w:rsidP="00B52903">
            <w:pPr>
              <w:rPr>
                <w:color w:val="auto"/>
              </w:rPr>
            </w:pPr>
            <w:r w:rsidRPr="007441CC">
              <w:rPr>
                <w:color w:val="auto"/>
              </w:rPr>
              <w:t>Perform Lettering And Printing On Sheet</w:t>
            </w:r>
          </w:p>
        </w:tc>
        <w:tc>
          <w:tcPr>
            <w:tcW w:w="573" w:type="pct"/>
            <w:tcBorders>
              <w:top w:val="nil"/>
              <w:left w:val="nil"/>
              <w:bottom w:val="single" w:sz="4" w:space="0" w:color="auto"/>
              <w:right w:val="single" w:sz="4" w:space="0" w:color="auto"/>
            </w:tcBorders>
            <w:shd w:val="clear" w:color="000000" w:fill="F4B083"/>
            <w:vAlign w:val="center"/>
            <w:hideMark/>
          </w:tcPr>
          <w:p w14:paraId="1ACEC277"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09071704"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700AA860"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63EA665B"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32659816"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7E885476" w14:textId="77777777" w:rsidR="008C6072" w:rsidRPr="007441CC" w:rsidRDefault="008C6072" w:rsidP="00B52903">
            <w:pPr>
              <w:jc w:val="center"/>
              <w:rPr>
                <w:color w:val="auto"/>
              </w:rPr>
            </w:pPr>
            <w:r w:rsidRPr="007441CC">
              <w:rPr>
                <w:color w:val="auto"/>
              </w:rPr>
              <w:t>1.5</w:t>
            </w:r>
          </w:p>
        </w:tc>
      </w:tr>
      <w:tr w:rsidR="007441CC" w:rsidRPr="007441CC" w14:paraId="0C0E7341"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2EB5C5DB" w14:textId="77777777" w:rsidR="008C6072" w:rsidRPr="007441CC" w:rsidRDefault="008C6072" w:rsidP="00B52903">
            <w:pPr>
              <w:rPr>
                <w:color w:val="auto"/>
              </w:rPr>
            </w:pPr>
            <w:r w:rsidRPr="007441CC">
              <w:rPr>
                <w:color w:val="auto"/>
              </w:rPr>
              <w:t>Construct Scales for Drawing</w:t>
            </w:r>
          </w:p>
        </w:tc>
        <w:tc>
          <w:tcPr>
            <w:tcW w:w="573" w:type="pct"/>
            <w:tcBorders>
              <w:top w:val="nil"/>
              <w:left w:val="nil"/>
              <w:bottom w:val="single" w:sz="4" w:space="0" w:color="auto"/>
              <w:right w:val="single" w:sz="4" w:space="0" w:color="auto"/>
            </w:tcBorders>
            <w:shd w:val="clear" w:color="000000" w:fill="F4B083"/>
            <w:vAlign w:val="center"/>
            <w:hideMark/>
          </w:tcPr>
          <w:p w14:paraId="0E742F4A"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1A46DD5C"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2BA6E418" w14:textId="77777777" w:rsidR="008C6072" w:rsidRPr="007441CC" w:rsidRDefault="008C6072" w:rsidP="00B52903">
            <w:pPr>
              <w:jc w:val="center"/>
              <w:rPr>
                <w:color w:val="auto"/>
              </w:rPr>
            </w:pPr>
            <w:r w:rsidRPr="007441CC">
              <w:rPr>
                <w:color w:val="auto"/>
              </w:rPr>
              <w:t>2</w:t>
            </w:r>
          </w:p>
        </w:tc>
        <w:tc>
          <w:tcPr>
            <w:tcW w:w="536" w:type="pct"/>
            <w:tcBorders>
              <w:top w:val="nil"/>
              <w:left w:val="nil"/>
              <w:bottom w:val="single" w:sz="4" w:space="0" w:color="auto"/>
              <w:right w:val="single" w:sz="4" w:space="0" w:color="auto"/>
            </w:tcBorders>
            <w:shd w:val="clear" w:color="000000" w:fill="F4B083"/>
            <w:vAlign w:val="center"/>
            <w:hideMark/>
          </w:tcPr>
          <w:p w14:paraId="3C89461C" w14:textId="77777777" w:rsidR="008C6072" w:rsidRPr="007441CC" w:rsidRDefault="008C6072" w:rsidP="00B52903">
            <w:pPr>
              <w:jc w:val="center"/>
              <w:rPr>
                <w:color w:val="auto"/>
              </w:rPr>
            </w:pPr>
            <w:r w:rsidRPr="007441CC">
              <w:rPr>
                <w:color w:val="auto"/>
              </w:rPr>
              <w:t>6</w:t>
            </w:r>
          </w:p>
        </w:tc>
        <w:tc>
          <w:tcPr>
            <w:tcW w:w="537" w:type="pct"/>
            <w:tcBorders>
              <w:top w:val="nil"/>
              <w:left w:val="nil"/>
              <w:bottom w:val="single" w:sz="4" w:space="0" w:color="auto"/>
              <w:right w:val="single" w:sz="4" w:space="0" w:color="auto"/>
            </w:tcBorders>
            <w:shd w:val="clear" w:color="000000" w:fill="F4B083"/>
            <w:vAlign w:val="center"/>
            <w:hideMark/>
          </w:tcPr>
          <w:p w14:paraId="79536E65" w14:textId="77777777" w:rsidR="008C6072" w:rsidRPr="007441CC" w:rsidRDefault="008C6072" w:rsidP="00B52903">
            <w:pPr>
              <w:jc w:val="center"/>
              <w:rPr>
                <w:color w:val="auto"/>
              </w:rPr>
            </w:pPr>
            <w:r w:rsidRPr="007441CC">
              <w:rPr>
                <w:color w:val="auto"/>
              </w:rPr>
              <w:t>8</w:t>
            </w:r>
          </w:p>
        </w:tc>
        <w:tc>
          <w:tcPr>
            <w:tcW w:w="568" w:type="pct"/>
            <w:tcBorders>
              <w:top w:val="nil"/>
              <w:left w:val="nil"/>
              <w:bottom w:val="single" w:sz="4" w:space="0" w:color="auto"/>
              <w:right w:val="single" w:sz="8" w:space="0" w:color="auto"/>
            </w:tcBorders>
            <w:shd w:val="clear" w:color="000000" w:fill="F4B083"/>
            <w:vAlign w:val="center"/>
            <w:hideMark/>
          </w:tcPr>
          <w:p w14:paraId="10BF0ACF" w14:textId="77777777" w:rsidR="008C6072" w:rsidRPr="007441CC" w:rsidRDefault="008C6072" w:rsidP="00B52903">
            <w:pPr>
              <w:jc w:val="center"/>
              <w:rPr>
                <w:color w:val="auto"/>
              </w:rPr>
            </w:pPr>
            <w:r w:rsidRPr="007441CC">
              <w:rPr>
                <w:color w:val="auto"/>
              </w:rPr>
              <w:t>0.8</w:t>
            </w:r>
          </w:p>
        </w:tc>
      </w:tr>
      <w:tr w:rsidR="007441CC" w:rsidRPr="007441CC" w14:paraId="4FBF30EA"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2168461A" w14:textId="77777777" w:rsidR="008C6072" w:rsidRPr="007441CC" w:rsidRDefault="008C6072" w:rsidP="00B52903">
            <w:pPr>
              <w:rPr>
                <w:color w:val="auto"/>
              </w:rPr>
            </w:pPr>
            <w:r w:rsidRPr="007441CC">
              <w:rPr>
                <w:color w:val="auto"/>
              </w:rPr>
              <w:t>Construct Geometrical Figures</w:t>
            </w:r>
          </w:p>
        </w:tc>
        <w:tc>
          <w:tcPr>
            <w:tcW w:w="573" w:type="pct"/>
            <w:tcBorders>
              <w:top w:val="nil"/>
              <w:left w:val="nil"/>
              <w:bottom w:val="single" w:sz="4" w:space="0" w:color="auto"/>
              <w:right w:val="single" w:sz="4" w:space="0" w:color="auto"/>
            </w:tcBorders>
            <w:shd w:val="clear" w:color="000000" w:fill="F4B083"/>
            <w:vAlign w:val="center"/>
            <w:hideMark/>
          </w:tcPr>
          <w:p w14:paraId="385623D8"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5BA9EB7C"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20BBE1F8"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62D8AC7A" w14:textId="77777777" w:rsidR="008C6072" w:rsidRPr="007441CC" w:rsidRDefault="008C6072" w:rsidP="00B52903">
            <w:pPr>
              <w:jc w:val="center"/>
              <w:rPr>
                <w:color w:val="auto"/>
              </w:rPr>
            </w:pPr>
            <w:r w:rsidRPr="007441CC">
              <w:rPr>
                <w:color w:val="auto"/>
              </w:rPr>
              <w:t>9</w:t>
            </w:r>
          </w:p>
        </w:tc>
        <w:tc>
          <w:tcPr>
            <w:tcW w:w="537" w:type="pct"/>
            <w:tcBorders>
              <w:top w:val="nil"/>
              <w:left w:val="nil"/>
              <w:bottom w:val="single" w:sz="4" w:space="0" w:color="auto"/>
              <w:right w:val="single" w:sz="4" w:space="0" w:color="auto"/>
            </w:tcBorders>
            <w:shd w:val="clear" w:color="000000" w:fill="F4B083"/>
            <w:vAlign w:val="center"/>
            <w:hideMark/>
          </w:tcPr>
          <w:p w14:paraId="2D5DA5CE" w14:textId="77777777" w:rsidR="008C6072" w:rsidRPr="007441CC" w:rsidRDefault="008C6072" w:rsidP="00B52903">
            <w:pPr>
              <w:jc w:val="center"/>
              <w:rPr>
                <w:color w:val="auto"/>
              </w:rPr>
            </w:pPr>
            <w:r w:rsidRPr="007441CC">
              <w:rPr>
                <w:color w:val="auto"/>
              </w:rPr>
              <w:t>12</w:t>
            </w:r>
          </w:p>
        </w:tc>
        <w:tc>
          <w:tcPr>
            <w:tcW w:w="568" w:type="pct"/>
            <w:tcBorders>
              <w:top w:val="nil"/>
              <w:left w:val="nil"/>
              <w:bottom w:val="single" w:sz="4" w:space="0" w:color="auto"/>
              <w:right w:val="single" w:sz="8" w:space="0" w:color="auto"/>
            </w:tcBorders>
            <w:shd w:val="clear" w:color="000000" w:fill="F4B083"/>
            <w:vAlign w:val="center"/>
            <w:hideMark/>
          </w:tcPr>
          <w:p w14:paraId="7CAE8F5F" w14:textId="77777777" w:rsidR="008C6072" w:rsidRPr="007441CC" w:rsidRDefault="008C6072" w:rsidP="00B52903">
            <w:pPr>
              <w:jc w:val="center"/>
              <w:rPr>
                <w:color w:val="auto"/>
              </w:rPr>
            </w:pPr>
            <w:r w:rsidRPr="007441CC">
              <w:rPr>
                <w:color w:val="auto"/>
              </w:rPr>
              <w:t>1.2</w:t>
            </w:r>
          </w:p>
        </w:tc>
      </w:tr>
      <w:tr w:rsidR="007441CC" w:rsidRPr="007441CC" w14:paraId="06D3BE05"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4C44F28" w14:textId="77777777" w:rsidR="008C6072" w:rsidRPr="007441CC" w:rsidRDefault="008C6072" w:rsidP="00B52903">
            <w:pPr>
              <w:rPr>
                <w:color w:val="auto"/>
              </w:rPr>
            </w:pPr>
            <w:r w:rsidRPr="007441CC">
              <w:rPr>
                <w:color w:val="auto"/>
              </w:rPr>
              <w:t>Produce Orthographic Projections</w:t>
            </w:r>
          </w:p>
        </w:tc>
        <w:tc>
          <w:tcPr>
            <w:tcW w:w="573" w:type="pct"/>
            <w:tcBorders>
              <w:top w:val="nil"/>
              <w:left w:val="nil"/>
              <w:bottom w:val="single" w:sz="4" w:space="0" w:color="auto"/>
              <w:right w:val="single" w:sz="4" w:space="0" w:color="auto"/>
            </w:tcBorders>
            <w:shd w:val="clear" w:color="000000" w:fill="F4B083"/>
            <w:vAlign w:val="center"/>
            <w:hideMark/>
          </w:tcPr>
          <w:p w14:paraId="2A1D9CAE"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4D108F75"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0F5C69F4"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67595F13"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6AA146E6"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4829CE14" w14:textId="77777777" w:rsidR="008C6072" w:rsidRPr="007441CC" w:rsidRDefault="008C6072" w:rsidP="00B52903">
            <w:pPr>
              <w:jc w:val="center"/>
              <w:rPr>
                <w:color w:val="auto"/>
              </w:rPr>
            </w:pPr>
            <w:r w:rsidRPr="007441CC">
              <w:rPr>
                <w:color w:val="auto"/>
              </w:rPr>
              <w:t>1.5</w:t>
            </w:r>
          </w:p>
        </w:tc>
      </w:tr>
      <w:tr w:rsidR="007441CC" w:rsidRPr="007441CC" w14:paraId="2F266B60"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042D76C0" w14:textId="77777777" w:rsidR="008C6072" w:rsidRPr="007441CC" w:rsidRDefault="008C6072" w:rsidP="00B52903">
            <w:pPr>
              <w:rPr>
                <w:color w:val="auto"/>
              </w:rPr>
            </w:pPr>
            <w:r w:rsidRPr="007441CC">
              <w:rPr>
                <w:color w:val="auto"/>
              </w:rPr>
              <w:lastRenderedPageBreak/>
              <w:t>Perform Sectioning</w:t>
            </w:r>
          </w:p>
        </w:tc>
        <w:tc>
          <w:tcPr>
            <w:tcW w:w="573" w:type="pct"/>
            <w:tcBorders>
              <w:top w:val="nil"/>
              <w:left w:val="nil"/>
              <w:bottom w:val="single" w:sz="4" w:space="0" w:color="auto"/>
              <w:right w:val="single" w:sz="4" w:space="0" w:color="auto"/>
            </w:tcBorders>
            <w:shd w:val="clear" w:color="000000" w:fill="F4B083"/>
            <w:vAlign w:val="center"/>
            <w:hideMark/>
          </w:tcPr>
          <w:p w14:paraId="5F314850"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00B0177B"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7E818B2B" w14:textId="77777777" w:rsidR="008C6072" w:rsidRPr="007441CC" w:rsidRDefault="008C6072" w:rsidP="00B52903">
            <w:pPr>
              <w:jc w:val="center"/>
              <w:rPr>
                <w:color w:val="auto"/>
              </w:rPr>
            </w:pPr>
            <w:r w:rsidRPr="007441CC">
              <w:rPr>
                <w:color w:val="auto"/>
              </w:rPr>
              <w:t>6</w:t>
            </w:r>
          </w:p>
        </w:tc>
        <w:tc>
          <w:tcPr>
            <w:tcW w:w="536" w:type="pct"/>
            <w:tcBorders>
              <w:top w:val="nil"/>
              <w:left w:val="nil"/>
              <w:bottom w:val="single" w:sz="4" w:space="0" w:color="auto"/>
              <w:right w:val="single" w:sz="4" w:space="0" w:color="auto"/>
            </w:tcBorders>
            <w:shd w:val="clear" w:color="000000" w:fill="F4B083"/>
            <w:vAlign w:val="center"/>
            <w:hideMark/>
          </w:tcPr>
          <w:p w14:paraId="4AC4E762"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7EED7C3B" w14:textId="77777777" w:rsidR="008C6072" w:rsidRPr="007441CC" w:rsidRDefault="008C6072" w:rsidP="00B52903">
            <w:pPr>
              <w:jc w:val="center"/>
              <w:rPr>
                <w:color w:val="auto"/>
              </w:rPr>
            </w:pPr>
            <w:r w:rsidRPr="007441CC">
              <w:rPr>
                <w:color w:val="auto"/>
              </w:rPr>
              <w:t>18</w:t>
            </w:r>
          </w:p>
        </w:tc>
        <w:tc>
          <w:tcPr>
            <w:tcW w:w="568" w:type="pct"/>
            <w:tcBorders>
              <w:top w:val="nil"/>
              <w:left w:val="nil"/>
              <w:bottom w:val="single" w:sz="4" w:space="0" w:color="auto"/>
              <w:right w:val="single" w:sz="8" w:space="0" w:color="auto"/>
            </w:tcBorders>
            <w:shd w:val="clear" w:color="000000" w:fill="F4B083"/>
            <w:vAlign w:val="center"/>
            <w:hideMark/>
          </w:tcPr>
          <w:p w14:paraId="77C3D745" w14:textId="77777777" w:rsidR="008C6072" w:rsidRPr="007441CC" w:rsidRDefault="008C6072" w:rsidP="00B52903">
            <w:pPr>
              <w:jc w:val="center"/>
              <w:rPr>
                <w:color w:val="auto"/>
              </w:rPr>
            </w:pPr>
            <w:r w:rsidRPr="007441CC">
              <w:rPr>
                <w:color w:val="auto"/>
              </w:rPr>
              <w:t>1.8</w:t>
            </w:r>
          </w:p>
        </w:tc>
      </w:tr>
      <w:tr w:rsidR="007441CC" w:rsidRPr="007441CC" w14:paraId="3BB217A3"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6FF21EB5" w14:textId="77777777" w:rsidR="008C6072" w:rsidRPr="007441CC" w:rsidRDefault="008C6072" w:rsidP="00B52903">
            <w:pPr>
              <w:rPr>
                <w:color w:val="auto"/>
              </w:rPr>
            </w:pPr>
            <w:r w:rsidRPr="007441CC">
              <w:rPr>
                <w:color w:val="auto"/>
              </w:rPr>
              <w:t>Perform Dimensioning On Drawings</w:t>
            </w:r>
          </w:p>
        </w:tc>
        <w:tc>
          <w:tcPr>
            <w:tcW w:w="573" w:type="pct"/>
            <w:tcBorders>
              <w:top w:val="nil"/>
              <w:left w:val="nil"/>
              <w:bottom w:val="single" w:sz="4" w:space="0" w:color="auto"/>
              <w:right w:val="single" w:sz="4" w:space="0" w:color="auto"/>
            </w:tcBorders>
            <w:shd w:val="clear" w:color="000000" w:fill="F4B083"/>
            <w:vAlign w:val="center"/>
            <w:hideMark/>
          </w:tcPr>
          <w:p w14:paraId="369107FB"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74EBF655"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1B560607" w14:textId="77777777" w:rsidR="008C6072" w:rsidRPr="007441CC" w:rsidRDefault="008C6072" w:rsidP="00B52903">
            <w:pPr>
              <w:jc w:val="center"/>
              <w:rPr>
                <w:color w:val="auto"/>
              </w:rPr>
            </w:pPr>
            <w:r w:rsidRPr="007441CC">
              <w:rPr>
                <w:color w:val="auto"/>
              </w:rPr>
              <w:t>2</w:t>
            </w:r>
          </w:p>
        </w:tc>
        <w:tc>
          <w:tcPr>
            <w:tcW w:w="536" w:type="pct"/>
            <w:tcBorders>
              <w:top w:val="nil"/>
              <w:left w:val="nil"/>
              <w:bottom w:val="single" w:sz="4" w:space="0" w:color="auto"/>
              <w:right w:val="single" w:sz="4" w:space="0" w:color="auto"/>
            </w:tcBorders>
            <w:shd w:val="clear" w:color="000000" w:fill="F4B083"/>
            <w:vAlign w:val="center"/>
            <w:hideMark/>
          </w:tcPr>
          <w:p w14:paraId="4E320ACA" w14:textId="77777777" w:rsidR="008C6072" w:rsidRPr="007441CC" w:rsidRDefault="008C6072" w:rsidP="00B52903">
            <w:pPr>
              <w:jc w:val="center"/>
              <w:rPr>
                <w:color w:val="auto"/>
              </w:rPr>
            </w:pPr>
            <w:r w:rsidRPr="007441CC">
              <w:rPr>
                <w:color w:val="auto"/>
              </w:rPr>
              <w:t>7</w:t>
            </w:r>
          </w:p>
        </w:tc>
        <w:tc>
          <w:tcPr>
            <w:tcW w:w="537" w:type="pct"/>
            <w:tcBorders>
              <w:top w:val="nil"/>
              <w:left w:val="nil"/>
              <w:bottom w:val="single" w:sz="4" w:space="0" w:color="auto"/>
              <w:right w:val="single" w:sz="4" w:space="0" w:color="auto"/>
            </w:tcBorders>
            <w:shd w:val="clear" w:color="000000" w:fill="F4B083"/>
            <w:vAlign w:val="center"/>
            <w:hideMark/>
          </w:tcPr>
          <w:p w14:paraId="70D4D5D3" w14:textId="77777777" w:rsidR="008C6072" w:rsidRPr="007441CC" w:rsidRDefault="008C6072" w:rsidP="00B52903">
            <w:pPr>
              <w:jc w:val="center"/>
              <w:rPr>
                <w:color w:val="auto"/>
              </w:rPr>
            </w:pPr>
            <w:r w:rsidRPr="007441CC">
              <w:rPr>
                <w:color w:val="auto"/>
              </w:rPr>
              <w:t>9</w:t>
            </w:r>
          </w:p>
        </w:tc>
        <w:tc>
          <w:tcPr>
            <w:tcW w:w="568" w:type="pct"/>
            <w:tcBorders>
              <w:top w:val="nil"/>
              <w:left w:val="nil"/>
              <w:bottom w:val="single" w:sz="4" w:space="0" w:color="auto"/>
              <w:right w:val="single" w:sz="8" w:space="0" w:color="auto"/>
            </w:tcBorders>
            <w:shd w:val="clear" w:color="000000" w:fill="F4B083"/>
            <w:vAlign w:val="center"/>
            <w:hideMark/>
          </w:tcPr>
          <w:p w14:paraId="301BF5D1" w14:textId="77777777" w:rsidR="008C6072" w:rsidRPr="007441CC" w:rsidRDefault="008C6072" w:rsidP="00B52903">
            <w:pPr>
              <w:jc w:val="center"/>
              <w:rPr>
                <w:color w:val="auto"/>
              </w:rPr>
            </w:pPr>
            <w:r w:rsidRPr="007441CC">
              <w:rPr>
                <w:color w:val="auto"/>
              </w:rPr>
              <w:t>0.9</w:t>
            </w:r>
          </w:p>
        </w:tc>
      </w:tr>
      <w:tr w:rsidR="007441CC" w:rsidRPr="007441CC" w14:paraId="7EF0AFC2"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A419158" w14:textId="77777777" w:rsidR="008C6072" w:rsidRPr="007441CC" w:rsidRDefault="008C6072" w:rsidP="00B52903">
            <w:pPr>
              <w:rPr>
                <w:color w:val="auto"/>
              </w:rPr>
            </w:pPr>
            <w:r w:rsidRPr="007441CC">
              <w:rPr>
                <w:color w:val="auto"/>
              </w:rPr>
              <w:t>Produce Pictorial Drawings</w:t>
            </w:r>
          </w:p>
        </w:tc>
        <w:tc>
          <w:tcPr>
            <w:tcW w:w="573" w:type="pct"/>
            <w:tcBorders>
              <w:top w:val="nil"/>
              <w:left w:val="nil"/>
              <w:bottom w:val="single" w:sz="4" w:space="0" w:color="auto"/>
              <w:right w:val="single" w:sz="4" w:space="0" w:color="auto"/>
            </w:tcBorders>
            <w:shd w:val="clear" w:color="000000" w:fill="F4B083"/>
            <w:vAlign w:val="center"/>
            <w:hideMark/>
          </w:tcPr>
          <w:p w14:paraId="0071C19A"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271CE240"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1A2078A9" w14:textId="77777777" w:rsidR="008C6072" w:rsidRPr="007441CC" w:rsidRDefault="008C6072" w:rsidP="00B52903">
            <w:pPr>
              <w:jc w:val="center"/>
              <w:rPr>
                <w:color w:val="auto"/>
              </w:rPr>
            </w:pPr>
            <w:r w:rsidRPr="007441CC">
              <w:rPr>
                <w:color w:val="auto"/>
              </w:rPr>
              <w:t>2</w:t>
            </w:r>
          </w:p>
        </w:tc>
        <w:tc>
          <w:tcPr>
            <w:tcW w:w="536" w:type="pct"/>
            <w:tcBorders>
              <w:top w:val="nil"/>
              <w:left w:val="nil"/>
              <w:bottom w:val="single" w:sz="4" w:space="0" w:color="auto"/>
              <w:right w:val="single" w:sz="4" w:space="0" w:color="auto"/>
            </w:tcBorders>
            <w:shd w:val="clear" w:color="000000" w:fill="F4B083"/>
            <w:vAlign w:val="center"/>
            <w:hideMark/>
          </w:tcPr>
          <w:p w14:paraId="6AC1AE57" w14:textId="77777777" w:rsidR="008C6072" w:rsidRPr="007441CC" w:rsidRDefault="008C6072" w:rsidP="00B52903">
            <w:pPr>
              <w:jc w:val="center"/>
              <w:rPr>
                <w:color w:val="auto"/>
              </w:rPr>
            </w:pPr>
            <w:r w:rsidRPr="007441CC">
              <w:rPr>
                <w:color w:val="auto"/>
              </w:rPr>
              <w:t>5</w:t>
            </w:r>
          </w:p>
        </w:tc>
        <w:tc>
          <w:tcPr>
            <w:tcW w:w="537" w:type="pct"/>
            <w:tcBorders>
              <w:top w:val="nil"/>
              <w:left w:val="nil"/>
              <w:bottom w:val="single" w:sz="4" w:space="0" w:color="auto"/>
              <w:right w:val="single" w:sz="4" w:space="0" w:color="auto"/>
            </w:tcBorders>
            <w:shd w:val="clear" w:color="000000" w:fill="F4B083"/>
            <w:vAlign w:val="center"/>
            <w:hideMark/>
          </w:tcPr>
          <w:p w14:paraId="234A37FB" w14:textId="77777777" w:rsidR="008C6072" w:rsidRPr="007441CC" w:rsidRDefault="008C6072" w:rsidP="00B52903">
            <w:pPr>
              <w:jc w:val="center"/>
              <w:rPr>
                <w:color w:val="auto"/>
              </w:rPr>
            </w:pPr>
            <w:r w:rsidRPr="007441CC">
              <w:rPr>
                <w:color w:val="auto"/>
              </w:rPr>
              <w:t>7</w:t>
            </w:r>
          </w:p>
        </w:tc>
        <w:tc>
          <w:tcPr>
            <w:tcW w:w="568" w:type="pct"/>
            <w:tcBorders>
              <w:top w:val="nil"/>
              <w:left w:val="nil"/>
              <w:bottom w:val="single" w:sz="4" w:space="0" w:color="auto"/>
              <w:right w:val="single" w:sz="8" w:space="0" w:color="auto"/>
            </w:tcBorders>
            <w:shd w:val="clear" w:color="000000" w:fill="F4B083"/>
            <w:vAlign w:val="center"/>
            <w:hideMark/>
          </w:tcPr>
          <w:p w14:paraId="7152576C" w14:textId="77777777" w:rsidR="008C6072" w:rsidRPr="007441CC" w:rsidRDefault="008C6072" w:rsidP="00B52903">
            <w:pPr>
              <w:jc w:val="center"/>
              <w:rPr>
                <w:color w:val="auto"/>
              </w:rPr>
            </w:pPr>
            <w:r w:rsidRPr="007441CC">
              <w:rPr>
                <w:color w:val="auto"/>
              </w:rPr>
              <w:t>0.7</w:t>
            </w:r>
          </w:p>
        </w:tc>
      </w:tr>
      <w:tr w:rsidR="007441CC" w:rsidRPr="007441CC" w14:paraId="0C93B4D2"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293AA79" w14:textId="77777777" w:rsidR="008C6072" w:rsidRPr="007441CC" w:rsidRDefault="008C6072" w:rsidP="00B52903">
            <w:pPr>
              <w:rPr>
                <w:color w:val="auto"/>
              </w:rPr>
            </w:pPr>
            <w:r w:rsidRPr="007441CC">
              <w:rPr>
                <w:color w:val="auto"/>
              </w:rPr>
              <w:t>Produce Auxiliary Views</w:t>
            </w:r>
          </w:p>
        </w:tc>
        <w:tc>
          <w:tcPr>
            <w:tcW w:w="573" w:type="pct"/>
            <w:tcBorders>
              <w:top w:val="nil"/>
              <w:left w:val="nil"/>
              <w:bottom w:val="single" w:sz="4" w:space="0" w:color="auto"/>
              <w:right w:val="single" w:sz="4" w:space="0" w:color="auto"/>
            </w:tcBorders>
            <w:shd w:val="clear" w:color="000000" w:fill="F4B083"/>
            <w:vAlign w:val="center"/>
            <w:hideMark/>
          </w:tcPr>
          <w:p w14:paraId="25FFCDAF"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61827170"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6446BEBC"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09102577" w14:textId="77777777" w:rsidR="008C6072" w:rsidRPr="007441CC" w:rsidRDefault="008C6072" w:rsidP="00B52903">
            <w:pPr>
              <w:jc w:val="center"/>
              <w:rPr>
                <w:color w:val="auto"/>
              </w:rPr>
            </w:pPr>
            <w:r w:rsidRPr="007441CC">
              <w:rPr>
                <w:color w:val="auto"/>
              </w:rPr>
              <w:t>9</w:t>
            </w:r>
          </w:p>
        </w:tc>
        <w:tc>
          <w:tcPr>
            <w:tcW w:w="537" w:type="pct"/>
            <w:tcBorders>
              <w:top w:val="nil"/>
              <w:left w:val="nil"/>
              <w:bottom w:val="single" w:sz="4" w:space="0" w:color="auto"/>
              <w:right w:val="single" w:sz="4" w:space="0" w:color="auto"/>
            </w:tcBorders>
            <w:shd w:val="clear" w:color="000000" w:fill="F4B083"/>
            <w:vAlign w:val="center"/>
            <w:hideMark/>
          </w:tcPr>
          <w:p w14:paraId="4B7A00AD" w14:textId="77777777" w:rsidR="008C6072" w:rsidRPr="007441CC" w:rsidRDefault="008C6072" w:rsidP="00B52903">
            <w:pPr>
              <w:jc w:val="center"/>
              <w:rPr>
                <w:color w:val="auto"/>
              </w:rPr>
            </w:pPr>
            <w:r w:rsidRPr="007441CC">
              <w:rPr>
                <w:color w:val="auto"/>
              </w:rPr>
              <w:t>12</w:t>
            </w:r>
          </w:p>
        </w:tc>
        <w:tc>
          <w:tcPr>
            <w:tcW w:w="568" w:type="pct"/>
            <w:tcBorders>
              <w:top w:val="nil"/>
              <w:left w:val="nil"/>
              <w:bottom w:val="single" w:sz="4" w:space="0" w:color="auto"/>
              <w:right w:val="single" w:sz="8" w:space="0" w:color="auto"/>
            </w:tcBorders>
            <w:shd w:val="clear" w:color="000000" w:fill="F4B083"/>
            <w:vAlign w:val="center"/>
            <w:hideMark/>
          </w:tcPr>
          <w:p w14:paraId="2278BA67" w14:textId="77777777" w:rsidR="008C6072" w:rsidRPr="007441CC" w:rsidRDefault="008C6072" w:rsidP="00B52903">
            <w:pPr>
              <w:jc w:val="center"/>
              <w:rPr>
                <w:color w:val="auto"/>
              </w:rPr>
            </w:pPr>
            <w:r w:rsidRPr="007441CC">
              <w:rPr>
                <w:color w:val="auto"/>
              </w:rPr>
              <w:t>1.2</w:t>
            </w:r>
          </w:p>
        </w:tc>
      </w:tr>
      <w:tr w:rsidR="007441CC" w:rsidRPr="007441CC" w14:paraId="7DD0DAA4"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198CA6FF" w14:textId="77777777" w:rsidR="008C6072" w:rsidRPr="007441CC" w:rsidRDefault="008C6072" w:rsidP="00B52903">
            <w:pPr>
              <w:rPr>
                <w:color w:val="auto"/>
              </w:rPr>
            </w:pPr>
            <w:r w:rsidRPr="007441CC">
              <w:rPr>
                <w:color w:val="auto"/>
              </w:rPr>
              <w:t>Perform Development of Surfaces</w:t>
            </w:r>
          </w:p>
        </w:tc>
        <w:tc>
          <w:tcPr>
            <w:tcW w:w="573" w:type="pct"/>
            <w:tcBorders>
              <w:top w:val="nil"/>
              <w:left w:val="nil"/>
              <w:bottom w:val="single" w:sz="4" w:space="0" w:color="auto"/>
              <w:right w:val="single" w:sz="4" w:space="0" w:color="auto"/>
            </w:tcBorders>
            <w:shd w:val="clear" w:color="000000" w:fill="F4B083"/>
            <w:vAlign w:val="center"/>
            <w:hideMark/>
          </w:tcPr>
          <w:p w14:paraId="43EF3BC9"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4BD55BDF"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53324949"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4B32561A" w14:textId="77777777" w:rsidR="008C6072" w:rsidRPr="007441CC" w:rsidRDefault="008C6072" w:rsidP="00B52903">
            <w:pPr>
              <w:jc w:val="center"/>
              <w:rPr>
                <w:color w:val="auto"/>
              </w:rPr>
            </w:pPr>
            <w:r w:rsidRPr="007441CC">
              <w:rPr>
                <w:color w:val="auto"/>
              </w:rPr>
              <w:t>6</w:t>
            </w:r>
          </w:p>
        </w:tc>
        <w:tc>
          <w:tcPr>
            <w:tcW w:w="537" w:type="pct"/>
            <w:tcBorders>
              <w:top w:val="nil"/>
              <w:left w:val="nil"/>
              <w:bottom w:val="single" w:sz="4" w:space="0" w:color="auto"/>
              <w:right w:val="single" w:sz="4" w:space="0" w:color="auto"/>
            </w:tcBorders>
            <w:shd w:val="clear" w:color="000000" w:fill="F4B083"/>
            <w:vAlign w:val="center"/>
            <w:hideMark/>
          </w:tcPr>
          <w:p w14:paraId="651E0274" w14:textId="77777777" w:rsidR="008C6072" w:rsidRPr="007441CC" w:rsidRDefault="008C6072" w:rsidP="00B52903">
            <w:pPr>
              <w:jc w:val="center"/>
              <w:rPr>
                <w:color w:val="auto"/>
              </w:rPr>
            </w:pPr>
            <w:r w:rsidRPr="007441CC">
              <w:rPr>
                <w:color w:val="auto"/>
              </w:rPr>
              <w:t>9</w:t>
            </w:r>
          </w:p>
        </w:tc>
        <w:tc>
          <w:tcPr>
            <w:tcW w:w="568" w:type="pct"/>
            <w:tcBorders>
              <w:top w:val="nil"/>
              <w:left w:val="nil"/>
              <w:bottom w:val="single" w:sz="4" w:space="0" w:color="auto"/>
              <w:right w:val="single" w:sz="8" w:space="0" w:color="auto"/>
            </w:tcBorders>
            <w:shd w:val="clear" w:color="000000" w:fill="F4B083"/>
            <w:vAlign w:val="center"/>
            <w:hideMark/>
          </w:tcPr>
          <w:p w14:paraId="4B510244" w14:textId="77777777" w:rsidR="008C6072" w:rsidRPr="007441CC" w:rsidRDefault="008C6072" w:rsidP="00B52903">
            <w:pPr>
              <w:jc w:val="center"/>
              <w:rPr>
                <w:color w:val="auto"/>
              </w:rPr>
            </w:pPr>
            <w:r w:rsidRPr="007441CC">
              <w:rPr>
                <w:color w:val="auto"/>
              </w:rPr>
              <w:t>0.9</w:t>
            </w:r>
          </w:p>
        </w:tc>
      </w:tr>
      <w:tr w:rsidR="007441CC" w:rsidRPr="007441CC" w14:paraId="6BA31639"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060D404" w14:textId="77777777" w:rsidR="008C6072" w:rsidRPr="007441CC" w:rsidRDefault="008C6072" w:rsidP="00B52903">
            <w:pPr>
              <w:rPr>
                <w:color w:val="auto"/>
              </w:rPr>
            </w:pPr>
            <w:r w:rsidRPr="007441CC">
              <w:rPr>
                <w:color w:val="auto"/>
              </w:rPr>
              <w:t>Develop Symbols of Engineering Drawings</w:t>
            </w:r>
          </w:p>
        </w:tc>
        <w:tc>
          <w:tcPr>
            <w:tcW w:w="573" w:type="pct"/>
            <w:tcBorders>
              <w:top w:val="nil"/>
              <w:left w:val="nil"/>
              <w:bottom w:val="single" w:sz="4" w:space="0" w:color="auto"/>
              <w:right w:val="single" w:sz="4" w:space="0" w:color="auto"/>
            </w:tcBorders>
            <w:shd w:val="clear" w:color="000000" w:fill="F4B083"/>
            <w:vAlign w:val="center"/>
            <w:hideMark/>
          </w:tcPr>
          <w:p w14:paraId="2DB282D5"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3451F601"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475748EC" w14:textId="77777777" w:rsidR="008C6072" w:rsidRPr="007441CC" w:rsidRDefault="008C6072" w:rsidP="00B52903">
            <w:pPr>
              <w:jc w:val="center"/>
              <w:rPr>
                <w:color w:val="auto"/>
              </w:rPr>
            </w:pPr>
            <w:r w:rsidRPr="007441CC">
              <w:rPr>
                <w:color w:val="auto"/>
              </w:rPr>
              <w:t>2</w:t>
            </w:r>
          </w:p>
        </w:tc>
        <w:tc>
          <w:tcPr>
            <w:tcW w:w="536" w:type="pct"/>
            <w:tcBorders>
              <w:top w:val="nil"/>
              <w:left w:val="nil"/>
              <w:bottom w:val="single" w:sz="4" w:space="0" w:color="auto"/>
              <w:right w:val="single" w:sz="4" w:space="0" w:color="auto"/>
            </w:tcBorders>
            <w:shd w:val="clear" w:color="000000" w:fill="F4B083"/>
            <w:vAlign w:val="center"/>
            <w:hideMark/>
          </w:tcPr>
          <w:p w14:paraId="7A95674A" w14:textId="77777777" w:rsidR="008C6072" w:rsidRPr="007441CC" w:rsidRDefault="008C6072" w:rsidP="00B52903">
            <w:pPr>
              <w:jc w:val="center"/>
              <w:rPr>
                <w:color w:val="auto"/>
              </w:rPr>
            </w:pPr>
            <w:r w:rsidRPr="007441CC">
              <w:rPr>
                <w:color w:val="auto"/>
              </w:rPr>
              <w:t>5</w:t>
            </w:r>
          </w:p>
        </w:tc>
        <w:tc>
          <w:tcPr>
            <w:tcW w:w="537" w:type="pct"/>
            <w:tcBorders>
              <w:top w:val="nil"/>
              <w:left w:val="nil"/>
              <w:bottom w:val="single" w:sz="4" w:space="0" w:color="auto"/>
              <w:right w:val="single" w:sz="4" w:space="0" w:color="auto"/>
            </w:tcBorders>
            <w:shd w:val="clear" w:color="000000" w:fill="F4B083"/>
            <w:vAlign w:val="center"/>
            <w:hideMark/>
          </w:tcPr>
          <w:p w14:paraId="50A86EC1" w14:textId="77777777" w:rsidR="008C6072" w:rsidRPr="007441CC" w:rsidRDefault="008C6072" w:rsidP="00B52903">
            <w:pPr>
              <w:jc w:val="center"/>
              <w:rPr>
                <w:color w:val="auto"/>
              </w:rPr>
            </w:pPr>
            <w:r w:rsidRPr="007441CC">
              <w:rPr>
                <w:color w:val="auto"/>
              </w:rPr>
              <w:t>7</w:t>
            </w:r>
          </w:p>
        </w:tc>
        <w:tc>
          <w:tcPr>
            <w:tcW w:w="568" w:type="pct"/>
            <w:tcBorders>
              <w:top w:val="nil"/>
              <w:left w:val="nil"/>
              <w:bottom w:val="single" w:sz="4" w:space="0" w:color="auto"/>
              <w:right w:val="single" w:sz="8" w:space="0" w:color="auto"/>
            </w:tcBorders>
            <w:shd w:val="clear" w:color="000000" w:fill="F4B083"/>
            <w:vAlign w:val="center"/>
            <w:hideMark/>
          </w:tcPr>
          <w:p w14:paraId="68ADB91A" w14:textId="77777777" w:rsidR="008C6072" w:rsidRPr="007441CC" w:rsidRDefault="008C6072" w:rsidP="00B52903">
            <w:pPr>
              <w:jc w:val="center"/>
              <w:rPr>
                <w:color w:val="auto"/>
              </w:rPr>
            </w:pPr>
            <w:r w:rsidRPr="007441CC">
              <w:rPr>
                <w:color w:val="auto"/>
              </w:rPr>
              <w:t>0.7</w:t>
            </w:r>
          </w:p>
        </w:tc>
      </w:tr>
      <w:tr w:rsidR="007441CC" w:rsidRPr="007441CC" w14:paraId="06BE0FA6" w14:textId="77777777" w:rsidTr="007441CC">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6A988B9B" w14:textId="77777777" w:rsidR="008C6072" w:rsidRPr="007441CC" w:rsidRDefault="008C6072" w:rsidP="00B52903">
            <w:pPr>
              <w:rPr>
                <w:color w:val="auto"/>
              </w:rPr>
            </w:pPr>
            <w:r w:rsidRPr="007441CC">
              <w:rPr>
                <w:color w:val="auto"/>
              </w:rPr>
              <w:t>Produce Drawings of Water tanks</w:t>
            </w:r>
          </w:p>
        </w:tc>
        <w:tc>
          <w:tcPr>
            <w:tcW w:w="573" w:type="pct"/>
            <w:tcBorders>
              <w:top w:val="nil"/>
              <w:left w:val="nil"/>
              <w:bottom w:val="single" w:sz="4" w:space="0" w:color="auto"/>
              <w:right w:val="single" w:sz="4" w:space="0" w:color="auto"/>
            </w:tcBorders>
            <w:shd w:val="clear" w:color="000000" w:fill="F4B083"/>
            <w:vAlign w:val="center"/>
            <w:hideMark/>
          </w:tcPr>
          <w:p w14:paraId="79309FBB"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596CD4C0" w14:textId="77777777" w:rsidR="008C6072" w:rsidRPr="007441CC" w:rsidRDefault="008C6072" w:rsidP="00B52903">
            <w:pPr>
              <w:jc w:val="center"/>
              <w:rPr>
                <w:color w:val="auto"/>
              </w:rPr>
            </w:pPr>
            <w:r w:rsidRPr="007441CC">
              <w:rPr>
                <w:color w:val="auto"/>
              </w:rPr>
              <w:t>Technical</w:t>
            </w:r>
          </w:p>
        </w:tc>
        <w:tc>
          <w:tcPr>
            <w:tcW w:w="474" w:type="pct"/>
            <w:tcBorders>
              <w:top w:val="nil"/>
              <w:left w:val="nil"/>
              <w:bottom w:val="single" w:sz="4" w:space="0" w:color="auto"/>
              <w:right w:val="single" w:sz="4" w:space="0" w:color="auto"/>
            </w:tcBorders>
            <w:shd w:val="clear" w:color="000000" w:fill="F4B083"/>
            <w:vAlign w:val="center"/>
            <w:hideMark/>
          </w:tcPr>
          <w:p w14:paraId="3F2AA17E" w14:textId="77777777" w:rsidR="008C6072" w:rsidRPr="007441CC" w:rsidRDefault="008C6072" w:rsidP="00B52903">
            <w:pPr>
              <w:jc w:val="center"/>
              <w:rPr>
                <w:color w:val="auto"/>
              </w:rPr>
            </w:pPr>
            <w:r w:rsidRPr="007441CC">
              <w:rPr>
                <w:color w:val="auto"/>
              </w:rPr>
              <w:t>3</w:t>
            </w:r>
          </w:p>
        </w:tc>
        <w:tc>
          <w:tcPr>
            <w:tcW w:w="536" w:type="pct"/>
            <w:tcBorders>
              <w:top w:val="nil"/>
              <w:left w:val="nil"/>
              <w:bottom w:val="single" w:sz="4" w:space="0" w:color="auto"/>
              <w:right w:val="single" w:sz="4" w:space="0" w:color="auto"/>
            </w:tcBorders>
            <w:shd w:val="clear" w:color="000000" w:fill="F4B083"/>
            <w:vAlign w:val="center"/>
            <w:hideMark/>
          </w:tcPr>
          <w:p w14:paraId="61822D26" w14:textId="77777777" w:rsidR="008C6072" w:rsidRPr="007441CC" w:rsidRDefault="008C6072" w:rsidP="00B52903">
            <w:pPr>
              <w:jc w:val="center"/>
              <w:rPr>
                <w:color w:val="auto"/>
              </w:rPr>
            </w:pPr>
            <w:r w:rsidRPr="007441CC">
              <w:rPr>
                <w:color w:val="auto"/>
              </w:rPr>
              <w:t>12</w:t>
            </w:r>
          </w:p>
        </w:tc>
        <w:tc>
          <w:tcPr>
            <w:tcW w:w="537" w:type="pct"/>
            <w:tcBorders>
              <w:top w:val="nil"/>
              <w:left w:val="nil"/>
              <w:bottom w:val="single" w:sz="4" w:space="0" w:color="auto"/>
              <w:right w:val="single" w:sz="4" w:space="0" w:color="auto"/>
            </w:tcBorders>
            <w:shd w:val="clear" w:color="000000" w:fill="F4B083"/>
            <w:vAlign w:val="center"/>
            <w:hideMark/>
          </w:tcPr>
          <w:p w14:paraId="5A0AE47E" w14:textId="77777777" w:rsidR="008C6072" w:rsidRPr="007441CC" w:rsidRDefault="008C6072" w:rsidP="00B52903">
            <w:pPr>
              <w:jc w:val="center"/>
              <w:rPr>
                <w:color w:val="auto"/>
              </w:rPr>
            </w:pPr>
            <w:r w:rsidRPr="007441CC">
              <w:rPr>
                <w:color w:val="auto"/>
              </w:rPr>
              <w:t>15</w:t>
            </w:r>
          </w:p>
        </w:tc>
        <w:tc>
          <w:tcPr>
            <w:tcW w:w="568" w:type="pct"/>
            <w:tcBorders>
              <w:top w:val="nil"/>
              <w:left w:val="nil"/>
              <w:bottom w:val="single" w:sz="4" w:space="0" w:color="auto"/>
              <w:right w:val="single" w:sz="8" w:space="0" w:color="auto"/>
            </w:tcBorders>
            <w:shd w:val="clear" w:color="000000" w:fill="F4B083"/>
            <w:vAlign w:val="center"/>
            <w:hideMark/>
          </w:tcPr>
          <w:p w14:paraId="6EEC9FDF" w14:textId="77777777" w:rsidR="008C6072" w:rsidRPr="007441CC" w:rsidRDefault="008C6072" w:rsidP="00B52903">
            <w:pPr>
              <w:jc w:val="center"/>
              <w:rPr>
                <w:color w:val="auto"/>
              </w:rPr>
            </w:pPr>
            <w:r w:rsidRPr="007441CC">
              <w:rPr>
                <w:color w:val="auto"/>
              </w:rPr>
              <w:t>1.5</w:t>
            </w:r>
          </w:p>
        </w:tc>
      </w:tr>
      <w:tr w:rsidR="007441CC" w:rsidRPr="007441CC" w14:paraId="4FD93F81" w14:textId="77777777" w:rsidTr="007441CC">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446AFA7E" w14:textId="77777777" w:rsidR="008C6072" w:rsidRPr="007441CC" w:rsidRDefault="008C6072" w:rsidP="00B52903">
            <w:pPr>
              <w:jc w:val="right"/>
              <w:rPr>
                <w:b/>
                <w:bCs/>
                <w:color w:val="auto"/>
              </w:rPr>
            </w:pPr>
            <w:r w:rsidRPr="007441CC">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14:paraId="57188D89" w14:textId="77777777" w:rsidR="008C6072" w:rsidRPr="007441CC" w:rsidRDefault="008C6072" w:rsidP="00B52903">
            <w:pPr>
              <w:jc w:val="center"/>
              <w:rPr>
                <w:b/>
                <w:bCs/>
                <w:color w:val="auto"/>
              </w:rPr>
            </w:pPr>
            <w:r w:rsidRPr="007441CC">
              <w:rPr>
                <w:b/>
                <w:bCs/>
                <w:color w:val="auto"/>
              </w:rPr>
              <w:t>35</w:t>
            </w:r>
          </w:p>
        </w:tc>
        <w:tc>
          <w:tcPr>
            <w:tcW w:w="536" w:type="pct"/>
            <w:tcBorders>
              <w:top w:val="nil"/>
              <w:left w:val="nil"/>
              <w:bottom w:val="single" w:sz="4" w:space="0" w:color="auto"/>
              <w:right w:val="single" w:sz="4" w:space="0" w:color="auto"/>
            </w:tcBorders>
            <w:shd w:val="clear" w:color="000000" w:fill="FFFF00"/>
            <w:vAlign w:val="center"/>
            <w:hideMark/>
          </w:tcPr>
          <w:p w14:paraId="63FAB1D6" w14:textId="77777777" w:rsidR="008C6072" w:rsidRPr="007441CC" w:rsidRDefault="008C6072" w:rsidP="00B52903">
            <w:pPr>
              <w:jc w:val="center"/>
              <w:rPr>
                <w:b/>
                <w:bCs/>
                <w:color w:val="auto"/>
              </w:rPr>
            </w:pPr>
            <w:r w:rsidRPr="007441CC">
              <w:rPr>
                <w:b/>
                <w:bCs/>
                <w:color w:val="auto"/>
              </w:rPr>
              <w:t>107</w:t>
            </w:r>
          </w:p>
        </w:tc>
        <w:tc>
          <w:tcPr>
            <w:tcW w:w="537" w:type="pct"/>
            <w:tcBorders>
              <w:top w:val="nil"/>
              <w:left w:val="nil"/>
              <w:bottom w:val="single" w:sz="4" w:space="0" w:color="auto"/>
              <w:right w:val="single" w:sz="4" w:space="0" w:color="auto"/>
            </w:tcBorders>
            <w:shd w:val="clear" w:color="000000" w:fill="FFFF00"/>
            <w:vAlign w:val="center"/>
            <w:hideMark/>
          </w:tcPr>
          <w:p w14:paraId="23853C41" w14:textId="77777777" w:rsidR="008C6072" w:rsidRPr="007441CC" w:rsidRDefault="008C6072" w:rsidP="00B52903">
            <w:pPr>
              <w:jc w:val="center"/>
              <w:rPr>
                <w:b/>
                <w:bCs/>
                <w:color w:val="auto"/>
              </w:rPr>
            </w:pPr>
            <w:r w:rsidRPr="007441CC">
              <w:rPr>
                <w:b/>
                <w:bCs/>
                <w:color w:val="auto"/>
              </w:rPr>
              <w:t>142</w:t>
            </w:r>
          </w:p>
        </w:tc>
        <w:tc>
          <w:tcPr>
            <w:tcW w:w="568" w:type="pct"/>
            <w:tcBorders>
              <w:top w:val="nil"/>
              <w:left w:val="nil"/>
              <w:bottom w:val="single" w:sz="4" w:space="0" w:color="auto"/>
              <w:right w:val="single" w:sz="8" w:space="0" w:color="auto"/>
            </w:tcBorders>
            <w:shd w:val="clear" w:color="000000" w:fill="FFFF00"/>
            <w:vAlign w:val="center"/>
            <w:hideMark/>
          </w:tcPr>
          <w:p w14:paraId="49655777" w14:textId="77777777" w:rsidR="008C6072" w:rsidRPr="007441CC" w:rsidRDefault="008C6072" w:rsidP="00B52903">
            <w:pPr>
              <w:jc w:val="center"/>
              <w:rPr>
                <w:b/>
                <w:bCs/>
                <w:color w:val="auto"/>
              </w:rPr>
            </w:pPr>
            <w:r w:rsidRPr="007441CC">
              <w:rPr>
                <w:b/>
                <w:bCs/>
                <w:color w:val="auto"/>
              </w:rPr>
              <w:t>14.2</w:t>
            </w:r>
          </w:p>
        </w:tc>
      </w:tr>
      <w:tr w:rsidR="007441CC" w:rsidRPr="007441CC" w14:paraId="53C4AC6C" w14:textId="77777777" w:rsidTr="007441CC">
        <w:trPr>
          <w:trHeight w:val="677"/>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5C661872" w14:textId="77777777" w:rsidR="008C6072" w:rsidRPr="007441CC" w:rsidRDefault="008C6072" w:rsidP="00B52903">
            <w:pPr>
              <w:rPr>
                <w:b/>
                <w:bCs/>
                <w:color w:val="auto"/>
              </w:rPr>
            </w:pPr>
            <w:r w:rsidRPr="007441CC">
              <w:rPr>
                <w:b/>
                <w:bCs/>
                <w:color w:val="auto"/>
              </w:rPr>
              <w:t>5.</w:t>
            </w:r>
            <w:r w:rsidRPr="007441CC">
              <w:rPr>
                <w:b/>
                <w:bCs/>
                <w:color w:val="auto"/>
                <w:sz w:val="14"/>
                <w:szCs w:val="14"/>
              </w:rPr>
              <w:t xml:space="preserve">    </w:t>
            </w:r>
            <w:r w:rsidRPr="007441CC">
              <w:rPr>
                <w:b/>
                <w:bCs/>
                <w:color w:val="auto"/>
              </w:rPr>
              <w:t xml:space="preserve">Health and Safety  (Safety Supervisor) </w:t>
            </w:r>
          </w:p>
        </w:tc>
      </w:tr>
      <w:tr w:rsidR="007441CC" w:rsidRPr="007441CC" w14:paraId="1F79BC6E" w14:textId="77777777" w:rsidTr="007441CC">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B17915D" w14:textId="77777777" w:rsidR="008C6072" w:rsidRPr="007441CC" w:rsidRDefault="008C6072" w:rsidP="00B52903">
            <w:pPr>
              <w:rPr>
                <w:color w:val="auto"/>
              </w:rPr>
            </w:pPr>
            <w:r w:rsidRPr="007441CC">
              <w:rPr>
                <w:color w:val="auto"/>
              </w:rPr>
              <w:t>Maintain Occupational Health &amp; Safety</w:t>
            </w:r>
          </w:p>
        </w:tc>
        <w:tc>
          <w:tcPr>
            <w:tcW w:w="573" w:type="pct"/>
            <w:tcBorders>
              <w:top w:val="nil"/>
              <w:left w:val="nil"/>
              <w:bottom w:val="single" w:sz="4" w:space="0" w:color="auto"/>
              <w:right w:val="single" w:sz="4" w:space="0" w:color="auto"/>
            </w:tcBorders>
            <w:shd w:val="clear" w:color="000000" w:fill="F4B083"/>
            <w:vAlign w:val="center"/>
            <w:hideMark/>
          </w:tcPr>
          <w:p w14:paraId="1230665E"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65D3E5DC" w14:textId="77777777" w:rsidR="008C6072" w:rsidRPr="007441CC" w:rsidRDefault="008C6072" w:rsidP="00B52903">
            <w:pPr>
              <w:jc w:val="center"/>
              <w:rPr>
                <w:color w:val="auto"/>
              </w:rPr>
            </w:pPr>
            <w:r w:rsidRPr="007441CC">
              <w:rPr>
                <w:color w:val="auto"/>
              </w:rPr>
              <w:t>Functional</w:t>
            </w:r>
          </w:p>
        </w:tc>
        <w:tc>
          <w:tcPr>
            <w:tcW w:w="474" w:type="pct"/>
            <w:tcBorders>
              <w:top w:val="nil"/>
              <w:left w:val="nil"/>
              <w:bottom w:val="single" w:sz="4" w:space="0" w:color="auto"/>
              <w:right w:val="single" w:sz="4" w:space="0" w:color="auto"/>
            </w:tcBorders>
            <w:shd w:val="clear" w:color="000000" w:fill="F4B083"/>
            <w:vAlign w:val="center"/>
            <w:hideMark/>
          </w:tcPr>
          <w:p w14:paraId="0D260E3A" w14:textId="77777777" w:rsidR="008C6072" w:rsidRPr="007441CC" w:rsidRDefault="008C6072" w:rsidP="00B52903">
            <w:pPr>
              <w:jc w:val="center"/>
              <w:rPr>
                <w:color w:val="auto"/>
              </w:rPr>
            </w:pPr>
            <w:r w:rsidRPr="007441CC">
              <w:rPr>
                <w:color w:val="auto"/>
              </w:rPr>
              <w:t>10</w:t>
            </w:r>
          </w:p>
        </w:tc>
        <w:tc>
          <w:tcPr>
            <w:tcW w:w="536" w:type="pct"/>
            <w:tcBorders>
              <w:top w:val="nil"/>
              <w:left w:val="nil"/>
              <w:bottom w:val="single" w:sz="4" w:space="0" w:color="auto"/>
              <w:right w:val="single" w:sz="4" w:space="0" w:color="auto"/>
            </w:tcBorders>
            <w:shd w:val="clear" w:color="000000" w:fill="F4B083"/>
            <w:vAlign w:val="center"/>
            <w:hideMark/>
          </w:tcPr>
          <w:p w14:paraId="07FC90BB" w14:textId="77777777" w:rsidR="008C6072" w:rsidRPr="007441CC" w:rsidRDefault="008C6072" w:rsidP="00B52903">
            <w:pPr>
              <w:jc w:val="center"/>
              <w:rPr>
                <w:color w:val="auto"/>
              </w:rPr>
            </w:pPr>
            <w:r w:rsidRPr="007441CC">
              <w:rPr>
                <w:color w:val="auto"/>
              </w:rPr>
              <w:t>30</w:t>
            </w:r>
          </w:p>
        </w:tc>
        <w:tc>
          <w:tcPr>
            <w:tcW w:w="537" w:type="pct"/>
            <w:tcBorders>
              <w:top w:val="nil"/>
              <w:left w:val="nil"/>
              <w:bottom w:val="single" w:sz="4" w:space="0" w:color="auto"/>
              <w:right w:val="single" w:sz="4" w:space="0" w:color="auto"/>
            </w:tcBorders>
            <w:shd w:val="clear" w:color="000000" w:fill="F4B083"/>
            <w:vAlign w:val="center"/>
            <w:hideMark/>
          </w:tcPr>
          <w:p w14:paraId="7F48F83F" w14:textId="77777777" w:rsidR="008C6072" w:rsidRPr="007441CC" w:rsidRDefault="008C6072" w:rsidP="00B52903">
            <w:pPr>
              <w:jc w:val="center"/>
              <w:rPr>
                <w:color w:val="auto"/>
              </w:rPr>
            </w:pPr>
            <w:r w:rsidRPr="007441CC">
              <w:rPr>
                <w:color w:val="auto"/>
              </w:rPr>
              <w:t>40</w:t>
            </w:r>
          </w:p>
        </w:tc>
        <w:tc>
          <w:tcPr>
            <w:tcW w:w="568" w:type="pct"/>
            <w:tcBorders>
              <w:top w:val="nil"/>
              <w:left w:val="nil"/>
              <w:bottom w:val="single" w:sz="4" w:space="0" w:color="auto"/>
              <w:right w:val="single" w:sz="8" w:space="0" w:color="auto"/>
            </w:tcBorders>
            <w:shd w:val="clear" w:color="000000" w:fill="F4B083"/>
            <w:vAlign w:val="center"/>
            <w:hideMark/>
          </w:tcPr>
          <w:p w14:paraId="2D68906F" w14:textId="77777777" w:rsidR="008C6072" w:rsidRPr="007441CC" w:rsidRDefault="008C6072" w:rsidP="00B52903">
            <w:pPr>
              <w:jc w:val="center"/>
              <w:rPr>
                <w:color w:val="auto"/>
              </w:rPr>
            </w:pPr>
            <w:r w:rsidRPr="007441CC">
              <w:rPr>
                <w:color w:val="auto"/>
              </w:rPr>
              <w:t>4</w:t>
            </w:r>
          </w:p>
        </w:tc>
      </w:tr>
      <w:tr w:rsidR="007441CC" w:rsidRPr="007441CC" w14:paraId="124FF92B" w14:textId="77777777" w:rsidTr="007441CC">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1C3E9417" w14:textId="0CB03411" w:rsidR="008C6072" w:rsidRPr="007441CC" w:rsidRDefault="00FE6EA0" w:rsidP="00B52903">
            <w:pPr>
              <w:rPr>
                <w:color w:val="auto"/>
              </w:rPr>
            </w:pPr>
            <w:r w:rsidRPr="007441CC">
              <w:rPr>
                <w:color w:val="auto"/>
              </w:rPr>
              <w:t xml:space="preserve">Maintain </w:t>
            </w:r>
            <w:r w:rsidR="00FB461C">
              <w:rPr>
                <w:color w:val="auto"/>
              </w:rPr>
              <w:t xml:space="preserve">Safe </w:t>
            </w:r>
            <w:bookmarkStart w:id="15" w:name="_GoBack"/>
            <w:bookmarkEnd w:id="15"/>
            <w:r w:rsidRPr="007441CC">
              <w:rPr>
                <w:color w:val="auto"/>
              </w:rPr>
              <w:t xml:space="preserve">Workplace Environment </w:t>
            </w:r>
          </w:p>
        </w:tc>
        <w:tc>
          <w:tcPr>
            <w:tcW w:w="573" w:type="pct"/>
            <w:tcBorders>
              <w:top w:val="nil"/>
              <w:left w:val="nil"/>
              <w:bottom w:val="single" w:sz="4" w:space="0" w:color="auto"/>
              <w:right w:val="single" w:sz="4" w:space="0" w:color="auto"/>
            </w:tcBorders>
            <w:shd w:val="clear" w:color="000000" w:fill="F4B083"/>
            <w:vAlign w:val="center"/>
            <w:hideMark/>
          </w:tcPr>
          <w:p w14:paraId="27C3FED0" w14:textId="77777777" w:rsidR="008C6072" w:rsidRPr="007441CC" w:rsidRDefault="008C6072" w:rsidP="00B52903">
            <w:pPr>
              <w:jc w:val="center"/>
              <w:rPr>
                <w:color w:val="auto"/>
              </w:rPr>
            </w:pPr>
            <w:r w:rsidRPr="007441CC">
              <w:rPr>
                <w:color w:val="auto"/>
              </w:rPr>
              <w:t>2</w:t>
            </w:r>
          </w:p>
        </w:tc>
        <w:tc>
          <w:tcPr>
            <w:tcW w:w="805" w:type="pct"/>
            <w:tcBorders>
              <w:top w:val="nil"/>
              <w:left w:val="nil"/>
              <w:bottom w:val="single" w:sz="4" w:space="0" w:color="auto"/>
              <w:right w:val="single" w:sz="4" w:space="0" w:color="auto"/>
            </w:tcBorders>
            <w:shd w:val="clear" w:color="000000" w:fill="F4B083"/>
            <w:vAlign w:val="center"/>
            <w:hideMark/>
          </w:tcPr>
          <w:p w14:paraId="25133DD7" w14:textId="77777777" w:rsidR="008C6072" w:rsidRPr="007441CC" w:rsidRDefault="008C6072" w:rsidP="00B52903">
            <w:pPr>
              <w:jc w:val="center"/>
              <w:rPr>
                <w:color w:val="auto"/>
              </w:rPr>
            </w:pPr>
            <w:r w:rsidRPr="007441CC">
              <w:rPr>
                <w:color w:val="auto"/>
              </w:rPr>
              <w:t>Functional</w:t>
            </w:r>
          </w:p>
        </w:tc>
        <w:tc>
          <w:tcPr>
            <w:tcW w:w="474" w:type="pct"/>
            <w:tcBorders>
              <w:top w:val="nil"/>
              <w:left w:val="nil"/>
              <w:bottom w:val="single" w:sz="4" w:space="0" w:color="auto"/>
              <w:right w:val="single" w:sz="4" w:space="0" w:color="auto"/>
            </w:tcBorders>
            <w:shd w:val="clear" w:color="000000" w:fill="F4B083"/>
            <w:vAlign w:val="center"/>
            <w:hideMark/>
          </w:tcPr>
          <w:p w14:paraId="6E38377F" w14:textId="77777777" w:rsidR="008C6072" w:rsidRPr="007441CC" w:rsidRDefault="008C6072" w:rsidP="00B52903">
            <w:pPr>
              <w:jc w:val="center"/>
              <w:rPr>
                <w:color w:val="auto"/>
              </w:rPr>
            </w:pPr>
            <w:r w:rsidRPr="007441CC">
              <w:rPr>
                <w:color w:val="auto"/>
              </w:rPr>
              <w:t>10</w:t>
            </w:r>
          </w:p>
        </w:tc>
        <w:tc>
          <w:tcPr>
            <w:tcW w:w="536" w:type="pct"/>
            <w:tcBorders>
              <w:top w:val="nil"/>
              <w:left w:val="nil"/>
              <w:bottom w:val="single" w:sz="4" w:space="0" w:color="auto"/>
              <w:right w:val="single" w:sz="4" w:space="0" w:color="auto"/>
            </w:tcBorders>
            <w:shd w:val="clear" w:color="000000" w:fill="F4B083"/>
            <w:vAlign w:val="center"/>
            <w:hideMark/>
          </w:tcPr>
          <w:p w14:paraId="7DB5ED88" w14:textId="77777777" w:rsidR="008C6072" w:rsidRPr="007441CC" w:rsidRDefault="008C6072" w:rsidP="00B52903">
            <w:pPr>
              <w:jc w:val="center"/>
              <w:rPr>
                <w:color w:val="auto"/>
              </w:rPr>
            </w:pPr>
            <w:r w:rsidRPr="007441CC">
              <w:rPr>
                <w:color w:val="auto"/>
              </w:rPr>
              <w:t>30</w:t>
            </w:r>
          </w:p>
        </w:tc>
        <w:tc>
          <w:tcPr>
            <w:tcW w:w="537" w:type="pct"/>
            <w:tcBorders>
              <w:top w:val="nil"/>
              <w:left w:val="nil"/>
              <w:bottom w:val="single" w:sz="4" w:space="0" w:color="auto"/>
              <w:right w:val="single" w:sz="4" w:space="0" w:color="auto"/>
            </w:tcBorders>
            <w:shd w:val="clear" w:color="000000" w:fill="F4B083"/>
            <w:vAlign w:val="center"/>
            <w:hideMark/>
          </w:tcPr>
          <w:p w14:paraId="476677E9" w14:textId="77777777" w:rsidR="008C6072" w:rsidRPr="007441CC" w:rsidRDefault="008C6072" w:rsidP="00B52903">
            <w:pPr>
              <w:jc w:val="center"/>
              <w:rPr>
                <w:color w:val="auto"/>
              </w:rPr>
            </w:pPr>
            <w:r w:rsidRPr="007441CC">
              <w:rPr>
                <w:color w:val="auto"/>
              </w:rPr>
              <w:t>40</w:t>
            </w:r>
          </w:p>
        </w:tc>
        <w:tc>
          <w:tcPr>
            <w:tcW w:w="568" w:type="pct"/>
            <w:tcBorders>
              <w:top w:val="nil"/>
              <w:left w:val="nil"/>
              <w:bottom w:val="single" w:sz="4" w:space="0" w:color="auto"/>
              <w:right w:val="single" w:sz="8" w:space="0" w:color="auto"/>
            </w:tcBorders>
            <w:shd w:val="clear" w:color="000000" w:fill="F4B083"/>
            <w:vAlign w:val="center"/>
            <w:hideMark/>
          </w:tcPr>
          <w:p w14:paraId="41130913" w14:textId="77777777" w:rsidR="008C6072" w:rsidRPr="007441CC" w:rsidRDefault="008C6072" w:rsidP="00B52903">
            <w:pPr>
              <w:jc w:val="center"/>
              <w:rPr>
                <w:color w:val="auto"/>
              </w:rPr>
            </w:pPr>
            <w:r w:rsidRPr="007441CC">
              <w:rPr>
                <w:color w:val="auto"/>
              </w:rPr>
              <w:t>4</w:t>
            </w:r>
          </w:p>
        </w:tc>
      </w:tr>
      <w:tr w:rsidR="007441CC" w:rsidRPr="007441CC" w14:paraId="1D7346A1" w14:textId="77777777" w:rsidTr="007441CC">
        <w:trPr>
          <w:trHeight w:val="456"/>
        </w:trPr>
        <w:tc>
          <w:tcPr>
            <w:tcW w:w="2885" w:type="pct"/>
            <w:gridSpan w:val="3"/>
            <w:tcBorders>
              <w:top w:val="single" w:sz="4" w:space="0" w:color="auto"/>
              <w:left w:val="single" w:sz="8" w:space="0" w:color="auto"/>
              <w:bottom w:val="single" w:sz="8" w:space="0" w:color="auto"/>
              <w:right w:val="single" w:sz="4" w:space="0" w:color="auto"/>
            </w:tcBorders>
            <w:shd w:val="clear" w:color="000000" w:fill="FFFF00"/>
            <w:vAlign w:val="center"/>
            <w:hideMark/>
          </w:tcPr>
          <w:p w14:paraId="2116A33E" w14:textId="77777777" w:rsidR="008C6072" w:rsidRPr="007441CC" w:rsidRDefault="008C6072" w:rsidP="00B52903">
            <w:pPr>
              <w:jc w:val="right"/>
              <w:rPr>
                <w:b/>
                <w:bCs/>
                <w:color w:val="auto"/>
              </w:rPr>
            </w:pPr>
            <w:r w:rsidRPr="007441CC">
              <w:rPr>
                <w:b/>
                <w:bCs/>
                <w:color w:val="auto"/>
              </w:rPr>
              <w:t>Total</w:t>
            </w:r>
          </w:p>
        </w:tc>
        <w:tc>
          <w:tcPr>
            <w:tcW w:w="474" w:type="pct"/>
            <w:tcBorders>
              <w:top w:val="nil"/>
              <w:left w:val="nil"/>
              <w:bottom w:val="single" w:sz="8" w:space="0" w:color="auto"/>
              <w:right w:val="single" w:sz="4" w:space="0" w:color="auto"/>
            </w:tcBorders>
            <w:shd w:val="clear" w:color="000000" w:fill="FFFF00"/>
            <w:vAlign w:val="center"/>
            <w:hideMark/>
          </w:tcPr>
          <w:p w14:paraId="7C8132F9" w14:textId="77777777" w:rsidR="008C6072" w:rsidRPr="007441CC" w:rsidRDefault="008C6072" w:rsidP="00B52903">
            <w:pPr>
              <w:jc w:val="center"/>
              <w:rPr>
                <w:b/>
                <w:bCs/>
                <w:color w:val="auto"/>
              </w:rPr>
            </w:pPr>
            <w:r w:rsidRPr="007441CC">
              <w:rPr>
                <w:b/>
                <w:bCs/>
                <w:color w:val="auto"/>
              </w:rPr>
              <w:t>20</w:t>
            </w:r>
          </w:p>
        </w:tc>
        <w:tc>
          <w:tcPr>
            <w:tcW w:w="536" w:type="pct"/>
            <w:tcBorders>
              <w:top w:val="nil"/>
              <w:left w:val="nil"/>
              <w:bottom w:val="single" w:sz="8" w:space="0" w:color="auto"/>
              <w:right w:val="single" w:sz="4" w:space="0" w:color="auto"/>
            </w:tcBorders>
            <w:shd w:val="clear" w:color="000000" w:fill="FFFF00"/>
            <w:vAlign w:val="center"/>
            <w:hideMark/>
          </w:tcPr>
          <w:p w14:paraId="038D762B" w14:textId="77777777" w:rsidR="008C6072" w:rsidRPr="007441CC" w:rsidRDefault="008C6072" w:rsidP="00B52903">
            <w:pPr>
              <w:jc w:val="center"/>
              <w:rPr>
                <w:b/>
                <w:bCs/>
                <w:color w:val="auto"/>
              </w:rPr>
            </w:pPr>
            <w:r w:rsidRPr="007441CC">
              <w:rPr>
                <w:b/>
                <w:bCs/>
                <w:color w:val="auto"/>
              </w:rPr>
              <w:t>60</w:t>
            </w:r>
          </w:p>
        </w:tc>
        <w:tc>
          <w:tcPr>
            <w:tcW w:w="537" w:type="pct"/>
            <w:tcBorders>
              <w:top w:val="nil"/>
              <w:left w:val="nil"/>
              <w:bottom w:val="single" w:sz="8" w:space="0" w:color="auto"/>
              <w:right w:val="single" w:sz="4" w:space="0" w:color="auto"/>
            </w:tcBorders>
            <w:shd w:val="clear" w:color="000000" w:fill="FFFF00"/>
            <w:vAlign w:val="center"/>
            <w:hideMark/>
          </w:tcPr>
          <w:p w14:paraId="64FAFEE6" w14:textId="77777777" w:rsidR="008C6072" w:rsidRPr="007441CC" w:rsidRDefault="008C6072" w:rsidP="00B52903">
            <w:pPr>
              <w:jc w:val="center"/>
              <w:rPr>
                <w:b/>
                <w:bCs/>
                <w:color w:val="auto"/>
              </w:rPr>
            </w:pPr>
            <w:r w:rsidRPr="007441CC">
              <w:rPr>
                <w:b/>
                <w:bCs/>
                <w:color w:val="auto"/>
              </w:rPr>
              <w:t>80</w:t>
            </w:r>
          </w:p>
        </w:tc>
        <w:tc>
          <w:tcPr>
            <w:tcW w:w="568" w:type="pct"/>
            <w:tcBorders>
              <w:top w:val="nil"/>
              <w:left w:val="nil"/>
              <w:bottom w:val="single" w:sz="8" w:space="0" w:color="auto"/>
              <w:right w:val="single" w:sz="8" w:space="0" w:color="auto"/>
            </w:tcBorders>
            <w:shd w:val="clear" w:color="000000" w:fill="FFFF00"/>
            <w:vAlign w:val="center"/>
            <w:hideMark/>
          </w:tcPr>
          <w:p w14:paraId="0C11AF00" w14:textId="77777777" w:rsidR="008C6072" w:rsidRPr="007441CC" w:rsidRDefault="008C6072" w:rsidP="00B52903">
            <w:pPr>
              <w:jc w:val="center"/>
              <w:rPr>
                <w:b/>
                <w:bCs/>
                <w:color w:val="auto"/>
              </w:rPr>
            </w:pPr>
            <w:r w:rsidRPr="007441CC">
              <w:rPr>
                <w:b/>
                <w:bCs/>
                <w:color w:val="auto"/>
              </w:rPr>
              <w:t>8</w:t>
            </w:r>
          </w:p>
        </w:tc>
      </w:tr>
      <w:tr w:rsidR="007441CC" w:rsidRPr="007441CC" w14:paraId="00E38A79" w14:textId="77777777" w:rsidTr="007441CC">
        <w:trPr>
          <w:trHeight w:val="662"/>
        </w:trPr>
        <w:tc>
          <w:tcPr>
            <w:tcW w:w="2885" w:type="pct"/>
            <w:gridSpan w:val="3"/>
            <w:tcBorders>
              <w:top w:val="nil"/>
              <w:left w:val="single" w:sz="8" w:space="0" w:color="auto"/>
              <w:bottom w:val="single" w:sz="4" w:space="0" w:color="auto"/>
              <w:right w:val="single" w:sz="4" w:space="0" w:color="auto"/>
            </w:tcBorders>
            <w:shd w:val="clear" w:color="000000" w:fill="00B050"/>
            <w:vAlign w:val="center"/>
            <w:hideMark/>
          </w:tcPr>
          <w:p w14:paraId="6A6947BB" w14:textId="77777777" w:rsidR="008C6072" w:rsidRPr="007441CC" w:rsidRDefault="008C6072" w:rsidP="00B52903">
            <w:pPr>
              <w:jc w:val="right"/>
              <w:rPr>
                <w:b/>
                <w:bCs/>
                <w:color w:val="auto"/>
              </w:rPr>
            </w:pPr>
            <w:r w:rsidRPr="007441CC">
              <w:rPr>
                <w:b/>
                <w:bCs/>
                <w:color w:val="auto"/>
              </w:rPr>
              <w:t>Grand Total</w:t>
            </w:r>
          </w:p>
        </w:tc>
        <w:tc>
          <w:tcPr>
            <w:tcW w:w="474" w:type="pct"/>
            <w:tcBorders>
              <w:top w:val="nil"/>
              <w:left w:val="nil"/>
              <w:bottom w:val="single" w:sz="4" w:space="0" w:color="auto"/>
              <w:right w:val="single" w:sz="4" w:space="0" w:color="auto"/>
            </w:tcBorders>
            <w:shd w:val="clear" w:color="000000" w:fill="00B050"/>
            <w:vAlign w:val="center"/>
            <w:hideMark/>
          </w:tcPr>
          <w:p w14:paraId="63F1C871" w14:textId="77777777" w:rsidR="008C6072" w:rsidRPr="007441CC" w:rsidRDefault="008C6072" w:rsidP="00B52903">
            <w:pPr>
              <w:jc w:val="center"/>
              <w:rPr>
                <w:b/>
                <w:bCs/>
                <w:color w:val="auto"/>
              </w:rPr>
            </w:pPr>
            <w:r w:rsidRPr="007441CC">
              <w:rPr>
                <w:b/>
                <w:bCs/>
                <w:color w:val="auto"/>
              </w:rPr>
              <w:t>13</w:t>
            </w:r>
            <w:r w:rsidR="00312E0D" w:rsidRPr="007441CC">
              <w:rPr>
                <w:b/>
                <w:bCs/>
                <w:color w:val="auto"/>
              </w:rPr>
              <w:t>6</w:t>
            </w:r>
          </w:p>
        </w:tc>
        <w:tc>
          <w:tcPr>
            <w:tcW w:w="536" w:type="pct"/>
            <w:tcBorders>
              <w:top w:val="nil"/>
              <w:left w:val="nil"/>
              <w:bottom w:val="single" w:sz="4" w:space="0" w:color="auto"/>
              <w:right w:val="single" w:sz="4" w:space="0" w:color="auto"/>
            </w:tcBorders>
            <w:shd w:val="clear" w:color="000000" w:fill="00B050"/>
            <w:vAlign w:val="center"/>
            <w:hideMark/>
          </w:tcPr>
          <w:p w14:paraId="4DA38C63" w14:textId="77777777" w:rsidR="008C6072" w:rsidRPr="007441CC" w:rsidRDefault="008C6072" w:rsidP="00B52903">
            <w:pPr>
              <w:jc w:val="center"/>
              <w:rPr>
                <w:b/>
                <w:bCs/>
                <w:color w:val="auto"/>
              </w:rPr>
            </w:pPr>
            <w:r w:rsidRPr="007441CC">
              <w:rPr>
                <w:b/>
                <w:bCs/>
                <w:color w:val="auto"/>
              </w:rPr>
              <w:t>46</w:t>
            </w:r>
            <w:r w:rsidR="00312E0D" w:rsidRPr="007441CC">
              <w:rPr>
                <w:b/>
                <w:bCs/>
                <w:color w:val="auto"/>
              </w:rPr>
              <w:t>4</w:t>
            </w:r>
          </w:p>
        </w:tc>
        <w:tc>
          <w:tcPr>
            <w:tcW w:w="537" w:type="pct"/>
            <w:tcBorders>
              <w:top w:val="nil"/>
              <w:left w:val="nil"/>
              <w:bottom w:val="single" w:sz="4" w:space="0" w:color="auto"/>
              <w:right w:val="single" w:sz="4" w:space="0" w:color="auto"/>
            </w:tcBorders>
            <w:shd w:val="clear" w:color="000000" w:fill="00B050"/>
            <w:vAlign w:val="center"/>
            <w:hideMark/>
          </w:tcPr>
          <w:p w14:paraId="164D9D0A" w14:textId="77777777" w:rsidR="008C6072" w:rsidRPr="007441CC" w:rsidRDefault="008C6072" w:rsidP="00B52903">
            <w:pPr>
              <w:jc w:val="center"/>
              <w:rPr>
                <w:b/>
                <w:bCs/>
                <w:color w:val="auto"/>
              </w:rPr>
            </w:pPr>
            <w:r w:rsidRPr="007441CC">
              <w:rPr>
                <w:b/>
                <w:bCs/>
                <w:color w:val="auto"/>
              </w:rPr>
              <w:t>60</w:t>
            </w:r>
            <w:r w:rsidR="00312E0D" w:rsidRPr="007441CC">
              <w:rPr>
                <w:b/>
                <w:bCs/>
                <w:color w:val="auto"/>
              </w:rPr>
              <w:t>0</w:t>
            </w:r>
          </w:p>
        </w:tc>
        <w:tc>
          <w:tcPr>
            <w:tcW w:w="568" w:type="pct"/>
            <w:tcBorders>
              <w:top w:val="nil"/>
              <w:left w:val="nil"/>
              <w:bottom w:val="single" w:sz="4" w:space="0" w:color="auto"/>
              <w:right w:val="single" w:sz="8" w:space="0" w:color="auto"/>
            </w:tcBorders>
            <w:shd w:val="clear" w:color="000000" w:fill="00B050"/>
            <w:vAlign w:val="center"/>
            <w:hideMark/>
          </w:tcPr>
          <w:p w14:paraId="3A8E51C3" w14:textId="77777777" w:rsidR="008C6072" w:rsidRPr="007441CC" w:rsidRDefault="008C6072" w:rsidP="00B52903">
            <w:pPr>
              <w:jc w:val="center"/>
              <w:rPr>
                <w:b/>
                <w:bCs/>
                <w:color w:val="auto"/>
              </w:rPr>
            </w:pPr>
            <w:r w:rsidRPr="007441CC">
              <w:rPr>
                <w:b/>
                <w:bCs/>
                <w:color w:val="auto"/>
              </w:rPr>
              <w:t>60.</w:t>
            </w:r>
            <w:r w:rsidR="00312E0D" w:rsidRPr="007441CC">
              <w:rPr>
                <w:b/>
                <w:bCs/>
                <w:color w:val="auto"/>
              </w:rPr>
              <w:t>0</w:t>
            </w:r>
          </w:p>
        </w:tc>
      </w:tr>
    </w:tbl>
    <w:p w14:paraId="52DA4BE1" w14:textId="77777777" w:rsidR="00491538" w:rsidRDefault="00491538" w:rsidP="00EA4491">
      <w:pPr>
        <w:jc w:val="center"/>
        <w:rPr>
          <w:b/>
          <w:color w:val="auto"/>
        </w:rPr>
      </w:pPr>
    </w:p>
    <w:p w14:paraId="58654A91" w14:textId="77777777" w:rsidR="007441CC" w:rsidRPr="007441CC" w:rsidRDefault="007441CC" w:rsidP="00EA4491">
      <w:pPr>
        <w:jc w:val="center"/>
        <w:rPr>
          <w:b/>
          <w:color w:val="auto"/>
        </w:rPr>
      </w:pPr>
    </w:p>
    <w:p w14:paraId="1B9DCE68" w14:textId="11D5D685" w:rsidR="008C6072" w:rsidRPr="007441CC" w:rsidRDefault="008C6072" w:rsidP="00EA4491">
      <w:pPr>
        <w:jc w:val="center"/>
        <w:rPr>
          <w:b/>
          <w:bCs/>
          <w:color w:val="auto"/>
          <w:sz w:val="32"/>
          <w:u w:val="single"/>
          <w:lang w:val="en-GB"/>
        </w:rPr>
      </w:pPr>
      <w:r w:rsidRPr="007441CC">
        <w:rPr>
          <w:b/>
          <w:bCs/>
          <w:color w:val="auto"/>
          <w:sz w:val="32"/>
          <w:u w:val="single"/>
          <w:lang w:val="en-GB"/>
        </w:rPr>
        <w:t xml:space="preserve">National </w:t>
      </w:r>
      <w:r w:rsidR="0030217C" w:rsidRPr="007441CC">
        <w:rPr>
          <w:b/>
          <w:bCs/>
          <w:color w:val="auto"/>
          <w:sz w:val="32"/>
          <w:u w:val="single"/>
          <w:lang w:val="en-GB"/>
        </w:rPr>
        <w:t>Vocational Certificate Level 1 &amp;2</w:t>
      </w:r>
      <w:r w:rsidRPr="007441CC">
        <w:rPr>
          <w:b/>
          <w:bCs/>
          <w:color w:val="auto"/>
          <w:sz w:val="32"/>
          <w:u w:val="single"/>
          <w:lang w:val="en-GB"/>
        </w:rPr>
        <w:t xml:space="preserve"> for “Water Quality and Resource Management”</w:t>
      </w:r>
    </w:p>
    <w:p w14:paraId="10043331" w14:textId="77777777" w:rsidR="00B52903" w:rsidRPr="007441CC" w:rsidRDefault="00B52903" w:rsidP="00B52903">
      <w:pPr>
        <w:rPr>
          <w:color w:val="auto"/>
          <w:lang w:val="en-GB"/>
        </w:rPr>
      </w:pPr>
    </w:p>
    <w:p w14:paraId="0C2C9640" w14:textId="77777777" w:rsidR="008C6072" w:rsidRPr="007441CC" w:rsidRDefault="00EA4491" w:rsidP="00B52903">
      <w:pPr>
        <w:pStyle w:val="Heading2"/>
        <w:spacing w:line="360" w:lineRule="auto"/>
        <w:ind w:left="0" w:firstLine="0"/>
        <w:rPr>
          <w:i/>
          <w:iCs/>
          <w:color w:val="auto"/>
        </w:rPr>
      </w:pPr>
      <w:bookmarkStart w:id="16" w:name="_Toc110114392"/>
      <w:r w:rsidRPr="007441CC">
        <w:rPr>
          <w:iCs/>
          <w:color w:val="auto"/>
        </w:rPr>
        <w:t xml:space="preserve">Module </w:t>
      </w:r>
      <w:r w:rsidR="008C6072" w:rsidRPr="007441CC">
        <w:rPr>
          <w:iCs/>
          <w:color w:val="auto"/>
        </w:rPr>
        <w:t>1021CS-01.</w:t>
      </w:r>
      <w:r w:rsidR="008C6072" w:rsidRPr="007441CC">
        <w:rPr>
          <w:iCs/>
          <w:color w:val="auto"/>
        </w:rPr>
        <w:tab/>
        <w:t>Install/Use system software</w:t>
      </w:r>
      <w:bookmarkEnd w:id="16"/>
    </w:p>
    <w:p w14:paraId="258CD89D" w14:textId="77777777" w:rsidR="008C6072" w:rsidRPr="007441CC" w:rsidRDefault="008C6072" w:rsidP="00B52903">
      <w:pPr>
        <w:spacing w:line="360" w:lineRule="auto"/>
        <w:ind w:left="347" w:firstLine="0"/>
        <w:rPr>
          <w:color w:val="auto"/>
          <w:lang w:val="en-GB"/>
        </w:rPr>
      </w:pPr>
      <w:r w:rsidRPr="007441CC">
        <w:rPr>
          <w:b/>
          <w:color w:val="auto"/>
        </w:rPr>
        <w:t xml:space="preserve">Objective: </w:t>
      </w:r>
      <w:r w:rsidRPr="007441CC">
        <w:rPr>
          <w:color w:val="auto"/>
          <w:lang w:val="en-GB"/>
        </w:rPr>
        <w:t>After this competency standard candidate will be able to install and configure system software / operating systems (windows/Linux) and resolve installation errors on computers.</w:t>
      </w:r>
    </w:p>
    <w:p w14:paraId="275EBDD4"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30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08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22 Hours                 Credit Hour</w:t>
      </w:r>
      <w:proofErr w:type="gramStart"/>
      <w:r w:rsidRPr="007441CC">
        <w:rPr>
          <w:rFonts w:eastAsia="Calibri"/>
          <w:b/>
          <w:bCs/>
          <w:color w:val="auto"/>
        </w:rPr>
        <w:t>:03</w:t>
      </w:r>
      <w:proofErr w:type="gramEnd"/>
    </w:p>
    <w:tbl>
      <w:tblPr>
        <w:tblpPr w:leftFromText="180" w:rightFromText="180" w:vertAnchor="text" w:tblpX="53"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670"/>
        <w:gridCol w:w="3473"/>
        <w:gridCol w:w="3455"/>
        <w:gridCol w:w="1407"/>
        <w:gridCol w:w="2421"/>
        <w:gridCol w:w="1468"/>
      </w:tblGrid>
      <w:tr w:rsidR="007441CC" w:rsidRPr="007441CC" w14:paraId="49462555" w14:textId="77777777" w:rsidTr="00B52903">
        <w:trPr>
          <w:trHeight w:val="619"/>
        </w:trPr>
        <w:tc>
          <w:tcPr>
            <w:tcW w:w="710" w:type="pct"/>
            <w:shd w:val="clear" w:color="auto" w:fill="E5B8B7"/>
            <w:vAlign w:val="center"/>
          </w:tcPr>
          <w:p w14:paraId="78A529BB"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359" w:type="pct"/>
            <w:shd w:val="clear" w:color="auto" w:fill="E5B8B7"/>
            <w:vAlign w:val="center"/>
          </w:tcPr>
          <w:p w14:paraId="733EE237"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352" w:type="pct"/>
            <w:shd w:val="clear" w:color="auto" w:fill="E5B8B7"/>
            <w:vAlign w:val="center"/>
          </w:tcPr>
          <w:p w14:paraId="4E795EC7"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68" w:type="pct"/>
            <w:shd w:val="clear" w:color="auto" w:fill="E5B8B7"/>
            <w:vAlign w:val="center"/>
          </w:tcPr>
          <w:p w14:paraId="2135C971"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620" w:type="pct"/>
            <w:shd w:val="clear" w:color="auto" w:fill="E5B8B7"/>
          </w:tcPr>
          <w:p w14:paraId="277DC307"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Materials</w:t>
            </w:r>
          </w:p>
          <w:p w14:paraId="1EAFA841"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Required</w:t>
            </w:r>
          </w:p>
        </w:tc>
        <w:tc>
          <w:tcPr>
            <w:tcW w:w="392" w:type="pct"/>
            <w:shd w:val="clear" w:color="auto" w:fill="E5B8B7"/>
          </w:tcPr>
          <w:p w14:paraId="53D68EBE"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w:t>
            </w:r>
          </w:p>
          <w:p w14:paraId="692EF3A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Place</w:t>
            </w:r>
          </w:p>
        </w:tc>
      </w:tr>
      <w:tr w:rsidR="007441CC" w:rsidRPr="007441CC" w14:paraId="1DA4A464" w14:textId="77777777" w:rsidTr="00B52903">
        <w:trPr>
          <w:trHeight w:val="750"/>
        </w:trPr>
        <w:tc>
          <w:tcPr>
            <w:tcW w:w="710" w:type="pct"/>
            <w:shd w:val="clear" w:color="auto" w:fill="auto"/>
          </w:tcPr>
          <w:p w14:paraId="23131BA7" w14:textId="77777777" w:rsidR="008C6072" w:rsidRPr="007441CC" w:rsidRDefault="008C6072" w:rsidP="00594206">
            <w:pPr>
              <w:pStyle w:val="ListParagraph"/>
              <w:numPr>
                <w:ilvl w:val="0"/>
                <w:numId w:val="55"/>
              </w:numPr>
              <w:spacing w:after="0" w:line="360" w:lineRule="auto"/>
              <w:ind w:left="314"/>
              <w:jc w:val="left"/>
              <w:rPr>
                <w:rFonts w:eastAsia="Calibri"/>
                <w:color w:val="auto"/>
              </w:rPr>
            </w:pPr>
            <w:r w:rsidRPr="007441CC">
              <w:rPr>
                <w:color w:val="auto"/>
              </w:rPr>
              <w:t>Install system software</w:t>
            </w:r>
          </w:p>
        </w:tc>
        <w:tc>
          <w:tcPr>
            <w:tcW w:w="1359" w:type="pct"/>
            <w:shd w:val="clear" w:color="auto" w:fill="auto"/>
          </w:tcPr>
          <w:p w14:paraId="2F188D1E"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BEA7B42" w14:textId="77777777" w:rsidR="008C6072" w:rsidRPr="007441CC" w:rsidRDefault="008C6072" w:rsidP="00594206">
            <w:pPr>
              <w:pStyle w:val="ListParagraph"/>
              <w:keepNext/>
              <w:keepLines/>
              <w:numPr>
                <w:ilvl w:val="0"/>
                <w:numId w:val="54"/>
              </w:numPr>
              <w:spacing w:after="0" w:line="360" w:lineRule="auto"/>
              <w:jc w:val="left"/>
              <w:rPr>
                <w:color w:val="auto"/>
              </w:rPr>
            </w:pPr>
            <w:r w:rsidRPr="007441CC">
              <w:rPr>
                <w:color w:val="auto"/>
              </w:rPr>
              <w:t>Prepare drive/partitions before OS installation.</w:t>
            </w:r>
          </w:p>
          <w:p w14:paraId="4D877821" w14:textId="77777777" w:rsidR="008C6072" w:rsidRPr="007441CC" w:rsidRDefault="008C6072" w:rsidP="00594206">
            <w:pPr>
              <w:pStyle w:val="ListParagraph"/>
              <w:keepNext/>
              <w:keepLines/>
              <w:numPr>
                <w:ilvl w:val="0"/>
                <w:numId w:val="54"/>
              </w:numPr>
              <w:spacing w:after="0" w:line="360" w:lineRule="auto"/>
              <w:jc w:val="left"/>
              <w:rPr>
                <w:color w:val="auto"/>
              </w:rPr>
            </w:pPr>
            <w:r w:rsidRPr="007441CC">
              <w:rPr>
                <w:color w:val="auto"/>
              </w:rPr>
              <w:t>Format mass storage on a PC/computer</w:t>
            </w:r>
          </w:p>
          <w:p w14:paraId="61186C11" w14:textId="77777777" w:rsidR="008C6072" w:rsidRPr="007441CC" w:rsidRDefault="008C6072" w:rsidP="00594206">
            <w:pPr>
              <w:pStyle w:val="ListParagraph"/>
              <w:keepNext/>
              <w:keepLines/>
              <w:numPr>
                <w:ilvl w:val="0"/>
                <w:numId w:val="54"/>
              </w:numPr>
              <w:spacing w:after="0" w:line="360" w:lineRule="auto"/>
              <w:jc w:val="left"/>
              <w:rPr>
                <w:color w:val="auto"/>
              </w:rPr>
            </w:pPr>
            <w:r w:rsidRPr="007441CC">
              <w:rPr>
                <w:color w:val="auto"/>
              </w:rPr>
              <w:t xml:space="preserve">Ensure that after formatting the mass </w:t>
            </w:r>
            <w:r w:rsidRPr="007441CC">
              <w:rPr>
                <w:color w:val="auto"/>
              </w:rPr>
              <w:lastRenderedPageBreak/>
              <w:t>storage device memory is empty when open.</w:t>
            </w:r>
          </w:p>
          <w:p w14:paraId="00F6BF77" w14:textId="77777777" w:rsidR="008C6072" w:rsidRPr="007441CC" w:rsidRDefault="008C6072" w:rsidP="00594206">
            <w:pPr>
              <w:pStyle w:val="ListParagraph"/>
              <w:keepNext/>
              <w:keepLines/>
              <w:numPr>
                <w:ilvl w:val="0"/>
                <w:numId w:val="54"/>
              </w:numPr>
              <w:spacing w:after="0" w:line="360" w:lineRule="auto"/>
              <w:jc w:val="left"/>
              <w:rPr>
                <w:color w:val="auto"/>
              </w:rPr>
            </w:pPr>
            <w:r w:rsidRPr="007441CC">
              <w:rPr>
                <w:color w:val="auto"/>
              </w:rPr>
              <w:t>Perform Partitioning of hard drive</w:t>
            </w:r>
          </w:p>
          <w:p w14:paraId="151BF24E" w14:textId="77777777" w:rsidR="008C6072" w:rsidRPr="007441CC" w:rsidRDefault="008C6072" w:rsidP="00594206">
            <w:pPr>
              <w:pStyle w:val="ListParagraph"/>
              <w:keepNext/>
              <w:keepLines/>
              <w:numPr>
                <w:ilvl w:val="0"/>
                <w:numId w:val="54"/>
              </w:numPr>
              <w:spacing w:after="0" w:line="360" w:lineRule="auto"/>
              <w:jc w:val="left"/>
              <w:rPr>
                <w:color w:val="auto"/>
              </w:rPr>
            </w:pPr>
            <w:r w:rsidRPr="007441CC">
              <w:rPr>
                <w:color w:val="auto"/>
              </w:rPr>
              <w:t>Install operating system in the PC/computers by following instructional manual.</w:t>
            </w:r>
          </w:p>
          <w:p w14:paraId="6C2B450B"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t>Trouble Shoot installation errors</w:t>
            </w:r>
          </w:p>
        </w:tc>
        <w:tc>
          <w:tcPr>
            <w:tcW w:w="1352" w:type="pct"/>
            <w:shd w:val="clear" w:color="auto" w:fill="auto"/>
          </w:tcPr>
          <w:p w14:paraId="5304B0DE"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lastRenderedPageBreak/>
              <w:t xml:space="preserve">Define different types of operating system </w:t>
            </w:r>
          </w:p>
          <w:p w14:paraId="76020C3D"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Describe the OS Installation process</w:t>
            </w:r>
          </w:p>
          <w:p w14:paraId="479C66F6"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Demonstrate how to apply Operating system updates/patches</w:t>
            </w:r>
          </w:p>
          <w:p w14:paraId="5626CD4C" w14:textId="77777777" w:rsidR="008C6072" w:rsidRPr="007441CC" w:rsidRDefault="008C6072" w:rsidP="00B52903">
            <w:pPr>
              <w:spacing w:after="0" w:line="360" w:lineRule="auto"/>
              <w:ind w:left="23"/>
              <w:rPr>
                <w:rFonts w:eastAsia="Calibri"/>
                <w:b/>
                <w:bCs/>
                <w:color w:val="auto"/>
              </w:rPr>
            </w:pPr>
            <w:r w:rsidRPr="007441CC">
              <w:rPr>
                <w:rFonts w:eastAsia="Calibri"/>
                <w:b/>
                <w:bCs/>
                <w:color w:val="auto"/>
              </w:rPr>
              <w:t>Practical Activity</w:t>
            </w:r>
          </w:p>
          <w:p w14:paraId="299EC5F6"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lastRenderedPageBreak/>
              <w:t>Perform Installation of  system software</w:t>
            </w:r>
          </w:p>
        </w:tc>
        <w:tc>
          <w:tcPr>
            <w:tcW w:w="568" w:type="pct"/>
            <w:shd w:val="clear" w:color="auto" w:fill="auto"/>
          </w:tcPr>
          <w:p w14:paraId="4B1D30A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Theory-2.5Hrs</w:t>
            </w:r>
          </w:p>
          <w:p w14:paraId="39E15389" w14:textId="77777777" w:rsidR="008C6072" w:rsidRPr="007441CC" w:rsidRDefault="008C6072" w:rsidP="00B52903">
            <w:pPr>
              <w:spacing w:after="0" w:line="360" w:lineRule="auto"/>
              <w:rPr>
                <w:rFonts w:eastAsia="Calibri"/>
                <w:color w:val="auto"/>
              </w:rPr>
            </w:pPr>
            <w:r w:rsidRPr="007441CC">
              <w:rPr>
                <w:rFonts w:eastAsia="Calibri"/>
                <w:color w:val="auto"/>
              </w:rPr>
              <w:t>Practice-7Hrs</w:t>
            </w:r>
          </w:p>
          <w:p w14:paraId="144E7DD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Total- 9.5 </w:t>
            </w:r>
            <w:proofErr w:type="spellStart"/>
            <w:r w:rsidRPr="007441CC">
              <w:rPr>
                <w:rFonts w:eastAsia="Calibri"/>
                <w:color w:val="auto"/>
              </w:rPr>
              <w:t>Hrs</w:t>
            </w:r>
            <w:proofErr w:type="spellEnd"/>
          </w:p>
        </w:tc>
        <w:tc>
          <w:tcPr>
            <w:tcW w:w="620" w:type="pct"/>
            <w:shd w:val="clear" w:color="auto" w:fill="auto"/>
          </w:tcPr>
          <w:p w14:paraId="223DACF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33216B1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2416A97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146F74E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12E55AE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Internet or Intranet Connectivity</w:t>
            </w:r>
          </w:p>
          <w:p w14:paraId="03DD093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51B8414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392" w:type="pct"/>
            <w:shd w:val="clear" w:color="auto" w:fill="auto"/>
          </w:tcPr>
          <w:p w14:paraId="24AD0BA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7832BB2A" w14:textId="77777777" w:rsidTr="00B52903">
        <w:trPr>
          <w:trHeight w:val="350"/>
        </w:trPr>
        <w:tc>
          <w:tcPr>
            <w:tcW w:w="710" w:type="pct"/>
            <w:shd w:val="clear" w:color="auto" w:fill="auto"/>
          </w:tcPr>
          <w:p w14:paraId="504355F0" w14:textId="77777777" w:rsidR="008C6072" w:rsidRPr="007441CC" w:rsidRDefault="008C6072" w:rsidP="00594206">
            <w:pPr>
              <w:pStyle w:val="ListParagraph"/>
              <w:numPr>
                <w:ilvl w:val="0"/>
                <w:numId w:val="55"/>
              </w:numPr>
              <w:spacing w:after="0" w:line="360" w:lineRule="auto"/>
              <w:ind w:left="404"/>
              <w:jc w:val="left"/>
              <w:rPr>
                <w:rFonts w:eastAsia="Calibri"/>
                <w:color w:val="auto"/>
              </w:rPr>
            </w:pPr>
            <w:r w:rsidRPr="007441CC">
              <w:rPr>
                <w:color w:val="auto"/>
              </w:rPr>
              <w:lastRenderedPageBreak/>
              <w:t>Update /upgrade system software</w:t>
            </w:r>
          </w:p>
        </w:tc>
        <w:tc>
          <w:tcPr>
            <w:tcW w:w="1359" w:type="pct"/>
            <w:shd w:val="clear" w:color="auto" w:fill="auto"/>
          </w:tcPr>
          <w:p w14:paraId="4244A836"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EF5F928" w14:textId="77777777" w:rsidR="008C6072" w:rsidRPr="007441CC" w:rsidRDefault="008C6072" w:rsidP="00594206">
            <w:pPr>
              <w:pStyle w:val="ListParagraph"/>
              <w:keepNext/>
              <w:keepLines/>
              <w:numPr>
                <w:ilvl w:val="0"/>
                <w:numId w:val="53"/>
              </w:numPr>
              <w:spacing w:after="0" w:line="360" w:lineRule="auto"/>
              <w:jc w:val="left"/>
              <w:rPr>
                <w:color w:val="auto"/>
              </w:rPr>
            </w:pPr>
            <w:r w:rsidRPr="007441CC">
              <w:rPr>
                <w:color w:val="auto"/>
              </w:rPr>
              <w:t>Schedule operating system update</w:t>
            </w:r>
          </w:p>
          <w:p w14:paraId="1D644FB2" w14:textId="77777777" w:rsidR="008C6072" w:rsidRPr="007441CC" w:rsidRDefault="008C6072" w:rsidP="00594206">
            <w:pPr>
              <w:pStyle w:val="ListParagraph"/>
              <w:keepNext/>
              <w:keepLines/>
              <w:numPr>
                <w:ilvl w:val="0"/>
                <w:numId w:val="53"/>
              </w:numPr>
              <w:spacing w:after="0" w:line="360" w:lineRule="auto"/>
              <w:jc w:val="left"/>
              <w:rPr>
                <w:color w:val="auto"/>
              </w:rPr>
            </w:pPr>
            <w:r w:rsidRPr="007441CC">
              <w:rPr>
                <w:color w:val="auto"/>
              </w:rPr>
              <w:t xml:space="preserve">Run operating system update using internet </w:t>
            </w:r>
          </w:p>
          <w:p w14:paraId="2C52232D" w14:textId="77777777" w:rsidR="008C6072" w:rsidRPr="007441CC" w:rsidRDefault="008C6072" w:rsidP="00594206">
            <w:pPr>
              <w:pStyle w:val="ListParagraph"/>
              <w:numPr>
                <w:ilvl w:val="0"/>
                <w:numId w:val="53"/>
              </w:numPr>
              <w:spacing w:after="0" w:line="360" w:lineRule="auto"/>
              <w:rPr>
                <w:rFonts w:eastAsia="Calibri"/>
                <w:color w:val="auto"/>
              </w:rPr>
            </w:pPr>
            <w:r w:rsidRPr="007441CC">
              <w:rPr>
                <w:color w:val="auto"/>
              </w:rPr>
              <w:t>Download and run windows/application patches</w:t>
            </w:r>
          </w:p>
        </w:tc>
        <w:tc>
          <w:tcPr>
            <w:tcW w:w="1352" w:type="pct"/>
            <w:shd w:val="clear" w:color="auto" w:fill="auto"/>
          </w:tcPr>
          <w:p w14:paraId="661C4212"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 xml:space="preserve">Define different types of operating system </w:t>
            </w:r>
          </w:p>
          <w:p w14:paraId="651FACBD"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Describe the OS Installation process</w:t>
            </w:r>
          </w:p>
          <w:p w14:paraId="0B32C6B3"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Demonstrate how to apply Operating system updates/patches</w:t>
            </w:r>
          </w:p>
          <w:p w14:paraId="35FD740E" w14:textId="77777777" w:rsidR="008C6072" w:rsidRPr="007441CC" w:rsidRDefault="008C6072" w:rsidP="00B52903">
            <w:pPr>
              <w:spacing w:after="0" w:line="360" w:lineRule="auto"/>
              <w:rPr>
                <w:rFonts w:eastAsia="Calibri"/>
                <w:color w:val="auto"/>
              </w:rPr>
            </w:pPr>
            <w:r w:rsidRPr="007441CC">
              <w:rPr>
                <w:rFonts w:eastAsia="Calibri"/>
                <w:b/>
                <w:bCs/>
                <w:color w:val="auto"/>
              </w:rPr>
              <w:t xml:space="preserve">      Practical Activity</w:t>
            </w:r>
          </w:p>
          <w:p w14:paraId="575A0B4F" w14:textId="77777777" w:rsidR="008C6072" w:rsidRPr="007441CC" w:rsidRDefault="008C6072" w:rsidP="00594206">
            <w:pPr>
              <w:pStyle w:val="ListParagraph"/>
              <w:numPr>
                <w:ilvl w:val="0"/>
                <w:numId w:val="53"/>
              </w:numPr>
              <w:spacing w:after="0" w:line="360" w:lineRule="auto"/>
              <w:jc w:val="left"/>
              <w:rPr>
                <w:rFonts w:eastAsia="Calibri"/>
                <w:color w:val="auto"/>
              </w:rPr>
            </w:pPr>
            <w:r w:rsidRPr="007441CC">
              <w:rPr>
                <w:color w:val="auto"/>
              </w:rPr>
              <w:t>Perform Update /upgrade of system software</w:t>
            </w:r>
          </w:p>
        </w:tc>
        <w:tc>
          <w:tcPr>
            <w:tcW w:w="568" w:type="pct"/>
            <w:shd w:val="clear" w:color="auto" w:fill="auto"/>
          </w:tcPr>
          <w:p w14:paraId="3470C7D1" w14:textId="77777777" w:rsidR="008C6072" w:rsidRPr="007441CC" w:rsidRDefault="008C6072" w:rsidP="00B52903">
            <w:pPr>
              <w:spacing w:after="0" w:line="360" w:lineRule="auto"/>
              <w:rPr>
                <w:rFonts w:eastAsia="Calibri"/>
                <w:color w:val="auto"/>
              </w:rPr>
            </w:pPr>
            <w:r w:rsidRPr="007441CC">
              <w:rPr>
                <w:rFonts w:eastAsia="Calibri"/>
                <w:color w:val="auto"/>
              </w:rPr>
              <w:t>Theory-2.5Hrs</w:t>
            </w:r>
          </w:p>
          <w:p w14:paraId="65AE68E7" w14:textId="77777777" w:rsidR="008C6072" w:rsidRPr="007441CC" w:rsidRDefault="008C6072" w:rsidP="00B52903">
            <w:pPr>
              <w:spacing w:after="0" w:line="360" w:lineRule="auto"/>
              <w:rPr>
                <w:rFonts w:eastAsia="Calibri"/>
                <w:color w:val="auto"/>
              </w:rPr>
            </w:pPr>
            <w:r w:rsidRPr="007441CC">
              <w:rPr>
                <w:rFonts w:eastAsia="Calibri"/>
                <w:color w:val="auto"/>
              </w:rPr>
              <w:t>Practice-7Hrs</w:t>
            </w:r>
          </w:p>
          <w:p w14:paraId="6EFB46C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Total- 9.5 </w:t>
            </w:r>
            <w:proofErr w:type="spellStart"/>
            <w:r w:rsidRPr="007441CC">
              <w:rPr>
                <w:rFonts w:eastAsia="Calibri"/>
                <w:color w:val="auto"/>
              </w:rPr>
              <w:t>Hrs</w:t>
            </w:r>
            <w:proofErr w:type="spellEnd"/>
          </w:p>
        </w:tc>
        <w:tc>
          <w:tcPr>
            <w:tcW w:w="620" w:type="pct"/>
            <w:shd w:val="clear" w:color="auto" w:fill="auto"/>
          </w:tcPr>
          <w:p w14:paraId="38D7FAF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50C4B7E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25D07D7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4A697EC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4C3104D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Internet or Intranet Connectivity</w:t>
            </w:r>
          </w:p>
          <w:p w14:paraId="0F9270B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7FFAC51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392" w:type="pct"/>
            <w:shd w:val="clear" w:color="auto" w:fill="auto"/>
          </w:tcPr>
          <w:p w14:paraId="5267EE6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37000BC9" w14:textId="77777777" w:rsidTr="00B52903">
        <w:trPr>
          <w:trHeight w:val="1610"/>
        </w:trPr>
        <w:tc>
          <w:tcPr>
            <w:tcW w:w="710" w:type="pct"/>
          </w:tcPr>
          <w:p w14:paraId="4D4325DB" w14:textId="77777777" w:rsidR="008C6072" w:rsidRPr="007441CC" w:rsidRDefault="008C6072" w:rsidP="00594206">
            <w:pPr>
              <w:pStyle w:val="ListParagraph"/>
              <w:numPr>
                <w:ilvl w:val="0"/>
                <w:numId w:val="55"/>
              </w:numPr>
              <w:spacing w:after="0" w:line="360" w:lineRule="auto"/>
              <w:ind w:left="314"/>
              <w:jc w:val="left"/>
              <w:rPr>
                <w:rFonts w:eastAsia="Calibri"/>
                <w:color w:val="auto"/>
              </w:rPr>
            </w:pPr>
            <w:r w:rsidRPr="007441CC">
              <w:rPr>
                <w:color w:val="auto"/>
              </w:rPr>
              <w:lastRenderedPageBreak/>
              <w:t>Perform  tasks using operating system</w:t>
            </w:r>
          </w:p>
        </w:tc>
        <w:tc>
          <w:tcPr>
            <w:tcW w:w="1359" w:type="pct"/>
          </w:tcPr>
          <w:p w14:paraId="2410161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182CD198"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Create folders/directories</w:t>
            </w:r>
          </w:p>
          <w:p w14:paraId="0A716826"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Open folders/directories and view files in desired format</w:t>
            </w:r>
          </w:p>
          <w:p w14:paraId="3BB5288F"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Copy files, folder/ directories to different location (Hard drive, external storage, cloud)</w:t>
            </w:r>
          </w:p>
          <w:p w14:paraId="2FE1DCFA"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 xml:space="preserve">Move files, folder/ directories to different </w:t>
            </w:r>
            <w:r w:rsidRPr="007441CC">
              <w:rPr>
                <w:color w:val="auto"/>
              </w:rPr>
              <w:lastRenderedPageBreak/>
              <w:t>location (Hard drive, external storage, cloud)</w:t>
            </w:r>
          </w:p>
          <w:p w14:paraId="06E7334C"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Rename files and directories/folder</w:t>
            </w:r>
          </w:p>
          <w:p w14:paraId="6EA7A13B"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 xml:space="preserve">Search files / folder/directories against various search criterion (File name, date, text </w:t>
            </w:r>
            <w:proofErr w:type="spellStart"/>
            <w:r w:rsidRPr="007441CC">
              <w:rPr>
                <w:color w:val="auto"/>
              </w:rPr>
              <w:t>etc</w:t>
            </w:r>
            <w:proofErr w:type="spellEnd"/>
            <w:r w:rsidRPr="007441CC">
              <w:rPr>
                <w:color w:val="auto"/>
              </w:rPr>
              <w:t xml:space="preserve">) </w:t>
            </w:r>
          </w:p>
          <w:p w14:paraId="2FE13E3C"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Explore task Manager to view running process/tasks</w:t>
            </w:r>
          </w:p>
          <w:p w14:paraId="6F1D498D" w14:textId="77777777" w:rsidR="008C6072" w:rsidRPr="007441CC" w:rsidRDefault="008C6072" w:rsidP="00594206">
            <w:pPr>
              <w:pStyle w:val="ListParagraph"/>
              <w:numPr>
                <w:ilvl w:val="0"/>
                <w:numId w:val="56"/>
              </w:numPr>
              <w:spacing w:after="0" w:line="360" w:lineRule="auto"/>
              <w:rPr>
                <w:rFonts w:eastAsia="Calibri"/>
                <w:color w:val="auto"/>
              </w:rPr>
            </w:pPr>
            <w:r w:rsidRPr="007441CC">
              <w:rPr>
                <w:color w:val="auto"/>
              </w:rPr>
              <w:t>Configure desktop settings</w:t>
            </w:r>
          </w:p>
        </w:tc>
        <w:tc>
          <w:tcPr>
            <w:tcW w:w="1352" w:type="pct"/>
          </w:tcPr>
          <w:p w14:paraId="519BAA8C"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lastRenderedPageBreak/>
              <w:t xml:space="preserve">Define different types of operating system </w:t>
            </w:r>
          </w:p>
          <w:p w14:paraId="5BEA8E4E"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Describe the OS Installation process</w:t>
            </w:r>
          </w:p>
          <w:p w14:paraId="5062312F"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Demonstrate how to apply Operating system updates/patches</w:t>
            </w:r>
          </w:p>
          <w:p w14:paraId="6205B2A9" w14:textId="77777777" w:rsidR="008C6072" w:rsidRPr="007441CC" w:rsidRDefault="008C6072" w:rsidP="00B52903">
            <w:pPr>
              <w:spacing w:after="0" w:line="360" w:lineRule="auto"/>
              <w:rPr>
                <w:rFonts w:eastAsia="Calibri"/>
                <w:b/>
                <w:bCs/>
                <w:color w:val="auto"/>
              </w:rPr>
            </w:pPr>
          </w:p>
          <w:p w14:paraId="0FA3EE64"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1EFD2282" w14:textId="77777777" w:rsidR="008C6072" w:rsidRPr="007441CC" w:rsidRDefault="008C6072" w:rsidP="00594206">
            <w:pPr>
              <w:pStyle w:val="ListParagraph"/>
              <w:numPr>
                <w:ilvl w:val="0"/>
                <w:numId w:val="56"/>
              </w:numPr>
              <w:spacing w:after="0" w:line="360" w:lineRule="auto"/>
              <w:jc w:val="left"/>
              <w:rPr>
                <w:rFonts w:eastAsia="Calibri"/>
                <w:color w:val="auto"/>
              </w:rPr>
            </w:pPr>
            <w:r w:rsidRPr="007441CC">
              <w:rPr>
                <w:color w:val="auto"/>
              </w:rPr>
              <w:t>Perform  tasks using operating system</w:t>
            </w:r>
          </w:p>
        </w:tc>
        <w:tc>
          <w:tcPr>
            <w:tcW w:w="568" w:type="pct"/>
          </w:tcPr>
          <w:p w14:paraId="7021A732" w14:textId="77777777" w:rsidR="008C6072" w:rsidRPr="007441CC" w:rsidRDefault="008C6072" w:rsidP="00B52903">
            <w:pPr>
              <w:spacing w:after="0" w:line="360" w:lineRule="auto"/>
              <w:rPr>
                <w:rFonts w:eastAsia="Calibri"/>
                <w:color w:val="auto"/>
              </w:rPr>
            </w:pPr>
            <w:r w:rsidRPr="007441CC">
              <w:rPr>
                <w:rFonts w:eastAsia="Calibri"/>
                <w:color w:val="auto"/>
              </w:rPr>
              <w:t>Theory-3Hrs</w:t>
            </w:r>
          </w:p>
          <w:p w14:paraId="56181E6D" w14:textId="77777777" w:rsidR="008C6072" w:rsidRPr="007441CC" w:rsidRDefault="008C6072" w:rsidP="00B52903">
            <w:pPr>
              <w:spacing w:after="0" w:line="360" w:lineRule="auto"/>
              <w:rPr>
                <w:rFonts w:eastAsia="Calibri"/>
                <w:color w:val="auto"/>
              </w:rPr>
            </w:pPr>
            <w:r w:rsidRPr="007441CC">
              <w:rPr>
                <w:rFonts w:eastAsia="Calibri"/>
                <w:color w:val="auto"/>
              </w:rPr>
              <w:t>Practice-8Hrs</w:t>
            </w:r>
          </w:p>
          <w:p w14:paraId="76541FC6" w14:textId="77777777" w:rsidR="008C6072" w:rsidRPr="007441CC" w:rsidRDefault="008C6072" w:rsidP="00B52903">
            <w:pPr>
              <w:spacing w:after="0" w:line="360" w:lineRule="auto"/>
              <w:rPr>
                <w:rFonts w:eastAsia="Calibri"/>
                <w:color w:val="auto"/>
              </w:rPr>
            </w:pPr>
            <w:r w:rsidRPr="007441CC">
              <w:rPr>
                <w:rFonts w:eastAsia="Calibri"/>
                <w:color w:val="auto"/>
              </w:rPr>
              <w:t>Total- 11Hrs</w:t>
            </w:r>
          </w:p>
        </w:tc>
        <w:tc>
          <w:tcPr>
            <w:tcW w:w="620" w:type="pct"/>
          </w:tcPr>
          <w:p w14:paraId="1453E98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723226B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090462C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084DF83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3237DE8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Intranet Connectivity</w:t>
            </w:r>
          </w:p>
          <w:p w14:paraId="2460894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267F576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Operating System (Windows, Linux)</w:t>
            </w:r>
          </w:p>
        </w:tc>
        <w:tc>
          <w:tcPr>
            <w:tcW w:w="392" w:type="pct"/>
          </w:tcPr>
          <w:p w14:paraId="7E484EB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bl>
    <w:p w14:paraId="17D0E115" w14:textId="77777777" w:rsidR="00B52903" w:rsidRPr="007441CC" w:rsidRDefault="00B52903">
      <w:pPr>
        <w:spacing w:after="200" w:line="276" w:lineRule="auto"/>
        <w:ind w:left="0" w:firstLine="0"/>
        <w:jc w:val="left"/>
        <w:rPr>
          <w:color w:val="auto"/>
          <w:sz w:val="24"/>
          <w:szCs w:val="24"/>
        </w:rPr>
      </w:pPr>
    </w:p>
    <w:p w14:paraId="4357ABE9" w14:textId="77777777" w:rsidR="00B52903" w:rsidRPr="007441CC" w:rsidRDefault="008E5C10" w:rsidP="00B52903">
      <w:pPr>
        <w:pStyle w:val="Heading2"/>
        <w:rPr>
          <w:color w:val="auto"/>
        </w:rPr>
      </w:pPr>
      <w:bookmarkStart w:id="17" w:name="_Toc110114393"/>
      <w:r w:rsidRPr="007441CC">
        <w:rPr>
          <w:iCs/>
          <w:color w:val="auto"/>
        </w:rPr>
        <w:lastRenderedPageBreak/>
        <w:t>Module</w:t>
      </w:r>
      <w:r w:rsidRPr="007441CC">
        <w:rPr>
          <w:color w:val="auto"/>
        </w:rPr>
        <w:t xml:space="preserve"> </w:t>
      </w:r>
      <w:r w:rsidR="008C6072" w:rsidRPr="007441CC">
        <w:rPr>
          <w:color w:val="auto"/>
        </w:rPr>
        <w:t>1021CS-02.</w:t>
      </w:r>
      <w:r w:rsidR="008C6072" w:rsidRPr="007441CC">
        <w:rPr>
          <w:color w:val="auto"/>
        </w:rPr>
        <w:tab/>
        <w:t>Install / Use Application Software</w:t>
      </w:r>
      <w:bookmarkEnd w:id="17"/>
    </w:p>
    <w:p w14:paraId="156AD5D9" w14:textId="77777777" w:rsidR="008C6072" w:rsidRPr="007441CC" w:rsidRDefault="008C6072" w:rsidP="00B52903">
      <w:pPr>
        <w:spacing w:line="360" w:lineRule="auto"/>
        <w:ind w:left="0" w:firstLine="0"/>
        <w:rPr>
          <w:color w:val="auto"/>
          <w:lang w:val="en-GB"/>
        </w:rPr>
      </w:pPr>
      <w:r w:rsidRPr="007441CC">
        <w:rPr>
          <w:b/>
          <w:bCs/>
          <w:color w:val="auto"/>
        </w:rPr>
        <w:t xml:space="preserve">Objective: </w:t>
      </w:r>
      <w:r w:rsidRPr="007441CC">
        <w:rPr>
          <w:color w:val="auto"/>
        </w:rPr>
        <w:t>After this competency standard candidate will be able to install, configure and upgrade application software on computers</w:t>
      </w:r>
      <w:r w:rsidRPr="007441CC">
        <w:rPr>
          <w:color w:val="auto"/>
          <w:lang w:val="en-GB"/>
        </w:rPr>
        <w:t>.</w:t>
      </w:r>
    </w:p>
    <w:p w14:paraId="3E9AB542"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30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05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25 Hours                 Credit Hour</w:t>
      </w:r>
      <w:proofErr w:type="gramStart"/>
      <w:r w:rsidRPr="007441CC">
        <w:rPr>
          <w:rFonts w:eastAsia="Calibri"/>
          <w:b/>
          <w:bCs/>
          <w:color w:val="auto"/>
        </w:rPr>
        <w:t>:2.5</w:t>
      </w:r>
      <w:proofErr w:type="gramEnd"/>
    </w:p>
    <w:tbl>
      <w:tblPr>
        <w:tblpPr w:leftFromText="180" w:rightFromText="180" w:vertAnchor="text" w:tblpX="53"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70"/>
        <w:gridCol w:w="3191"/>
        <w:gridCol w:w="3178"/>
        <w:gridCol w:w="1407"/>
        <w:gridCol w:w="2480"/>
        <w:gridCol w:w="1468"/>
      </w:tblGrid>
      <w:tr w:rsidR="007441CC" w:rsidRPr="007441CC" w14:paraId="72880593" w14:textId="77777777" w:rsidTr="00EA4491">
        <w:trPr>
          <w:trHeight w:val="619"/>
        </w:trPr>
        <w:tc>
          <w:tcPr>
            <w:tcW w:w="648" w:type="pct"/>
            <w:shd w:val="clear" w:color="auto" w:fill="E5B8B7"/>
            <w:vAlign w:val="center"/>
          </w:tcPr>
          <w:p w14:paraId="50286D22"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236" w:type="pct"/>
            <w:shd w:val="clear" w:color="auto" w:fill="E5B8B7"/>
            <w:vAlign w:val="center"/>
          </w:tcPr>
          <w:p w14:paraId="39EF881F"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231" w:type="pct"/>
            <w:shd w:val="clear" w:color="auto" w:fill="E5B8B7"/>
            <w:vAlign w:val="center"/>
          </w:tcPr>
          <w:p w14:paraId="3545CDC7"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446" w:type="pct"/>
            <w:shd w:val="clear" w:color="auto" w:fill="E5B8B7"/>
            <w:vAlign w:val="center"/>
          </w:tcPr>
          <w:p w14:paraId="51F40DD4"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980" w:type="pct"/>
            <w:shd w:val="clear" w:color="auto" w:fill="E5B8B7"/>
          </w:tcPr>
          <w:p w14:paraId="1AC3633F"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Materials</w:t>
            </w:r>
          </w:p>
          <w:p w14:paraId="54C32A92"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Required</w:t>
            </w:r>
          </w:p>
        </w:tc>
        <w:tc>
          <w:tcPr>
            <w:tcW w:w="458" w:type="pct"/>
            <w:shd w:val="clear" w:color="auto" w:fill="E5B8B7"/>
          </w:tcPr>
          <w:p w14:paraId="5E451634"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w:t>
            </w:r>
          </w:p>
          <w:p w14:paraId="1B71A9B3"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Place</w:t>
            </w:r>
          </w:p>
        </w:tc>
      </w:tr>
      <w:tr w:rsidR="007441CC" w:rsidRPr="007441CC" w14:paraId="3BF7AD5B" w14:textId="77777777" w:rsidTr="00EA4491">
        <w:trPr>
          <w:trHeight w:val="660"/>
        </w:trPr>
        <w:tc>
          <w:tcPr>
            <w:tcW w:w="648" w:type="pct"/>
            <w:shd w:val="clear" w:color="auto" w:fill="auto"/>
          </w:tcPr>
          <w:p w14:paraId="674AD887" w14:textId="77777777" w:rsidR="008C6072" w:rsidRPr="007441CC" w:rsidRDefault="008C6072" w:rsidP="00594206">
            <w:pPr>
              <w:pStyle w:val="ListParagraph"/>
              <w:numPr>
                <w:ilvl w:val="0"/>
                <w:numId w:val="57"/>
              </w:numPr>
              <w:spacing w:after="0" w:line="360" w:lineRule="auto"/>
              <w:jc w:val="left"/>
              <w:rPr>
                <w:rFonts w:eastAsia="Calibri"/>
                <w:color w:val="auto"/>
              </w:rPr>
            </w:pPr>
            <w:r w:rsidRPr="007441CC">
              <w:rPr>
                <w:color w:val="auto"/>
              </w:rPr>
              <w:lastRenderedPageBreak/>
              <w:t>Install application Software</w:t>
            </w:r>
          </w:p>
        </w:tc>
        <w:tc>
          <w:tcPr>
            <w:tcW w:w="1236" w:type="pct"/>
            <w:shd w:val="clear" w:color="auto" w:fill="auto"/>
          </w:tcPr>
          <w:p w14:paraId="3D61A443"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65E7636C"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Install application software in the PC/computers by following instructional manual.</w:t>
            </w:r>
          </w:p>
          <w:p w14:paraId="78DE1234"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t>Trouble Shoot installation errors</w:t>
            </w:r>
          </w:p>
        </w:tc>
        <w:tc>
          <w:tcPr>
            <w:tcW w:w="1231" w:type="pct"/>
            <w:shd w:val="clear" w:color="auto" w:fill="auto"/>
          </w:tcPr>
          <w:p w14:paraId="7A6D4B46"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Differentiate between system software and application software.</w:t>
            </w:r>
          </w:p>
          <w:p w14:paraId="4DEDBC55"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Describe Installation process of application software</w:t>
            </w:r>
          </w:p>
          <w:p w14:paraId="345EE51E"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 xml:space="preserve">Define the benefits of software </w:t>
            </w:r>
            <w:proofErr w:type="spellStart"/>
            <w:r w:rsidRPr="007441CC">
              <w:rPr>
                <w:bCs/>
                <w:iCs/>
                <w:color w:val="auto"/>
              </w:rPr>
              <w:t>upgradation</w:t>
            </w:r>
            <w:proofErr w:type="spellEnd"/>
          </w:p>
          <w:p w14:paraId="37887A61" w14:textId="77777777" w:rsidR="008C6072" w:rsidRPr="007441CC" w:rsidRDefault="008C6072" w:rsidP="00B52903">
            <w:pPr>
              <w:spacing w:after="0" w:line="360" w:lineRule="auto"/>
              <w:ind w:left="23"/>
              <w:rPr>
                <w:rFonts w:eastAsia="Calibri"/>
                <w:b/>
                <w:bCs/>
                <w:color w:val="auto"/>
              </w:rPr>
            </w:pPr>
            <w:r w:rsidRPr="007441CC">
              <w:rPr>
                <w:rFonts w:eastAsia="Calibri"/>
                <w:b/>
                <w:bCs/>
                <w:color w:val="auto"/>
              </w:rPr>
              <w:t>Practical Activity</w:t>
            </w:r>
          </w:p>
          <w:p w14:paraId="09CBA3D9"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t>Perform Installation of application Software</w:t>
            </w:r>
          </w:p>
        </w:tc>
        <w:tc>
          <w:tcPr>
            <w:tcW w:w="446" w:type="pct"/>
            <w:shd w:val="clear" w:color="auto" w:fill="auto"/>
          </w:tcPr>
          <w:p w14:paraId="64596FAE" w14:textId="77777777" w:rsidR="008C6072" w:rsidRPr="007441CC" w:rsidRDefault="008C6072" w:rsidP="00B52903">
            <w:pPr>
              <w:spacing w:after="0" w:line="360" w:lineRule="auto"/>
              <w:rPr>
                <w:rFonts w:eastAsia="Calibri"/>
                <w:color w:val="auto"/>
              </w:rPr>
            </w:pPr>
            <w:r w:rsidRPr="007441CC">
              <w:rPr>
                <w:rFonts w:eastAsia="Calibri"/>
                <w:color w:val="auto"/>
              </w:rPr>
              <w:t>Theory-1Hrs</w:t>
            </w:r>
          </w:p>
          <w:p w14:paraId="561E5AB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Practice-5 </w:t>
            </w:r>
            <w:proofErr w:type="spellStart"/>
            <w:r w:rsidRPr="007441CC">
              <w:rPr>
                <w:rFonts w:eastAsia="Calibri"/>
                <w:color w:val="auto"/>
              </w:rPr>
              <w:t>Hrs</w:t>
            </w:r>
            <w:proofErr w:type="spellEnd"/>
          </w:p>
          <w:p w14:paraId="658B565A" w14:textId="77777777" w:rsidR="008C6072" w:rsidRPr="007441CC" w:rsidRDefault="008C6072" w:rsidP="00B52903">
            <w:pPr>
              <w:spacing w:after="0" w:line="360" w:lineRule="auto"/>
              <w:rPr>
                <w:rFonts w:eastAsia="Calibri"/>
                <w:color w:val="auto"/>
              </w:rPr>
            </w:pPr>
            <w:r w:rsidRPr="007441CC">
              <w:rPr>
                <w:rFonts w:eastAsia="Calibri"/>
                <w:color w:val="auto"/>
              </w:rPr>
              <w:t>Total- 6Hrs</w:t>
            </w:r>
          </w:p>
        </w:tc>
        <w:tc>
          <w:tcPr>
            <w:tcW w:w="980" w:type="pct"/>
            <w:shd w:val="clear" w:color="auto" w:fill="auto"/>
          </w:tcPr>
          <w:p w14:paraId="2D7CB12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Professional Office Suite (MS Office)/ Compatible office suite as per Operating System</w:t>
            </w:r>
          </w:p>
          <w:p w14:paraId="23A52C0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p w14:paraId="129753A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5271D7B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746E108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3D7BEA1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55D094A0" w14:textId="77777777" w:rsidR="008C6072" w:rsidRPr="007441CC" w:rsidRDefault="008C6072" w:rsidP="00594206">
            <w:pPr>
              <w:pStyle w:val="ListParagraph"/>
              <w:numPr>
                <w:ilvl w:val="0"/>
                <w:numId w:val="237"/>
              </w:numPr>
              <w:spacing w:line="360" w:lineRule="auto"/>
              <w:jc w:val="left"/>
              <w:rPr>
                <w:color w:val="auto"/>
              </w:rPr>
            </w:pPr>
          </w:p>
        </w:tc>
        <w:tc>
          <w:tcPr>
            <w:tcW w:w="458" w:type="pct"/>
            <w:shd w:val="clear" w:color="auto" w:fill="auto"/>
          </w:tcPr>
          <w:p w14:paraId="3DE2AC4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Computer Lab  </w:t>
            </w:r>
          </w:p>
        </w:tc>
      </w:tr>
      <w:tr w:rsidR="007441CC" w:rsidRPr="007441CC" w14:paraId="0319D54C" w14:textId="77777777" w:rsidTr="00EA4491">
        <w:trPr>
          <w:trHeight w:val="350"/>
        </w:trPr>
        <w:tc>
          <w:tcPr>
            <w:tcW w:w="648" w:type="pct"/>
            <w:shd w:val="clear" w:color="auto" w:fill="auto"/>
          </w:tcPr>
          <w:p w14:paraId="27C2512E" w14:textId="77777777" w:rsidR="008C6072" w:rsidRPr="007441CC" w:rsidRDefault="008C6072" w:rsidP="00594206">
            <w:pPr>
              <w:pStyle w:val="ListParagraph"/>
              <w:numPr>
                <w:ilvl w:val="0"/>
                <w:numId w:val="57"/>
              </w:numPr>
              <w:spacing w:after="0" w:line="360" w:lineRule="auto"/>
              <w:ind w:left="404"/>
              <w:jc w:val="left"/>
              <w:rPr>
                <w:rFonts w:eastAsia="Calibri"/>
                <w:color w:val="auto"/>
              </w:rPr>
            </w:pPr>
            <w:r w:rsidRPr="007441CC">
              <w:rPr>
                <w:color w:val="auto"/>
              </w:rPr>
              <w:lastRenderedPageBreak/>
              <w:t>Update /upgrade  application Software</w:t>
            </w:r>
          </w:p>
        </w:tc>
        <w:tc>
          <w:tcPr>
            <w:tcW w:w="1236" w:type="pct"/>
            <w:shd w:val="clear" w:color="auto" w:fill="auto"/>
          </w:tcPr>
          <w:p w14:paraId="64B1125F"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781ABD58"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Check for the update</w:t>
            </w:r>
          </w:p>
          <w:p w14:paraId="34DEDC52" w14:textId="77777777" w:rsidR="008C6072" w:rsidRPr="007441CC" w:rsidRDefault="008C6072" w:rsidP="00594206">
            <w:pPr>
              <w:pStyle w:val="ListParagraph"/>
              <w:numPr>
                <w:ilvl w:val="0"/>
                <w:numId w:val="53"/>
              </w:numPr>
              <w:spacing w:after="0" w:line="360" w:lineRule="auto"/>
              <w:rPr>
                <w:rFonts w:eastAsia="Calibri"/>
                <w:color w:val="auto"/>
              </w:rPr>
            </w:pPr>
            <w:r w:rsidRPr="007441CC">
              <w:rPr>
                <w:color w:val="auto"/>
              </w:rPr>
              <w:t>Update/upgrade application software</w:t>
            </w:r>
          </w:p>
        </w:tc>
        <w:tc>
          <w:tcPr>
            <w:tcW w:w="1231" w:type="pct"/>
            <w:shd w:val="clear" w:color="auto" w:fill="auto"/>
          </w:tcPr>
          <w:p w14:paraId="64B6F94C"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Differentiate between system software and application software.</w:t>
            </w:r>
          </w:p>
          <w:p w14:paraId="5A86CBB3"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Describe Installation process of application software</w:t>
            </w:r>
          </w:p>
          <w:p w14:paraId="00416BDF"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 xml:space="preserve">Define the benefits of software </w:t>
            </w:r>
            <w:proofErr w:type="spellStart"/>
            <w:r w:rsidRPr="007441CC">
              <w:rPr>
                <w:bCs/>
                <w:iCs/>
                <w:color w:val="auto"/>
              </w:rPr>
              <w:t>upgradation</w:t>
            </w:r>
            <w:proofErr w:type="spellEnd"/>
          </w:p>
          <w:p w14:paraId="68D3F551" w14:textId="77777777" w:rsidR="008C6072" w:rsidRPr="007441CC" w:rsidRDefault="008C6072" w:rsidP="00B52903">
            <w:pPr>
              <w:spacing w:after="0" w:line="360" w:lineRule="auto"/>
              <w:ind w:left="383"/>
              <w:rPr>
                <w:rFonts w:eastAsia="Calibri"/>
                <w:color w:val="auto"/>
              </w:rPr>
            </w:pPr>
          </w:p>
          <w:p w14:paraId="2677242F" w14:textId="77777777" w:rsidR="008C6072" w:rsidRPr="007441CC" w:rsidRDefault="008C6072" w:rsidP="00B52903">
            <w:pPr>
              <w:spacing w:after="0" w:line="360" w:lineRule="auto"/>
              <w:rPr>
                <w:rFonts w:eastAsia="Calibri"/>
                <w:color w:val="auto"/>
              </w:rPr>
            </w:pPr>
            <w:r w:rsidRPr="007441CC">
              <w:rPr>
                <w:rFonts w:eastAsia="Calibri"/>
                <w:b/>
                <w:bCs/>
                <w:color w:val="auto"/>
              </w:rPr>
              <w:t xml:space="preserve">      Practical Activity</w:t>
            </w:r>
          </w:p>
          <w:p w14:paraId="43B3D553" w14:textId="77777777" w:rsidR="008C6072" w:rsidRPr="007441CC" w:rsidRDefault="008C6072" w:rsidP="00594206">
            <w:pPr>
              <w:pStyle w:val="ListParagraph"/>
              <w:numPr>
                <w:ilvl w:val="0"/>
                <w:numId w:val="53"/>
              </w:numPr>
              <w:spacing w:after="0" w:line="360" w:lineRule="auto"/>
              <w:jc w:val="left"/>
              <w:rPr>
                <w:rFonts w:eastAsia="Calibri"/>
                <w:color w:val="auto"/>
              </w:rPr>
            </w:pPr>
            <w:r w:rsidRPr="007441CC">
              <w:rPr>
                <w:color w:val="auto"/>
              </w:rPr>
              <w:t>Perform Update /upgrade  of application Software</w:t>
            </w:r>
          </w:p>
        </w:tc>
        <w:tc>
          <w:tcPr>
            <w:tcW w:w="446" w:type="pct"/>
            <w:shd w:val="clear" w:color="auto" w:fill="auto"/>
          </w:tcPr>
          <w:p w14:paraId="650B981C" w14:textId="77777777" w:rsidR="008C6072" w:rsidRPr="007441CC" w:rsidRDefault="008C6072" w:rsidP="00B52903">
            <w:pPr>
              <w:spacing w:after="0" w:line="360" w:lineRule="auto"/>
              <w:rPr>
                <w:rFonts w:eastAsia="Calibri"/>
                <w:color w:val="auto"/>
              </w:rPr>
            </w:pPr>
            <w:r w:rsidRPr="007441CC">
              <w:rPr>
                <w:rFonts w:eastAsia="Calibri"/>
                <w:color w:val="auto"/>
              </w:rPr>
              <w:t>Theory-1Hrs</w:t>
            </w:r>
          </w:p>
          <w:p w14:paraId="08D7448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Practice-5 </w:t>
            </w:r>
            <w:proofErr w:type="spellStart"/>
            <w:r w:rsidRPr="007441CC">
              <w:rPr>
                <w:rFonts w:eastAsia="Calibri"/>
                <w:color w:val="auto"/>
              </w:rPr>
              <w:t>Hrs</w:t>
            </w:r>
            <w:proofErr w:type="spellEnd"/>
          </w:p>
          <w:p w14:paraId="456D17DB" w14:textId="77777777" w:rsidR="008C6072" w:rsidRPr="007441CC" w:rsidRDefault="008C6072" w:rsidP="00B52903">
            <w:pPr>
              <w:spacing w:after="0" w:line="360" w:lineRule="auto"/>
              <w:rPr>
                <w:rFonts w:eastAsia="Calibri"/>
                <w:color w:val="auto"/>
              </w:rPr>
            </w:pPr>
            <w:r w:rsidRPr="007441CC">
              <w:rPr>
                <w:rFonts w:eastAsia="Calibri"/>
                <w:color w:val="auto"/>
              </w:rPr>
              <w:t>Total- 6Hrs</w:t>
            </w:r>
          </w:p>
        </w:tc>
        <w:tc>
          <w:tcPr>
            <w:tcW w:w="980" w:type="pct"/>
            <w:shd w:val="clear" w:color="auto" w:fill="auto"/>
          </w:tcPr>
          <w:p w14:paraId="05390F7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7913191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6CB5EDB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1A6DF44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07411D7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Intranet Connectivity</w:t>
            </w:r>
          </w:p>
          <w:p w14:paraId="68131CC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4043653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58" w:type="pct"/>
            <w:shd w:val="clear" w:color="auto" w:fill="auto"/>
          </w:tcPr>
          <w:p w14:paraId="748DE86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Computer Lab  </w:t>
            </w:r>
          </w:p>
        </w:tc>
      </w:tr>
      <w:tr w:rsidR="007441CC" w:rsidRPr="007441CC" w14:paraId="3EF898EB" w14:textId="77777777" w:rsidTr="00EA4491">
        <w:trPr>
          <w:trHeight w:val="1610"/>
        </w:trPr>
        <w:tc>
          <w:tcPr>
            <w:tcW w:w="648" w:type="pct"/>
          </w:tcPr>
          <w:p w14:paraId="11186D4C" w14:textId="77777777" w:rsidR="008C6072" w:rsidRPr="007441CC" w:rsidRDefault="008C6072" w:rsidP="00594206">
            <w:pPr>
              <w:pStyle w:val="ListParagraph"/>
              <w:numPr>
                <w:ilvl w:val="0"/>
                <w:numId w:val="57"/>
              </w:numPr>
              <w:spacing w:after="0" w:line="360" w:lineRule="auto"/>
              <w:ind w:left="314"/>
              <w:jc w:val="left"/>
              <w:rPr>
                <w:rFonts w:eastAsia="Calibri"/>
                <w:color w:val="auto"/>
              </w:rPr>
            </w:pPr>
            <w:r w:rsidRPr="007441CC">
              <w:rPr>
                <w:color w:val="auto"/>
              </w:rPr>
              <w:lastRenderedPageBreak/>
              <w:t>Install and upgrade antivirus software</w:t>
            </w:r>
          </w:p>
        </w:tc>
        <w:tc>
          <w:tcPr>
            <w:tcW w:w="1236" w:type="pct"/>
          </w:tcPr>
          <w:p w14:paraId="7125C849"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51819AE5"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Select appropriate antivirus software</w:t>
            </w:r>
          </w:p>
          <w:p w14:paraId="74201F20"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 xml:space="preserve">Install antivirus software </w:t>
            </w:r>
          </w:p>
          <w:p w14:paraId="0F5709F6"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 xml:space="preserve">Update antivirus database/repository </w:t>
            </w:r>
          </w:p>
          <w:p w14:paraId="1925D53F"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Update/upgrade antivirus software.</w:t>
            </w:r>
          </w:p>
          <w:p w14:paraId="5B72922D"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Schedule antivirus software update</w:t>
            </w:r>
          </w:p>
          <w:p w14:paraId="555E9C57" w14:textId="77777777" w:rsidR="008C6072" w:rsidRPr="007441CC" w:rsidRDefault="008C6072" w:rsidP="00594206">
            <w:pPr>
              <w:pStyle w:val="ListParagraph"/>
              <w:keepNext/>
              <w:keepLines/>
              <w:numPr>
                <w:ilvl w:val="0"/>
                <w:numId w:val="56"/>
              </w:numPr>
              <w:spacing w:after="0" w:line="360" w:lineRule="auto"/>
              <w:jc w:val="left"/>
              <w:rPr>
                <w:rFonts w:eastAsia="Calibri"/>
                <w:color w:val="auto"/>
              </w:rPr>
            </w:pPr>
            <w:r w:rsidRPr="007441CC">
              <w:rPr>
                <w:color w:val="auto"/>
              </w:rPr>
              <w:t>Make sure that antivirus software is up-to-date</w:t>
            </w:r>
          </w:p>
        </w:tc>
        <w:tc>
          <w:tcPr>
            <w:tcW w:w="1231" w:type="pct"/>
          </w:tcPr>
          <w:p w14:paraId="29A0A733"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Differentiate between system software and application software.</w:t>
            </w:r>
          </w:p>
          <w:p w14:paraId="133B1118"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Describe Installation process of application software</w:t>
            </w:r>
          </w:p>
          <w:p w14:paraId="5C0B76B8"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 xml:space="preserve">Define the benefits of software </w:t>
            </w:r>
            <w:proofErr w:type="spellStart"/>
            <w:r w:rsidRPr="007441CC">
              <w:rPr>
                <w:bCs/>
                <w:iCs/>
                <w:color w:val="auto"/>
              </w:rPr>
              <w:t>upgradation</w:t>
            </w:r>
            <w:proofErr w:type="spellEnd"/>
          </w:p>
          <w:p w14:paraId="3ED6691B" w14:textId="77777777" w:rsidR="008C6072" w:rsidRPr="007441CC" w:rsidRDefault="008C6072" w:rsidP="00B52903">
            <w:pPr>
              <w:spacing w:after="0" w:line="360" w:lineRule="auto"/>
              <w:rPr>
                <w:rFonts w:eastAsia="Calibri"/>
                <w:b/>
                <w:bCs/>
                <w:color w:val="auto"/>
              </w:rPr>
            </w:pPr>
          </w:p>
          <w:p w14:paraId="428AF8BD"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687552E2" w14:textId="77777777" w:rsidR="008C6072" w:rsidRPr="007441CC" w:rsidRDefault="008C6072" w:rsidP="00594206">
            <w:pPr>
              <w:pStyle w:val="ListParagraph"/>
              <w:numPr>
                <w:ilvl w:val="0"/>
                <w:numId w:val="56"/>
              </w:numPr>
              <w:spacing w:after="0" w:line="360" w:lineRule="auto"/>
              <w:jc w:val="left"/>
              <w:rPr>
                <w:rFonts w:eastAsia="Calibri"/>
                <w:color w:val="auto"/>
              </w:rPr>
            </w:pPr>
            <w:r w:rsidRPr="007441CC">
              <w:rPr>
                <w:color w:val="auto"/>
              </w:rPr>
              <w:t>Perform Installation and upgrade antivirus software</w:t>
            </w:r>
          </w:p>
        </w:tc>
        <w:tc>
          <w:tcPr>
            <w:tcW w:w="446" w:type="pct"/>
          </w:tcPr>
          <w:p w14:paraId="77F99B57" w14:textId="77777777" w:rsidR="008C6072" w:rsidRPr="007441CC" w:rsidRDefault="008C6072" w:rsidP="00B52903">
            <w:pPr>
              <w:spacing w:after="0" w:line="360" w:lineRule="auto"/>
              <w:rPr>
                <w:rFonts w:eastAsia="Calibri"/>
                <w:color w:val="auto"/>
              </w:rPr>
            </w:pPr>
            <w:r w:rsidRPr="007441CC">
              <w:rPr>
                <w:rFonts w:eastAsia="Calibri"/>
                <w:color w:val="auto"/>
              </w:rPr>
              <w:t>Theory-1Hrs</w:t>
            </w:r>
          </w:p>
          <w:p w14:paraId="3DC9406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Practice-5 </w:t>
            </w:r>
            <w:proofErr w:type="spellStart"/>
            <w:r w:rsidRPr="007441CC">
              <w:rPr>
                <w:rFonts w:eastAsia="Calibri"/>
                <w:color w:val="auto"/>
              </w:rPr>
              <w:t>Hrs</w:t>
            </w:r>
            <w:proofErr w:type="spellEnd"/>
          </w:p>
          <w:p w14:paraId="6CB7B91B" w14:textId="77777777" w:rsidR="008C6072" w:rsidRPr="007441CC" w:rsidRDefault="008C6072" w:rsidP="00B52903">
            <w:pPr>
              <w:spacing w:after="0" w:line="360" w:lineRule="auto"/>
              <w:rPr>
                <w:rFonts w:eastAsia="Calibri"/>
                <w:color w:val="auto"/>
              </w:rPr>
            </w:pPr>
            <w:r w:rsidRPr="007441CC">
              <w:rPr>
                <w:rFonts w:eastAsia="Calibri"/>
                <w:color w:val="auto"/>
              </w:rPr>
              <w:t>Total- 6Hrs</w:t>
            </w:r>
          </w:p>
        </w:tc>
        <w:tc>
          <w:tcPr>
            <w:tcW w:w="980" w:type="pct"/>
          </w:tcPr>
          <w:p w14:paraId="5F4521E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Professional Office Suite (MS Office)/ Compatible office suite as per Operating System</w:t>
            </w:r>
          </w:p>
          <w:p w14:paraId="7A32F76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p w14:paraId="104B269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2E14D4A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702F34C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5E07B66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68ECF1E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 xml:space="preserve">Operating System </w:t>
            </w:r>
            <w:r w:rsidRPr="007441CC">
              <w:rPr>
                <w:color w:val="auto"/>
              </w:rPr>
              <w:lastRenderedPageBreak/>
              <w:t>(Windows, Linux)</w:t>
            </w:r>
          </w:p>
        </w:tc>
        <w:tc>
          <w:tcPr>
            <w:tcW w:w="458" w:type="pct"/>
          </w:tcPr>
          <w:p w14:paraId="6509AB2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1EA8A657" w14:textId="77777777" w:rsidTr="00EA4491">
        <w:trPr>
          <w:trHeight w:val="1610"/>
        </w:trPr>
        <w:tc>
          <w:tcPr>
            <w:tcW w:w="648" w:type="pct"/>
          </w:tcPr>
          <w:p w14:paraId="620F325B" w14:textId="77777777" w:rsidR="008C6072" w:rsidRPr="007441CC" w:rsidRDefault="008C6072" w:rsidP="00594206">
            <w:pPr>
              <w:pStyle w:val="ListParagraph"/>
              <w:numPr>
                <w:ilvl w:val="0"/>
                <w:numId w:val="57"/>
              </w:numPr>
              <w:spacing w:after="0" w:line="360" w:lineRule="auto"/>
              <w:ind w:left="314"/>
              <w:jc w:val="left"/>
              <w:rPr>
                <w:color w:val="auto"/>
              </w:rPr>
            </w:pPr>
            <w:r w:rsidRPr="007441CC">
              <w:rPr>
                <w:color w:val="auto"/>
              </w:rPr>
              <w:lastRenderedPageBreak/>
              <w:t>Perform virus scan</w:t>
            </w:r>
          </w:p>
        </w:tc>
        <w:tc>
          <w:tcPr>
            <w:tcW w:w="1236" w:type="pct"/>
          </w:tcPr>
          <w:p w14:paraId="7C0BB5B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6847BD9E" w14:textId="77777777" w:rsidR="008C6072" w:rsidRPr="007441CC" w:rsidRDefault="008C6072" w:rsidP="00594206">
            <w:pPr>
              <w:pStyle w:val="ListParagraph"/>
              <w:keepNext/>
              <w:keepLines/>
              <w:numPr>
                <w:ilvl w:val="0"/>
                <w:numId w:val="58"/>
              </w:numPr>
              <w:spacing w:after="0" w:line="360" w:lineRule="auto"/>
              <w:jc w:val="left"/>
              <w:rPr>
                <w:color w:val="auto"/>
              </w:rPr>
            </w:pPr>
            <w:r w:rsidRPr="007441CC">
              <w:rPr>
                <w:color w:val="auto"/>
              </w:rPr>
              <w:t>Perform complete virus scan on any infected system.</w:t>
            </w:r>
          </w:p>
          <w:p w14:paraId="23424BD0" w14:textId="77777777" w:rsidR="008C6072" w:rsidRPr="007441CC" w:rsidRDefault="008C6072" w:rsidP="00594206">
            <w:pPr>
              <w:pStyle w:val="ListParagraph"/>
              <w:keepNext/>
              <w:keepLines/>
              <w:numPr>
                <w:ilvl w:val="0"/>
                <w:numId w:val="58"/>
              </w:numPr>
              <w:spacing w:after="0" w:line="360" w:lineRule="auto"/>
              <w:jc w:val="left"/>
              <w:rPr>
                <w:color w:val="auto"/>
              </w:rPr>
            </w:pPr>
            <w:r w:rsidRPr="007441CC">
              <w:rPr>
                <w:color w:val="auto"/>
              </w:rPr>
              <w:t>Detect the viruses available on the hard disk.</w:t>
            </w:r>
          </w:p>
          <w:p w14:paraId="4163363E" w14:textId="77777777" w:rsidR="008C6072" w:rsidRPr="007441CC" w:rsidRDefault="008C6072" w:rsidP="00594206">
            <w:pPr>
              <w:pStyle w:val="ListParagraph"/>
              <w:numPr>
                <w:ilvl w:val="0"/>
                <w:numId w:val="58"/>
              </w:numPr>
              <w:spacing w:after="0" w:line="360" w:lineRule="auto"/>
              <w:rPr>
                <w:rFonts w:eastAsia="Calibri"/>
                <w:b/>
                <w:bCs/>
                <w:color w:val="auto"/>
              </w:rPr>
            </w:pPr>
            <w:r w:rsidRPr="007441CC">
              <w:rPr>
                <w:color w:val="auto"/>
              </w:rPr>
              <w:t>Delete / quarantine all the viruses successfully which are detected as a result of scan.</w:t>
            </w:r>
          </w:p>
        </w:tc>
        <w:tc>
          <w:tcPr>
            <w:tcW w:w="1231" w:type="pct"/>
          </w:tcPr>
          <w:p w14:paraId="1624AD89"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Differentiate between system software and application software.</w:t>
            </w:r>
          </w:p>
          <w:p w14:paraId="18221F6A"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Describe Installation process of application software</w:t>
            </w:r>
          </w:p>
          <w:p w14:paraId="701BD349"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 xml:space="preserve">Define the benefits of software </w:t>
            </w:r>
            <w:proofErr w:type="spellStart"/>
            <w:r w:rsidRPr="007441CC">
              <w:rPr>
                <w:bCs/>
                <w:iCs/>
                <w:color w:val="auto"/>
              </w:rPr>
              <w:t>upgradation</w:t>
            </w:r>
            <w:proofErr w:type="spellEnd"/>
          </w:p>
          <w:p w14:paraId="7685970B" w14:textId="77777777" w:rsidR="008C6072" w:rsidRPr="007441CC" w:rsidRDefault="008C6072" w:rsidP="00B52903">
            <w:pPr>
              <w:spacing w:after="0" w:line="360" w:lineRule="auto"/>
              <w:rPr>
                <w:rFonts w:eastAsia="Calibri"/>
                <w:b/>
                <w:bCs/>
                <w:color w:val="auto"/>
              </w:rPr>
            </w:pPr>
          </w:p>
          <w:p w14:paraId="7E008730"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754F48ED" w14:textId="77777777" w:rsidR="008C6072" w:rsidRPr="007441CC" w:rsidRDefault="008C6072" w:rsidP="00594206">
            <w:pPr>
              <w:pStyle w:val="ListParagraph"/>
              <w:numPr>
                <w:ilvl w:val="0"/>
                <w:numId w:val="72"/>
              </w:numPr>
              <w:spacing w:after="0" w:line="360" w:lineRule="auto"/>
              <w:rPr>
                <w:rFonts w:eastAsia="Calibri"/>
                <w:b/>
                <w:bCs/>
                <w:color w:val="auto"/>
              </w:rPr>
            </w:pPr>
            <w:r w:rsidRPr="007441CC">
              <w:rPr>
                <w:color w:val="auto"/>
              </w:rPr>
              <w:t>Perform virus scan</w:t>
            </w:r>
          </w:p>
          <w:p w14:paraId="7DAD9C1D" w14:textId="77777777" w:rsidR="008C6072" w:rsidRPr="007441CC" w:rsidRDefault="008C6072" w:rsidP="00B52903">
            <w:pPr>
              <w:spacing w:after="0" w:line="360" w:lineRule="auto"/>
              <w:rPr>
                <w:rFonts w:eastAsia="Calibri"/>
                <w:b/>
                <w:bCs/>
                <w:color w:val="auto"/>
              </w:rPr>
            </w:pPr>
          </w:p>
        </w:tc>
        <w:tc>
          <w:tcPr>
            <w:tcW w:w="446" w:type="pct"/>
          </w:tcPr>
          <w:p w14:paraId="084AF3A8" w14:textId="77777777" w:rsidR="008C6072" w:rsidRPr="007441CC" w:rsidRDefault="008C6072" w:rsidP="00B52903">
            <w:pPr>
              <w:spacing w:after="0" w:line="360" w:lineRule="auto"/>
              <w:rPr>
                <w:rFonts w:eastAsia="Calibri"/>
                <w:color w:val="auto"/>
              </w:rPr>
            </w:pPr>
            <w:r w:rsidRPr="007441CC">
              <w:rPr>
                <w:rFonts w:eastAsia="Calibri"/>
                <w:color w:val="auto"/>
              </w:rPr>
              <w:t>Theory-1Hrs</w:t>
            </w:r>
          </w:p>
          <w:p w14:paraId="3E7235E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Practice-5 </w:t>
            </w:r>
            <w:proofErr w:type="spellStart"/>
            <w:r w:rsidRPr="007441CC">
              <w:rPr>
                <w:rFonts w:eastAsia="Calibri"/>
                <w:color w:val="auto"/>
              </w:rPr>
              <w:t>Hrs</w:t>
            </w:r>
            <w:proofErr w:type="spellEnd"/>
          </w:p>
          <w:p w14:paraId="3E8A5F11" w14:textId="77777777" w:rsidR="008C6072" w:rsidRPr="007441CC" w:rsidRDefault="008C6072" w:rsidP="00B52903">
            <w:pPr>
              <w:spacing w:after="0" w:line="360" w:lineRule="auto"/>
              <w:rPr>
                <w:rFonts w:eastAsia="Calibri"/>
                <w:color w:val="auto"/>
              </w:rPr>
            </w:pPr>
            <w:r w:rsidRPr="007441CC">
              <w:rPr>
                <w:rFonts w:eastAsia="Calibri"/>
                <w:color w:val="auto"/>
              </w:rPr>
              <w:t>Total- 6Hrs</w:t>
            </w:r>
          </w:p>
        </w:tc>
        <w:tc>
          <w:tcPr>
            <w:tcW w:w="980" w:type="pct"/>
          </w:tcPr>
          <w:p w14:paraId="5D6DF6F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Professional Office Suite (MS Office)/ Compatible office suite as per Operating System</w:t>
            </w:r>
          </w:p>
          <w:p w14:paraId="5EA7B81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p w14:paraId="634D64A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2B1C2E6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732CA19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12403A4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Search Engines</w:t>
            </w:r>
          </w:p>
          <w:p w14:paraId="4509A65D" w14:textId="77777777" w:rsidR="008C6072" w:rsidRPr="007441CC" w:rsidRDefault="008C6072" w:rsidP="00EA4491">
            <w:pPr>
              <w:pStyle w:val="ListParagraph"/>
              <w:spacing w:line="360" w:lineRule="auto"/>
              <w:ind w:left="1067" w:firstLine="0"/>
              <w:jc w:val="left"/>
              <w:rPr>
                <w:color w:val="auto"/>
              </w:rPr>
            </w:pPr>
          </w:p>
        </w:tc>
        <w:tc>
          <w:tcPr>
            <w:tcW w:w="458" w:type="pct"/>
          </w:tcPr>
          <w:p w14:paraId="1E402A6F"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234D4F72" w14:textId="77777777" w:rsidTr="00EA4491">
        <w:trPr>
          <w:trHeight w:val="1610"/>
        </w:trPr>
        <w:tc>
          <w:tcPr>
            <w:tcW w:w="648" w:type="pct"/>
          </w:tcPr>
          <w:p w14:paraId="47020C0E" w14:textId="77777777" w:rsidR="008C6072" w:rsidRPr="007441CC" w:rsidRDefault="008C6072" w:rsidP="00594206">
            <w:pPr>
              <w:pStyle w:val="ListParagraph"/>
              <w:numPr>
                <w:ilvl w:val="0"/>
                <w:numId w:val="57"/>
              </w:numPr>
              <w:spacing w:after="0" w:line="360" w:lineRule="auto"/>
              <w:ind w:left="314"/>
              <w:jc w:val="left"/>
              <w:rPr>
                <w:color w:val="auto"/>
              </w:rPr>
            </w:pPr>
            <w:r w:rsidRPr="007441CC">
              <w:rPr>
                <w:color w:val="auto"/>
              </w:rPr>
              <w:lastRenderedPageBreak/>
              <w:t>Un-install application software's</w:t>
            </w:r>
          </w:p>
        </w:tc>
        <w:tc>
          <w:tcPr>
            <w:tcW w:w="1236" w:type="pct"/>
          </w:tcPr>
          <w:p w14:paraId="3495549F"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5FDC21F0" w14:textId="77777777" w:rsidR="008C6072" w:rsidRPr="007441CC" w:rsidRDefault="008C6072" w:rsidP="00594206">
            <w:pPr>
              <w:pStyle w:val="ListParagraph"/>
              <w:keepNext/>
              <w:keepLines/>
              <w:numPr>
                <w:ilvl w:val="0"/>
                <w:numId w:val="59"/>
              </w:numPr>
              <w:spacing w:after="0" w:line="360" w:lineRule="auto"/>
              <w:jc w:val="left"/>
              <w:rPr>
                <w:color w:val="auto"/>
              </w:rPr>
            </w:pPr>
            <w:r w:rsidRPr="007441CC">
              <w:rPr>
                <w:color w:val="auto"/>
              </w:rPr>
              <w:t xml:space="preserve">Uninstall the application </w:t>
            </w:r>
            <w:proofErr w:type="spellStart"/>
            <w:r w:rsidRPr="007441CC">
              <w:rPr>
                <w:color w:val="auto"/>
              </w:rPr>
              <w:t>softwares</w:t>
            </w:r>
            <w:proofErr w:type="spellEnd"/>
          </w:p>
          <w:p w14:paraId="1B0EEDA6" w14:textId="77777777" w:rsidR="008C6072" w:rsidRPr="007441CC" w:rsidRDefault="008C6072" w:rsidP="00594206">
            <w:pPr>
              <w:pStyle w:val="ListParagraph"/>
              <w:numPr>
                <w:ilvl w:val="0"/>
                <w:numId w:val="59"/>
              </w:numPr>
              <w:spacing w:after="0" w:line="360" w:lineRule="auto"/>
              <w:rPr>
                <w:rFonts w:eastAsia="Calibri"/>
                <w:b/>
                <w:bCs/>
                <w:color w:val="auto"/>
              </w:rPr>
            </w:pPr>
            <w:r w:rsidRPr="007441CC">
              <w:rPr>
                <w:color w:val="auto"/>
              </w:rPr>
              <w:t>Make sure that the action is done from control panel</w:t>
            </w:r>
          </w:p>
          <w:p w14:paraId="26BFBDA4" w14:textId="77777777" w:rsidR="008C6072" w:rsidRPr="007441CC" w:rsidRDefault="008C6072" w:rsidP="00B52903">
            <w:pPr>
              <w:spacing w:after="0" w:line="360" w:lineRule="auto"/>
              <w:rPr>
                <w:rFonts w:eastAsia="Calibri"/>
                <w:b/>
                <w:bCs/>
                <w:color w:val="auto"/>
              </w:rPr>
            </w:pPr>
          </w:p>
        </w:tc>
        <w:tc>
          <w:tcPr>
            <w:tcW w:w="1231" w:type="pct"/>
          </w:tcPr>
          <w:p w14:paraId="24DB093B"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Differentiate between system software and application software.</w:t>
            </w:r>
          </w:p>
          <w:p w14:paraId="01FDEF4F"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Describe Installation process of application software</w:t>
            </w:r>
          </w:p>
          <w:p w14:paraId="05D25922"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 xml:space="preserve">Define the benefits of software </w:t>
            </w:r>
            <w:proofErr w:type="spellStart"/>
            <w:r w:rsidRPr="007441CC">
              <w:rPr>
                <w:bCs/>
                <w:iCs/>
                <w:color w:val="auto"/>
              </w:rPr>
              <w:t>upgradation</w:t>
            </w:r>
            <w:proofErr w:type="spellEnd"/>
          </w:p>
          <w:p w14:paraId="71B22001"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5982AF1A" w14:textId="77777777" w:rsidR="008C6072" w:rsidRPr="007441CC" w:rsidRDefault="008C6072" w:rsidP="00594206">
            <w:pPr>
              <w:pStyle w:val="ListParagraph"/>
              <w:numPr>
                <w:ilvl w:val="0"/>
                <w:numId w:val="71"/>
              </w:numPr>
              <w:spacing w:after="0" w:line="360" w:lineRule="auto"/>
              <w:rPr>
                <w:rFonts w:eastAsia="Calibri"/>
                <w:b/>
                <w:bCs/>
                <w:color w:val="auto"/>
              </w:rPr>
            </w:pPr>
            <w:r w:rsidRPr="007441CC">
              <w:rPr>
                <w:color w:val="auto"/>
              </w:rPr>
              <w:t>Perform Un-installation of application software's</w:t>
            </w:r>
          </w:p>
          <w:p w14:paraId="058466F8" w14:textId="77777777" w:rsidR="008C6072" w:rsidRPr="007441CC" w:rsidRDefault="008C6072" w:rsidP="00B52903">
            <w:pPr>
              <w:spacing w:after="0" w:line="360" w:lineRule="auto"/>
              <w:rPr>
                <w:rFonts w:eastAsia="Calibri"/>
                <w:b/>
                <w:bCs/>
                <w:color w:val="auto"/>
              </w:rPr>
            </w:pPr>
          </w:p>
        </w:tc>
        <w:tc>
          <w:tcPr>
            <w:tcW w:w="446" w:type="pct"/>
          </w:tcPr>
          <w:p w14:paraId="436EE87F" w14:textId="77777777" w:rsidR="008C6072" w:rsidRPr="007441CC" w:rsidRDefault="008C6072" w:rsidP="00B52903">
            <w:pPr>
              <w:spacing w:after="0" w:line="360" w:lineRule="auto"/>
              <w:rPr>
                <w:rFonts w:eastAsia="Calibri"/>
                <w:color w:val="auto"/>
              </w:rPr>
            </w:pPr>
            <w:r w:rsidRPr="007441CC">
              <w:rPr>
                <w:rFonts w:eastAsia="Calibri"/>
                <w:color w:val="auto"/>
              </w:rPr>
              <w:t>Theory-1Hrs</w:t>
            </w:r>
          </w:p>
          <w:p w14:paraId="10DA370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Practice-5 </w:t>
            </w:r>
            <w:proofErr w:type="spellStart"/>
            <w:r w:rsidRPr="007441CC">
              <w:rPr>
                <w:rFonts w:eastAsia="Calibri"/>
                <w:color w:val="auto"/>
              </w:rPr>
              <w:t>Hrs</w:t>
            </w:r>
            <w:proofErr w:type="spellEnd"/>
          </w:p>
          <w:p w14:paraId="1E7D56FE" w14:textId="77777777" w:rsidR="008C6072" w:rsidRPr="007441CC" w:rsidRDefault="008C6072" w:rsidP="00B52903">
            <w:pPr>
              <w:spacing w:after="0" w:line="360" w:lineRule="auto"/>
              <w:rPr>
                <w:rFonts w:eastAsia="Calibri"/>
                <w:color w:val="auto"/>
              </w:rPr>
            </w:pPr>
            <w:r w:rsidRPr="007441CC">
              <w:rPr>
                <w:rFonts w:eastAsia="Calibri"/>
                <w:color w:val="auto"/>
              </w:rPr>
              <w:t>Total- 6Hrs</w:t>
            </w:r>
          </w:p>
        </w:tc>
        <w:tc>
          <w:tcPr>
            <w:tcW w:w="980" w:type="pct"/>
          </w:tcPr>
          <w:p w14:paraId="497F0D2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Professional Office Suite (MS Office)/ Compatible office suite as per Operating System</w:t>
            </w:r>
          </w:p>
          <w:p w14:paraId="2A27E0C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p w14:paraId="56E68C0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6595E32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4238DC8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1A714D8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Search Engines</w:t>
            </w:r>
          </w:p>
          <w:p w14:paraId="07B84B7A" w14:textId="77777777" w:rsidR="008C6072" w:rsidRPr="007441CC" w:rsidRDefault="008C6072" w:rsidP="00594206">
            <w:pPr>
              <w:pStyle w:val="ListParagraph"/>
              <w:numPr>
                <w:ilvl w:val="0"/>
                <w:numId w:val="237"/>
              </w:numPr>
              <w:spacing w:line="360" w:lineRule="auto"/>
              <w:jc w:val="left"/>
              <w:rPr>
                <w:color w:val="auto"/>
              </w:rPr>
            </w:pPr>
          </w:p>
        </w:tc>
        <w:tc>
          <w:tcPr>
            <w:tcW w:w="458" w:type="pct"/>
          </w:tcPr>
          <w:p w14:paraId="44343E7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bl>
    <w:p w14:paraId="67ED97B0" w14:textId="77777777" w:rsidR="008C6072" w:rsidRPr="007441CC" w:rsidRDefault="008C6072" w:rsidP="00B52903">
      <w:pPr>
        <w:spacing w:line="360" w:lineRule="auto"/>
        <w:rPr>
          <w:color w:val="auto"/>
          <w:sz w:val="24"/>
          <w:szCs w:val="24"/>
        </w:rPr>
      </w:pPr>
    </w:p>
    <w:p w14:paraId="20E11B86" w14:textId="77777777" w:rsidR="008C6072" w:rsidRPr="007441CC" w:rsidRDefault="008C6072" w:rsidP="00B52903">
      <w:pPr>
        <w:spacing w:line="360" w:lineRule="auto"/>
        <w:ind w:left="0" w:firstLine="0"/>
        <w:rPr>
          <w:color w:val="auto"/>
          <w:sz w:val="24"/>
          <w:szCs w:val="24"/>
        </w:rPr>
      </w:pPr>
    </w:p>
    <w:p w14:paraId="76E99C53" w14:textId="77777777" w:rsidR="008C6072" w:rsidRPr="007441CC" w:rsidRDefault="008E5C10" w:rsidP="00B52903">
      <w:pPr>
        <w:pStyle w:val="Heading2"/>
        <w:rPr>
          <w:color w:val="auto"/>
        </w:rPr>
      </w:pPr>
      <w:bookmarkStart w:id="18" w:name="_Toc110114394"/>
      <w:r w:rsidRPr="007441CC">
        <w:rPr>
          <w:iCs/>
          <w:color w:val="auto"/>
        </w:rPr>
        <w:lastRenderedPageBreak/>
        <w:t>Module</w:t>
      </w:r>
      <w:r w:rsidRPr="007441CC">
        <w:rPr>
          <w:color w:val="auto"/>
        </w:rPr>
        <w:t xml:space="preserve"> </w:t>
      </w:r>
      <w:r w:rsidR="008C6072" w:rsidRPr="007441CC">
        <w:rPr>
          <w:color w:val="auto"/>
        </w:rPr>
        <w:t>1021CS-03.</w:t>
      </w:r>
      <w:r w:rsidR="008C6072" w:rsidRPr="007441CC">
        <w:rPr>
          <w:color w:val="auto"/>
        </w:rPr>
        <w:tab/>
        <w:t>Install and configure hardware components/peripheral devices</w:t>
      </w:r>
      <w:bookmarkEnd w:id="18"/>
    </w:p>
    <w:p w14:paraId="7B1F0247" w14:textId="77777777" w:rsidR="008C6072" w:rsidRPr="007441CC" w:rsidRDefault="008C6072" w:rsidP="00B52903">
      <w:pPr>
        <w:spacing w:line="360" w:lineRule="auto"/>
        <w:rPr>
          <w:color w:val="auto"/>
          <w:lang w:val="en-GB"/>
        </w:rPr>
      </w:pPr>
      <w:r w:rsidRPr="007441CC">
        <w:rPr>
          <w:b/>
          <w:color w:val="auto"/>
        </w:rPr>
        <w:t>Objective</w:t>
      </w:r>
      <w:r w:rsidRPr="007441CC">
        <w:rPr>
          <w:color w:val="auto"/>
        </w:rPr>
        <w:t>: After this competency standard candidate will be able to install and configure and trouble shoot hardware components/peripheral devices and device drivers on computers</w:t>
      </w:r>
    </w:p>
    <w:p w14:paraId="6FA74DCF"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 xml:space="preserve"> Duration: 40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08Hours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32 Hours                 Credit Hour</w:t>
      </w:r>
      <w:proofErr w:type="gramStart"/>
      <w:r w:rsidRPr="007441CC">
        <w:rPr>
          <w:rFonts w:eastAsia="Calibri"/>
          <w:b/>
          <w:bCs/>
          <w:color w:val="auto"/>
        </w:rPr>
        <w:t>:4</w:t>
      </w:r>
      <w:proofErr w:type="gramEnd"/>
    </w:p>
    <w:tbl>
      <w:tblPr>
        <w:tblpPr w:leftFromText="180" w:rightFromText="180" w:vertAnchor="text" w:tblpX="53"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90"/>
        <w:gridCol w:w="3059"/>
        <w:gridCol w:w="3049"/>
        <w:gridCol w:w="1407"/>
        <w:gridCol w:w="2421"/>
        <w:gridCol w:w="1468"/>
      </w:tblGrid>
      <w:tr w:rsidR="007441CC" w:rsidRPr="007441CC" w14:paraId="5185DC41" w14:textId="77777777" w:rsidTr="00B52903">
        <w:trPr>
          <w:trHeight w:val="619"/>
        </w:trPr>
        <w:tc>
          <w:tcPr>
            <w:tcW w:w="896" w:type="pct"/>
            <w:shd w:val="clear" w:color="auto" w:fill="E5B8B7"/>
            <w:vAlign w:val="center"/>
          </w:tcPr>
          <w:p w14:paraId="0060ED52"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303" w:type="pct"/>
            <w:shd w:val="clear" w:color="auto" w:fill="E5B8B7"/>
            <w:vAlign w:val="center"/>
          </w:tcPr>
          <w:p w14:paraId="217D24A7"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299" w:type="pct"/>
            <w:shd w:val="clear" w:color="auto" w:fill="E5B8B7"/>
            <w:vAlign w:val="center"/>
          </w:tcPr>
          <w:p w14:paraId="58F3E78B"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16" w:type="pct"/>
            <w:shd w:val="clear" w:color="auto" w:fill="E5B8B7"/>
            <w:vAlign w:val="center"/>
          </w:tcPr>
          <w:p w14:paraId="2006B5A9"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583" w:type="pct"/>
            <w:shd w:val="clear" w:color="auto" w:fill="E5B8B7"/>
          </w:tcPr>
          <w:p w14:paraId="3C73D908"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Materials</w:t>
            </w:r>
          </w:p>
          <w:p w14:paraId="4359CA11"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Required</w:t>
            </w:r>
          </w:p>
        </w:tc>
        <w:tc>
          <w:tcPr>
            <w:tcW w:w="403" w:type="pct"/>
            <w:shd w:val="clear" w:color="auto" w:fill="E5B8B7"/>
          </w:tcPr>
          <w:p w14:paraId="66A9D6EC"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w:t>
            </w:r>
          </w:p>
          <w:p w14:paraId="1CA71964"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Place</w:t>
            </w:r>
          </w:p>
        </w:tc>
      </w:tr>
      <w:tr w:rsidR="007441CC" w:rsidRPr="007441CC" w14:paraId="4421EB35" w14:textId="77777777" w:rsidTr="00B52903">
        <w:trPr>
          <w:trHeight w:val="1554"/>
        </w:trPr>
        <w:tc>
          <w:tcPr>
            <w:tcW w:w="896" w:type="pct"/>
            <w:shd w:val="clear" w:color="auto" w:fill="auto"/>
          </w:tcPr>
          <w:p w14:paraId="175F9C08" w14:textId="77777777" w:rsidR="008C6072" w:rsidRPr="007441CC" w:rsidRDefault="008C6072" w:rsidP="00594206">
            <w:pPr>
              <w:pStyle w:val="ListParagraph"/>
              <w:numPr>
                <w:ilvl w:val="0"/>
                <w:numId w:val="60"/>
              </w:numPr>
              <w:spacing w:after="0" w:line="360" w:lineRule="auto"/>
              <w:jc w:val="left"/>
              <w:rPr>
                <w:rFonts w:eastAsia="Calibri"/>
                <w:color w:val="auto"/>
              </w:rPr>
            </w:pPr>
            <w:r w:rsidRPr="007441CC">
              <w:rPr>
                <w:color w:val="auto"/>
              </w:rPr>
              <w:t>Establish safe work practices</w:t>
            </w:r>
          </w:p>
        </w:tc>
        <w:tc>
          <w:tcPr>
            <w:tcW w:w="1303" w:type="pct"/>
            <w:shd w:val="clear" w:color="auto" w:fill="auto"/>
          </w:tcPr>
          <w:p w14:paraId="49F1A065"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5A31317"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Follow relevant legal requirements and OHS standards to the installation and maintenance of computer hardware </w:t>
            </w:r>
          </w:p>
          <w:p w14:paraId="6C202F5F"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Apply requirements specified by hardware manufacturers</w:t>
            </w:r>
          </w:p>
          <w:p w14:paraId="29C63D6F"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 xml:space="preserve">Follow safe work practices, taking into </w:t>
            </w:r>
            <w:r w:rsidRPr="007441CC">
              <w:rPr>
                <w:color w:val="auto"/>
              </w:rPr>
              <w:lastRenderedPageBreak/>
              <w:t>account legal and manufacturer requirements</w:t>
            </w:r>
          </w:p>
          <w:p w14:paraId="352F90C9"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t>Use appropriate accessories and tools.</w:t>
            </w:r>
          </w:p>
        </w:tc>
        <w:tc>
          <w:tcPr>
            <w:tcW w:w="1299" w:type="pct"/>
            <w:shd w:val="clear" w:color="auto" w:fill="auto"/>
          </w:tcPr>
          <w:p w14:paraId="7CD2311A" w14:textId="77777777" w:rsidR="008C6072" w:rsidRPr="007441CC" w:rsidRDefault="008C6072" w:rsidP="00594206">
            <w:pPr>
              <w:pStyle w:val="ListParagraph"/>
              <w:numPr>
                <w:ilvl w:val="0"/>
                <w:numId w:val="54"/>
              </w:numPr>
              <w:autoSpaceDE w:val="0"/>
              <w:autoSpaceDN w:val="0"/>
              <w:adjustRightInd w:val="0"/>
              <w:spacing w:after="0" w:line="360" w:lineRule="auto"/>
              <w:jc w:val="left"/>
              <w:rPr>
                <w:color w:val="auto"/>
                <w:lang w:bidi="en-US"/>
              </w:rPr>
            </w:pPr>
            <w:r w:rsidRPr="007441CC">
              <w:rPr>
                <w:color w:val="auto"/>
                <w:lang w:bidi="en-US"/>
              </w:rPr>
              <w:lastRenderedPageBreak/>
              <w:t>Understands OHS policies and procedures in the carrying out the work.</w:t>
            </w:r>
          </w:p>
          <w:p w14:paraId="26B2BA98"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Understand hardware components / devices drivers</w:t>
            </w:r>
          </w:p>
          <w:p w14:paraId="31AD0E58"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Knowledge of Trouble shooting installation problems/errors.</w:t>
            </w:r>
          </w:p>
          <w:p w14:paraId="570C177D" w14:textId="77777777" w:rsidR="008C6072" w:rsidRPr="007441CC" w:rsidRDefault="008C6072" w:rsidP="00B52903">
            <w:pPr>
              <w:spacing w:after="0" w:line="360" w:lineRule="auto"/>
              <w:ind w:left="23"/>
              <w:rPr>
                <w:rFonts w:eastAsia="Calibri"/>
                <w:b/>
                <w:bCs/>
                <w:color w:val="auto"/>
              </w:rPr>
            </w:pPr>
            <w:r w:rsidRPr="007441CC">
              <w:rPr>
                <w:rFonts w:eastAsia="Calibri"/>
                <w:b/>
                <w:bCs/>
                <w:color w:val="auto"/>
              </w:rPr>
              <w:t>Practical Activity</w:t>
            </w:r>
          </w:p>
          <w:p w14:paraId="05EE083B"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lastRenderedPageBreak/>
              <w:t>Demonstrate safe work practices</w:t>
            </w:r>
          </w:p>
        </w:tc>
        <w:tc>
          <w:tcPr>
            <w:tcW w:w="516" w:type="pct"/>
            <w:shd w:val="clear" w:color="auto" w:fill="auto"/>
          </w:tcPr>
          <w:p w14:paraId="17BE6F8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Theory-2Hrs</w:t>
            </w:r>
          </w:p>
          <w:p w14:paraId="7FC9CC22" w14:textId="77777777" w:rsidR="008C6072" w:rsidRPr="007441CC" w:rsidRDefault="008C6072" w:rsidP="00B52903">
            <w:pPr>
              <w:spacing w:after="0" w:line="360" w:lineRule="auto"/>
              <w:rPr>
                <w:rFonts w:eastAsia="Calibri"/>
                <w:color w:val="auto"/>
              </w:rPr>
            </w:pPr>
            <w:r w:rsidRPr="007441CC">
              <w:rPr>
                <w:rFonts w:eastAsia="Calibri"/>
                <w:color w:val="auto"/>
              </w:rPr>
              <w:t>Practice-8Hrs</w:t>
            </w:r>
          </w:p>
          <w:p w14:paraId="7BA92DBB" w14:textId="77777777" w:rsidR="008C6072" w:rsidRPr="007441CC" w:rsidRDefault="008C6072" w:rsidP="00B52903">
            <w:pPr>
              <w:spacing w:after="0" w:line="360" w:lineRule="auto"/>
              <w:rPr>
                <w:rFonts w:eastAsia="Calibri"/>
                <w:color w:val="auto"/>
              </w:rPr>
            </w:pPr>
            <w:r w:rsidRPr="007441CC">
              <w:rPr>
                <w:rFonts w:eastAsia="Calibri"/>
                <w:color w:val="auto"/>
              </w:rPr>
              <w:t>Total- 10Hrs</w:t>
            </w:r>
          </w:p>
        </w:tc>
        <w:tc>
          <w:tcPr>
            <w:tcW w:w="583" w:type="pct"/>
            <w:shd w:val="clear" w:color="auto" w:fill="auto"/>
          </w:tcPr>
          <w:p w14:paraId="244C690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2266026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3E768FC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657733F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29106C2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LAN Connectivity</w:t>
            </w:r>
          </w:p>
          <w:p w14:paraId="7613136C"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54DD19F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Printer</w:t>
            </w:r>
          </w:p>
          <w:p w14:paraId="4139B26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Scanner</w:t>
            </w:r>
          </w:p>
          <w:p w14:paraId="5D7F0B6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cam (digital camera)</w:t>
            </w:r>
          </w:p>
          <w:p w14:paraId="6DE5B91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20FADAE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Pen-drive</w:t>
            </w:r>
          </w:p>
          <w:p w14:paraId="52ABF20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External Hard disks</w:t>
            </w:r>
          </w:p>
          <w:p w14:paraId="2971064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shd w:val="clear" w:color="auto" w:fill="auto"/>
          </w:tcPr>
          <w:p w14:paraId="7009D449"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28A1AE64" w14:textId="77777777" w:rsidTr="00B52903">
        <w:trPr>
          <w:trHeight w:val="350"/>
        </w:trPr>
        <w:tc>
          <w:tcPr>
            <w:tcW w:w="896" w:type="pct"/>
            <w:shd w:val="clear" w:color="auto" w:fill="auto"/>
          </w:tcPr>
          <w:p w14:paraId="64491F4D" w14:textId="77777777" w:rsidR="008C6072" w:rsidRPr="007441CC" w:rsidRDefault="008C6072" w:rsidP="00594206">
            <w:pPr>
              <w:pStyle w:val="ListParagraph"/>
              <w:numPr>
                <w:ilvl w:val="0"/>
                <w:numId w:val="60"/>
              </w:numPr>
              <w:spacing w:after="0" w:line="360" w:lineRule="auto"/>
              <w:ind w:left="404"/>
              <w:jc w:val="left"/>
              <w:rPr>
                <w:rFonts w:eastAsia="Calibri"/>
                <w:color w:val="auto"/>
              </w:rPr>
            </w:pPr>
            <w:r w:rsidRPr="007441CC">
              <w:rPr>
                <w:color w:val="auto"/>
              </w:rPr>
              <w:lastRenderedPageBreak/>
              <w:t>Install / configure Hardware components / peripheral devices</w:t>
            </w:r>
          </w:p>
        </w:tc>
        <w:tc>
          <w:tcPr>
            <w:tcW w:w="1303" w:type="pct"/>
            <w:shd w:val="clear" w:color="auto" w:fill="auto"/>
          </w:tcPr>
          <w:p w14:paraId="6442BF03"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6FA6C176"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 xml:space="preserve">Identify the Hardware components / peripheral devices </w:t>
            </w:r>
          </w:p>
          <w:p w14:paraId="6B58B0DE"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Select and install appropriate drivers.</w:t>
            </w:r>
          </w:p>
          <w:p w14:paraId="44862F28"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lastRenderedPageBreak/>
              <w:t>Configure hardware components / peripheral devices as per the instructions given in their respective manuals.</w:t>
            </w:r>
          </w:p>
          <w:p w14:paraId="6ACBEAC5" w14:textId="77777777" w:rsidR="008C6072" w:rsidRPr="007441CC" w:rsidRDefault="008C6072" w:rsidP="00594206">
            <w:pPr>
              <w:pStyle w:val="ListParagraph"/>
              <w:numPr>
                <w:ilvl w:val="0"/>
                <w:numId w:val="53"/>
              </w:numPr>
              <w:spacing w:after="0" w:line="360" w:lineRule="auto"/>
              <w:rPr>
                <w:rFonts w:eastAsia="Calibri"/>
                <w:color w:val="auto"/>
              </w:rPr>
            </w:pPr>
            <w:r w:rsidRPr="007441CC">
              <w:rPr>
                <w:color w:val="auto"/>
              </w:rPr>
              <w:t>Take functional test for the installed Hardware components / peripheral devices.</w:t>
            </w:r>
          </w:p>
        </w:tc>
        <w:tc>
          <w:tcPr>
            <w:tcW w:w="1299" w:type="pct"/>
            <w:shd w:val="clear" w:color="auto" w:fill="auto"/>
          </w:tcPr>
          <w:p w14:paraId="2BFA6E38" w14:textId="77777777" w:rsidR="008C6072" w:rsidRPr="007441CC" w:rsidRDefault="008C6072" w:rsidP="00594206">
            <w:pPr>
              <w:pStyle w:val="ListParagraph"/>
              <w:numPr>
                <w:ilvl w:val="0"/>
                <w:numId w:val="53"/>
              </w:numPr>
              <w:autoSpaceDE w:val="0"/>
              <w:autoSpaceDN w:val="0"/>
              <w:adjustRightInd w:val="0"/>
              <w:spacing w:after="0" w:line="360" w:lineRule="auto"/>
              <w:jc w:val="left"/>
              <w:rPr>
                <w:color w:val="auto"/>
                <w:lang w:bidi="en-US"/>
              </w:rPr>
            </w:pPr>
            <w:r w:rsidRPr="007441CC">
              <w:rPr>
                <w:color w:val="auto"/>
                <w:lang w:bidi="en-US"/>
              </w:rPr>
              <w:lastRenderedPageBreak/>
              <w:t>Understands OHS policies and procedures in the carrying out the work.</w:t>
            </w:r>
          </w:p>
          <w:p w14:paraId="41632E7D"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lastRenderedPageBreak/>
              <w:t>Understand hardware components / devices drivers</w:t>
            </w:r>
          </w:p>
          <w:p w14:paraId="14FB4A94"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Knowledge of Trouble shooting installation problems/errors.</w:t>
            </w:r>
          </w:p>
          <w:p w14:paraId="0768C917" w14:textId="77777777" w:rsidR="008C6072" w:rsidRPr="007441CC" w:rsidRDefault="008C6072" w:rsidP="00B52903">
            <w:pPr>
              <w:spacing w:after="0" w:line="360" w:lineRule="auto"/>
              <w:rPr>
                <w:rFonts w:eastAsia="Calibri"/>
                <w:color w:val="auto"/>
              </w:rPr>
            </w:pPr>
            <w:r w:rsidRPr="007441CC">
              <w:rPr>
                <w:rFonts w:eastAsia="Calibri"/>
                <w:b/>
                <w:bCs/>
                <w:color w:val="auto"/>
              </w:rPr>
              <w:t xml:space="preserve">      Practical Activity</w:t>
            </w:r>
          </w:p>
          <w:p w14:paraId="59F7291B" w14:textId="77777777" w:rsidR="008C6072" w:rsidRPr="007441CC" w:rsidRDefault="008C6072" w:rsidP="00594206">
            <w:pPr>
              <w:pStyle w:val="ListParagraph"/>
              <w:numPr>
                <w:ilvl w:val="0"/>
                <w:numId w:val="53"/>
              </w:numPr>
              <w:spacing w:after="0" w:line="360" w:lineRule="auto"/>
              <w:jc w:val="left"/>
              <w:rPr>
                <w:rFonts w:eastAsia="Calibri"/>
                <w:color w:val="auto"/>
              </w:rPr>
            </w:pPr>
            <w:r w:rsidRPr="007441CC">
              <w:rPr>
                <w:color w:val="auto"/>
              </w:rPr>
              <w:t>Perform Installation / configure Hardware components / peripheral devices</w:t>
            </w:r>
          </w:p>
        </w:tc>
        <w:tc>
          <w:tcPr>
            <w:tcW w:w="516" w:type="pct"/>
            <w:shd w:val="clear" w:color="auto" w:fill="auto"/>
          </w:tcPr>
          <w:p w14:paraId="79F0E20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Theory-2Hrs</w:t>
            </w:r>
          </w:p>
          <w:p w14:paraId="291BEBA1" w14:textId="77777777" w:rsidR="008C6072" w:rsidRPr="007441CC" w:rsidRDefault="008C6072" w:rsidP="00B52903">
            <w:pPr>
              <w:spacing w:after="0" w:line="360" w:lineRule="auto"/>
              <w:rPr>
                <w:rFonts w:eastAsia="Calibri"/>
                <w:color w:val="auto"/>
              </w:rPr>
            </w:pPr>
            <w:r w:rsidRPr="007441CC">
              <w:rPr>
                <w:rFonts w:eastAsia="Calibri"/>
                <w:color w:val="auto"/>
              </w:rPr>
              <w:t>Practice-8Hrs</w:t>
            </w:r>
          </w:p>
          <w:p w14:paraId="2F2B453F" w14:textId="77777777" w:rsidR="008C6072" w:rsidRPr="007441CC" w:rsidRDefault="008C6072" w:rsidP="00B52903">
            <w:pPr>
              <w:spacing w:after="0" w:line="360" w:lineRule="auto"/>
              <w:rPr>
                <w:rFonts w:eastAsia="Calibri"/>
                <w:color w:val="auto"/>
              </w:rPr>
            </w:pPr>
            <w:r w:rsidRPr="007441CC">
              <w:rPr>
                <w:rFonts w:eastAsia="Calibri"/>
                <w:color w:val="auto"/>
              </w:rPr>
              <w:t>Total- 10Hrs</w:t>
            </w:r>
          </w:p>
        </w:tc>
        <w:tc>
          <w:tcPr>
            <w:tcW w:w="583" w:type="pct"/>
            <w:shd w:val="clear" w:color="auto" w:fill="auto"/>
          </w:tcPr>
          <w:p w14:paraId="2A0C5FD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37C5D92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3C27A3E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57C7916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Search Engines</w:t>
            </w:r>
          </w:p>
          <w:p w14:paraId="1E214CD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LAN Connectivity</w:t>
            </w:r>
          </w:p>
          <w:p w14:paraId="7E8DD80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22A665E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Printer</w:t>
            </w:r>
          </w:p>
          <w:p w14:paraId="64A0406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Scanner</w:t>
            </w:r>
          </w:p>
          <w:p w14:paraId="72D4C34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cam (digital camera)</w:t>
            </w:r>
          </w:p>
          <w:p w14:paraId="67547CA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2F3E978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Pen-drive</w:t>
            </w:r>
          </w:p>
          <w:p w14:paraId="0F485B8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External Hard disks</w:t>
            </w:r>
          </w:p>
          <w:p w14:paraId="65ED28E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shd w:val="clear" w:color="auto" w:fill="auto"/>
          </w:tcPr>
          <w:p w14:paraId="5648243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03D52C11" w14:textId="77777777" w:rsidTr="00B52903">
        <w:trPr>
          <w:trHeight w:val="1610"/>
        </w:trPr>
        <w:tc>
          <w:tcPr>
            <w:tcW w:w="896" w:type="pct"/>
          </w:tcPr>
          <w:p w14:paraId="5DAC0173" w14:textId="77777777" w:rsidR="008C6072" w:rsidRPr="007441CC" w:rsidRDefault="008C6072" w:rsidP="00594206">
            <w:pPr>
              <w:pStyle w:val="ListParagraph"/>
              <w:numPr>
                <w:ilvl w:val="0"/>
                <w:numId w:val="60"/>
              </w:numPr>
              <w:spacing w:after="0" w:line="360" w:lineRule="auto"/>
              <w:ind w:left="314"/>
              <w:jc w:val="left"/>
              <w:rPr>
                <w:rFonts w:eastAsia="Calibri"/>
                <w:color w:val="auto"/>
              </w:rPr>
            </w:pPr>
            <w:r w:rsidRPr="007441CC">
              <w:rPr>
                <w:color w:val="auto"/>
              </w:rPr>
              <w:lastRenderedPageBreak/>
              <w:t>Update/Upgrade device driver</w:t>
            </w:r>
          </w:p>
        </w:tc>
        <w:tc>
          <w:tcPr>
            <w:tcW w:w="1303" w:type="pct"/>
          </w:tcPr>
          <w:p w14:paraId="2AC091CA"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38A5B346"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Scan computer for hardware changes.</w:t>
            </w:r>
          </w:p>
          <w:p w14:paraId="47DB4372"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 xml:space="preserve">Update/upgrade device driver </w:t>
            </w:r>
          </w:p>
          <w:p w14:paraId="41B73D0A"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Make sure that updated features are in accordance with the specifications / requirements.</w:t>
            </w:r>
          </w:p>
          <w:p w14:paraId="2DAD6D32" w14:textId="77777777" w:rsidR="008C6072" w:rsidRPr="007441CC" w:rsidRDefault="008C6072" w:rsidP="00594206">
            <w:pPr>
              <w:pStyle w:val="ListParagraph"/>
              <w:keepNext/>
              <w:keepLines/>
              <w:numPr>
                <w:ilvl w:val="0"/>
                <w:numId w:val="56"/>
              </w:numPr>
              <w:spacing w:after="0" w:line="360" w:lineRule="auto"/>
              <w:jc w:val="left"/>
              <w:rPr>
                <w:color w:val="auto"/>
              </w:rPr>
            </w:pPr>
            <w:r w:rsidRPr="007441CC">
              <w:rPr>
                <w:color w:val="auto"/>
              </w:rPr>
              <w:t>Take functional test for the</w:t>
            </w:r>
            <w:r w:rsidRPr="007441CC">
              <w:rPr>
                <w:bCs/>
                <w:color w:val="auto"/>
              </w:rPr>
              <w:t xml:space="preserve"> Hardware components / </w:t>
            </w:r>
            <w:r w:rsidRPr="007441CC">
              <w:rPr>
                <w:color w:val="auto"/>
              </w:rPr>
              <w:t>peripheral device. Schedule antivirus software update</w:t>
            </w:r>
          </w:p>
          <w:p w14:paraId="7142D25B" w14:textId="77777777" w:rsidR="008C6072" w:rsidRPr="007441CC" w:rsidRDefault="008C6072" w:rsidP="00594206">
            <w:pPr>
              <w:pStyle w:val="ListParagraph"/>
              <w:keepNext/>
              <w:keepLines/>
              <w:numPr>
                <w:ilvl w:val="0"/>
                <w:numId w:val="56"/>
              </w:numPr>
              <w:spacing w:after="0" w:line="360" w:lineRule="auto"/>
              <w:jc w:val="left"/>
              <w:rPr>
                <w:rFonts w:eastAsia="Calibri"/>
                <w:color w:val="auto"/>
              </w:rPr>
            </w:pPr>
            <w:r w:rsidRPr="007441CC">
              <w:rPr>
                <w:color w:val="auto"/>
              </w:rPr>
              <w:t>Make sure that antivirus software is up-to-date</w:t>
            </w:r>
          </w:p>
        </w:tc>
        <w:tc>
          <w:tcPr>
            <w:tcW w:w="1299" w:type="pct"/>
          </w:tcPr>
          <w:p w14:paraId="2B8CD9EE" w14:textId="77777777" w:rsidR="008C6072" w:rsidRPr="007441CC" w:rsidRDefault="008C6072" w:rsidP="00594206">
            <w:pPr>
              <w:pStyle w:val="ListParagraph"/>
              <w:numPr>
                <w:ilvl w:val="0"/>
                <w:numId w:val="56"/>
              </w:numPr>
              <w:autoSpaceDE w:val="0"/>
              <w:autoSpaceDN w:val="0"/>
              <w:adjustRightInd w:val="0"/>
              <w:spacing w:after="0" w:line="360" w:lineRule="auto"/>
              <w:jc w:val="left"/>
              <w:rPr>
                <w:color w:val="auto"/>
                <w:lang w:bidi="en-US"/>
              </w:rPr>
            </w:pPr>
            <w:r w:rsidRPr="007441CC">
              <w:rPr>
                <w:color w:val="auto"/>
                <w:lang w:bidi="en-US"/>
              </w:rPr>
              <w:t>Understands OHS policies and procedures in the carrying out the work.</w:t>
            </w:r>
          </w:p>
          <w:p w14:paraId="55915674"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Understand hardware components / devices drivers</w:t>
            </w:r>
          </w:p>
          <w:p w14:paraId="43AE758F"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Knowledge of Trouble shooting installation problems/errors.</w:t>
            </w:r>
          </w:p>
          <w:p w14:paraId="16E0CB7D"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48EB3A66" w14:textId="77777777" w:rsidR="008C6072" w:rsidRPr="007441CC" w:rsidRDefault="008C6072" w:rsidP="00594206">
            <w:pPr>
              <w:pStyle w:val="ListParagraph"/>
              <w:numPr>
                <w:ilvl w:val="0"/>
                <w:numId w:val="56"/>
              </w:numPr>
              <w:spacing w:after="0" w:line="360" w:lineRule="auto"/>
              <w:jc w:val="left"/>
              <w:rPr>
                <w:rFonts w:eastAsia="Calibri"/>
                <w:color w:val="auto"/>
              </w:rPr>
            </w:pPr>
            <w:r w:rsidRPr="007441CC">
              <w:rPr>
                <w:color w:val="auto"/>
              </w:rPr>
              <w:t>Perform Update/Upgrade of device driver</w:t>
            </w:r>
          </w:p>
        </w:tc>
        <w:tc>
          <w:tcPr>
            <w:tcW w:w="516" w:type="pct"/>
          </w:tcPr>
          <w:p w14:paraId="032C398B" w14:textId="77777777" w:rsidR="008C6072" w:rsidRPr="007441CC" w:rsidRDefault="008C6072" w:rsidP="00B52903">
            <w:pPr>
              <w:spacing w:after="0" w:line="360" w:lineRule="auto"/>
              <w:rPr>
                <w:rFonts w:eastAsia="Calibri"/>
                <w:color w:val="auto"/>
              </w:rPr>
            </w:pPr>
            <w:r w:rsidRPr="007441CC">
              <w:rPr>
                <w:rFonts w:eastAsia="Calibri"/>
                <w:color w:val="auto"/>
              </w:rPr>
              <w:t>Theory-2Hrs</w:t>
            </w:r>
          </w:p>
          <w:p w14:paraId="52A83ED8" w14:textId="77777777" w:rsidR="008C6072" w:rsidRPr="007441CC" w:rsidRDefault="008C6072" w:rsidP="00B52903">
            <w:pPr>
              <w:spacing w:after="0" w:line="360" w:lineRule="auto"/>
              <w:rPr>
                <w:rFonts w:eastAsia="Calibri"/>
                <w:color w:val="auto"/>
              </w:rPr>
            </w:pPr>
            <w:r w:rsidRPr="007441CC">
              <w:rPr>
                <w:rFonts w:eastAsia="Calibri"/>
                <w:color w:val="auto"/>
              </w:rPr>
              <w:t>Practice-8Hrs</w:t>
            </w:r>
          </w:p>
          <w:p w14:paraId="1B7FCAE7" w14:textId="77777777" w:rsidR="008C6072" w:rsidRPr="007441CC" w:rsidRDefault="008C6072" w:rsidP="00B52903">
            <w:pPr>
              <w:spacing w:after="0" w:line="360" w:lineRule="auto"/>
              <w:rPr>
                <w:rFonts w:eastAsia="Calibri"/>
                <w:color w:val="auto"/>
              </w:rPr>
            </w:pPr>
            <w:r w:rsidRPr="007441CC">
              <w:rPr>
                <w:rFonts w:eastAsia="Calibri"/>
                <w:color w:val="auto"/>
              </w:rPr>
              <w:t>Total- 10Hrs</w:t>
            </w:r>
          </w:p>
        </w:tc>
        <w:tc>
          <w:tcPr>
            <w:tcW w:w="583" w:type="pct"/>
          </w:tcPr>
          <w:p w14:paraId="1097AFA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263A41D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23FC49A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20A1FA7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011156B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LAN Connectivity</w:t>
            </w:r>
          </w:p>
          <w:p w14:paraId="1138243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31D1156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Printer</w:t>
            </w:r>
          </w:p>
          <w:p w14:paraId="3D2E550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Scanner</w:t>
            </w:r>
          </w:p>
          <w:p w14:paraId="3581293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cam (digital camera)</w:t>
            </w:r>
          </w:p>
          <w:p w14:paraId="3716737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7358E30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Pen-drive</w:t>
            </w:r>
          </w:p>
          <w:p w14:paraId="3409E62C"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External Hard disks</w:t>
            </w:r>
          </w:p>
          <w:p w14:paraId="7ACFF80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tcPr>
          <w:p w14:paraId="176B20C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5B02730C" w14:textId="77777777" w:rsidTr="00B52903">
        <w:trPr>
          <w:trHeight w:val="1610"/>
        </w:trPr>
        <w:tc>
          <w:tcPr>
            <w:tcW w:w="896" w:type="pct"/>
          </w:tcPr>
          <w:p w14:paraId="24083D60" w14:textId="77777777" w:rsidR="008C6072" w:rsidRPr="007441CC" w:rsidRDefault="008C6072" w:rsidP="00594206">
            <w:pPr>
              <w:pStyle w:val="ListParagraph"/>
              <w:numPr>
                <w:ilvl w:val="0"/>
                <w:numId w:val="60"/>
              </w:numPr>
              <w:spacing w:after="0" w:line="360" w:lineRule="auto"/>
              <w:ind w:left="314"/>
              <w:jc w:val="left"/>
              <w:rPr>
                <w:color w:val="auto"/>
              </w:rPr>
            </w:pPr>
            <w:r w:rsidRPr="007441CC">
              <w:rPr>
                <w:color w:val="auto"/>
              </w:rPr>
              <w:lastRenderedPageBreak/>
              <w:t>Troubleshoot basic hardware errors/faults</w:t>
            </w:r>
          </w:p>
        </w:tc>
        <w:tc>
          <w:tcPr>
            <w:tcW w:w="1303" w:type="pct"/>
          </w:tcPr>
          <w:p w14:paraId="6B27645D"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6142317A" w14:textId="77777777" w:rsidR="008C6072" w:rsidRPr="007441CC" w:rsidRDefault="008C6072" w:rsidP="00594206">
            <w:pPr>
              <w:pStyle w:val="ListParagraph"/>
              <w:keepNext/>
              <w:keepLines/>
              <w:numPr>
                <w:ilvl w:val="0"/>
                <w:numId w:val="58"/>
              </w:numPr>
              <w:spacing w:after="0" w:line="360" w:lineRule="auto"/>
              <w:jc w:val="left"/>
              <w:rPr>
                <w:color w:val="auto"/>
              </w:rPr>
            </w:pPr>
            <w:r w:rsidRPr="007441CC">
              <w:rPr>
                <w:color w:val="auto"/>
              </w:rPr>
              <w:t>Detect hardware errors/problems.</w:t>
            </w:r>
          </w:p>
          <w:p w14:paraId="43711287" w14:textId="77777777" w:rsidR="008C6072" w:rsidRPr="007441CC" w:rsidRDefault="008C6072" w:rsidP="00594206">
            <w:pPr>
              <w:pStyle w:val="ListParagraph"/>
              <w:keepNext/>
              <w:keepLines/>
              <w:numPr>
                <w:ilvl w:val="0"/>
                <w:numId w:val="58"/>
              </w:numPr>
              <w:spacing w:after="0" w:line="360" w:lineRule="auto"/>
              <w:jc w:val="left"/>
              <w:rPr>
                <w:color w:val="auto"/>
              </w:rPr>
            </w:pPr>
            <w:r w:rsidRPr="007441CC">
              <w:rPr>
                <w:color w:val="auto"/>
              </w:rPr>
              <w:t>Identify solution of hardware errors.</w:t>
            </w:r>
          </w:p>
          <w:p w14:paraId="63E08C86" w14:textId="77777777" w:rsidR="008C6072" w:rsidRPr="007441CC" w:rsidRDefault="008C6072" w:rsidP="00594206">
            <w:pPr>
              <w:pStyle w:val="ListParagraph"/>
              <w:keepNext/>
              <w:keepLines/>
              <w:numPr>
                <w:ilvl w:val="0"/>
                <w:numId w:val="58"/>
              </w:numPr>
              <w:spacing w:after="0" w:line="360" w:lineRule="auto"/>
              <w:jc w:val="left"/>
              <w:rPr>
                <w:color w:val="auto"/>
              </w:rPr>
            </w:pPr>
            <w:r w:rsidRPr="007441CC">
              <w:rPr>
                <w:color w:val="auto"/>
              </w:rPr>
              <w:t>Execute the hardware trouble shooting.</w:t>
            </w:r>
          </w:p>
          <w:p w14:paraId="387BD576" w14:textId="77777777" w:rsidR="008C6072" w:rsidRPr="007441CC" w:rsidRDefault="008C6072" w:rsidP="00594206">
            <w:pPr>
              <w:pStyle w:val="ListParagraph"/>
              <w:numPr>
                <w:ilvl w:val="0"/>
                <w:numId w:val="58"/>
              </w:numPr>
              <w:spacing w:after="0" w:line="360" w:lineRule="auto"/>
              <w:rPr>
                <w:rFonts w:eastAsia="Calibri"/>
                <w:b/>
                <w:bCs/>
                <w:color w:val="auto"/>
              </w:rPr>
            </w:pPr>
            <w:r w:rsidRPr="007441CC">
              <w:rPr>
                <w:color w:val="auto"/>
              </w:rPr>
              <w:t>Verify that the hardware is functioning properly.</w:t>
            </w:r>
          </w:p>
        </w:tc>
        <w:tc>
          <w:tcPr>
            <w:tcW w:w="1299" w:type="pct"/>
          </w:tcPr>
          <w:p w14:paraId="01B8CF1C" w14:textId="77777777" w:rsidR="008C6072" w:rsidRPr="007441CC" w:rsidRDefault="008C6072" w:rsidP="00594206">
            <w:pPr>
              <w:pStyle w:val="ListParagraph"/>
              <w:numPr>
                <w:ilvl w:val="0"/>
                <w:numId w:val="58"/>
              </w:numPr>
              <w:autoSpaceDE w:val="0"/>
              <w:autoSpaceDN w:val="0"/>
              <w:adjustRightInd w:val="0"/>
              <w:spacing w:after="0" w:line="360" w:lineRule="auto"/>
              <w:jc w:val="left"/>
              <w:rPr>
                <w:color w:val="auto"/>
                <w:lang w:bidi="en-US"/>
              </w:rPr>
            </w:pPr>
            <w:r w:rsidRPr="007441CC">
              <w:rPr>
                <w:color w:val="auto"/>
                <w:lang w:bidi="en-US"/>
              </w:rPr>
              <w:t>Understands OHS policies and procedures in the carrying out the work.</w:t>
            </w:r>
          </w:p>
          <w:p w14:paraId="29EE2457"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Understand hardware components / devices drivers</w:t>
            </w:r>
          </w:p>
          <w:p w14:paraId="2FF4D5CE"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Knowledge of Trouble shooting installation problems/errors.</w:t>
            </w:r>
          </w:p>
          <w:p w14:paraId="5EBB1328"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49DABEC5" w14:textId="77777777" w:rsidR="008C6072" w:rsidRPr="007441CC" w:rsidRDefault="008C6072" w:rsidP="00594206">
            <w:pPr>
              <w:pStyle w:val="ListParagraph"/>
              <w:numPr>
                <w:ilvl w:val="0"/>
                <w:numId w:val="70"/>
              </w:numPr>
              <w:spacing w:after="0" w:line="360" w:lineRule="auto"/>
              <w:rPr>
                <w:rFonts w:eastAsia="Calibri"/>
                <w:b/>
                <w:bCs/>
                <w:color w:val="auto"/>
              </w:rPr>
            </w:pPr>
            <w:r w:rsidRPr="007441CC">
              <w:rPr>
                <w:color w:val="auto"/>
              </w:rPr>
              <w:t xml:space="preserve">Perform troubleshooting of </w:t>
            </w:r>
            <w:r w:rsidRPr="007441CC">
              <w:rPr>
                <w:color w:val="auto"/>
              </w:rPr>
              <w:lastRenderedPageBreak/>
              <w:t>basic hardware errors/faults</w:t>
            </w:r>
          </w:p>
          <w:p w14:paraId="67D57237" w14:textId="77777777" w:rsidR="008C6072" w:rsidRPr="007441CC" w:rsidRDefault="008C6072" w:rsidP="00B52903">
            <w:pPr>
              <w:spacing w:after="0" w:line="360" w:lineRule="auto"/>
              <w:rPr>
                <w:rFonts w:eastAsia="Calibri"/>
                <w:b/>
                <w:bCs/>
                <w:color w:val="auto"/>
              </w:rPr>
            </w:pPr>
          </w:p>
        </w:tc>
        <w:tc>
          <w:tcPr>
            <w:tcW w:w="516" w:type="pct"/>
          </w:tcPr>
          <w:p w14:paraId="028BA25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Theory-2Hrs</w:t>
            </w:r>
          </w:p>
          <w:p w14:paraId="41DFAED5" w14:textId="77777777" w:rsidR="008C6072" w:rsidRPr="007441CC" w:rsidRDefault="008C6072" w:rsidP="00B52903">
            <w:pPr>
              <w:spacing w:after="0" w:line="360" w:lineRule="auto"/>
              <w:rPr>
                <w:rFonts w:eastAsia="Calibri"/>
                <w:color w:val="auto"/>
              </w:rPr>
            </w:pPr>
            <w:r w:rsidRPr="007441CC">
              <w:rPr>
                <w:rFonts w:eastAsia="Calibri"/>
                <w:color w:val="auto"/>
              </w:rPr>
              <w:t>Practice-8Hrs</w:t>
            </w:r>
          </w:p>
          <w:p w14:paraId="3D43094F" w14:textId="77777777" w:rsidR="008C6072" w:rsidRPr="007441CC" w:rsidRDefault="008C6072" w:rsidP="00B52903">
            <w:pPr>
              <w:spacing w:after="0" w:line="360" w:lineRule="auto"/>
              <w:rPr>
                <w:rFonts w:eastAsia="Calibri"/>
                <w:color w:val="auto"/>
              </w:rPr>
            </w:pPr>
            <w:r w:rsidRPr="007441CC">
              <w:rPr>
                <w:rFonts w:eastAsia="Calibri"/>
                <w:color w:val="auto"/>
              </w:rPr>
              <w:t>Total- 10Hrs</w:t>
            </w:r>
          </w:p>
        </w:tc>
        <w:tc>
          <w:tcPr>
            <w:tcW w:w="583" w:type="pct"/>
          </w:tcPr>
          <w:p w14:paraId="4FC8E3B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68D45F9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3663C64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2CB9470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5AE7108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LAN Connectivity</w:t>
            </w:r>
          </w:p>
          <w:p w14:paraId="6D726A0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595A7DF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Printer</w:t>
            </w:r>
          </w:p>
          <w:p w14:paraId="7F9F241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Scanner</w:t>
            </w:r>
          </w:p>
          <w:p w14:paraId="1738DC3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Web cam (digital camera)</w:t>
            </w:r>
          </w:p>
          <w:p w14:paraId="7B6479F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58A74EE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Pen-drive</w:t>
            </w:r>
          </w:p>
          <w:p w14:paraId="258B801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External Hard disks</w:t>
            </w:r>
          </w:p>
          <w:p w14:paraId="73BDA95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tcPr>
          <w:p w14:paraId="4E16C7F9"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bl>
    <w:p w14:paraId="08047A2A" w14:textId="77777777" w:rsidR="008C6072" w:rsidRPr="007441CC" w:rsidRDefault="008C6072" w:rsidP="00EA4491">
      <w:pPr>
        <w:spacing w:line="360" w:lineRule="auto"/>
        <w:ind w:left="0" w:firstLine="0"/>
        <w:rPr>
          <w:color w:val="auto"/>
          <w:sz w:val="24"/>
          <w:szCs w:val="24"/>
        </w:rPr>
      </w:pPr>
    </w:p>
    <w:p w14:paraId="2ECF58D4" w14:textId="77777777" w:rsidR="008E5C10" w:rsidRPr="007441CC" w:rsidRDefault="008E5C10">
      <w:pPr>
        <w:spacing w:after="200" w:line="276" w:lineRule="auto"/>
        <w:ind w:left="0" w:firstLine="0"/>
        <w:jc w:val="left"/>
        <w:rPr>
          <w:b/>
          <w:iCs/>
          <w:color w:val="auto"/>
          <w:sz w:val="24"/>
        </w:rPr>
      </w:pPr>
      <w:r w:rsidRPr="007441CC">
        <w:rPr>
          <w:iCs/>
          <w:color w:val="auto"/>
        </w:rPr>
        <w:lastRenderedPageBreak/>
        <w:br w:type="page"/>
      </w:r>
    </w:p>
    <w:p w14:paraId="638F8000" w14:textId="77777777" w:rsidR="008C6072" w:rsidRPr="007441CC" w:rsidRDefault="008E5C10" w:rsidP="00B52903">
      <w:pPr>
        <w:pStyle w:val="Heading2"/>
        <w:rPr>
          <w:color w:val="auto"/>
        </w:rPr>
      </w:pPr>
      <w:bookmarkStart w:id="19" w:name="_Toc110114395"/>
      <w:r w:rsidRPr="007441CC">
        <w:rPr>
          <w:iCs/>
          <w:color w:val="auto"/>
        </w:rPr>
        <w:lastRenderedPageBreak/>
        <w:t>Module</w:t>
      </w:r>
      <w:r w:rsidRPr="007441CC">
        <w:rPr>
          <w:color w:val="auto"/>
        </w:rPr>
        <w:t xml:space="preserve"> </w:t>
      </w:r>
      <w:r w:rsidR="008C6072" w:rsidRPr="007441CC">
        <w:rPr>
          <w:color w:val="auto"/>
        </w:rPr>
        <w:t>1021CS-04.</w:t>
      </w:r>
      <w:r w:rsidR="008C6072" w:rsidRPr="007441CC">
        <w:rPr>
          <w:color w:val="auto"/>
        </w:rPr>
        <w:tab/>
        <w:t>Draft office documents</w:t>
      </w:r>
      <w:bookmarkEnd w:id="19"/>
    </w:p>
    <w:p w14:paraId="132E68AE" w14:textId="77777777" w:rsidR="008C6072" w:rsidRPr="007441CC" w:rsidRDefault="008C6072" w:rsidP="00B52903">
      <w:pPr>
        <w:spacing w:line="360" w:lineRule="auto"/>
        <w:rPr>
          <w:b/>
          <w:bCs/>
          <w:color w:val="auto"/>
          <w:sz w:val="24"/>
          <w:szCs w:val="24"/>
        </w:rPr>
      </w:pPr>
      <w:r w:rsidRPr="007441CC">
        <w:rPr>
          <w:b/>
          <w:color w:val="auto"/>
        </w:rPr>
        <w:t>Objective:</w:t>
      </w:r>
      <w:r w:rsidRPr="007441CC">
        <w:rPr>
          <w:color w:val="auto"/>
        </w:rPr>
        <w:t xml:space="preserve"> </w:t>
      </w:r>
      <w:r w:rsidRPr="007441CC">
        <w:rPr>
          <w:color w:val="auto"/>
          <w:lang w:val="en-GB"/>
        </w:rPr>
        <w:t xml:space="preserve">After this competency standard candidate will be able to prepare office documents, take offline and online backups, </w:t>
      </w:r>
      <w:proofErr w:type="gramStart"/>
      <w:r w:rsidRPr="007441CC">
        <w:rPr>
          <w:color w:val="auto"/>
          <w:lang w:val="en-GB"/>
        </w:rPr>
        <w:t>perform</w:t>
      </w:r>
      <w:proofErr w:type="gramEnd"/>
      <w:r w:rsidRPr="007441CC">
        <w:rPr>
          <w:color w:val="auto"/>
          <w:lang w:val="en-GB"/>
        </w:rPr>
        <w:t xml:space="preserve"> files conversions efficiently.</w:t>
      </w:r>
    </w:p>
    <w:p w14:paraId="7672852B" w14:textId="77777777" w:rsidR="008C6072" w:rsidRPr="007441CC" w:rsidRDefault="00FB102F" w:rsidP="00B52903">
      <w:pPr>
        <w:spacing w:after="0" w:line="360" w:lineRule="auto"/>
        <w:rPr>
          <w:rFonts w:eastAsia="Calibri"/>
          <w:b/>
          <w:bCs/>
          <w:color w:val="auto"/>
        </w:rPr>
      </w:pPr>
      <w:r w:rsidRPr="007441CC">
        <w:rPr>
          <w:rFonts w:eastAsia="Calibri"/>
          <w:b/>
          <w:bCs/>
          <w:color w:val="auto"/>
        </w:rPr>
        <w:t>Duration: 65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15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50</w:t>
      </w:r>
      <w:r w:rsidR="008C6072" w:rsidRPr="007441CC">
        <w:rPr>
          <w:rFonts w:eastAsia="Calibri"/>
          <w:b/>
          <w:bCs/>
          <w:color w:val="auto"/>
        </w:rPr>
        <w:t xml:space="preserve"> Hours                 </w:t>
      </w:r>
      <w:r w:rsidR="004F4FFE" w:rsidRPr="007441CC">
        <w:rPr>
          <w:rFonts w:eastAsia="Calibri"/>
          <w:b/>
          <w:bCs/>
          <w:color w:val="auto"/>
        </w:rPr>
        <w:t>Credit Hour</w:t>
      </w:r>
      <w:proofErr w:type="gramStart"/>
      <w:r w:rsidR="004F4FFE" w:rsidRPr="007441CC">
        <w:rPr>
          <w:rFonts w:eastAsia="Calibri"/>
          <w:b/>
          <w:bCs/>
          <w:color w:val="auto"/>
        </w:rPr>
        <w:t>:6.5</w:t>
      </w:r>
      <w:proofErr w:type="gramEnd"/>
    </w:p>
    <w:tbl>
      <w:tblPr>
        <w:tblpPr w:leftFromText="180" w:rightFromText="180" w:vertAnchor="text" w:tblpX="53" w:tblpY="1"/>
        <w:tblOverlap w:val="never"/>
        <w:tblW w:w="515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52"/>
        <w:gridCol w:w="3434"/>
        <w:gridCol w:w="3417"/>
        <w:gridCol w:w="1407"/>
        <w:gridCol w:w="2433"/>
        <w:gridCol w:w="1468"/>
      </w:tblGrid>
      <w:tr w:rsidR="007441CC" w:rsidRPr="007441CC" w14:paraId="5F5BBD3C" w14:textId="77777777" w:rsidTr="00B52903">
        <w:trPr>
          <w:trHeight w:val="619"/>
        </w:trPr>
        <w:tc>
          <w:tcPr>
            <w:tcW w:w="870" w:type="pct"/>
            <w:shd w:val="clear" w:color="auto" w:fill="E5B8B7"/>
            <w:vAlign w:val="center"/>
          </w:tcPr>
          <w:p w14:paraId="226BB809"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lastRenderedPageBreak/>
              <w:t>Learning Unit</w:t>
            </w:r>
          </w:p>
        </w:tc>
        <w:tc>
          <w:tcPr>
            <w:tcW w:w="1318" w:type="pct"/>
            <w:shd w:val="clear" w:color="auto" w:fill="E5B8B7"/>
            <w:vAlign w:val="center"/>
          </w:tcPr>
          <w:p w14:paraId="197FFD0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312" w:type="pct"/>
            <w:shd w:val="clear" w:color="auto" w:fill="E5B8B7"/>
            <w:vAlign w:val="center"/>
          </w:tcPr>
          <w:p w14:paraId="5E1A9B28"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27" w:type="pct"/>
            <w:shd w:val="clear" w:color="auto" w:fill="E5B8B7"/>
            <w:vAlign w:val="center"/>
          </w:tcPr>
          <w:p w14:paraId="3DBF2E6A"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594" w:type="pct"/>
            <w:shd w:val="clear" w:color="auto" w:fill="E5B8B7"/>
          </w:tcPr>
          <w:p w14:paraId="6A646D0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Materials</w:t>
            </w:r>
          </w:p>
          <w:p w14:paraId="29B77B30"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Required</w:t>
            </w:r>
          </w:p>
        </w:tc>
        <w:tc>
          <w:tcPr>
            <w:tcW w:w="379" w:type="pct"/>
            <w:shd w:val="clear" w:color="auto" w:fill="E5B8B7"/>
          </w:tcPr>
          <w:p w14:paraId="7EFDAB83"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w:t>
            </w:r>
          </w:p>
          <w:p w14:paraId="64A9C0F1"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Place</w:t>
            </w:r>
          </w:p>
        </w:tc>
      </w:tr>
      <w:tr w:rsidR="007441CC" w:rsidRPr="007441CC" w14:paraId="160D676E" w14:textId="77777777" w:rsidTr="00B52903">
        <w:trPr>
          <w:trHeight w:val="1554"/>
        </w:trPr>
        <w:tc>
          <w:tcPr>
            <w:tcW w:w="870" w:type="pct"/>
            <w:shd w:val="clear" w:color="auto" w:fill="auto"/>
          </w:tcPr>
          <w:p w14:paraId="5D777EE9" w14:textId="77777777" w:rsidR="008C6072" w:rsidRPr="007441CC" w:rsidRDefault="008C6072" w:rsidP="00594206">
            <w:pPr>
              <w:pStyle w:val="ListParagraph"/>
              <w:numPr>
                <w:ilvl w:val="0"/>
                <w:numId w:val="61"/>
              </w:numPr>
              <w:spacing w:after="0" w:line="360" w:lineRule="auto"/>
              <w:ind w:left="411"/>
              <w:jc w:val="left"/>
              <w:rPr>
                <w:rFonts w:eastAsia="Calibri"/>
                <w:color w:val="auto"/>
              </w:rPr>
            </w:pPr>
            <w:r w:rsidRPr="007441CC">
              <w:rPr>
                <w:color w:val="auto"/>
              </w:rPr>
              <w:t>Prepare document on word</w:t>
            </w:r>
          </w:p>
        </w:tc>
        <w:tc>
          <w:tcPr>
            <w:tcW w:w="1318" w:type="pct"/>
            <w:shd w:val="clear" w:color="auto" w:fill="auto"/>
          </w:tcPr>
          <w:p w14:paraId="4C4CA1DC"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32EA605F"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Explore and select appropriate word processing application</w:t>
            </w:r>
          </w:p>
          <w:p w14:paraId="647FE21E"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Create new document / open already existing word document</w:t>
            </w:r>
          </w:p>
          <w:p w14:paraId="19128F4A"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Set page Layout</w:t>
            </w:r>
          </w:p>
          <w:p w14:paraId="780FBD0E"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Perform basic Formatting (text, paragraph, page)</w:t>
            </w:r>
          </w:p>
          <w:p w14:paraId="0ED4C49D"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Perform insert operation (picture, shapes, charts, tables, smart art, clip art, hyperlinks, page numbers, header/footers, bullets/numbering, columns) in the word document</w:t>
            </w:r>
          </w:p>
          <w:p w14:paraId="13877EB3"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lastRenderedPageBreak/>
              <w:t>Check the spellings in the word file through available dictionary</w:t>
            </w:r>
          </w:p>
          <w:p w14:paraId="50144D54"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Save document</w:t>
            </w:r>
          </w:p>
          <w:p w14:paraId="35E7611D"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t>Print  document</w:t>
            </w:r>
          </w:p>
        </w:tc>
        <w:tc>
          <w:tcPr>
            <w:tcW w:w="1312" w:type="pct"/>
            <w:shd w:val="clear" w:color="auto" w:fill="auto"/>
          </w:tcPr>
          <w:p w14:paraId="088567F6"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lastRenderedPageBreak/>
              <w:t>Demonstrate proficiency in creating a Word Document.</w:t>
            </w:r>
          </w:p>
          <w:p w14:paraId="00F1F45B"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Describe spread sheets, use formulas and apply necessary formats</w:t>
            </w:r>
          </w:p>
          <w:p w14:paraId="5D37EC12"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Explain qualities of a robust presentation.</w:t>
            </w:r>
          </w:p>
          <w:p w14:paraId="45686467"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Write a note on Urdu Word Processing.</w:t>
            </w:r>
          </w:p>
          <w:p w14:paraId="50E09E01"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t xml:space="preserve">Understand types of files and their conversions to various file types </w:t>
            </w:r>
          </w:p>
          <w:p w14:paraId="541A7D5B" w14:textId="77777777" w:rsidR="008C6072" w:rsidRPr="007441CC" w:rsidRDefault="008C6072" w:rsidP="00B52903">
            <w:pPr>
              <w:spacing w:after="0" w:line="360" w:lineRule="auto"/>
              <w:ind w:left="23"/>
              <w:rPr>
                <w:rFonts w:eastAsia="Calibri"/>
                <w:b/>
                <w:bCs/>
                <w:color w:val="auto"/>
              </w:rPr>
            </w:pPr>
            <w:r w:rsidRPr="007441CC">
              <w:rPr>
                <w:rFonts w:eastAsia="Calibri"/>
                <w:b/>
                <w:bCs/>
                <w:color w:val="auto"/>
              </w:rPr>
              <w:t>Practical Activity</w:t>
            </w:r>
          </w:p>
          <w:p w14:paraId="1747E29B"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t>Prepare document on word</w:t>
            </w:r>
          </w:p>
        </w:tc>
        <w:tc>
          <w:tcPr>
            <w:tcW w:w="527" w:type="pct"/>
            <w:shd w:val="clear" w:color="auto" w:fill="auto"/>
          </w:tcPr>
          <w:p w14:paraId="3BCCFFEB" w14:textId="77777777" w:rsidR="008C6072" w:rsidRPr="007441CC" w:rsidRDefault="008C6072" w:rsidP="00B52903">
            <w:pPr>
              <w:spacing w:after="0" w:line="360" w:lineRule="auto"/>
              <w:rPr>
                <w:rFonts w:eastAsia="Calibri"/>
                <w:color w:val="auto"/>
              </w:rPr>
            </w:pPr>
            <w:r w:rsidRPr="007441CC">
              <w:rPr>
                <w:rFonts w:eastAsia="Calibri"/>
                <w:color w:val="auto"/>
              </w:rPr>
              <w:t>Theory-2.5Hrs</w:t>
            </w:r>
          </w:p>
          <w:p w14:paraId="4282A945" w14:textId="77777777" w:rsidR="008C6072" w:rsidRPr="007441CC" w:rsidRDefault="008C6072" w:rsidP="00B52903">
            <w:pPr>
              <w:spacing w:after="0" w:line="360" w:lineRule="auto"/>
              <w:rPr>
                <w:rFonts w:eastAsia="Calibri"/>
                <w:color w:val="auto"/>
              </w:rPr>
            </w:pPr>
            <w:r w:rsidRPr="007441CC">
              <w:rPr>
                <w:rFonts w:eastAsia="Calibri"/>
                <w:color w:val="auto"/>
              </w:rPr>
              <w:t>Practice-9Hrs</w:t>
            </w:r>
          </w:p>
          <w:p w14:paraId="29A4A02C" w14:textId="77777777" w:rsidR="008C6072" w:rsidRPr="007441CC" w:rsidRDefault="008C6072" w:rsidP="00B52903">
            <w:pPr>
              <w:spacing w:after="0" w:line="360" w:lineRule="auto"/>
              <w:rPr>
                <w:rFonts w:eastAsia="Calibri"/>
                <w:color w:val="auto"/>
              </w:rPr>
            </w:pPr>
            <w:r w:rsidRPr="007441CC">
              <w:rPr>
                <w:rFonts w:eastAsia="Calibri"/>
                <w:color w:val="auto"/>
              </w:rPr>
              <w:t>Total- 11.5Hrs</w:t>
            </w:r>
          </w:p>
        </w:tc>
        <w:tc>
          <w:tcPr>
            <w:tcW w:w="594" w:type="pct"/>
            <w:shd w:val="clear" w:color="auto" w:fill="auto"/>
          </w:tcPr>
          <w:p w14:paraId="2BA1853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6E81330C"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6D9054E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55164AB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533DCAE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049E4AD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47A955F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 xml:space="preserve">Professional Office Suite (MS Office)/ Compatible office suite </w:t>
            </w:r>
            <w:r w:rsidRPr="007441CC">
              <w:rPr>
                <w:color w:val="auto"/>
              </w:rPr>
              <w:lastRenderedPageBreak/>
              <w:t>as per Operating System</w:t>
            </w:r>
          </w:p>
          <w:p w14:paraId="4654ED34" w14:textId="77777777" w:rsidR="008C6072" w:rsidRPr="007441CC" w:rsidRDefault="008C6072" w:rsidP="00594206">
            <w:pPr>
              <w:pStyle w:val="ListParagraph"/>
              <w:numPr>
                <w:ilvl w:val="0"/>
                <w:numId w:val="237"/>
              </w:numPr>
              <w:spacing w:line="360" w:lineRule="auto"/>
              <w:jc w:val="left"/>
              <w:rPr>
                <w:color w:val="auto"/>
              </w:rPr>
            </w:pPr>
            <w:proofErr w:type="spellStart"/>
            <w:r w:rsidRPr="007441CC">
              <w:rPr>
                <w:color w:val="auto"/>
              </w:rPr>
              <w:t>Inpage</w:t>
            </w:r>
            <w:proofErr w:type="spellEnd"/>
            <w:r w:rsidRPr="007441CC">
              <w:rPr>
                <w:color w:val="auto"/>
              </w:rPr>
              <w:t xml:space="preserve"> Software</w:t>
            </w:r>
          </w:p>
          <w:p w14:paraId="431CCE5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tc>
        <w:tc>
          <w:tcPr>
            <w:tcW w:w="379" w:type="pct"/>
            <w:shd w:val="clear" w:color="auto" w:fill="auto"/>
          </w:tcPr>
          <w:p w14:paraId="4325A3E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61F784F0" w14:textId="77777777" w:rsidTr="00B52903">
        <w:trPr>
          <w:trHeight w:val="350"/>
        </w:trPr>
        <w:tc>
          <w:tcPr>
            <w:tcW w:w="870" w:type="pct"/>
            <w:shd w:val="clear" w:color="auto" w:fill="auto"/>
          </w:tcPr>
          <w:p w14:paraId="1B459545" w14:textId="77777777" w:rsidR="008C6072" w:rsidRPr="007441CC" w:rsidRDefault="008C6072" w:rsidP="00594206">
            <w:pPr>
              <w:pStyle w:val="ListParagraph"/>
              <w:numPr>
                <w:ilvl w:val="0"/>
                <w:numId w:val="61"/>
              </w:numPr>
              <w:spacing w:after="0" w:line="360" w:lineRule="auto"/>
              <w:ind w:left="404"/>
              <w:jc w:val="left"/>
              <w:rPr>
                <w:rFonts w:eastAsia="Calibri"/>
                <w:color w:val="auto"/>
              </w:rPr>
            </w:pPr>
            <w:r w:rsidRPr="007441CC">
              <w:rPr>
                <w:color w:val="auto"/>
              </w:rPr>
              <w:lastRenderedPageBreak/>
              <w:t>Prepare spreadsheet</w:t>
            </w:r>
          </w:p>
        </w:tc>
        <w:tc>
          <w:tcPr>
            <w:tcW w:w="1318" w:type="pct"/>
            <w:shd w:val="clear" w:color="auto" w:fill="auto"/>
          </w:tcPr>
          <w:p w14:paraId="577C3548"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314F45B"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Explore and select appropriate spreadsheet application</w:t>
            </w:r>
          </w:p>
          <w:p w14:paraId="65EF21CB"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Create / open Spread Sheet</w:t>
            </w:r>
          </w:p>
          <w:p w14:paraId="21F067AD"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Set page Layout</w:t>
            </w:r>
          </w:p>
          <w:p w14:paraId="1EC62626"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Perform basic Formatting</w:t>
            </w:r>
          </w:p>
          <w:p w14:paraId="32B25287"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 xml:space="preserve">Perform insert operation (picture, charts, smart art, clip art, hyperlinks, page numbers, header/footers, </w:t>
            </w:r>
            <w:r w:rsidRPr="007441CC">
              <w:rPr>
                <w:color w:val="auto"/>
              </w:rPr>
              <w:lastRenderedPageBreak/>
              <w:t>bullets / numbering) in the spread sheet</w:t>
            </w:r>
          </w:p>
          <w:p w14:paraId="7E14CCE5"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 xml:space="preserve">Insert / use arithmetic functions/formulas </w:t>
            </w:r>
          </w:p>
          <w:p w14:paraId="7F0574CF"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Save Spreadsheet</w:t>
            </w:r>
          </w:p>
          <w:p w14:paraId="0F5F20B7" w14:textId="77777777" w:rsidR="008C6072" w:rsidRPr="007441CC" w:rsidRDefault="008C6072" w:rsidP="00594206">
            <w:pPr>
              <w:pStyle w:val="ListParagraph"/>
              <w:numPr>
                <w:ilvl w:val="0"/>
                <w:numId w:val="53"/>
              </w:numPr>
              <w:spacing w:after="0" w:line="360" w:lineRule="auto"/>
              <w:rPr>
                <w:rFonts w:eastAsia="Calibri"/>
                <w:color w:val="auto"/>
              </w:rPr>
            </w:pPr>
            <w:r w:rsidRPr="007441CC">
              <w:rPr>
                <w:color w:val="auto"/>
              </w:rPr>
              <w:t>Print Spreadsheet</w:t>
            </w:r>
          </w:p>
        </w:tc>
        <w:tc>
          <w:tcPr>
            <w:tcW w:w="1312" w:type="pct"/>
            <w:shd w:val="clear" w:color="auto" w:fill="auto"/>
          </w:tcPr>
          <w:p w14:paraId="4F76B52A"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lastRenderedPageBreak/>
              <w:t>Demonstrate proficiency in creating a Word Document.</w:t>
            </w:r>
          </w:p>
          <w:p w14:paraId="1810FE4D"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Describe spread sheets, use formulas and apply necessary formats</w:t>
            </w:r>
          </w:p>
          <w:p w14:paraId="5EF894FB"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Explain qualities of a robust presentation.</w:t>
            </w:r>
          </w:p>
          <w:p w14:paraId="01784631"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Write a note on Urdu Word Processing.</w:t>
            </w:r>
          </w:p>
          <w:p w14:paraId="7E297394"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t xml:space="preserve">Understand types of files and their conversions to various file types </w:t>
            </w:r>
          </w:p>
          <w:p w14:paraId="1743F44C" w14:textId="77777777" w:rsidR="008C6072" w:rsidRPr="007441CC" w:rsidRDefault="008C6072" w:rsidP="00B52903">
            <w:pPr>
              <w:spacing w:after="0" w:line="360" w:lineRule="auto"/>
              <w:rPr>
                <w:rFonts w:eastAsia="Calibri"/>
                <w:color w:val="auto"/>
              </w:rPr>
            </w:pPr>
          </w:p>
          <w:p w14:paraId="24FFCC78" w14:textId="77777777" w:rsidR="008C6072" w:rsidRPr="007441CC" w:rsidRDefault="008C6072" w:rsidP="00B52903">
            <w:pPr>
              <w:spacing w:after="0" w:line="360" w:lineRule="auto"/>
              <w:rPr>
                <w:rFonts w:eastAsia="Calibri"/>
                <w:color w:val="auto"/>
              </w:rPr>
            </w:pPr>
            <w:r w:rsidRPr="007441CC">
              <w:rPr>
                <w:rFonts w:eastAsia="Calibri"/>
                <w:b/>
                <w:bCs/>
                <w:color w:val="auto"/>
              </w:rPr>
              <w:t xml:space="preserve">      Practical Activity</w:t>
            </w:r>
          </w:p>
          <w:p w14:paraId="0453EEAA" w14:textId="77777777" w:rsidR="008C6072" w:rsidRPr="007441CC" w:rsidRDefault="008C6072" w:rsidP="00594206">
            <w:pPr>
              <w:pStyle w:val="ListParagraph"/>
              <w:numPr>
                <w:ilvl w:val="0"/>
                <w:numId w:val="53"/>
              </w:numPr>
              <w:spacing w:after="0" w:line="360" w:lineRule="auto"/>
              <w:jc w:val="left"/>
              <w:rPr>
                <w:rFonts w:eastAsia="Calibri"/>
                <w:color w:val="auto"/>
              </w:rPr>
            </w:pPr>
            <w:r w:rsidRPr="007441CC">
              <w:rPr>
                <w:color w:val="auto"/>
              </w:rPr>
              <w:t>Prepare spreadsheet</w:t>
            </w:r>
          </w:p>
        </w:tc>
        <w:tc>
          <w:tcPr>
            <w:tcW w:w="527" w:type="pct"/>
            <w:shd w:val="clear" w:color="auto" w:fill="auto"/>
          </w:tcPr>
          <w:p w14:paraId="22F7A5C9"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Theory-2.5Hrs</w:t>
            </w:r>
          </w:p>
          <w:p w14:paraId="119FC213" w14:textId="5145BCE0" w:rsidR="008C6072" w:rsidRPr="007441CC" w:rsidRDefault="00E46A18" w:rsidP="00B52903">
            <w:pPr>
              <w:spacing w:after="0" w:line="360" w:lineRule="auto"/>
              <w:rPr>
                <w:rFonts w:eastAsia="Calibri"/>
                <w:color w:val="auto"/>
              </w:rPr>
            </w:pPr>
            <w:r w:rsidRPr="007441CC">
              <w:rPr>
                <w:rFonts w:eastAsia="Calibri"/>
                <w:color w:val="auto"/>
              </w:rPr>
              <w:t>Practice-</w:t>
            </w:r>
            <w:r w:rsidR="00536C3A" w:rsidRPr="007441CC">
              <w:rPr>
                <w:rFonts w:eastAsia="Calibri"/>
                <w:color w:val="auto"/>
              </w:rPr>
              <w:t>9</w:t>
            </w:r>
            <w:r w:rsidR="008C6072" w:rsidRPr="007441CC">
              <w:rPr>
                <w:rFonts w:eastAsia="Calibri"/>
                <w:color w:val="auto"/>
              </w:rPr>
              <w:t>Hrs</w:t>
            </w:r>
          </w:p>
          <w:p w14:paraId="38E51344" w14:textId="2FEA1BBE" w:rsidR="008C6072" w:rsidRPr="007441CC" w:rsidRDefault="00E46A18" w:rsidP="00B52903">
            <w:pPr>
              <w:spacing w:after="0" w:line="360" w:lineRule="auto"/>
              <w:rPr>
                <w:rFonts w:eastAsia="Calibri"/>
                <w:color w:val="auto"/>
              </w:rPr>
            </w:pPr>
            <w:r w:rsidRPr="007441CC">
              <w:rPr>
                <w:rFonts w:eastAsia="Calibri"/>
                <w:color w:val="auto"/>
              </w:rPr>
              <w:t>Total- 1</w:t>
            </w:r>
            <w:r w:rsidR="001E7E83" w:rsidRPr="007441CC">
              <w:rPr>
                <w:rFonts w:eastAsia="Calibri"/>
                <w:color w:val="auto"/>
              </w:rPr>
              <w:t>1</w:t>
            </w:r>
            <w:r w:rsidR="008C6072" w:rsidRPr="007441CC">
              <w:rPr>
                <w:rFonts w:eastAsia="Calibri"/>
                <w:color w:val="auto"/>
              </w:rPr>
              <w:t>.5Hrs</w:t>
            </w:r>
          </w:p>
        </w:tc>
        <w:tc>
          <w:tcPr>
            <w:tcW w:w="594" w:type="pct"/>
            <w:shd w:val="clear" w:color="auto" w:fill="auto"/>
          </w:tcPr>
          <w:p w14:paraId="4720F2A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560A513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64DB065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41903E5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55B50CB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1DB5924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59B9D12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Professional Office Suite (MS Office)/ Compatible office suite as per Operating System</w:t>
            </w:r>
          </w:p>
          <w:p w14:paraId="489904A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 page Software</w:t>
            </w:r>
          </w:p>
          <w:p w14:paraId="31546BD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tc>
        <w:tc>
          <w:tcPr>
            <w:tcW w:w="379" w:type="pct"/>
            <w:shd w:val="clear" w:color="auto" w:fill="auto"/>
          </w:tcPr>
          <w:p w14:paraId="0EB8C8A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0B6E2A98" w14:textId="77777777" w:rsidTr="00B52903">
        <w:trPr>
          <w:trHeight w:val="1610"/>
        </w:trPr>
        <w:tc>
          <w:tcPr>
            <w:tcW w:w="870" w:type="pct"/>
          </w:tcPr>
          <w:p w14:paraId="6FB3E132" w14:textId="77777777" w:rsidR="008C6072" w:rsidRPr="007441CC" w:rsidRDefault="008C6072" w:rsidP="00594206">
            <w:pPr>
              <w:pStyle w:val="ListParagraph"/>
              <w:numPr>
                <w:ilvl w:val="0"/>
                <w:numId w:val="61"/>
              </w:numPr>
              <w:spacing w:after="0" w:line="360" w:lineRule="auto"/>
              <w:ind w:left="314"/>
              <w:jc w:val="left"/>
              <w:rPr>
                <w:rFonts w:eastAsia="Calibri"/>
                <w:color w:val="auto"/>
              </w:rPr>
            </w:pPr>
            <w:r w:rsidRPr="007441CC">
              <w:rPr>
                <w:color w:val="auto"/>
              </w:rPr>
              <w:lastRenderedPageBreak/>
              <w:t>Prepare presentation</w:t>
            </w:r>
          </w:p>
        </w:tc>
        <w:tc>
          <w:tcPr>
            <w:tcW w:w="1318" w:type="pct"/>
          </w:tcPr>
          <w:p w14:paraId="62D33E96"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5D14F168"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Explore and Select appropriate presentation tool.</w:t>
            </w:r>
          </w:p>
          <w:p w14:paraId="077E18B9"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Create / open presentation</w:t>
            </w:r>
          </w:p>
          <w:p w14:paraId="0B8720F1"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Set page Layout</w:t>
            </w:r>
          </w:p>
          <w:p w14:paraId="5A0765B6"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Perform basic Formatting</w:t>
            </w:r>
          </w:p>
          <w:p w14:paraId="68D5DEBE"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lastRenderedPageBreak/>
              <w:t>Perform insert operation (slides, picture, shapes, charts, tables, smart art, clip art, hyperlinks, page numbers, bullets/numbering) in the presentation.</w:t>
            </w:r>
          </w:p>
          <w:p w14:paraId="6FCF00E1"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Select various template designs</w:t>
            </w:r>
          </w:p>
          <w:p w14:paraId="73619A1E"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Apply animation to slides</w:t>
            </w:r>
          </w:p>
          <w:p w14:paraId="02625DC6"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Check the spellings in the presentation through available dictionary</w:t>
            </w:r>
          </w:p>
          <w:p w14:paraId="12B42590"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Run power point presentation</w:t>
            </w:r>
          </w:p>
          <w:p w14:paraId="2411B45F"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Save power point presentation</w:t>
            </w:r>
          </w:p>
          <w:p w14:paraId="56416DB0" w14:textId="77777777" w:rsidR="008C6072" w:rsidRPr="007441CC" w:rsidRDefault="008C6072" w:rsidP="00594206">
            <w:pPr>
              <w:pStyle w:val="ListParagraph"/>
              <w:keepNext/>
              <w:keepLines/>
              <w:numPr>
                <w:ilvl w:val="0"/>
                <w:numId w:val="56"/>
              </w:numPr>
              <w:spacing w:after="0" w:line="360" w:lineRule="auto"/>
              <w:jc w:val="left"/>
              <w:rPr>
                <w:rFonts w:eastAsia="Calibri"/>
                <w:color w:val="auto"/>
              </w:rPr>
            </w:pPr>
            <w:r w:rsidRPr="007441CC">
              <w:rPr>
                <w:color w:val="auto"/>
              </w:rPr>
              <w:t>Print  power point presentation</w:t>
            </w:r>
          </w:p>
        </w:tc>
        <w:tc>
          <w:tcPr>
            <w:tcW w:w="1312" w:type="pct"/>
          </w:tcPr>
          <w:p w14:paraId="2719D63A"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lastRenderedPageBreak/>
              <w:t>Demonstrate proficiency in creating a Word Document.</w:t>
            </w:r>
          </w:p>
          <w:p w14:paraId="253C2805"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Describe spread sheets, use formulas and apply necessary formats</w:t>
            </w:r>
          </w:p>
          <w:p w14:paraId="0FD7FD18"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Explain qualities of a robust presentation.</w:t>
            </w:r>
          </w:p>
          <w:p w14:paraId="6C153AD0"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lastRenderedPageBreak/>
              <w:t>Write a note on Urdu Word Processing.</w:t>
            </w:r>
          </w:p>
          <w:p w14:paraId="057E2724"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t xml:space="preserve">Understand types of files and their conversions to various file types </w:t>
            </w:r>
          </w:p>
          <w:p w14:paraId="53B04101"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2BBAB4A8" w14:textId="77777777" w:rsidR="008C6072" w:rsidRPr="007441CC" w:rsidRDefault="008C6072" w:rsidP="00594206">
            <w:pPr>
              <w:pStyle w:val="ListParagraph"/>
              <w:numPr>
                <w:ilvl w:val="0"/>
                <w:numId w:val="56"/>
              </w:numPr>
              <w:spacing w:after="0" w:line="360" w:lineRule="auto"/>
              <w:jc w:val="left"/>
              <w:rPr>
                <w:rFonts w:eastAsia="Calibri"/>
                <w:color w:val="auto"/>
              </w:rPr>
            </w:pPr>
            <w:r w:rsidRPr="007441CC">
              <w:rPr>
                <w:color w:val="auto"/>
              </w:rPr>
              <w:t>Prepare presentation</w:t>
            </w:r>
          </w:p>
        </w:tc>
        <w:tc>
          <w:tcPr>
            <w:tcW w:w="527" w:type="pct"/>
          </w:tcPr>
          <w:p w14:paraId="19F767FA" w14:textId="77777777" w:rsidR="00536C3A" w:rsidRPr="007441CC" w:rsidRDefault="008C6072" w:rsidP="00B52903">
            <w:pPr>
              <w:spacing w:after="0" w:line="360" w:lineRule="auto"/>
              <w:rPr>
                <w:rFonts w:eastAsia="Calibri"/>
                <w:color w:val="auto"/>
              </w:rPr>
            </w:pPr>
            <w:r w:rsidRPr="007441CC">
              <w:rPr>
                <w:rFonts w:eastAsia="Calibri"/>
                <w:color w:val="auto"/>
              </w:rPr>
              <w:lastRenderedPageBreak/>
              <w:t>Theory-</w:t>
            </w:r>
          </w:p>
          <w:p w14:paraId="34B15D16" w14:textId="4AFAFE37" w:rsidR="008C6072" w:rsidRPr="007441CC" w:rsidRDefault="00536C3A" w:rsidP="00B52903">
            <w:pPr>
              <w:spacing w:after="0" w:line="360" w:lineRule="auto"/>
              <w:rPr>
                <w:rFonts w:eastAsia="Calibri"/>
                <w:color w:val="auto"/>
              </w:rPr>
            </w:pPr>
            <w:r w:rsidRPr="007441CC">
              <w:rPr>
                <w:rFonts w:eastAsia="Calibri"/>
                <w:color w:val="auto"/>
              </w:rPr>
              <w:t xml:space="preserve">2 </w:t>
            </w:r>
            <w:proofErr w:type="spellStart"/>
            <w:r w:rsidR="008C6072" w:rsidRPr="007441CC">
              <w:rPr>
                <w:rFonts w:eastAsia="Calibri"/>
                <w:color w:val="auto"/>
              </w:rPr>
              <w:t>Hrs</w:t>
            </w:r>
            <w:proofErr w:type="spellEnd"/>
          </w:p>
          <w:p w14:paraId="134CD67C" w14:textId="788AF5FD" w:rsidR="008C6072" w:rsidRPr="007441CC" w:rsidRDefault="00E46A18" w:rsidP="00B52903">
            <w:pPr>
              <w:spacing w:after="0" w:line="360" w:lineRule="auto"/>
              <w:rPr>
                <w:rFonts w:eastAsia="Calibri"/>
                <w:color w:val="auto"/>
              </w:rPr>
            </w:pPr>
            <w:r w:rsidRPr="007441CC">
              <w:rPr>
                <w:rFonts w:eastAsia="Calibri"/>
                <w:color w:val="auto"/>
              </w:rPr>
              <w:t>Practice-</w:t>
            </w:r>
            <w:r w:rsidR="001E7E83" w:rsidRPr="007441CC">
              <w:rPr>
                <w:rFonts w:eastAsia="Calibri"/>
                <w:color w:val="auto"/>
              </w:rPr>
              <w:t xml:space="preserve">8 </w:t>
            </w:r>
            <w:proofErr w:type="spellStart"/>
            <w:r w:rsidR="001E7E83" w:rsidRPr="007441CC">
              <w:rPr>
                <w:rFonts w:eastAsia="Calibri"/>
                <w:color w:val="auto"/>
              </w:rPr>
              <w:t>Hrs</w:t>
            </w:r>
            <w:proofErr w:type="spellEnd"/>
          </w:p>
          <w:p w14:paraId="05CCFD16" w14:textId="560D1979" w:rsidR="008C6072" w:rsidRPr="007441CC" w:rsidRDefault="00E46A18" w:rsidP="00B52903">
            <w:pPr>
              <w:spacing w:after="0" w:line="360" w:lineRule="auto"/>
              <w:rPr>
                <w:rFonts w:eastAsia="Calibri"/>
                <w:color w:val="auto"/>
              </w:rPr>
            </w:pPr>
            <w:r w:rsidRPr="007441CC">
              <w:rPr>
                <w:rFonts w:eastAsia="Calibri"/>
                <w:color w:val="auto"/>
              </w:rPr>
              <w:t>Total- 10</w:t>
            </w:r>
            <w:r w:rsidR="001E7E83" w:rsidRPr="007441CC">
              <w:rPr>
                <w:rFonts w:eastAsia="Calibri"/>
                <w:color w:val="auto"/>
              </w:rPr>
              <w:t xml:space="preserve"> </w:t>
            </w:r>
            <w:proofErr w:type="spellStart"/>
            <w:r w:rsidR="008C6072" w:rsidRPr="007441CC">
              <w:rPr>
                <w:rFonts w:eastAsia="Calibri"/>
                <w:color w:val="auto"/>
              </w:rPr>
              <w:t>Hrs</w:t>
            </w:r>
            <w:proofErr w:type="spellEnd"/>
          </w:p>
        </w:tc>
        <w:tc>
          <w:tcPr>
            <w:tcW w:w="594" w:type="pct"/>
          </w:tcPr>
          <w:p w14:paraId="2415E4A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76F17BDC"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292992AC"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3AEC8BC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Internet or LAN Connectivity</w:t>
            </w:r>
          </w:p>
          <w:p w14:paraId="1FBA389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4619CBA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66A6947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Professional Office Suite (MS Office))/ Compatible office suite as per Operating System</w:t>
            </w:r>
          </w:p>
          <w:p w14:paraId="1F9B82E9" w14:textId="77777777" w:rsidR="008C6072" w:rsidRPr="007441CC" w:rsidRDefault="008C6072" w:rsidP="00594206">
            <w:pPr>
              <w:pStyle w:val="ListParagraph"/>
              <w:numPr>
                <w:ilvl w:val="0"/>
                <w:numId w:val="237"/>
              </w:numPr>
              <w:spacing w:line="360" w:lineRule="auto"/>
              <w:jc w:val="left"/>
              <w:rPr>
                <w:color w:val="auto"/>
              </w:rPr>
            </w:pPr>
            <w:proofErr w:type="spellStart"/>
            <w:r w:rsidRPr="007441CC">
              <w:rPr>
                <w:color w:val="auto"/>
              </w:rPr>
              <w:t>Inpage</w:t>
            </w:r>
            <w:proofErr w:type="spellEnd"/>
            <w:r w:rsidRPr="007441CC">
              <w:rPr>
                <w:color w:val="auto"/>
              </w:rPr>
              <w:t xml:space="preserve"> Software</w:t>
            </w:r>
          </w:p>
          <w:p w14:paraId="2BF9F60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tc>
        <w:tc>
          <w:tcPr>
            <w:tcW w:w="379" w:type="pct"/>
          </w:tcPr>
          <w:p w14:paraId="2F5FDB5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12F68061" w14:textId="77777777" w:rsidTr="00B52903">
        <w:trPr>
          <w:trHeight w:val="660"/>
        </w:trPr>
        <w:tc>
          <w:tcPr>
            <w:tcW w:w="870" w:type="pct"/>
          </w:tcPr>
          <w:p w14:paraId="1C64AD1D" w14:textId="77777777" w:rsidR="008C6072" w:rsidRPr="007441CC" w:rsidRDefault="008C6072" w:rsidP="00594206">
            <w:pPr>
              <w:pStyle w:val="ListParagraph"/>
              <w:numPr>
                <w:ilvl w:val="0"/>
                <w:numId w:val="61"/>
              </w:numPr>
              <w:spacing w:after="0" w:line="360" w:lineRule="auto"/>
              <w:ind w:left="314"/>
              <w:jc w:val="left"/>
              <w:rPr>
                <w:color w:val="auto"/>
              </w:rPr>
            </w:pPr>
            <w:r w:rsidRPr="007441CC">
              <w:rPr>
                <w:color w:val="auto"/>
              </w:rPr>
              <w:lastRenderedPageBreak/>
              <w:t>Prepare in-page  files</w:t>
            </w:r>
          </w:p>
        </w:tc>
        <w:tc>
          <w:tcPr>
            <w:tcW w:w="1318" w:type="pct"/>
          </w:tcPr>
          <w:p w14:paraId="5D51E53C"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29D41560"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Set Keyboard preferences</w:t>
            </w:r>
          </w:p>
          <w:p w14:paraId="4844D0E7"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Set page Layout</w:t>
            </w:r>
          </w:p>
          <w:p w14:paraId="130EFD45"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 xml:space="preserve">Perform basic Formatting in </w:t>
            </w:r>
            <w:proofErr w:type="spellStart"/>
            <w:r w:rsidRPr="007441CC">
              <w:rPr>
                <w:color w:val="auto"/>
              </w:rPr>
              <w:t>Inpage</w:t>
            </w:r>
            <w:proofErr w:type="spellEnd"/>
            <w:r w:rsidRPr="007441CC">
              <w:rPr>
                <w:color w:val="auto"/>
              </w:rPr>
              <w:t xml:space="preserve"> File</w:t>
            </w:r>
          </w:p>
          <w:p w14:paraId="41170141"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Toggle between languages</w:t>
            </w:r>
          </w:p>
          <w:p w14:paraId="2A97F581"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Perform insert operation (picture etc.) in the In page file</w:t>
            </w:r>
          </w:p>
          <w:p w14:paraId="22B21601"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Insert Columns</w:t>
            </w:r>
          </w:p>
          <w:p w14:paraId="2502EA6C"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Save In Page File</w:t>
            </w:r>
          </w:p>
          <w:p w14:paraId="7BE804B3" w14:textId="77777777" w:rsidR="008C6072" w:rsidRPr="007441CC" w:rsidRDefault="008C6072" w:rsidP="00594206">
            <w:pPr>
              <w:pStyle w:val="ListParagraph"/>
              <w:numPr>
                <w:ilvl w:val="0"/>
                <w:numId w:val="58"/>
              </w:numPr>
              <w:spacing w:after="0" w:line="360" w:lineRule="auto"/>
              <w:rPr>
                <w:rFonts w:eastAsia="Calibri"/>
                <w:b/>
                <w:bCs/>
                <w:color w:val="auto"/>
              </w:rPr>
            </w:pPr>
            <w:r w:rsidRPr="007441CC">
              <w:rPr>
                <w:color w:val="auto"/>
              </w:rPr>
              <w:t>Print In page File</w:t>
            </w:r>
          </w:p>
        </w:tc>
        <w:tc>
          <w:tcPr>
            <w:tcW w:w="1312" w:type="pct"/>
          </w:tcPr>
          <w:p w14:paraId="0F095492"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Demonstrate proficiency in creating a Word Document.</w:t>
            </w:r>
          </w:p>
          <w:p w14:paraId="73FE1D28"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Describe spread sheets, use formulas and apply necessary formats</w:t>
            </w:r>
          </w:p>
          <w:p w14:paraId="76B1899B"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Explain qualities of a robust presentation.</w:t>
            </w:r>
          </w:p>
          <w:p w14:paraId="13F8E5BD"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Write a note on Urdu Word Processing.</w:t>
            </w:r>
          </w:p>
          <w:p w14:paraId="4E9242D3"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 xml:space="preserve">Understand types of files and their conversions to various file types </w:t>
            </w:r>
          </w:p>
          <w:p w14:paraId="5C1A7736"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7E5C354B" w14:textId="77777777" w:rsidR="008C6072" w:rsidRPr="007441CC" w:rsidRDefault="008C6072" w:rsidP="00594206">
            <w:pPr>
              <w:pStyle w:val="ListParagraph"/>
              <w:numPr>
                <w:ilvl w:val="0"/>
                <w:numId w:val="68"/>
              </w:numPr>
              <w:spacing w:after="0" w:line="360" w:lineRule="auto"/>
              <w:rPr>
                <w:rFonts w:eastAsia="Calibri"/>
                <w:b/>
                <w:bCs/>
                <w:color w:val="auto"/>
              </w:rPr>
            </w:pPr>
            <w:r w:rsidRPr="007441CC">
              <w:rPr>
                <w:color w:val="auto"/>
              </w:rPr>
              <w:t>Prepare in-page files</w:t>
            </w:r>
          </w:p>
          <w:p w14:paraId="327586EB" w14:textId="77777777" w:rsidR="008C6072" w:rsidRPr="007441CC" w:rsidRDefault="008C6072" w:rsidP="00B52903">
            <w:pPr>
              <w:spacing w:after="0" w:line="360" w:lineRule="auto"/>
              <w:rPr>
                <w:rFonts w:eastAsia="Calibri"/>
                <w:b/>
                <w:bCs/>
                <w:color w:val="auto"/>
              </w:rPr>
            </w:pPr>
          </w:p>
        </w:tc>
        <w:tc>
          <w:tcPr>
            <w:tcW w:w="527" w:type="pct"/>
          </w:tcPr>
          <w:p w14:paraId="61C5A4D5" w14:textId="77777777" w:rsidR="008C6072" w:rsidRPr="007441CC" w:rsidRDefault="008C6072" w:rsidP="00B52903">
            <w:pPr>
              <w:spacing w:after="0" w:line="360" w:lineRule="auto"/>
              <w:rPr>
                <w:rFonts w:eastAsia="Calibri"/>
                <w:color w:val="auto"/>
              </w:rPr>
            </w:pPr>
            <w:r w:rsidRPr="007441CC">
              <w:rPr>
                <w:rFonts w:eastAsia="Calibri"/>
                <w:color w:val="auto"/>
              </w:rPr>
              <w:t>Theory-2.5Hrs</w:t>
            </w:r>
          </w:p>
          <w:p w14:paraId="765179CF" w14:textId="77777777" w:rsidR="008C6072" w:rsidRPr="007441CC" w:rsidRDefault="00E46A18" w:rsidP="00B52903">
            <w:pPr>
              <w:spacing w:after="0" w:line="360" w:lineRule="auto"/>
              <w:rPr>
                <w:rFonts w:eastAsia="Calibri"/>
                <w:color w:val="auto"/>
              </w:rPr>
            </w:pPr>
            <w:r w:rsidRPr="007441CC">
              <w:rPr>
                <w:rFonts w:eastAsia="Calibri"/>
                <w:color w:val="auto"/>
              </w:rPr>
              <w:t>Practice-8</w:t>
            </w:r>
            <w:r w:rsidR="008C6072" w:rsidRPr="007441CC">
              <w:rPr>
                <w:rFonts w:eastAsia="Calibri"/>
                <w:color w:val="auto"/>
              </w:rPr>
              <w:t>Hrs</w:t>
            </w:r>
          </w:p>
          <w:p w14:paraId="2EBAF2C3" w14:textId="77777777" w:rsidR="008C6072" w:rsidRPr="007441CC" w:rsidRDefault="00E46A18" w:rsidP="00B52903">
            <w:pPr>
              <w:spacing w:after="0" w:line="360" w:lineRule="auto"/>
              <w:rPr>
                <w:rFonts w:eastAsia="Calibri"/>
                <w:color w:val="auto"/>
              </w:rPr>
            </w:pPr>
            <w:r w:rsidRPr="007441CC">
              <w:rPr>
                <w:rFonts w:eastAsia="Calibri"/>
                <w:color w:val="auto"/>
              </w:rPr>
              <w:t>Total- 10</w:t>
            </w:r>
            <w:r w:rsidR="008C6072" w:rsidRPr="007441CC">
              <w:rPr>
                <w:rFonts w:eastAsia="Calibri"/>
                <w:color w:val="auto"/>
              </w:rPr>
              <w:t>.5Hrs</w:t>
            </w:r>
          </w:p>
        </w:tc>
        <w:tc>
          <w:tcPr>
            <w:tcW w:w="594" w:type="pct"/>
          </w:tcPr>
          <w:p w14:paraId="54FFE05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774EE1C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28380CD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0950AE6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7740792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7F74495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2B2EAB2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 xml:space="preserve">Professional Office Suite (MS Office) )/ Compatible office suite as per </w:t>
            </w:r>
            <w:r w:rsidRPr="007441CC">
              <w:rPr>
                <w:color w:val="auto"/>
              </w:rPr>
              <w:lastRenderedPageBreak/>
              <w:t>Operating System</w:t>
            </w:r>
          </w:p>
          <w:p w14:paraId="3867FC1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 page Software</w:t>
            </w:r>
          </w:p>
          <w:p w14:paraId="083DBAF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tc>
        <w:tc>
          <w:tcPr>
            <w:tcW w:w="379" w:type="pct"/>
          </w:tcPr>
          <w:p w14:paraId="4339942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3CABE9FF" w14:textId="77777777" w:rsidTr="00B52903">
        <w:trPr>
          <w:trHeight w:val="1610"/>
        </w:trPr>
        <w:tc>
          <w:tcPr>
            <w:tcW w:w="870" w:type="pct"/>
          </w:tcPr>
          <w:p w14:paraId="15A7D0A6" w14:textId="77777777" w:rsidR="008C6072" w:rsidRPr="007441CC" w:rsidRDefault="008C6072" w:rsidP="00594206">
            <w:pPr>
              <w:pStyle w:val="ListParagraph"/>
              <w:numPr>
                <w:ilvl w:val="0"/>
                <w:numId w:val="61"/>
              </w:numPr>
              <w:spacing w:after="0" w:line="360" w:lineRule="auto"/>
              <w:ind w:left="314"/>
              <w:jc w:val="left"/>
              <w:rPr>
                <w:color w:val="auto"/>
              </w:rPr>
            </w:pPr>
            <w:r w:rsidRPr="007441CC">
              <w:rPr>
                <w:color w:val="auto"/>
              </w:rPr>
              <w:lastRenderedPageBreak/>
              <w:t>Create backup of office record by maintaining integrity of files</w:t>
            </w:r>
          </w:p>
        </w:tc>
        <w:tc>
          <w:tcPr>
            <w:tcW w:w="1318" w:type="pct"/>
          </w:tcPr>
          <w:p w14:paraId="61FC27C0"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218DDA7A" w14:textId="77777777" w:rsidR="008C6072" w:rsidRPr="007441CC" w:rsidRDefault="008C6072" w:rsidP="00594206">
            <w:pPr>
              <w:pStyle w:val="ListParagraph"/>
              <w:numPr>
                <w:ilvl w:val="0"/>
                <w:numId w:val="62"/>
              </w:numPr>
              <w:spacing w:after="0" w:line="360" w:lineRule="auto"/>
              <w:jc w:val="left"/>
              <w:rPr>
                <w:color w:val="auto"/>
              </w:rPr>
            </w:pPr>
            <w:r w:rsidRPr="007441CC">
              <w:rPr>
                <w:color w:val="auto"/>
              </w:rPr>
              <w:t>Manage electronic record’s backup</w:t>
            </w:r>
          </w:p>
          <w:p w14:paraId="5A03391C" w14:textId="77777777" w:rsidR="008C6072" w:rsidRPr="007441CC" w:rsidRDefault="008C6072" w:rsidP="00594206">
            <w:pPr>
              <w:pStyle w:val="ListParagraph"/>
              <w:numPr>
                <w:ilvl w:val="0"/>
                <w:numId w:val="62"/>
              </w:numPr>
              <w:spacing w:after="0" w:line="360" w:lineRule="auto"/>
              <w:jc w:val="left"/>
              <w:rPr>
                <w:color w:val="auto"/>
              </w:rPr>
            </w:pPr>
            <w:r w:rsidRPr="007441CC">
              <w:rPr>
                <w:color w:val="auto"/>
              </w:rPr>
              <w:t>Create backup on cloud based storage.</w:t>
            </w:r>
          </w:p>
          <w:p w14:paraId="48B2C941" w14:textId="77777777" w:rsidR="008C6072" w:rsidRPr="007441CC" w:rsidRDefault="008C6072" w:rsidP="00594206">
            <w:pPr>
              <w:pStyle w:val="ListParagraph"/>
              <w:numPr>
                <w:ilvl w:val="0"/>
                <w:numId w:val="62"/>
              </w:numPr>
              <w:spacing w:after="0" w:line="360" w:lineRule="auto"/>
              <w:rPr>
                <w:rFonts w:eastAsia="Calibri"/>
                <w:b/>
                <w:bCs/>
                <w:color w:val="auto"/>
              </w:rPr>
            </w:pPr>
            <w:r w:rsidRPr="007441CC">
              <w:rPr>
                <w:color w:val="auto"/>
              </w:rPr>
              <w:t>Verify the integrity of backup by restoring backup</w:t>
            </w:r>
          </w:p>
        </w:tc>
        <w:tc>
          <w:tcPr>
            <w:tcW w:w="1312" w:type="pct"/>
          </w:tcPr>
          <w:p w14:paraId="0DDF938A" w14:textId="77777777" w:rsidR="008C6072" w:rsidRPr="007441CC" w:rsidRDefault="008C6072" w:rsidP="00594206">
            <w:pPr>
              <w:pStyle w:val="ListParagraph"/>
              <w:numPr>
                <w:ilvl w:val="0"/>
                <w:numId w:val="62"/>
              </w:numPr>
              <w:autoSpaceDE w:val="0"/>
              <w:autoSpaceDN w:val="0"/>
              <w:adjustRightInd w:val="0"/>
              <w:spacing w:after="0" w:line="360" w:lineRule="auto"/>
              <w:jc w:val="left"/>
              <w:rPr>
                <w:bCs/>
                <w:iCs/>
                <w:color w:val="auto"/>
              </w:rPr>
            </w:pPr>
            <w:r w:rsidRPr="007441CC">
              <w:rPr>
                <w:bCs/>
                <w:iCs/>
                <w:color w:val="auto"/>
              </w:rPr>
              <w:t>Demonstrate proficiency in creating a Word Document.</w:t>
            </w:r>
          </w:p>
          <w:p w14:paraId="552BCF34" w14:textId="77777777" w:rsidR="008C6072" w:rsidRPr="007441CC" w:rsidRDefault="008C6072" w:rsidP="00594206">
            <w:pPr>
              <w:pStyle w:val="ListParagraph"/>
              <w:numPr>
                <w:ilvl w:val="0"/>
                <w:numId w:val="62"/>
              </w:numPr>
              <w:autoSpaceDE w:val="0"/>
              <w:autoSpaceDN w:val="0"/>
              <w:adjustRightInd w:val="0"/>
              <w:spacing w:after="0" w:line="360" w:lineRule="auto"/>
              <w:jc w:val="left"/>
              <w:rPr>
                <w:bCs/>
                <w:iCs/>
                <w:color w:val="auto"/>
              </w:rPr>
            </w:pPr>
            <w:r w:rsidRPr="007441CC">
              <w:rPr>
                <w:bCs/>
                <w:iCs/>
                <w:color w:val="auto"/>
              </w:rPr>
              <w:t>Describe spread sheets, use formulas and apply necessary formats</w:t>
            </w:r>
          </w:p>
          <w:p w14:paraId="0CB8CEF7" w14:textId="77777777" w:rsidR="008C6072" w:rsidRPr="007441CC" w:rsidRDefault="008C6072" w:rsidP="00594206">
            <w:pPr>
              <w:pStyle w:val="ListParagraph"/>
              <w:numPr>
                <w:ilvl w:val="0"/>
                <w:numId w:val="62"/>
              </w:numPr>
              <w:autoSpaceDE w:val="0"/>
              <w:autoSpaceDN w:val="0"/>
              <w:adjustRightInd w:val="0"/>
              <w:spacing w:after="0" w:line="360" w:lineRule="auto"/>
              <w:jc w:val="left"/>
              <w:rPr>
                <w:bCs/>
                <w:iCs/>
                <w:color w:val="auto"/>
              </w:rPr>
            </w:pPr>
            <w:r w:rsidRPr="007441CC">
              <w:rPr>
                <w:bCs/>
                <w:iCs/>
                <w:color w:val="auto"/>
              </w:rPr>
              <w:t>Explain qualities of a robust presentation.</w:t>
            </w:r>
          </w:p>
          <w:p w14:paraId="28E8A1BD" w14:textId="77777777" w:rsidR="008C6072" w:rsidRPr="007441CC" w:rsidRDefault="008C6072" w:rsidP="00594206">
            <w:pPr>
              <w:pStyle w:val="ListParagraph"/>
              <w:numPr>
                <w:ilvl w:val="0"/>
                <w:numId w:val="62"/>
              </w:numPr>
              <w:autoSpaceDE w:val="0"/>
              <w:autoSpaceDN w:val="0"/>
              <w:adjustRightInd w:val="0"/>
              <w:spacing w:after="0" w:line="360" w:lineRule="auto"/>
              <w:jc w:val="left"/>
              <w:rPr>
                <w:bCs/>
                <w:iCs/>
                <w:color w:val="auto"/>
              </w:rPr>
            </w:pPr>
            <w:r w:rsidRPr="007441CC">
              <w:rPr>
                <w:bCs/>
                <w:iCs/>
                <w:color w:val="auto"/>
              </w:rPr>
              <w:t>Write a note on Urdu Word Processing.</w:t>
            </w:r>
          </w:p>
          <w:p w14:paraId="7F91987D" w14:textId="77777777" w:rsidR="008C6072" w:rsidRPr="007441CC" w:rsidRDefault="008C6072" w:rsidP="00594206">
            <w:pPr>
              <w:pStyle w:val="ListParagraph"/>
              <w:numPr>
                <w:ilvl w:val="0"/>
                <w:numId w:val="62"/>
              </w:numPr>
              <w:autoSpaceDE w:val="0"/>
              <w:autoSpaceDN w:val="0"/>
              <w:adjustRightInd w:val="0"/>
              <w:spacing w:after="0" w:line="360" w:lineRule="auto"/>
              <w:jc w:val="left"/>
              <w:rPr>
                <w:bCs/>
                <w:iCs/>
                <w:color w:val="auto"/>
              </w:rPr>
            </w:pPr>
            <w:r w:rsidRPr="007441CC">
              <w:rPr>
                <w:bCs/>
                <w:iCs/>
                <w:color w:val="auto"/>
              </w:rPr>
              <w:t xml:space="preserve">Understand types of files and their conversions to various file types </w:t>
            </w:r>
          </w:p>
          <w:p w14:paraId="0F93E288"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37663D45" w14:textId="77777777" w:rsidR="008C6072" w:rsidRPr="007441CC" w:rsidRDefault="008C6072" w:rsidP="00594206">
            <w:pPr>
              <w:pStyle w:val="ListParagraph"/>
              <w:numPr>
                <w:ilvl w:val="0"/>
                <w:numId w:val="69"/>
              </w:numPr>
              <w:autoSpaceDE w:val="0"/>
              <w:autoSpaceDN w:val="0"/>
              <w:adjustRightInd w:val="0"/>
              <w:spacing w:after="0" w:line="360" w:lineRule="auto"/>
              <w:rPr>
                <w:bCs/>
                <w:iCs/>
                <w:color w:val="auto"/>
              </w:rPr>
            </w:pPr>
            <w:r w:rsidRPr="007441CC">
              <w:rPr>
                <w:color w:val="auto"/>
              </w:rPr>
              <w:lastRenderedPageBreak/>
              <w:t>Create backup of office record by maintaining integrity of files</w:t>
            </w:r>
          </w:p>
          <w:p w14:paraId="68494CF1" w14:textId="77777777" w:rsidR="008C6072" w:rsidRPr="007441CC" w:rsidRDefault="008C6072" w:rsidP="00B52903">
            <w:pPr>
              <w:pStyle w:val="ListParagraph"/>
              <w:autoSpaceDE w:val="0"/>
              <w:autoSpaceDN w:val="0"/>
              <w:adjustRightInd w:val="0"/>
              <w:spacing w:after="0" w:line="360" w:lineRule="auto"/>
              <w:ind w:firstLine="0"/>
              <w:jc w:val="left"/>
              <w:rPr>
                <w:color w:val="auto"/>
                <w:lang w:bidi="en-US"/>
              </w:rPr>
            </w:pPr>
          </w:p>
        </w:tc>
        <w:tc>
          <w:tcPr>
            <w:tcW w:w="527" w:type="pct"/>
          </w:tcPr>
          <w:p w14:paraId="5F19A153" w14:textId="3B894D3E" w:rsidR="008C6072" w:rsidRPr="007441CC" w:rsidRDefault="008C6072" w:rsidP="00B52903">
            <w:pPr>
              <w:spacing w:after="0" w:line="360" w:lineRule="auto"/>
              <w:rPr>
                <w:rFonts w:eastAsia="Calibri"/>
                <w:color w:val="auto"/>
              </w:rPr>
            </w:pPr>
            <w:r w:rsidRPr="007441CC">
              <w:rPr>
                <w:rFonts w:eastAsia="Calibri"/>
                <w:color w:val="auto"/>
              </w:rPr>
              <w:lastRenderedPageBreak/>
              <w:t>Theory-</w:t>
            </w:r>
            <w:r w:rsidR="001E7E83" w:rsidRPr="007441CC">
              <w:rPr>
                <w:rFonts w:eastAsia="Calibri"/>
                <w:color w:val="auto"/>
              </w:rPr>
              <w:t xml:space="preserve">2.5 </w:t>
            </w:r>
            <w:proofErr w:type="spellStart"/>
            <w:r w:rsidRPr="007441CC">
              <w:rPr>
                <w:rFonts w:eastAsia="Calibri"/>
                <w:color w:val="auto"/>
              </w:rPr>
              <w:t>Hrs</w:t>
            </w:r>
            <w:proofErr w:type="spellEnd"/>
          </w:p>
          <w:p w14:paraId="754EDCF1" w14:textId="77777777" w:rsidR="008C6072" w:rsidRPr="007441CC" w:rsidRDefault="00E46A18" w:rsidP="00B52903">
            <w:pPr>
              <w:spacing w:after="0" w:line="360" w:lineRule="auto"/>
              <w:rPr>
                <w:rFonts w:eastAsia="Calibri"/>
                <w:color w:val="auto"/>
              </w:rPr>
            </w:pPr>
            <w:r w:rsidRPr="007441CC">
              <w:rPr>
                <w:rFonts w:eastAsia="Calibri"/>
                <w:color w:val="auto"/>
              </w:rPr>
              <w:t>Practice-8</w:t>
            </w:r>
            <w:r w:rsidR="008C6072" w:rsidRPr="007441CC">
              <w:rPr>
                <w:rFonts w:eastAsia="Calibri"/>
                <w:color w:val="auto"/>
              </w:rPr>
              <w:t>Hrs</w:t>
            </w:r>
          </w:p>
          <w:p w14:paraId="6D7F0A0D" w14:textId="404626BD" w:rsidR="008C6072" w:rsidRPr="007441CC" w:rsidRDefault="00E46A18" w:rsidP="00B52903">
            <w:pPr>
              <w:spacing w:after="0" w:line="360" w:lineRule="auto"/>
              <w:rPr>
                <w:rFonts w:eastAsia="Calibri"/>
                <w:color w:val="auto"/>
              </w:rPr>
            </w:pPr>
            <w:r w:rsidRPr="007441CC">
              <w:rPr>
                <w:rFonts w:eastAsia="Calibri"/>
                <w:color w:val="auto"/>
              </w:rPr>
              <w:t>Total- 1</w:t>
            </w:r>
            <w:r w:rsidR="001E7E83" w:rsidRPr="007441CC">
              <w:rPr>
                <w:rFonts w:eastAsia="Calibri"/>
                <w:color w:val="auto"/>
              </w:rPr>
              <w:t>0.5</w:t>
            </w:r>
            <w:r w:rsidR="008C6072" w:rsidRPr="007441CC">
              <w:rPr>
                <w:rFonts w:eastAsia="Calibri"/>
                <w:color w:val="auto"/>
              </w:rPr>
              <w:t>Hrs</w:t>
            </w:r>
          </w:p>
        </w:tc>
        <w:tc>
          <w:tcPr>
            <w:tcW w:w="594" w:type="pct"/>
          </w:tcPr>
          <w:p w14:paraId="3DB1825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5DE239E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4AD4BEF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5EAE03D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54D5EBE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2DC6E6F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42983FF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Professional Office Suite (MS Office)/ Compatible office suite as per Operating System</w:t>
            </w:r>
          </w:p>
          <w:p w14:paraId="65DBC312" w14:textId="77777777" w:rsidR="008C6072" w:rsidRPr="007441CC" w:rsidRDefault="008C6072" w:rsidP="00594206">
            <w:pPr>
              <w:pStyle w:val="ListParagraph"/>
              <w:numPr>
                <w:ilvl w:val="0"/>
                <w:numId w:val="237"/>
              </w:numPr>
              <w:spacing w:line="360" w:lineRule="auto"/>
              <w:jc w:val="left"/>
              <w:rPr>
                <w:color w:val="auto"/>
              </w:rPr>
            </w:pPr>
            <w:proofErr w:type="spellStart"/>
            <w:r w:rsidRPr="007441CC">
              <w:rPr>
                <w:color w:val="auto"/>
              </w:rPr>
              <w:t>Inpage</w:t>
            </w:r>
            <w:proofErr w:type="spellEnd"/>
            <w:r w:rsidRPr="007441CC">
              <w:rPr>
                <w:color w:val="auto"/>
              </w:rPr>
              <w:t xml:space="preserve"> Software</w:t>
            </w:r>
          </w:p>
          <w:p w14:paraId="3AD7748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 xml:space="preserve">Application </w:t>
            </w:r>
            <w:proofErr w:type="spellStart"/>
            <w:r w:rsidRPr="007441CC">
              <w:rPr>
                <w:color w:val="auto"/>
              </w:rPr>
              <w:t>Softwares</w:t>
            </w:r>
            <w:proofErr w:type="spellEnd"/>
          </w:p>
        </w:tc>
        <w:tc>
          <w:tcPr>
            <w:tcW w:w="379" w:type="pct"/>
          </w:tcPr>
          <w:p w14:paraId="769E944B"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27069D6F" w14:textId="77777777" w:rsidTr="00B52903">
        <w:trPr>
          <w:trHeight w:val="1740"/>
        </w:trPr>
        <w:tc>
          <w:tcPr>
            <w:tcW w:w="870" w:type="pct"/>
          </w:tcPr>
          <w:p w14:paraId="2A3CB314" w14:textId="77777777" w:rsidR="008C6072" w:rsidRPr="007441CC" w:rsidRDefault="008C6072" w:rsidP="00594206">
            <w:pPr>
              <w:pStyle w:val="ListParagraph"/>
              <w:numPr>
                <w:ilvl w:val="0"/>
                <w:numId w:val="61"/>
              </w:numPr>
              <w:spacing w:after="0" w:line="360" w:lineRule="auto"/>
              <w:ind w:left="314"/>
              <w:jc w:val="left"/>
              <w:rPr>
                <w:color w:val="auto"/>
              </w:rPr>
            </w:pPr>
            <w:r w:rsidRPr="007441CC">
              <w:rPr>
                <w:color w:val="auto"/>
              </w:rPr>
              <w:lastRenderedPageBreak/>
              <w:t>Convert files into different formats</w:t>
            </w:r>
          </w:p>
        </w:tc>
        <w:tc>
          <w:tcPr>
            <w:tcW w:w="1318" w:type="pct"/>
          </w:tcPr>
          <w:p w14:paraId="75AEDF21"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50B2DF29" w14:textId="77777777" w:rsidR="008C6072" w:rsidRPr="007441CC" w:rsidRDefault="008C6072" w:rsidP="00B52903">
            <w:pPr>
              <w:pStyle w:val="ListParagraph"/>
              <w:spacing w:after="0" w:line="360" w:lineRule="auto"/>
              <w:ind w:firstLine="0"/>
              <w:jc w:val="left"/>
              <w:rPr>
                <w:color w:val="auto"/>
              </w:rPr>
            </w:pPr>
          </w:p>
          <w:p w14:paraId="79281091" w14:textId="77777777" w:rsidR="008C6072" w:rsidRPr="007441CC" w:rsidRDefault="008C6072" w:rsidP="00594206">
            <w:pPr>
              <w:pStyle w:val="ListParagraph"/>
              <w:numPr>
                <w:ilvl w:val="0"/>
                <w:numId w:val="63"/>
              </w:numPr>
              <w:spacing w:after="0" w:line="360" w:lineRule="auto"/>
              <w:jc w:val="left"/>
              <w:rPr>
                <w:color w:val="auto"/>
              </w:rPr>
            </w:pPr>
            <w:r w:rsidRPr="007441CC">
              <w:rPr>
                <w:color w:val="auto"/>
              </w:rPr>
              <w:t>Identify file conversion software</w:t>
            </w:r>
          </w:p>
          <w:p w14:paraId="1110815E" w14:textId="77777777" w:rsidR="008C6072" w:rsidRPr="007441CC" w:rsidRDefault="008C6072" w:rsidP="00594206">
            <w:pPr>
              <w:pStyle w:val="ListParagraph"/>
              <w:numPr>
                <w:ilvl w:val="0"/>
                <w:numId w:val="63"/>
              </w:numPr>
              <w:spacing w:after="0" w:line="360" w:lineRule="auto"/>
              <w:jc w:val="left"/>
              <w:rPr>
                <w:color w:val="auto"/>
              </w:rPr>
            </w:pPr>
            <w:r w:rsidRPr="007441CC">
              <w:rPr>
                <w:color w:val="auto"/>
              </w:rPr>
              <w:t>Convert files into different formats</w:t>
            </w:r>
          </w:p>
          <w:p w14:paraId="413F9BD6" w14:textId="77777777" w:rsidR="008C6072" w:rsidRPr="007441CC" w:rsidRDefault="008C6072" w:rsidP="00594206">
            <w:pPr>
              <w:pStyle w:val="ListParagraph"/>
              <w:numPr>
                <w:ilvl w:val="0"/>
                <w:numId w:val="63"/>
              </w:numPr>
              <w:spacing w:after="0" w:line="360" w:lineRule="auto"/>
              <w:rPr>
                <w:rFonts w:eastAsia="Calibri"/>
                <w:b/>
                <w:bCs/>
                <w:color w:val="auto"/>
              </w:rPr>
            </w:pPr>
            <w:r w:rsidRPr="007441CC">
              <w:rPr>
                <w:color w:val="auto"/>
              </w:rPr>
              <w:lastRenderedPageBreak/>
              <w:t>Use online convertor to give a practical demonstration</w:t>
            </w:r>
          </w:p>
        </w:tc>
        <w:tc>
          <w:tcPr>
            <w:tcW w:w="1312" w:type="pct"/>
          </w:tcPr>
          <w:p w14:paraId="404A2C6C" w14:textId="77777777" w:rsidR="008C6072" w:rsidRPr="007441CC" w:rsidRDefault="008C6072" w:rsidP="00594206">
            <w:pPr>
              <w:pStyle w:val="ListParagraph"/>
              <w:numPr>
                <w:ilvl w:val="0"/>
                <w:numId w:val="63"/>
              </w:numPr>
              <w:autoSpaceDE w:val="0"/>
              <w:autoSpaceDN w:val="0"/>
              <w:adjustRightInd w:val="0"/>
              <w:spacing w:after="0" w:line="360" w:lineRule="auto"/>
              <w:jc w:val="left"/>
              <w:rPr>
                <w:bCs/>
                <w:iCs/>
                <w:color w:val="auto"/>
              </w:rPr>
            </w:pPr>
            <w:r w:rsidRPr="007441CC">
              <w:rPr>
                <w:bCs/>
                <w:iCs/>
                <w:color w:val="auto"/>
              </w:rPr>
              <w:lastRenderedPageBreak/>
              <w:t>Demonstrate proficiency in creating a Word Document.</w:t>
            </w:r>
          </w:p>
          <w:p w14:paraId="7896F03D" w14:textId="77777777" w:rsidR="008C6072" w:rsidRPr="007441CC" w:rsidRDefault="008C6072" w:rsidP="00594206">
            <w:pPr>
              <w:pStyle w:val="ListParagraph"/>
              <w:numPr>
                <w:ilvl w:val="0"/>
                <w:numId w:val="63"/>
              </w:numPr>
              <w:autoSpaceDE w:val="0"/>
              <w:autoSpaceDN w:val="0"/>
              <w:adjustRightInd w:val="0"/>
              <w:spacing w:after="0" w:line="360" w:lineRule="auto"/>
              <w:jc w:val="left"/>
              <w:rPr>
                <w:bCs/>
                <w:iCs/>
                <w:color w:val="auto"/>
              </w:rPr>
            </w:pPr>
            <w:r w:rsidRPr="007441CC">
              <w:rPr>
                <w:bCs/>
                <w:iCs/>
                <w:color w:val="auto"/>
              </w:rPr>
              <w:t>Describe spread sheets, use formulas and apply necessary formats</w:t>
            </w:r>
          </w:p>
          <w:p w14:paraId="518B5F87" w14:textId="77777777" w:rsidR="008C6072" w:rsidRPr="007441CC" w:rsidRDefault="008C6072" w:rsidP="00594206">
            <w:pPr>
              <w:pStyle w:val="ListParagraph"/>
              <w:numPr>
                <w:ilvl w:val="0"/>
                <w:numId w:val="63"/>
              </w:numPr>
              <w:autoSpaceDE w:val="0"/>
              <w:autoSpaceDN w:val="0"/>
              <w:adjustRightInd w:val="0"/>
              <w:spacing w:after="0" w:line="360" w:lineRule="auto"/>
              <w:jc w:val="left"/>
              <w:rPr>
                <w:bCs/>
                <w:iCs/>
                <w:color w:val="auto"/>
              </w:rPr>
            </w:pPr>
            <w:r w:rsidRPr="007441CC">
              <w:rPr>
                <w:bCs/>
                <w:iCs/>
                <w:color w:val="auto"/>
              </w:rPr>
              <w:t>Explain qualities of a robust presentation.</w:t>
            </w:r>
          </w:p>
          <w:p w14:paraId="6ADC922F" w14:textId="77777777" w:rsidR="008C6072" w:rsidRPr="007441CC" w:rsidRDefault="008C6072" w:rsidP="00594206">
            <w:pPr>
              <w:pStyle w:val="ListParagraph"/>
              <w:numPr>
                <w:ilvl w:val="0"/>
                <w:numId w:val="63"/>
              </w:numPr>
              <w:autoSpaceDE w:val="0"/>
              <w:autoSpaceDN w:val="0"/>
              <w:adjustRightInd w:val="0"/>
              <w:spacing w:after="0" w:line="360" w:lineRule="auto"/>
              <w:jc w:val="left"/>
              <w:rPr>
                <w:bCs/>
                <w:iCs/>
                <w:color w:val="auto"/>
              </w:rPr>
            </w:pPr>
            <w:r w:rsidRPr="007441CC">
              <w:rPr>
                <w:bCs/>
                <w:iCs/>
                <w:color w:val="auto"/>
              </w:rPr>
              <w:lastRenderedPageBreak/>
              <w:t>Write a note on Urdu Word Processing.</w:t>
            </w:r>
          </w:p>
          <w:p w14:paraId="2AE1149B" w14:textId="77777777" w:rsidR="008C6072" w:rsidRPr="007441CC" w:rsidRDefault="008C6072" w:rsidP="00594206">
            <w:pPr>
              <w:pStyle w:val="ListParagraph"/>
              <w:numPr>
                <w:ilvl w:val="0"/>
                <w:numId w:val="63"/>
              </w:numPr>
              <w:autoSpaceDE w:val="0"/>
              <w:autoSpaceDN w:val="0"/>
              <w:adjustRightInd w:val="0"/>
              <w:spacing w:after="0" w:line="360" w:lineRule="auto"/>
              <w:jc w:val="left"/>
              <w:rPr>
                <w:bCs/>
                <w:iCs/>
                <w:color w:val="auto"/>
              </w:rPr>
            </w:pPr>
            <w:r w:rsidRPr="007441CC">
              <w:rPr>
                <w:bCs/>
                <w:iCs/>
                <w:color w:val="auto"/>
              </w:rPr>
              <w:t xml:space="preserve">Understand types of files and their conversions to various file types </w:t>
            </w:r>
          </w:p>
          <w:p w14:paraId="17E037C8"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0FC8B359"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lang w:bidi="en-US"/>
              </w:rPr>
            </w:pPr>
            <w:r w:rsidRPr="007441CC">
              <w:rPr>
                <w:color w:val="auto"/>
              </w:rPr>
              <w:t>Convert files into different formats</w:t>
            </w:r>
          </w:p>
        </w:tc>
        <w:tc>
          <w:tcPr>
            <w:tcW w:w="527" w:type="pct"/>
          </w:tcPr>
          <w:p w14:paraId="21951FF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Theory-3Hrs</w:t>
            </w:r>
          </w:p>
          <w:p w14:paraId="70F74CBF" w14:textId="77777777" w:rsidR="008C6072" w:rsidRPr="007441CC" w:rsidRDefault="00F977AE" w:rsidP="00B52903">
            <w:pPr>
              <w:spacing w:after="0" w:line="360" w:lineRule="auto"/>
              <w:rPr>
                <w:rFonts w:eastAsia="Calibri"/>
                <w:color w:val="auto"/>
              </w:rPr>
            </w:pPr>
            <w:r w:rsidRPr="007441CC">
              <w:rPr>
                <w:rFonts w:eastAsia="Calibri"/>
                <w:color w:val="auto"/>
              </w:rPr>
              <w:t>Practice-8</w:t>
            </w:r>
            <w:r w:rsidR="008C6072" w:rsidRPr="007441CC">
              <w:rPr>
                <w:rFonts w:eastAsia="Calibri"/>
                <w:color w:val="auto"/>
              </w:rPr>
              <w:t>Hrs</w:t>
            </w:r>
          </w:p>
          <w:p w14:paraId="5A482050" w14:textId="77777777" w:rsidR="008C6072" w:rsidRPr="007441CC" w:rsidRDefault="00F977AE" w:rsidP="00B52903">
            <w:pPr>
              <w:spacing w:after="0" w:line="360" w:lineRule="auto"/>
              <w:rPr>
                <w:rFonts w:eastAsia="Calibri"/>
                <w:color w:val="auto"/>
              </w:rPr>
            </w:pPr>
            <w:r w:rsidRPr="007441CC">
              <w:rPr>
                <w:rFonts w:eastAsia="Calibri"/>
                <w:color w:val="auto"/>
              </w:rPr>
              <w:t>Total- 11</w:t>
            </w:r>
            <w:r w:rsidR="008C6072" w:rsidRPr="007441CC">
              <w:rPr>
                <w:rFonts w:eastAsia="Calibri"/>
                <w:color w:val="auto"/>
              </w:rPr>
              <w:t>Hrs</w:t>
            </w:r>
          </w:p>
        </w:tc>
        <w:tc>
          <w:tcPr>
            <w:tcW w:w="594" w:type="pct"/>
          </w:tcPr>
          <w:p w14:paraId="1C0C90A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2917211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775DBDA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6240CBD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Internet or LAN Connectivity</w:t>
            </w:r>
          </w:p>
          <w:p w14:paraId="6AD9B93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UPS</w:t>
            </w:r>
          </w:p>
          <w:p w14:paraId="3DA394A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DVD or BLU-RAY writer</w:t>
            </w:r>
          </w:p>
          <w:p w14:paraId="478B8A1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Professional Office Suite (MS Office)/ Compatible office suite as per Operating System</w:t>
            </w:r>
          </w:p>
          <w:p w14:paraId="4F3D54A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 page Software</w:t>
            </w:r>
          </w:p>
          <w:p w14:paraId="7EE511EF" w14:textId="77777777" w:rsidR="008C6072" w:rsidRPr="007441CC" w:rsidRDefault="008C6072" w:rsidP="00EA4491">
            <w:pPr>
              <w:pStyle w:val="ListParagraph"/>
              <w:spacing w:line="360" w:lineRule="auto"/>
              <w:ind w:left="1067" w:firstLine="0"/>
              <w:jc w:val="left"/>
              <w:rPr>
                <w:color w:val="auto"/>
              </w:rPr>
            </w:pPr>
          </w:p>
        </w:tc>
        <w:tc>
          <w:tcPr>
            <w:tcW w:w="379" w:type="pct"/>
          </w:tcPr>
          <w:p w14:paraId="34EDEF6B"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bl>
    <w:p w14:paraId="43D282B1" w14:textId="77777777" w:rsidR="008C6072" w:rsidRPr="007441CC" w:rsidRDefault="008C6072" w:rsidP="00B52903">
      <w:pPr>
        <w:spacing w:line="360" w:lineRule="auto"/>
        <w:rPr>
          <w:color w:val="auto"/>
          <w:sz w:val="24"/>
          <w:szCs w:val="24"/>
          <w:u w:val="single"/>
        </w:rPr>
      </w:pPr>
    </w:p>
    <w:p w14:paraId="7DEC9232" w14:textId="77777777" w:rsidR="008C6072" w:rsidRPr="007441CC" w:rsidRDefault="008C6072" w:rsidP="00B52903">
      <w:pPr>
        <w:spacing w:line="360" w:lineRule="auto"/>
        <w:rPr>
          <w:color w:val="auto"/>
          <w:sz w:val="24"/>
          <w:szCs w:val="24"/>
          <w:u w:val="single"/>
        </w:rPr>
      </w:pPr>
    </w:p>
    <w:p w14:paraId="77B17675" w14:textId="77777777" w:rsidR="008C6072" w:rsidRPr="007441CC" w:rsidRDefault="008C6072" w:rsidP="00B52903">
      <w:pPr>
        <w:spacing w:line="360" w:lineRule="auto"/>
        <w:rPr>
          <w:color w:val="auto"/>
          <w:sz w:val="24"/>
          <w:szCs w:val="24"/>
          <w:u w:val="single"/>
        </w:rPr>
      </w:pPr>
    </w:p>
    <w:p w14:paraId="6E1A4EBA" w14:textId="77777777" w:rsidR="008C6072" w:rsidRPr="007441CC" w:rsidRDefault="008C6072" w:rsidP="00B52903">
      <w:pPr>
        <w:spacing w:line="360" w:lineRule="auto"/>
        <w:rPr>
          <w:color w:val="auto"/>
          <w:sz w:val="24"/>
          <w:szCs w:val="24"/>
          <w:u w:val="single"/>
        </w:rPr>
      </w:pPr>
    </w:p>
    <w:p w14:paraId="024B28E4" w14:textId="77777777" w:rsidR="008C6072" w:rsidRPr="007441CC" w:rsidRDefault="008C6072" w:rsidP="00B52903">
      <w:pPr>
        <w:spacing w:line="360" w:lineRule="auto"/>
        <w:rPr>
          <w:color w:val="auto"/>
          <w:sz w:val="24"/>
          <w:szCs w:val="24"/>
          <w:u w:val="single"/>
        </w:rPr>
      </w:pPr>
    </w:p>
    <w:p w14:paraId="186C54EC" w14:textId="77777777" w:rsidR="008C6072" w:rsidRPr="007441CC" w:rsidRDefault="008C6072" w:rsidP="00B52903">
      <w:pPr>
        <w:spacing w:line="360" w:lineRule="auto"/>
        <w:rPr>
          <w:color w:val="auto"/>
          <w:sz w:val="24"/>
          <w:szCs w:val="24"/>
          <w:u w:val="single"/>
        </w:rPr>
      </w:pPr>
    </w:p>
    <w:p w14:paraId="0F02AE04" w14:textId="77777777" w:rsidR="008C6072" w:rsidRPr="007441CC" w:rsidRDefault="008C6072" w:rsidP="00B52903">
      <w:pPr>
        <w:spacing w:line="360" w:lineRule="auto"/>
        <w:rPr>
          <w:color w:val="auto"/>
          <w:sz w:val="24"/>
          <w:szCs w:val="24"/>
          <w:u w:val="single"/>
        </w:rPr>
      </w:pPr>
    </w:p>
    <w:p w14:paraId="74DA967B" w14:textId="77777777" w:rsidR="008C6072" w:rsidRPr="007441CC" w:rsidRDefault="008C6072" w:rsidP="00B52903">
      <w:pPr>
        <w:spacing w:line="360" w:lineRule="auto"/>
        <w:rPr>
          <w:color w:val="auto"/>
          <w:sz w:val="24"/>
          <w:szCs w:val="24"/>
          <w:u w:val="single"/>
        </w:rPr>
      </w:pPr>
    </w:p>
    <w:p w14:paraId="00CBF462" w14:textId="77777777" w:rsidR="008C6072" w:rsidRPr="007441CC" w:rsidRDefault="008C6072" w:rsidP="00B52903">
      <w:pPr>
        <w:spacing w:line="360" w:lineRule="auto"/>
        <w:ind w:left="0" w:firstLine="0"/>
        <w:rPr>
          <w:color w:val="auto"/>
          <w:sz w:val="24"/>
          <w:szCs w:val="24"/>
          <w:u w:val="single"/>
        </w:rPr>
      </w:pPr>
    </w:p>
    <w:p w14:paraId="2B6B0548" w14:textId="77777777" w:rsidR="008C6072" w:rsidRPr="007441CC" w:rsidRDefault="008E5C10" w:rsidP="00B52903">
      <w:pPr>
        <w:pStyle w:val="Heading2"/>
        <w:rPr>
          <w:color w:val="auto"/>
        </w:rPr>
      </w:pPr>
      <w:bookmarkStart w:id="20" w:name="_Toc110114396"/>
      <w:r w:rsidRPr="007441CC">
        <w:rPr>
          <w:iCs/>
          <w:color w:val="auto"/>
        </w:rPr>
        <w:t>Module</w:t>
      </w:r>
      <w:r w:rsidRPr="007441CC">
        <w:rPr>
          <w:color w:val="auto"/>
        </w:rPr>
        <w:t xml:space="preserve"> </w:t>
      </w:r>
      <w:r w:rsidR="008C6072" w:rsidRPr="007441CC">
        <w:rPr>
          <w:color w:val="auto"/>
        </w:rPr>
        <w:t>1021CS-05.</w:t>
      </w:r>
      <w:r w:rsidR="008C6072" w:rsidRPr="007441CC">
        <w:rPr>
          <w:color w:val="auto"/>
        </w:rPr>
        <w:tab/>
        <w:t>Perform efficient web browsing and manage emails</w:t>
      </w:r>
      <w:bookmarkEnd w:id="20"/>
    </w:p>
    <w:p w14:paraId="43B65F0B" w14:textId="77777777" w:rsidR="008C6072" w:rsidRPr="007441CC" w:rsidRDefault="008C6072" w:rsidP="00B52903">
      <w:pPr>
        <w:spacing w:line="360" w:lineRule="auto"/>
        <w:rPr>
          <w:b/>
          <w:bCs/>
          <w:color w:val="auto"/>
          <w:sz w:val="24"/>
          <w:szCs w:val="24"/>
        </w:rPr>
      </w:pPr>
      <w:r w:rsidRPr="007441CC">
        <w:rPr>
          <w:b/>
          <w:color w:val="auto"/>
        </w:rPr>
        <w:t>Objective:</w:t>
      </w:r>
      <w:r w:rsidRPr="007441CC">
        <w:rPr>
          <w:color w:val="auto"/>
          <w:lang w:val="en-GB"/>
        </w:rPr>
        <w:t xml:space="preserve"> After this competency standard candidate will be able perform searching on web using various search engines. The candidate shall be able to manage email accounts efficiently and use cloud services i.e. Google drive, one drive, drop box etc.</w:t>
      </w:r>
    </w:p>
    <w:p w14:paraId="4668FDB4"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 Duration: 40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08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32 Hours                 Credit Hour</w:t>
      </w:r>
      <w:proofErr w:type="gramStart"/>
      <w:r w:rsidRPr="007441CC">
        <w:rPr>
          <w:rFonts w:eastAsia="Calibri"/>
          <w:b/>
          <w:bCs/>
          <w:color w:val="auto"/>
        </w:rPr>
        <w:t>:4</w:t>
      </w:r>
      <w:proofErr w:type="gramEnd"/>
    </w:p>
    <w:tbl>
      <w:tblPr>
        <w:tblpPr w:leftFromText="180" w:rightFromText="180" w:vertAnchor="text" w:tblpX="53"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78"/>
        <w:gridCol w:w="2673"/>
        <w:gridCol w:w="3119"/>
        <w:gridCol w:w="1835"/>
        <w:gridCol w:w="2421"/>
        <w:gridCol w:w="1468"/>
      </w:tblGrid>
      <w:tr w:rsidR="007441CC" w:rsidRPr="007441CC" w14:paraId="13708951" w14:textId="77777777" w:rsidTr="00B52903">
        <w:trPr>
          <w:trHeight w:val="619"/>
        </w:trPr>
        <w:tc>
          <w:tcPr>
            <w:tcW w:w="862" w:type="pct"/>
            <w:shd w:val="clear" w:color="auto" w:fill="E5B8B7"/>
            <w:vAlign w:val="center"/>
          </w:tcPr>
          <w:p w14:paraId="44D9B64F"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310" w:type="pct"/>
            <w:shd w:val="clear" w:color="auto" w:fill="E5B8B7"/>
            <w:vAlign w:val="center"/>
          </w:tcPr>
          <w:p w14:paraId="6F33DF52"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304" w:type="pct"/>
            <w:shd w:val="clear" w:color="auto" w:fill="E5B8B7"/>
            <w:vAlign w:val="center"/>
          </w:tcPr>
          <w:p w14:paraId="340B38D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35" w:type="pct"/>
            <w:shd w:val="clear" w:color="auto" w:fill="E5B8B7"/>
            <w:vAlign w:val="center"/>
          </w:tcPr>
          <w:p w14:paraId="2D9040E3"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586" w:type="pct"/>
            <w:shd w:val="clear" w:color="auto" w:fill="E5B8B7"/>
          </w:tcPr>
          <w:p w14:paraId="1216017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Materials</w:t>
            </w:r>
          </w:p>
          <w:p w14:paraId="7142B9CC"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Required</w:t>
            </w:r>
          </w:p>
        </w:tc>
        <w:tc>
          <w:tcPr>
            <w:tcW w:w="403" w:type="pct"/>
            <w:shd w:val="clear" w:color="auto" w:fill="E5B8B7"/>
          </w:tcPr>
          <w:p w14:paraId="27DEAE3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w:t>
            </w:r>
          </w:p>
          <w:p w14:paraId="24CE250F"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Place</w:t>
            </w:r>
          </w:p>
        </w:tc>
      </w:tr>
      <w:tr w:rsidR="007441CC" w:rsidRPr="007441CC" w14:paraId="466DB1BC" w14:textId="77777777" w:rsidTr="00B52903">
        <w:trPr>
          <w:trHeight w:val="1554"/>
        </w:trPr>
        <w:tc>
          <w:tcPr>
            <w:tcW w:w="862" w:type="pct"/>
            <w:shd w:val="clear" w:color="auto" w:fill="auto"/>
          </w:tcPr>
          <w:p w14:paraId="5F50AC3C" w14:textId="77777777" w:rsidR="008C6072" w:rsidRPr="007441CC" w:rsidRDefault="008C6072" w:rsidP="00594206">
            <w:pPr>
              <w:pStyle w:val="ListParagraph"/>
              <w:numPr>
                <w:ilvl w:val="0"/>
                <w:numId w:val="64"/>
              </w:numPr>
              <w:spacing w:after="0" w:line="360" w:lineRule="auto"/>
              <w:jc w:val="left"/>
              <w:rPr>
                <w:rFonts w:eastAsia="Calibri"/>
                <w:color w:val="auto"/>
              </w:rPr>
            </w:pPr>
            <w:r w:rsidRPr="007441CC">
              <w:rPr>
                <w:color w:val="auto"/>
              </w:rPr>
              <w:t>Perform browsing using different browsers</w:t>
            </w:r>
          </w:p>
        </w:tc>
        <w:tc>
          <w:tcPr>
            <w:tcW w:w="1310" w:type="pct"/>
            <w:shd w:val="clear" w:color="auto" w:fill="auto"/>
          </w:tcPr>
          <w:p w14:paraId="34EC6266"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6B87AC68"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 xml:space="preserve">Perform the components of </w:t>
            </w:r>
            <w:r w:rsidRPr="007441CC">
              <w:rPr>
                <w:color w:val="auto"/>
              </w:rPr>
              <w:lastRenderedPageBreak/>
              <w:t>browsing as per given instructions.</w:t>
            </w:r>
          </w:p>
          <w:p w14:paraId="4EEE0B50" w14:textId="77777777" w:rsidR="008C6072" w:rsidRPr="007441CC" w:rsidRDefault="008C6072" w:rsidP="00594206">
            <w:pPr>
              <w:pStyle w:val="ListParagraph"/>
              <w:numPr>
                <w:ilvl w:val="0"/>
                <w:numId w:val="54"/>
              </w:numPr>
              <w:spacing w:after="0" w:line="360" w:lineRule="auto"/>
              <w:jc w:val="left"/>
              <w:rPr>
                <w:color w:val="auto"/>
              </w:rPr>
            </w:pPr>
            <w:r w:rsidRPr="007441CC">
              <w:rPr>
                <w:color w:val="auto"/>
              </w:rPr>
              <w:t>Surfing through different browsers to search required data bullets/numbering, columns) in the word document</w:t>
            </w:r>
          </w:p>
        </w:tc>
        <w:tc>
          <w:tcPr>
            <w:tcW w:w="1304" w:type="pct"/>
            <w:shd w:val="clear" w:color="auto" w:fill="auto"/>
          </w:tcPr>
          <w:p w14:paraId="1D34EDE2" w14:textId="77777777" w:rsidR="008C6072" w:rsidRPr="007441CC" w:rsidRDefault="008C6072" w:rsidP="00594206">
            <w:pPr>
              <w:pStyle w:val="ListParagraph"/>
              <w:numPr>
                <w:ilvl w:val="0"/>
                <w:numId w:val="54"/>
              </w:numPr>
              <w:autoSpaceDE w:val="0"/>
              <w:autoSpaceDN w:val="0"/>
              <w:adjustRightInd w:val="0"/>
              <w:spacing w:after="0" w:line="360" w:lineRule="auto"/>
              <w:jc w:val="left"/>
              <w:rPr>
                <w:bCs/>
                <w:iCs/>
                <w:color w:val="auto"/>
              </w:rPr>
            </w:pPr>
            <w:r w:rsidRPr="007441CC">
              <w:rPr>
                <w:bCs/>
                <w:iCs/>
                <w:color w:val="auto"/>
              </w:rPr>
              <w:lastRenderedPageBreak/>
              <w:t>How to use various browsers</w:t>
            </w:r>
          </w:p>
          <w:p w14:paraId="1296A735" w14:textId="77777777" w:rsidR="008C6072" w:rsidRPr="007441CC" w:rsidRDefault="008C6072" w:rsidP="00594206">
            <w:pPr>
              <w:pStyle w:val="ListParagraph"/>
              <w:numPr>
                <w:ilvl w:val="0"/>
                <w:numId w:val="54"/>
              </w:numPr>
              <w:autoSpaceDE w:val="0"/>
              <w:autoSpaceDN w:val="0"/>
              <w:adjustRightInd w:val="0"/>
              <w:spacing w:after="0" w:line="360" w:lineRule="auto"/>
              <w:jc w:val="left"/>
              <w:rPr>
                <w:color w:val="auto"/>
              </w:rPr>
            </w:pPr>
            <w:r w:rsidRPr="007441CC">
              <w:rPr>
                <w:color w:val="auto"/>
              </w:rPr>
              <w:t>Describe types of search engines</w:t>
            </w:r>
          </w:p>
          <w:p w14:paraId="38996742" w14:textId="77777777" w:rsidR="008C6072" w:rsidRPr="007441CC" w:rsidRDefault="008C6072" w:rsidP="00594206">
            <w:pPr>
              <w:pStyle w:val="ListParagraph"/>
              <w:numPr>
                <w:ilvl w:val="0"/>
                <w:numId w:val="54"/>
              </w:numPr>
              <w:autoSpaceDE w:val="0"/>
              <w:autoSpaceDN w:val="0"/>
              <w:adjustRightInd w:val="0"/>
              <w:spacing w:after="0" w:line="360" w:lineRule="auto"/>
              <w:jc w:val="left"/>
              <w:rPr>
                <w:color w:val="auto"/>
              </w:rPr>
            </w:pPr>
            <w:r w:rsidRPr="007441CC">
              <w:rPr>
                <w:color w:val="auto"/>
              </w:rPr>
              <w:lastRenderedPageBreak/>
              <w:t>Describe management of emails on various platforms.</w:t>
            </w:r>
          </w:p>
          <w:p w14:paraId="701B21FF" w14:textId="77777777" w:rsidR="008C6072" w:rsidRPr="007441CC" w:rsidRDefault="008C6072" w:rsidP="00594206">
            <w:pPr>
              <w:pStyle w:val="ListParagraph"/>
              <w:numPr>
                <w:ilvl w:val="0"/>
                <w:numId w:val="54"/>
              </w:numPr>
              <w:autoSpaceDE w:val="0"/>
              <w:autoSpaceDN w:val="0"/>
              <w:adjustRightInd w:val="0"/>
              <w:spacing w:after="0" w:line="360" w:lineRule="auto"/>
              <w:jc w:val="left"/>
              <w:rPr>
                <w:color w:val="auto"/>
              </w:rPr>
            </w:pPr>
            <w:r w:rsidRPr="007441CC">
              <w:rPr>
                <w:bCs/>
                <w:iCs/>
                <w:color w:val="auto"/>
              </w:rPr>
              <w:t xml:space="preserve">How to configure email accounts on outlook </w:t>
            </w:r>
            <w:r w:rsidRPr="007441CC">
              <w:rPr>
                <w:color w:val="auto"/>
              </w:rPr>
              <w:t>Differentiate between downloading and uploading data</w:t>
            </w:r>
          </w:p>
          <w:p w14:paraId="5BF4175D" w14:textId="77777777" w:rsidR="008C6072" w:rsidRPr="007441CC" w:rsidRDefault="008C6072" w:rsidP="00B52903">
            <w:pPr>
              <w:spacing w:after="0" w:line="360" w:lineRule="auto"/>
              <w:ind w:left="23"/>
              <w:rPr>
                <w:rFonts w:eastAsia="Calibri"/>
                <w:b/>
                <w:bCs/>
                <w:color w:val="auto"/>
              </w:rPr>
            </w:pPr>
            <w:r w:rsidRPr="007441CC">
              <w:rPr>
                <w:rFonts w:eastAsia="Calibri"/>
                <w:b/>
                <w:bCs/>
                <w:color w:val="auto"/>
              </w:rPr>
              <w:t>Practical Activity</w:t>
            </w:r>
          </w:p>
          <w:p w14:paraId="3E3141FF" w14:textId="77777777" w:rsidR="008C6072" w:rsidRPr="007441CC" w:rsidRDefault="008C6072" w:rsidP="00594206">
            <w:pPr>
              <w:pStyle w:val="ListParagraph"/>
              <w:numPr>
                <w:ilvl w:val="0"/>
                <w:numId w:val="54"/>
              </w:numPr>
              <w:spacing w:after="0" w:line="360" w:lineRule="auto"/>
              <w:jc w:val="left"/>
              <w:rPr>
                <w:rFonts w:eastAsia="Calibri"/>
                <w:color w:val="auto"/>
              </w:rPr>
            </w:pPr>
            <w:r w:rsidRPr="007441CC">
              <w:rPr>
                <w:color w:val="auto"/>
              </w:rPr>
              <w:t>Perform browsing using different browsers</w:t>
            </w:r>
          </w:p>
        </w:tc>
        <w:tc>
          <w:tcPr>
            <w:tcW w:w="535" w:type="pct"/>
            <w:shd w:val="clear" w:color="auto" w:fill="auto"/>
          </w:tcPr>
          <w:p w14:paraId="02BDAD1B"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Theory-1.5Hrs</w:t>
            </w:r>
          </w:p>
          <w:p w14:paraId="41A693A4" w14:textId="77777777" w:rsidR="008C6072" w:rsidRPr="007441CC" w:rsidRDefault="008C6072" w:rsidP="00B52903">
            <w:pPr>
              <w:spacing w:after="0" w:line="360" w:lineRule="auto"/>
              <w:rPr>
                <w:rFonts w:eastAsia="Calibri"/>
                <w:color w:val="auto"/>
              </w:rPr>
            </w:pPr>
            <w:r w:rsidRPr="007441CC">
              <w:rPr>
                <w:rFonts w:eastAsia="Calibri"/>
                <w:color w:val="auto"/>
              </w:rPr>
              <w:t>Practice-6Hrs</w:t>
            </w:r>
          </w:p>
          <w:p w14:paraId="2E7AC23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Total- 7.5 </w:t>
            </w:r>
            <w:proofErr w:type="spellStart"/>
            <w:r w:rsidRPr="007441CC">
              <w:rPr>
                <w:rFonts w:eastAsia="Calibri"/>
                <w:color w:val="auto"/>
              </w:rPr>
              <w:t>Hrs</w:t>
            </w:r>
            <w:proofErr w:type="spellEnd"/>
          </w:p>
        </w:tc>
        <w:tc>
          <w:tcPr>
            <w:tcW w:w="586" w:type="pct"/>
            <w:shd w:val="clear" w:color="auto" w:fill="auto"/>
          </w:tcPr>
          <w:p w14:paraId="367974F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6C8948C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69B8D4D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Web Browser</w:t>
            </w:r>
          </w:p>
          <w:p w14:paraId="72CA86A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5E9BF41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1FEF8D9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 In page Software</w:t>
            </w:r>
          </w:p>
          <w:p w14:paraId="4417AA0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Application Software</w:t>
            </w:r>
          </w:p>
        </w:tc>
        <w:tc>
          <w:tcPr>
            <w:tcW w:w="403" w:type="pct"/>
            <w:shd w:val="clear" w:color="auto" w:fill="auto"/>
          </w:tcPr>
          <w:p w14:paraId="5AE2B60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472B5ABA" w14:textId="77777777" w:rsidTr="00B52903">
        <w:trPr>
          <w:trHeight w:val="350"/>
        </w:trPr>
        <w:tc>
          <w:tcPr>
            <w:tcW w:w="862" w:type="pct"/>
            <w:shd w:val="clear" w:color="auto" w:fill="auto"/>
          </w:tcPr>
          <w:p w14:paraId="794863EB" w14:textId="77777777" w:rsidR="008C6072" w:rsidRPr="007441CC" w:rsidRDefault="008C6072" w:rsidP="00594206">
            <w:pPr>
              <w:pStyle w:val="ListParagraph"/>
              <w:numPr>
                <w:ilvl w:val="0"/>
                <w:numId w:val="64"/>
              </w:numPr>
              <w:spacing w:after="0" w:line="360" w:lineRule="auto"/>
              <w:ind w:left="404"/>
              <w:jc w:val="left"/>
              <w:rPr>
                <w:rFonts w:eastAsia="Calibri"/>
                <w:color w:val="auto"/>
              </w:rPr>
            </w:pPr>
            <w:r w:rsidRPr="007441CC">
              <w:rPr>
                <w:color w:val="auto"/>
              </w:rPr>
              <w:lastRenderedPageBreak/>
              <w:t>Download / upload data from the internet</w:t>
            </w:r>
          </w:p>
        </w:tc>
        <w:tc>
          <w:tcPr>
            <w:tcW w:w="1310" w:type="pct"/>
            <w:shd w:val="clear" w:color="auto" w:fill="auto"/>
          </w:tcPr>
          <w:p w14:paraId="692E1A6A"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28B85204"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Explore different downloading tools</w:t>
            </w:r>
          </w:p>
          <w:p w14:paraId="422F2072"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lastRenderedPageBreak/>
              <w:t>Search and download required information.</w:t>
            </w:r>
          </w:p>
          <w:p w14:paraId="24FC89B6" w14:textId="77777777" w:rsidR="008C6072" w:rsidRPr="007441CC" w:rsidRDefault="008C6072" w:rsidP="00594206">
            <w:pPr>
              <w:pStyle w:val="ListParagraph"/>
              <w:numPr>
                <w:ilvl w:val="0"/>
                <w:numId w:val="53"/>
              </w:numPr>
              <w:spacing w:after="0" w:line="360" w:lineRule="auto"/>
              <w:jc w:val="left"/>
              <w:rPr>
                <w:color w:val="auto"/>
              </w:rPr>
            </w:pPr>
            <w:r w:rsidRPr="007441CC">
              <w:rPr>
                <w:color w:val="auto"/>
              </w:rPr>
              <w:t>Upload required information on cloud.</w:t>
            </w:r>
          </w:p>
        </w:tc>
        <w:tc>
          <w:tcPr>
            <w:tcW w:w="1304" w:type="pct"/>
            <w:shd w:val="clear" w:color="auto" w:fill="auto"/>
          </w:tcPr>
          <w:p w14:paraId="073BCBDC" w14:textId="77777777" w:rsidR="008C6072" w:rsidRPr="007441CC" w:rsidRDefault="008C6072" w:rsidP="00594206">
            <w:pPr>
              <w:pStyle w:val="ListParagraph"/>
              <w:numPr>
                <w:ilvl w:val="0"/>
                <w:numId w:val="53"/>
              </w:numPr>
              <w:autoSpaceDE w:val="0"/>
              <w:autoSpaceDN w:val="0"/>
              <w:adjustRightInd w:val="0"/>
              <w:spacing w:after="0" w:line="360" w:lineRule="auto"/>
              <w:jc w:val="left"/>
              <w:rPr>
                <w:bCs/>
                <w:iCs/>
                <w:color w:val="auto"/>
              </w:rPr>
            </w:pPr>
            <w:r w:rsidRPr="007441CC">
              <w:rPr>
                <w:bCs/>
                <w:iCs/>
                <w:color w:val="auto"/>
              </w:rPr>
              <w:lastRenderedPageBreak/>
              <w:t>How to use various browsers</w:t>
            </w:r>
          </w:p>
          <w:p w14:paraId="1C086801" w14:textId="77777777" w:rsidR="008C6072" w:rsidRPr="007441CC" w:rsidRDefault="008C6072" w:rsidP="00594206">
            <w:pPr>
              <w:pStyle w:val="ListParagraph"/>
              <w:numPr>
                <w:ilvl w:val="0"/>
                <w:numId w:val="53"/>
              </w:numPr>
              <w:autoSpaceDE w:val="0"/>
              <w:autoSpaceDN w:val="0"/>
              <w:adjustRightInd w:val="0"/>
              <w:spacing w:after="0" w:line="360" w:lineRule="auto"/>
              <w:jc w:val="left"/>
              <w:rPr>
                <w:color w:val="auto"/>
              </w:rPr>
            </w:pPr>
            <w:r w:rsidRPr="007441CC">
              <w:rPr>
                <w:color w:val="auto"/>
              </w:rPr>
              <w:t>Describe types of search engines</w:t>
            </w:r>
          </w:p>
          <w:p w14:paraId="098AA0DE" w14:textId="77777777" w:rsidR="008C6072" w:rsidRPr="007441CC" w:rsidRDefault="008C6072" w:rsidP="00594206">
            <w:pPr>
              <w:pStyle w:val="ListParagraph"/>
              <w:numPr>
                <w:ilvl w:val="0"/>
                <w:numId w:val="53"/>
              </w:numPr>
              <w:autoSpaceDE w:val="0"/>
              <w:autoSpaceDN w:val="0"/>
              <w:adjustRightInd w:val="0"/>
              <w:spacing w:after="0" w:line="360" w:lineRule="auto"/>
              <w:jc w:val="left"/>
              <w:rPr>
                <w:color w:val="auto"/>
              </w:rPr>
            </w:pPr>
            <w:r w:rsidRPr="007441CC">
              <w:rPr>
                <w:color w:val="auto"/>
              </w:rPr>
              <w:lastRenderedPageBreak/>
              <w:t>Describe management of emails on various platforms.</w:t>
            </w:r>
          </w:p>
          <w:p w14:paraId="264A2876" w14:textId="77777777" w:rsidR="008C6072" w:rsidRPr="007441CC" w:rsidRDefault="008C6072" w:rsidP="00594206">
            <w:pPr>
              <w:pStyle w:val="ListParagraph"/>
              <w:numPr>
                <w:ilvl w:val="0"/>
                <w:numId w:val="53"/>
              </w:numPr>
              <w:autoSpaceDE w:val="0"/>
              <w:autoSpaceDN w:val="0"/>
              <w:adjustRightInd w:val="0"/>
              <w:spacing w:after="0" w:line="360" w:lineRule="auto"/>
              <w:jc w:val="left"/>
              <w:rPr>
                <w:color w:val="auto"/>
              </w:rPr>
            </w:pPr>
            <w:r w:rsidRPr="007441CC">
              <w:rPr>
                <w:bCs/>
                <w:iCs/>
                <w:color w:val="auto"/>
              </w:rPr>
              <w:t xml:space="preserve">How to configure email accounts on outlook </w:t>
            </w:r>
            <w:r w:rsidRPr="007441CC">
              <w:rPr>
                <w:color w:val="auto"/>
              </w:rPr>
              <w:t>Differentiate between downloading and uploading data</w:t>
            </w:r>
          </w:p>
          <w:p w14:paraId="05FEF91C" w14:textId="77777777" w:rsidR="008C6072" w:rsidRPr="007441CC" w:rsidRDefault="008C6072" w:rsidP="00B52903">
            <w:pPr>
              <w:spacing w:after="0" w:line="360" w:lineRule="auto"/>
              <w:rPr>
                <w:rFonts w:eastAsia="Calibri"/>
                <w:color w:val="auto"/>
              </w:rPr>
            </w:pPr>
            <w:r w:rsidRPr="007441CC">
              <w:rPr>
                <w:rFonts w:eastAsia="Calibri"/>
                <w:b/>
                <w:bCs/>
                <w:color w:val="auto"/>
              </w:rPr>
              <w:t xml:space="preserve">      Practical Activity</w:t>
            </w:r>
          </w:p>
          <w:p w14:paraId="21A74A2A" w14:textId="77777777" w:rsidR="008C6072" w:rsidRPr="007441CC" w:rsidRDefault="008C6072" w:rsidP="00594206">
            <w:pPr>
              <w:pStyle w:val="ListParagraph"/>
              <w:numPr>
                <w:ilvl w:val="0"/>
                <w:numId w:val="53"/>
              </w:numPr>
              <w:spacing w:after="0" w:line="360" w:lineRule="auto"/>
              <w:jc w:val="left"/>
              <w:rPr>
                <w:rFonts w:eastAsia="Calibri"/>
                <w:color w:val="auto"/>
              </w:rPr>
            </w:pPr>
            <w:r w:rsidRPr="007441CC">
              <w:rPr>
                <w:color w:val="auto"/>
              </w:rPr>
              <w:t>Download / upload data from the internet</w:t>
            </w:r>
          </w:p>
        </w:tc>
        <w:tc>
          <w:tcPr>
            <w:tcW w:w="535" w:type="pct"/>
            <w:shd w:val="clear" w:color="auto" w:fill="auto"/>
          </w:tcPr>
          <w:p w14:paraId="29D5006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Theory1.5Hrs</w:t>
            </w:r>
          </w:p>
          <w:p w14:paraId="6B7E4743" w14:textId="77777777" w:rsidR="008C6072" w:rsidRPr="007441CC" w:rsidRDefault="008C6072" w:rsidP="00B52903">
            <w:pPr>
              <w:spacing w:after="0" w:line="360" w:lineRule="auto"/>
              <w:rPr>
                <w:rFonts w:eastAsia="Calibri"/>
                <w:color w:val="auto"/>
              </w:rPr>
            </w:pPr>
            <w:r w:rsidRPr="007441CC">
              <w:rPr>
                <w:rFonts w:eastAsia="Calibri"/>
                <w:color w:val="auto"/>
              </w:rPr>
              <w:t>Practice-6Hrs</w:t>
            </w:r>
          </w:p>
          <w:p w14:paraId="6680C43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Total- 7.5 </w:t>
            </w:r>
            <w:proofErr w:type="spellStart"/>
            <w:r w:rsidRPr="007441CC">
              <w:rPr>
                <w:rFonts w:eastAsia="Calibri"/>
                <w:color w:val="auto"/>
              </w:rPr>
              <w:t>Hrs</w:t>
            </w:r>
            <w:proofErr w:type="spellEnd"/>
          </w:p>
        </w:tc>
        <w:tc>
          <w:tcPr>
            <w:tcW w:w="586" w:type="pct"/>
            <w:shd w:val="clear" w:color="auto" w:fill="auto"/>
          </w:tcPr>
          <w:p w14:paraId="74F5050A"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76CF494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093AA0A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Web Browser</w:t>
            </w:r>
          </w:p>
          <w:p w14:paraId="2930FBC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57370EF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7645796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shd w:val="clear" w:color="auto" w:fill="auto"/>
          </w:tcPr>
          <w:p w14:paraId="62508C8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511E2574" w14:textId="77777777" w:rsidTr="00B52903">
        <w:trPr>
          <w:trHeight w:val="1610"/>
        </w:trPr>
        <w:tc>
          <w:tcPr>
            <w:tcW w:w="862" w:type="pct"/>
          </w:tcPr>
          <w:p w14:paraId="654462F1" w14:textId="77777777" w:rsidR="008C6072" w:rsidRPr="007441CC" w:rsidRDefault="008C6072" w:rsidP="00594206">
            <w:pPr>
              <w:pStyle w:val="ListParagraph"/>
              <w:numPr>
                <w:ilvl w:val="0"/>
                <w:numId w:val="64"/>
              </w:numPr>
              <w:spacing w:after="0" w:line="360" w:lineRule="auto"/>
              <w:ind w:left="314"/>
              <w:jc w:val="left"/>
              <w:rPr>
                <w:rFonts w:eastAsia="Calibri"/>
                <w:color w:val="auto"/>
              </w:rPr>
            </w:pPr>
            <w:r w:rsidRPr="007441CC">
              <w:rPr>
                <w:color w:val="auto"/>
              </w:rPr>
              <w:lastRenderedPageBreak/>
              <w:t>Create email account</w:t>
            </w:r>
          </w:p>
        </w:tc>
        <w:tc>
          <w:tcPr>
            <w:tcW w:w="1310" w:type="pct"/>
          </w:tcPr>
          <w:p w14:paraId="0B949B6F"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5F1BA9AB"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Create email accounts on various platforms.</w:t>
            </w:r>
          </w:p>
          <w:p w14:paraId="4348F5BD"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t>Identify and remove Errors while Email configuration</w:t>
            </w:r>
          </w:p>
          <w:p w14:paraId="61082DB9" w14:textId="77777777" w:rsidR="008C6072" w:rsidRPr="007441CC" w:rsidRDefault="008C6072" w:rsidP="00594206">
            <w:pPr>
              <w:pStyle w:val="ListParagraph"/>
              <w:numPr>
                <w:ilvl w:val="0"/>
                <w:numId w:val="56"/>
              </w:numPr>
              <w:spacing w:after="0" w:line="360" w:lineRule="auto"/>
              <w:jc w:val="left"/>
              <w:rPr>
                <w:color w:val="auto"/>
              </w:rPr>
            </w:pPr>
            <w:r w:rsidRPr="007441CC">
              <w:rPr>
                <w:color w:val="auto"/>
              </w:rPr>
              <w:lastRenderedPageBreak/>
              <w:t>Configure email account on outlook.</w:t>
            </w:r>
          </w:p>
        </w:tc>
        <w:tc>
          <w:tcPr>
            <w:tcW w:w="1304" w:type="pct"/>
          </w:tcPr>
          <w:p w14:paraId="11CEF8C9" w14:textId="77777777" w:rsidR="008C6072" w:rsidRPr="007441CC" w:rsidRDefault="008C6072" w:rsidP="00594206">
            <w:pPr>
              <w:pStyle w:val="ListParagraph"/>
              <w:numPr>
                <w:ilvl w:val="0"/>
                <w:numId w:val="56"/>
              </w:numPr>
              <w:autoSpaceDE w:val="0"/>
              <w:autoSpaceDN w:val="0"/>
              <w:adjustRightInd w:val="0"/>
              <w:spacing w:after="0" w:line="360" w:lineRule="auto"/>
              <w:jc w:val="left"/>
              <w:rPr>
                <w:bCs/>
                <w:iCs/>
                <w:color w:val="auto"/>
              </w:rPr>
            </w:pPr>
            <w:r w:rsidRPr="007441CC">
              <w:rPr>
                <w:bCs/>
                <w:iCs/>
                <w:color w:val="auto"/>
              </w:rPr>
              <w:lastRenderedPageBreak/>
              <w:t>How to use various browsers</w:t>
            </w:r>
          </w:p>
          <w:p w14:paraId="4C2B040C" w14:textId="77777777" w:rsidR="008C6072" w:rsidRPr="007441CC" w:rsidRDefault="008C6072" w:rsidP="00594206">
            <w:pPr>
              <w:pStyle w:val="ListParagraph"/>
              <w:numPr>
                <w:ilvl w:val="0"/>
                <w:numId w:val="56"/>
              </w:numPr>
              <w:autoSpaceDE w:val="0"/>
              <w:autoSpaceDN w:val="0"/>
              <w:adjustRightInd w:val="0"/>
              <w:spacing w:after="0" w:line="360" w:lineRule="auto"/>
              <w:jc w:val="left"/>
              <w:rPr>
                <w:color w:val="auto"/>
              </w:rPr>
            </w:pPr>
            <w:r w:rsidRPr="007441CC">
              <w:rPr>
                <w:color w:val="auto"/>
              </w:rPr>
              <w:t>Describe types of search engines</w:t>
            </w:r>
          </w:p>
          <w:p w14:paraId="29470FB6" w14:textId="77777777" w:rsidR="008C6072" w:rsidRPr="007441CC" w:rsidRDefault="008C6072" w:rsidP="00594206">
            <w:pPr>
              <w:pStyle w:val="ListParagraph"/>
              <w:numPr>
                <w:ilvl w:val="0"/>
                <w:numId w:val="56"/>
              </w:numPr>
              <w:autoSpaceDE w:val="0"/>
              <w:autoSpaceDN w:val="0"/>
              <w:adjustRightInd w:val="0"/>
              <w:spacing w:after="0" w:line="360" w:lineRule="auto"/>
              <w:jc w:val="left"/>
              <w:rPr>
                <w:color w:val="auto"/>
              </w:rPr>
            </w:pPr>
            <w:r w:rsidRPr="007441CC">
              <w:rPr>
                <w:color w:val="auto"/>
              </w:rPr>
              <w:t>Describe management of emails on various platforms.</w:t>
            </w:r>
          </w:p>
          <w:p w14:paraId="26327A4F" w14:textId="77777777" w:rsidR="008C6072" w:rsidRPr="007441CC" w:rsidRDefault="008C6072" w:rsidP="00594206">
            <w:pPr>
              <w:pStyle w:val="ListParagraph"/>
              <w:numPr>
                <w:ilvl w:val="0"/>
                <w:numId w:val="56"/>
              </w:numPr>
              <w:autoSpaceDE w:val="0"/>
              <w:autoSpaceDN w:val="0"/>
              <w:adjustRightInd w:val="0"/>
              <w:spacing w:after="0" w:line="360" w:lineRule="auto"/>
              <w:jc w:val="left"/>
              <w:rPr>
                <w:color w:val="auto"/>
              </w:rPr>
            </w:pPr>
            <w:r w:rsidRPr="007441CC">
              <w:rPr>
                <w:bCs/>
                <w:iCs/>
                <w:color w:val="auto"/>
              </w:rPr>
              <w:t xml:space="preserve">How to configure email accounts on outlook </w:t>
            </w:r>
            <w:r w:rsidRPr="007441CC">
              <w:rPr>
                <w:color w:val="auto"/>
              </w:rPr>
              <w:lastRenderedPageBreak/>
              <w:t>Differentiate between downloading and uploading data</w:t>
            </w:r>
          </w:p>
          <w:p w14:paraId="798ADD39"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5F55BA35" w14:textId="77777777" w:rsidR="008C6072" w:rsidRPr="007441CC" w:rsidRDefault="008C6072" w:rsidP="00594206">
            <w:pPr>
              <w:pStyle w:val="ListParagraph"/>
              <w:numPr>
                <w:ilvl w:val="0"/>
                <w:numId w:val="56"/>
              </w:numPr>
              <w:spacing w:after="0" w:line="360" w:lineRule="auto"/>
              <w:jc w:val="left"/>
              <w:rPr>
                <w:rFonts w:eastAsia="Calibri"/>
                <w:color w:val="auto"/>
              </w:rPr>
            </w:pPr>
            <w:r w:rsidRPr="007441CC">
              <w:rPr>
                <w:color w:val="auto"/>
              </w:rPr>
              <w:t>Create an email account</w:t>
            </w:r>
          </w:p>
        </w:tc>
        <w:tc>
          <w:tcPr>
            <w:tcW w:w="535" w:type="pct"/>
          </w:tcPr>
          <w:p w14:paraId="76D56FA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Theory- 1Hrs</w:t>
            </w:r>
          </w:p>
          <w:p w14:paraId="752A1351" w14:textId="77777777" w:rsidR="008C6072" w:rsidRPr="007441CC" w:rsidRDefault="008C6072" w:rsidP="00B52903">
            <w:pPr>
              <w:spacing w:after="0" w:line="360" w:lineRule="auto"/>
              <w:rPr>
                <w:rFonts w:eastAsia="Calibri"/>
                <w:color w:val="auto"/>
              </w:rPr>
            </w:pPr>
            <w:r w:rsidRPr="007441CC">
              <w:rPr>
                <w:rFonts w:eastAsia="Calibri"/>
                <w:color w:val="auto"/>
              </w:rPr>
              <w:t>Practice-4Hrs</w:t>
            </w:r>
          </w:p>
          <w:p w14:paraId="6A33F1C0" w14:textId="77777777" w:rsidR="008C6072" w:rsidRPr="007441CC" w:rsidRDefault="008C6072" w:rsidP="00B52903">
            <w:pPr>
              <w:spacing w:after="0" w:line="360" w:lineRule="auto"/>
              <w:rPr>
                <w:rFonts w:eastAsia="Calibri"/>
                <w:color w:val="auto"/>
              </w:rPr>
            </w:pPr>
            <w:r w:rsidRPr="007441CC">
              <w:rPr>
                <w:rFonts w:eastAsia="Calibri"/>
                <w:color w:val="auto"/>
              </w:rPr>
              <w:t>Total- 5Hrs</w:t>
            </w:r>
          </w:p>
        </w:tc>
        <w:tc>
          <w:tcPr>
            <w:tcW w:w="586" w:type="pct"/>
          </w:tcPr>
          <w:p w14:paraId="65CE3F2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345A4E7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07809F5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6C6CC4D5"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23C81A7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Internet or LAN Connectivity</w:t>
            </w:r>
          </w:p>
          <w:p w14:paraId="4EACF1A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 xml:space="preserve">Operating System (Windows, Linux) DVD or </w:t>
            </w:r>
          </w:p>
          <w:p w14:paraId="5BC0192B" w14:textId="77777777" w:rsidR="008C6072" w:rsidRPr="007441CC" w:rsidRDefault="008C6072" w:rsidP="00EA4491">
            <w:pPr>
              <w:spacing w:line="360" w:lineRule="auto"/>
              <w:ind w:left="707" w:firstLine="0"/>
              <w:jc w:val="left"/>
              <w:rPr>
                <w:color w:val="auto"/>
              </w:rPr>
            </w:pPr>
          </w:p>
        </w:tc>
        <w:tc>
          <w:tcPr>
            <w:tcW w:w="403" w:type="pct"/>
          </w:tcPr>
          <w:p w14:paraId="73925D9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25160CBD" w14:textId="77777777" w:rsidTr="00B52903">
        <w:trPr>
          <w:trHeight w:val="1610"/>
        </w:trPr>
        <w:tc>
          <w:tcPr>
            <w:tcW w:w="862" w:type="pct"/>
          </w:tcPr>
          <w:p w14:paraId="0C8FAFAE" w14:textId="77777777" w:rsidR="008C6072" w:rsidRPr="007441CC" w:rsidRDefault="008C6072" w:rsidP="00594206">
            <w:pPr>
              <w:pStyle w:val="ListParagraph"/>
              <w:numPr>
                <w:ilvl w:val="0"/>
                <w:numId w:val="64"/>
              </w:numPr>
              <w:spacing w:after="0" w:line="360" w:lineRule="auto"/>
              <w:ind w:left="314"/>
              <w:jc w:val="left"/>
              <w:rPr>
                <w:color w:val="auto"/>
              </w:rPr>
            </w:pPr>
            <w:r w:rsidRPr="007441CC">
              <w:rPr>
                <w:color w:val="auto"/>
              </w:rPr>
              <w:lastRenderedPageBreak/>
              <w:t>Sort emails</w:t>
            </w:r>
          </w:p>
        </w:tc>
        <w:tc>
          <w:tcPr>
            <w:tcW w:w="1310" w:type="pct"/>
          </w:tcPr>
          <w:p w14:paraId="7F536632"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3D849103" w14:textId="77777777" w:rsidR="008C6072" w:rsidRPr="007441CC" w:rsidRDefault="008C6072" w:rsidP="00594206">
            <w:pPr>
              <w:pStyle w:val="ListParagraph"/>
              <w:numPr>
                <w:ilvl w:val="0"/>
                <w:numId w:val="58"/>
              </w:numPr>
              <w:spacing w:after="0" w:line="360" w:lineRule="auto"/>
              <w:jc w:val="left"/>
              <w:rPr>
                <w:color w:val="auto"/>
              </w:rPr>
            </w:pPr>
            <w:r w:rsidRPr="007441CC">
              <w:rPr>
                <w:color w:val="auto"/>
              </w:rPr>
              <w:t>Demonstrate sorting of emails on the PC</w:t>
            </w:r>
          </w:p>
          <w:p w14:paraId="21BBFBE1" w14:textId="77777777" w:rsidR="008C6072" w:rsidRPr="007441CC" w:rsidRDefault="008C6072" w:rsidP="00594206">
            <w:pPr>
              <w:pStyle w:val="ListParagraph"/>
              <w:numPr>
                <w:ilvl w:val="0"/>
                <w:numId w:val="58"/>
              </w:numPr>
              <w:spacing w:after="0" w:line="360" w:lineRule="auto"/>
              <w:rPr>
                <w:rFonts w:eastAsia="Calibri"/>
                <w:b/>
                <w:bCs/>
                <w:color w:val="auto"/>
              </w:rPr>
            </w:pPr>
            <w:r w:rsidRPr="007441CC">
              <w:rPr>
                <w:color w:val="auto"/>
              </w:rPr>
              <w:t>Perform successfully sorting of emails as per instructions</w:t>
            </w:r>
          </w:p>
        </w:tc>
        <w:tc>
          <w:tcPr>
            <w:tcW w:w="1304" w:type="pct"/>
          </w:tcPr>
          <w:p w14:paraId="43BAADC5" w14:textId="77777777" w:rsidR="008C6072" w:rsidRPr="007441CC" w:rsidRDefault="008C6072" w:rsidP="00594206">
            <w:pPr>
              <w:pStyle w:val="ListParagraph"/>
              <w:numPr>
                <w:ilvl w:val="0"/>
                <w:numId w:val="58"/>
              </w:numPr>
              <w:autoSpaceDE w:val="0"/>
              <w:autoSpaceDN w:val="0"/>
              <w:adjustRightInd w:val="0"/>
              <w:spacing w:after="0" w:line="360" w:lineRule="auto"/>
              <w:jc w:val="left"/>
              <w:rPr>
                <w:bCs/>
                <w:iCs/>
                <w:color w:val="auto"/>
              </w:rPr>
            </w:pPr>
            <w:r w:rsidRPr="007441CC">
              <w:rPr>
                <w:bCs/>
                <w:iCs/>
                <w:color w:val="auto"/>
              </w:rPr>
              <w:t>How to use various browsers</w:t>
            </w:r>
          </w:p>
          <w:p w14:paraId="6BA93FE5" w14:textId="77777777" w:rsidR="008C6072" w:rsidRPr="007441CC" w:rsidRDefault="008C6072" w:rsidP="00594206">
            <w:pPr>
              <w:pStyle w:val="ListParagraph"/>
              <w:numPr>
                <w:ilvl w:val="0"/>
                <w:numId w:val="58"/>
              </w:numPr>
              <w:autoSpaceDE w:val="0"/>
              <w:autoSpaceDN w:val="0"/>
              <w:adjustRightInd w:val="0"/>
              <w:spacing w:after="0" w:line="360" w:lineRule="auto"/>
              <w:jc w:val="left"/>
              <w:rPr>
                <w:color w:val="auto"/>
              </w:rPr>
            </w:pPr>
            <w:r w:rsidRPr="007441CC">
              <w:rPr>
                <w:color w:val="auto"/>
              </w:rPr>
              <w:t>Describe types of search engines</w:t>
            </w:r>
          </w:p>
          <w:p w14:paraId="57053285" w14:textId="77777777" w:rsidR="008C6072" w:rsidRPr="007441CC" w:rsidRDefault="008C6072" w:rsidP="00594206">
            <w:pPr>
              <w:pStyle w:val="ListParagraph"/>
              <w:numPr>
                <w:ilvl w:val="0"/>
                <w:numId w:val="58"/>
              </w:numPr>
              <w:autoSpaceDE w:val="0"/>
              <w:autoSpaceDN w:val="0"/>
              <w:adjustRightInd w:val="0"/>
              <w:spacing w:after="0" w:line="360" w:lineRule="auto"/>
              <w:jc w:val="left"/>
              <w:rPr>
                <w:color w:val="auto"/>
              </w:rPr>
            </w:pPr>
            <w:r w:rsidRPr="007441CC">
              <w:rPr>
                <w:color w:val="auto"/>
              </w:rPr>
              <w:t>Describe management of emails on various platforms.</w:t>
            </w:r>
          </w:p>
          <w:p w14:paraId="7D6FFBBE" w14:textId="77777777" w:rsidR="008C6072" w:rsidRPr="007441CC" w:rsidRDefault="008C6072" w:rsidP="00594206">
            <w:pPr>
              <w:pStyle w:val="ListParagraph"/>
              <w:numPr>
                <w:ilvl w:val="0"/>
                <w:numId w:val="58"/>
              </w:numPr>
              <w:autoSpaceDE w:val="0"/>
              <w:autoSpaceDN w:val="0"/>
              <w:adjustRightInd w:val="0"/>
              <w:spacing w:after="0" w:line="360" w:lineRule="auto"/>
              <w:jc w:val="left"/>
              <w:rPr>
                <w:rFonts w:eastAsia="Calibri"/>
                <w:b/>
                <w:bCs/>
                <w:color w:val="auto"/>
              </w:rPr>
            </w:pPr>
            <w:r w:rsidRPr="007441CC">
              <w:rPr>
                <w:bCs/>
                <w:iCs/>
                <w:color w:val="auto"/>
              </w:rPr>
              <w:t xml:space="preserve">How to configure email accounts on outlook </w:t>
            </w:r>
            <w:r w:rsidRPr="007441CC">
              <w:rPr>
                <w:color w:val="auto"/>
              </w:rPr>
              <w:t xml:space="preserve">Differentiate between </w:t>
            </w:r>
            <w:r w:rsidRPr="007441CC">
              <w:rPr>
                <w:color w:val="auto"/>
              </w:rPr>
              <w:lastRenderedPageBreak/>
              <w:t>downloading and uploading data</w:t>
            </w:r>
          </w:p>
          <w:p w14:paraId="4C19A9A6"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0F8E2870" w14:textId="77777777" w:rsidR="008C6072" w:rsidRPr="007441CC" w:rsidRDefault="008C6072" w:rsidP="00594206">
            <w:pPr>
              <w:pStyle w:val="ListParagraph"/>
              <w:numPr>
                <w:ilvl w:val="0"/>
                <w:numId w:val="65"/>
              </w:numPr>
              <w:spacing w:after="0" w:line="360" w:lineRule="auto"/>
              <w:rPr>
                <w:rFonts w:eastAsia="Calibri"/>
                <w:b/>
                <w:bCs/>
                <w:color w:val="auto"/>
              </w:rPr>
            </w:pPr>
            <w:r w:rsidRPr="007441CC">
              <w:rPr>
                <w:color w:val="auto"/>
              </w:rPr>
              <w:t>Sort different emails</w:t>
            </w:r>
          </w:p>
          <w:p w14:paraId="5BB21013" w14:textId="77777777" w:rsidR="008C6072" w:rsidRPr="007441CC" w:rsidRDefault="008C6072" w:rsidP="00B52903">
            <w:pPr>
              <w:spacing w:after="0" w:line="360" w:lineRule="auto"/>
              <w:rPr>
                <w:rFonts w:eastAsia="Calibri"/>
                <w:b/>
                <w:bCs/>
                <w:color w:val="auto"/>
              </w:rPr>
            </w:pPr>
          </w:p>
        </w:tc>
        <w:tc>
          <w:tcPr>
            <w:tcW w:w="535" w:type="pct"/>
          </w:tcPr>
          <w:p w14:paraId="591F9C5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Theory- 1Hrs</w:t>
            </w:r>
          </w:p>
          <w:p w14:paraId="2CBE9878" w14:textId="77777777" w:rsidR="008C6072" w:rsidRPr="007441CC" w:rsidRDefault="008C6072" w:rsidP="00B52903">
            <w:pPr>
              <w:spacing w:after="0" w:line="360" w:lineRule="auto"/>
              <w:rPr>
                <w:rFonts w:eastAsia="Calibri"/>
                <w:color w:val="auto"/>
              </w:rPr>
            </w:pPr>
            <w:r w:rsidRPr="007441CC">
              <w:rPr>
                <w:rFonts w:eastAsia="Calibri"/>
                <w:color w:val="auto"/>
              </w:rPr>
              <w:t>Practice-4Hrs</w:t>
            </w:r>
          </w:p>
          <w:p w14:paraId="26EBF0AA" w14:textId="77777777" w:rsidR="008C6072" w:rsidRPr="007441CC" w:rsidRDefault="008C6072" w:rsidP="00B52903">
            <w:pPr>
              <w:spacing w:after="0" w:line="360" w:lineRule="auto"/>
              <w:rPr>
                <w:rFonts w:eastAsia="Calibri"/>
                <w:color w:val="auto"/>
              </w:rPr>
            </w:pPr>
            <w:r w:rsidRPr="007441CC">
              <w:rPr>
                <w:rFonts w:eastAsia="Calibri"/>
                <w:color w:val="auto"/>
              </w:rPr>
              <w:t>Total- 5Hrs</w:t>
            </w:r>
          </w:p>
        </w:tc>
        <w:tc>
          <w:tcPr>
            <w:tcW w:w="586" w:type="pct"/>
          </w:tcPr>
          <w:p w14:paraId="447C5EA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72483602"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574CE8E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3C8FE1A0"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76CF8CB1"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lastRenderedPageBreak/>
              <w:t>Internet or LAN Connectivity</w:t>
            </w:r>
          </w:p>
          <w:p w14:paraId="13554CC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tcPr>
          <w:p w14:paraId="4A6F261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0F129E8B" w14:textId="77777777" w:rsidTr="00B52903">
        <w:trPr>
          <w:trHeight w:val="1610"/>
        </w:trPr>
        <w:tc>
          <w:tcPr>
            <w:tcW w:w="862" w:type="pct"/>
          </w:tcPr>
          <w:p w14:paraId="59F37F35" w14:textId="77777777" w:rsidR="008C6072" w:rsidRPr="007441CC" w:rsidRDefault="008C6072" w:rsidP="00594206">
            <w:pPr>
              <w:pStyle w:val="ListParagraph"/>
              <w:numPr>
                <w:ilvl w:val="0"/>
                <w:numId w:val="64"/>
              </w:numPr>
              <w:spacing w:after="0" w:line="360" w:lineRule="auto"/>
              <w:ind w:left="314"/>
              <w:jc w:val="left"/>
              <w:rPr>
                <w:color w:val="auto"/>
              </w:rPr>
            </w:pPr>
            <w:r w:rsidRPr="007441CC">
              <w:rPr>
                <w:color w:val="auto"/>
              </w:rPr>
              <w:lastRenderedPageBreak/>
              <w:t>Manage address book</w:t>
            </w:r>
          </w:p>
        </w:tc>
        <w:tc>
          <w:tcPr>
            <w:tcW w:w="1310" w:type="pct"/>
          </w:tcPr>
          <w:p w14:paraId="6D63F835"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2F35EEEF" w14:textId="77777777" w:rsidR="008C6072" w:rsidRPr="007441CC" w:rsidRDefault="008C6072" w:rsidP="00594206">
            <w:pPr>
              <w:pStyle w:val="ListParagraph"/>
              <w:numPr>
                <w:ilvl w:val="0"/>
                <w:numId w:val="62"/>
              </w:numPr>
              <w:spacing w:after="0" w:line="360" w:lineRule="auto"/>
              <w:jc w:val="left"/>
              <w:rPr>
                <w:color w:val="auto"/>
              </w:rPr>
            </w:pPr>
            <w:r w:rsidRPr="007441CC">
              <w:rPr>
                <w:color w:val="auto"/>
              </w:rPr>
              <w:t>Open address book.</w:t>
            </w:r>
          </w:p>
          <w:p w14:paraId="431C0D08" w14:textId="77777777" w:rsidR="008C6072" w:rsidRPr="007441CC" w:rsidRDefault="008C6072" w:rsidP="00594206">
            <w:pPr>
              <w:pStyle w:val="ListParagraph"/>
              <w:numPr>
                <w:ilvl w:val="0"/>
                <w:numId w:val="62"/>
              </w:numPr>
              <w:spacing w:after="0" w:line="360" w:lineRule="auto"/>
              <w:rPr>
                <w:rFonts w:eastAsia="Calibri"/>
                <w:b/>
                <w:bCs/>
                <w:color w:val="auto"/>
              </w:rPr>
            </w:pPr>
            <w:r w:rsidRPr="007441CC">
              <w:rPr>
                <w:color w:val="auto"/>
              </w:rPr>
              <w:t xml:space="preserve">Demonstrate the method of managing the address book by adding some contacts, removing contacts, importing, </w:t>
            </w:r>
            <w:r w:rsidRPr="007441CC">
              <w:rPr>
                <w:color w:val="auto"/>
              </w:rPr>
              <w:lastRenderedPageBreak/>
              <w:t xml:space="preserve">exporting,  sorting and updating </w:t>
            </w:r>
            <w:proofErr w:type="spellStart"/>
            <w:r w:rsidRPr="007441CC">
              <w:rPr>
                <w:color w:val="auto"/>
              </w:rPr>
              <w:t>etc</w:t>
            </w:r>
            <w:proofErr w:type="spellEnd"/>
          </w:p>
        </w:tc>
        <w:tc>
          <w:tcPr>
            <w:tcW w:w="1304" w:type="pct"/>
          </w:tcPr>
          <w:p w14:paraId="262CCD51" w14:textId="77777777" w:rsidR="008C6072" w:rsidRPr="007441CC" w:rsidRDefault="008C6072" w:rsidP="00594206">
            <w:pPr>
              <w:pStyle w:val="ListParagraph"/>
              <w:numPr>
                <w:ilvl w:val="0"/>
                <w:numId w:val="62"/>
              </w:numPr>
              <w:autoSpaceDE w:val="0"/>
              <w:autoSpaceDN w:val="0"/>
              <w:adjustRightInd w:val="0"/>
              <w:spacing w:after="0" w:line="360" w:lineRule="auto"/>
              <w:jc w:val="left"/>
              <w:rPr>
                <w:bCs/>
                <w:iCs/>
                <w:color w:val="auto"/>
              </w:rPr>
            </w:pPr>
            <w:r w:rsidRPr="007441CC">
              <w:rPr>
                <w:bCs/>
                <w:iCs/>
                <w:color w:val="auto"/>
              </w:rPr>
              <w:lastRenderedPageBreak/>
              <w:t>How to use various browsers</w:t>
            </w:r>
          </w:p>
          <w:p w14:paraId="1FCD5500" w14:textId="77777777" w:rsidR="008C6072" w:rsidRPr="007441CC" w:rsidRDefault="008C6072" w:rsidP="00594206">
            <w:pPr>
              <w:pStyle w:val="ListParagraph"/>
              <w:numPr>
                <w:ilvl w:val="0"/>
                <w:numId w:val="62"/>
              </w:numPr>
              <w:autoSpaceDE w:val="0"/>
              <w:autoSpaceDN w:val="0"/>
              <w:adjustRightInd w:val="0"/>
              <w:spacing w:after="0" w:line="360" w:lineRule="auto"/>
              <w:jc w:val="left"/>
              <w:rPr>
                <w:color w:val="auto"/>
              </w:rPr>
            </w:pPr>
            <w:r w:rsidRPr="007441CC">
              <w:rPr>
                <w:color w:val="auto"/>
              </w:rPr>
              <w:t>Describe types of search engines</w:t>
            </w:r>
          </w:p>
          <w:p w14:paraId="234299CC" w14:textId="77777777" w:rsidR="008C6072" w:rsidRPr="007441CC" w:rsidRDefault="008C6072" w:rsidP="00594206">
            <w:pPr>
              <w:pStyle w:val="ListParagraph"/>
              <w:numPr>
                <w:ilvl w:val="0"/>
                <w:numId w:val="62"/>
              </w:numPr>
              <w:autoSpaceDE w:val="0"/>
              <w:autoSpaceDN w:val="0"/>
              <w:adjustRightInd w:val="0"/>
              <w:spacing w:after="0" w:line="360" w:lineRule="auto"/>
              <w:jc w:val="left"/>
              <w:rPr>
                <w:color w:val="auto"/>
              </w:rPr>
            </w:pPr>
            <w:r w:rsidRPr="007441CC">
              <w:rPr>
                <w:color w:val="auto"/>
              </w:rPr>
              <w:t>Describe management of emails on various platforms.</w:t>
            </w:r>
          </w:p>
          <w:p w14:paraId="4D12F4CF" w14:textId="77777777" w:rsidR="008C6072" w:rsidRPr="007441CC" w:rsidRDefault="008C6072" w:rsidP="00594206">
            <w:pPr>
              <w:pStyle w:val="ListParagraph"/>
              <w:numPr>
                <w:ilvl w:val="0"/>
                <w:numId w:val="62"/>
              </w:numPr>
              <w:autoSpaceDE w:val="0"/>
              <w:autoSpaceDN w:val="0"/>
              <w:adjustRightInd w:val="0"/>
              <w:spacing w:after="0" w:line="360" w:lineRule="auto"/>
              <w:jc w:val="left"/>
              <w:rPr>
                <w:color w:val="auto"/>
              </w:rPr>
            </w:pPr>
            <w:r w:rsidRPr="007441CC">
              <w:rPr>
                <w:bCs/>
                <w:iCs/>
                <w:color w:val="auto"/>
              </w:rPr>
              <w:t xml:space="preserve">How to configure email accounts on outlook </w:t>
            </w:r>
            <w:r w:rsidRPr="007441CC">
              <w:rPr>
                <w:color w:val="auto"/>
              </w:rPr>
              <w:t>Differentiate between downloading and uploading data</w:t>
            </w:r>
          </w:p>
          <w:p w14:paraId="6B4690E6"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0D31B062" w14:textId="77777777" w:rsidR="008C6072" w:rsidRPr="007441CC" w:rsidRDefault="008C6072" w:rsidP="00594206">
            <w:pPr>
              <w:pStyle w:val="ListParagraph"/>
              <w:numPr>
                <w:ilvl w:val="0"/>
                <w:numId w:val="66"/>
              </w:numPr>
              <w:spacing w:after="0" w:line="360" w:lineRule="auto"/>
              <w:rPr>
                <w:rFonts w:eastAsia="Calibri"/>
                <w:b/>
                <w:bCs/>
                <w:color w:val="auto"/>
              </w:rPr>
            </w:pPr>
            <w:r w:rsidRPr="007441CC">
              <w:rPr>
                <w:color w:val="auto"/>
              </w:rPr>
              <w:lastRenderedPageBreak/>
              <w:t>Create and Manage address book</w:t>
            </w:r>
          </w:p>
          <w:p w14:paraId="46485793" w14:textId="77777777" w:rsidR="008C6072" w:rsidRPr="007441CC" w:rsidRDefault="008C6072" w:rsidP="00B52903">
            <w:pPr>
              <w:autoSpaceDE w:val="0"/>
              <w:autoSpaceDN w:val="0"/>
              <w:adjustRightInd w:val="0"/>
              <w:spacing w:after="0" w:line="360" w:lineRule="auto"/>
              <w:rPr>
                <w:bCs/>
                <w:iCs/>
                <w:color w:val="auto"/>
              </w:rPr>
            </w:pPr>
          </w:p>
          <w:p w14:paraId="6054702D" w14:textId="77777777" w:rsidR="008C6072" w:rsidRPr="007441CC" w:rsidRDefault="008C6072" w:rsidP="00B52903">
            <w:pPr>
              <w:pStyle w:val="ListParagraph"/>
              <w:autoSpaceDE w:val="0"/>
              <w:autoSpaceDN w:val="0"/>
              <w:adjustRightInd w:val="0"/>
              <w:spacing w:after="0" w:line="360" w:lineRule="auto"/>
              <w:ind w:firstLine="0"/>
              <w:jc w:val="left"/>
              <w:rPr>
                <w:color w:val="auto"/>
                <w:lang w:bidi="en-US"/>
              </w:rPr>
            </w:pPr>
          </w:p>
        </w:tc>
        <w:tc>
          <w:tcPr>
            <w:tcW w:w="535" w:type="pct"/>
          </w:tcPr>
          <w:p w14:paraId="22605D0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Theory- 1Hrs</w:t>
            </w:r>
          </w:p>
          <w:p w14:paraId="65DD4728" w14:textId="77777777" w:rsidR="008C6072" w:rsidRPr="007441CC" w:rsidRDefault="008C6072" w:rsidP="00B52903">
            <w:pPr>
              <w:spacing w:after="0" w:line="360" w:lineRule="auto"/>
              <w:rPr>
                <w:rFonts w:eastAsia="Calibri"/>
                <w:color w:val="auto"/>
              </w:rPr>
            </w:pPr>
            <w:r w:rsidRPr="007441CC">
              <w:rPr>
                <w:rFonts w:eastAsia="Calibri"/>
                <w:color w:val="auto"/>
              </w:rPr>
              <w:t>Practice-4Hrs</w:t>
            </w:r>
          </w:p>
          <w:p w14:paraId="74FFA82A" w14:textId="77777777" w:rsidR="008C6072" w:rsidRPr="007441CC" w:rsidRDefault="008C6072" w:rsidP="00B52903">
            <w:pPr>
              <w:spacing w:after="0" w:line="360" w:lineRule="auto"/>
              <w:rPr>
                <w:rFonts w:eastAsia="Calibri"/>
                <w:color w:val="auto"/>
              </w:rPr>
            </w:pPr>
            <w:r w:rsidRPr="007441CC">
              <w:rPr>
                <w:rFonts w:eastAsia="Calibri"/>
                <w:color w:val="auto"/>
              </w:rPr>
              <w:t>Total- 5Hrs</w:t>
            </w:r>
          </w:p>
        </w:tc>
        <w:tc>
          <w:tcPr>
            <w:tcW w:w="586" w:type="pct"/>
          </w:tcPr>
          <w:p w14:paraId="0EE33CE9"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3EA46E9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4534712D"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07E693A8"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33BB525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3453E52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 xml:space="preserve">Operating System </w:t>
            </w:r>
            <w:r w:rsidRPr="007441CC">
              <w:rPr>
                <w:color w:val="auto"/>
              </w:rPr>
              <w:lastRenderedPageBreak/>
              <w:t>(Windows, Linux)</w:t>
            </w:r>
          </w:p>
        </w:tc>
        <w:tc>
          <w:tcPr>
            <w:tcW w:w="403" w:type="pct"/>
          </w:tcPr>
          <w:p w14:paraId="118AA61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Computer Lab  </w:t>
            </w:r>
          </w:p>
        </w:tc>
      </w:tr>
      <w:tr w:rsidR="007441CC" w:rsidRPr="007441CC" w14:paraId="78AE5303" w14:textId="77777777" w:rsidTr="00B52903">
        <w:trPr>
          <w:trHeight w:val="1610"/>
        </w:trPr>
        <w:tc>
          <w:tcPr>
            <w:tcW w:w="862" w:type="pct"/>
          </w:tcPr>
          <w:p w14:paraId="5858FA55" w14:textId="77777777" w:rsidR="008C6072" w:rsidRPr="007441CC" w:rsidRDefault="008C6072" w:rsidP="00594206">
            <w:pPr>
              <w:pStyle w:val="ListParagraph"/>
              <w:numPr>
                <w:ilvl w:val="0"/>
                <w:numId w:val="64"/>
              </w:numPr>
              <w:spacing w:after="0" w:line="360" w:lineRule="auto"/>
              <w:ind w:left="314"/>
              <w:jc w:val="left"/>
              <w:rPr>
                <w:color w:val="auto"/>
              </w:rPr>
            </w:pPr>
            <w:r w:rsidRPr="007441CC">
              <w:rPr>
                <w:color w:val="auto"/>
              </w:rPr>
              <w:lastRenderedPageBreak/>
              <w:t>Archive emails</w:t>
            </w:r>
          </w:p>
        </w:tc>
        <w:tc>
          <w:tcPr>
            <w:tcW w:w="1310" w:type="pct"/>
          </w:tcPr>
          <w:p w14:paraId="688885CA"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58817A56" w14:textId="77777777" w:rsidR="008C6072" w:rsidRPr="007441CC" w:rsidRDefault="008C6072" w:rsidP="00B52903">
            <w:pPr>
              <w:pStyle w:val="ListParagraph"/>
              <w:spacing w:after="0" w:line="360" w:lineRule="auto"/>
              <w:ind w:firstLine="0"/>
              <w:jc w:val="left"/>
              <w:rPr>
                <w:color w:val="auto"/>
              </w:rPr>
            </w:pPr>
          </w:p>
          <w:p w14:paraId="7A3F1AEB" w14:textId="77777777" w:rsidR="008C6072" w:rsidRPr="007441CC" w:rsidRDefault="008C6072" w:rsidP="00594206">
            <w:pPr>
              <w:pStyle w:val="ListParagraph"/>
              <w:numPr>
                <w:ilvl w:val="0"/>
                <w:numId w:val="63"/>
              </w:numPr>
              <w:spacing w:after="0" w:line="360" w:lineRule="auto"/>
              <w:jc w:val="left"/>
              <w:rPr>
                <w:color w:val="auto"/>
              </w:rPr>
            </w:pPr>
            <w:r w:rsidRPr="007441CC">
              <w:rPr>
                <w:color w:val="auto"/>
              </w:rPr>
              <w:t>Perform the procedure of Archiving Emails</w:t>
            </w:r>
          </w:p>
          <w:p w14:paraId="61F895DE" w14:textId="77777777" w:rsidR="008C6072" w:rsidRPr="007441CC" w:rsidRDefault="008C6072" w:rsidP="00594206">
            <w:pPr>
              <w:pStyle w:val="ListParagraph"/>
              <w:numPr>
                <w:ilvl w:val="0"/>
                <w:numId w:val="63"/>
              </w:numPr>
              <w:spacing w:after="0" w:line="360" w:lineRule="auto"/>
              <w:rPr>
                <w:rFonts w:eastAsia="Calibri"/>
                <w:b/>
                <w:bCs/>
                <w:color w:val="auto"/>
              </w:rPr>
            </w:pPr>
            <w:r w:rsidRPr="007441CC">
              <w:rPr>
                <w:color w:val="auto"/>
              </w:rPr>
              <w:t>Demonstrate practically the procedure of archiving emails, as per requirements</w:t>
            </w:r>
          </w:p>
        </w:tc>
        <w:tc>
          <w:tcPr>
            <w:tcW w:w="1304" w:type="pct"/>
          </w:tcPr>
          <w:p w14:paraId="189A4017" w14:textId="77777777" w:rsidR="008C6072" w:rsidRPr="007441CC" w:rsidRDefault="008C6072" w:rsidP="00594206">
            <w:pPr>
              <w:pStyle w:val="ListParagraph"/>
              <w:numPr>
                <w:ilvl w:val="0"/>
                <w:numId w:val="63"/>
              </w:numPr>
              <w:autoSpaceDE w:val="0"/>
              <w:autoSpaceDN w:val="0"/>
              <w:adjustRightInd w:val="0"/>
              <w:spacing w:after="0" w:line="360" w:lineRule="auto"/>
              <w:jc w:val="left"/>
              <w:rPr>
                <w:bCs/>
                <w:iCs/>
                <w:color w:val="auto"/>
              </w:rPr>
            </w:pPr>
            <w:r w:rsidRPr="007441CC">
              <w:rPr>
                <w:bCs/>
                <w:iCs/>
                <w:color w:val="auto"/>
              </w:rPr>
              <w:t>How to use various browsers</w:t>
            </w:r>
          </w:p>
          <w:p w14:paraId="70996F0B"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rPr>
            </w:pPr>
            <w:r w:rsidRPr="007441CC">
              <w:rPr>
                <w:color w:val="auto"/>
              </w:rPr>
              <w:t>Describe types of search engines</w:t>
            </w:r>
          </w:p>
          <w:p w14:paraId="4945FE25"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rPr>
            </w:pPr>
            <w:r w:rsidRPr="007441CC">
              <w:rPr>
                <w:color w:val="auto"/>
              </w:rPr>
              <w:t>Describe management of emails on various platforms.</w:t>
            </w:r>
          </w:p>
          <w:p w14:paraId="1D33A2BE"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rPr>
            </w:pPr>
            <w:r w:rsidRPr="007441CC">
              <w:rPr>
                <w:bCs/>
                <w:iCs/>
                <w:color w:val="auto"/>
              </w:rPr>
              <w:t xml:space="preserve">How to configure email accounts on outlook </w:t>
            </w:r>
            <w:r w:rsidRPr="007441CC">
              <w:rPr>
                <w:color w:val="auto"/>
              </w:rPr>
              <w:t>Differentiate between downloading and uploading data</w:t>
            </w:r>
          </w:p>
          <w:p w14:paraId="60F70992"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003708E0"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lang w:bidi="en-US"/>
              </w:rPr>
            </w:pPr>
            <w:r w:rsidRPr="007441CC">
              <w:rPr>
                <w:color w:val="auto"/>
              </w:rPr>
              <w:t xml:space="preserve"> Mark and check Archive emails</w:t>
            </w:r>
          </w:p>
        </w:tc>
        <w:tc>
          <w:tcPr>
            <w:tcW w:w="535" w:type="pct"/>
          </w:tcPr>
          <w:p w14:paraId="5A5C1CE4" w14:textId="77777777" w:rsidR="008C6072" w:rsidRPr="007441CC" w:rsidRDefault="008C6072" w:rsidP="00B52903">
            <w:pPr>
              <w:spacing w:after="0" w:line="360" w:lineRule="auto"/>
              <w:rPr>
                <w:rFonts w:eastAsia="Calibri"/>
                <w:color w:val="auto"/>
              </w:rPr>
            </w:pPr>
            <w:r w:rsidRPr="007441CC">
              <w:rPr>
                <w:rFonts w:eastAsia="Calibri"/>
                <w:color w:val="auto"/>
              </w:rPr>
              <w:t>Theory- 1Hrs</w:t>
            </w:r>
          </w:p>
          <w:p w14:paraId="1ACD346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Practice-4 </w:t>
            </w:r>
            <w:proofErr w:type="spellStart"/>
            <w:r w:rsidRPr="007441CC">
              <w:rPr>
                <w:rFonts w:eastAsia="Calibri"/>
                <w:color w:val="auto"/>
              </w:rPr>
              <w:t>Hrs</w:t>
            </w:r>
            <w:proofErr w:type="spellEnd"/>
          </w:p>
          <w:p w14:paraId="4D60A9B6" w14:textId="77777777" w:rsidR="008C6072" w:rsidRPr="007441CC" w:rsidRDefault="008C6072" w:rsidP="00B52903">
            <w:pPr>
              <w:spacing w:after="0" w:line="360" w:lineRule="auto"/>
              <w:rPr>
                <w:rFonts w:eastAsia="Calibri"/>
                <w:color w:val="auto"/>
              </w:rPr>
            </w:pPr>
            <w:r w:rsidRPr="007441CC">
              <w:rPr>
                <w:rFonts w:eastAsia="Calibri"/>
                <w:color w:val="auto"/>
              </w:rPr>
              <w:t>Total- 5Hrs</w:t>
            </w:r>
          </w:p>
        </w:tc>
        <w:tc>
          <w:tcPr>
            <w:tcW w:w="586" w:type="pct"/>
          </w:tcPr>
          <w:p w14:paraId="105B97D7"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24DCDC1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47F40EAF"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78E42F7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64FE6EB4"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0FE9D453"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tcPr>
          <w:p w14:paraId="18831AF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Computer Lab  </w:t>
            </w:r>
          </w:p>
        </w:tc>
      </w:tr>
      <w:tr w:rsidR="007441CC" w:rsidRPr="007441CC" w14:paraId="7EB467C2" w14:textId="77777777" w:rsidTr="00B52903">
        <w:trPr>
          <w:trHeight w:val="1610"/>
        </w:trPr>
        <w:tc>
          <w:tcPr>
            <w:tcW w:w="862" w:type="pct"/>
          </w:tcPr>
          <w:p w14:paraId="52B39FC3" w14:textId="77777777" w:rsidR="008C6072" w:rsidRPr="007441CC" w:rsidRDefault="008C6072" w:rsidP="00594206">
            <w:pPr>
              <w:pStyle w:val="ListParagraph"/>
              <w:numPr>
                <w:ilvl w:val="0"/>
                <w:numId w:val="64"/>
              </w:numPr>
              <w:spacing w:after="0" w:line="360" w:lineRule="auto"/>
              <w:ind w:left="314"/>
              <w:jc w:val="left"/>
              <w:rPr>
                <w:color w:val="auto"/>
              </w:rPr>
            </w:pPr>
            <w:r w:rsidRPr="007441CC">
              <w:rPr>
                <w:color w:val="auto"/>
              </w:rPr>
              <w:lastRenderedPageBreak/>
              <w:t>Send and receive emails</w:t>
            </w:r>
          </w:p>
        </w:tc>
        <w:tc>
          <w:tcPr>
            <w:tcW w:w="1310" w:type="pct"/>
          </w:tcPr>
          <w:p w14:paraId="5004D77A"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64CB42C7" w14:textId="77777777" w:rsidR="008C6072" w:rsidRPr="007441CC" w:rsidRDefault="008C6072" w:rsidP="00B52903">
            <w:pPr>
              <w:pStyle w:val="ListParagraph"/>
              <w:spacing w:after="0" w:line="360" w:lineRule="auto"/>
              <w:ind w:firstLine="0"/>
              <w:jc w:val="left"/>
              <w:rPr>
                <w:color w:val="auto"/>
              </w:rPr>
            </w:pPr>
          </w:p>
          <w:p w14:paraId="64CDB5DD" w14:textId="77777777" w:rsidR="008C6072" w:rsidRPr="007441CC" w:rsidRDefault="008C6072" w:rsidP="00594206">
            <w:pPr>
              <w:pStyle w:val="ListParagraph"/>
              <w:numPr>
                <w:ilvl w:val="0"/>
                <w:numId w:val="63"/>
              </w:numPr>
              <w:spacing w:after="0" w:line="360" w:lineRule="auto"/>
              <w:jc w:val="left"/>
              <w:rPr>
                <w:color w:val="auto"/>
              </w:rPr>
            </w:pPr>
            <w:r w:rsidRPr="007441CC">
              <w:rPr>
                <w:color w:val="auto"/>
              </w:rPr>
              <w:t xml:space="preserve">Compose emails using attachments </w:t>
            </w:r>
          </w:p>
          <w:p w14:paraId="42C6DCDD" w14:textId="77777777" w:rsidR="008C6072" w:rsidRPr="007441CC" w:rsidRDefault="008C6072" w:rsidP="00594206">
            <w:pPr>
              <w:pStyle w:val="ListParagraph"/>
              <w:numPr>
                <w:ilvl w:val="0"/>
                <w:numId w:val="63"/>
              </w:numPr>
              <w:spacing w:after="0" w:line="360" w:lineRule="auto"/>
              <w:jc w:val="left"/>
              <w:rPr>
                <w:color w:val="auto"/>
              </w:rPr>
            </w:pPr>
            <w:r w:rsidRPr="007441CC">
              <w:rPr>
                <w:color w:val="auto"/>
              </w:rPr>
              <w:t>Demonstrate the procedure to send an email.</w:t>
            </w:r>
          </w:p>
          <w:p w14:paraId="6213F49B" w14:textId="77777777" w:rsidR="008C6072" w:rsidRPr="007441CC" w:rsidRDefault="008C6072" w:rsidP="00594206">
            <w:pPr>
              <w:pStyle w:val="ListParagraph"/>
              <w:numPr>
                <w:ilvl w:val="0"/>
                <w:numId w:val="63"/>
              </w:numPr>
              <w:spacing w:after="0" w:line="360" w:lineRule="auto"/>
              <w:jc w:val="left"/>
              <w:rPr>
                <w:color w:val="auto"/>
              </w:rPr>
            </w:pPr>
            <w:r w:rsidRPr="007441CC">
              <w:rPr>
                <w:color w:val="auto"/>
              </w:rPr>
              <w:t>Demonstrate the procedure to receive an Email.</w:t>
            </w:r>
          </w:p>
          <w:p w14:paraId="329BD4D9" w14:textId="77777777" w:rsidR="008C6072" w:rsidRPr="007441CC" w:rsidRDefault="008C6072" w:rsidP="00594206">
            <w:pPr>
              <w:pStyle w:val="ListParagraph"/>
              <w:numPr>
                <w:ilvl w:val="0"/>
                <w:numId w:val="63"/>
              </w:numPr>
              <w:spacing w:after="0" w:line="360" w:lineRule="auto"/>
              <w:rPr>
                <w:rFonts w:eastAsia="Calibri"/>
                <w:b/>
                <w:bCs/>
                <w:color w:val="auto"/>
              </w:rPr>
            </w:pPr>
            <w:r w:rsidRPr="007441CC">
              <w:rPr>
                <w:color w:val="auto"/>
              </w:rPr>
              <w:t>Print emails.</w:t>
            </w:r>
          </w:p>
        </w:tc>
        <w:tc>
          <w:tcPr>
            <w:tcW w:w="1304" w:type="pct"/>
          </w:tcPr>
          <w:p w14:paraId="1F4149F2" w14:textId="77777777" w:rsidR="008C6072" w:rsidRPr="007441CC" w:rsidRDefault="008C6072" w:rsidP="00594206">
            <w:pPr>
              <w:pStyle w:val="ListParagraph"/>
              <w:numPr>
                <w:ilvl w:val="0"/>
                <w:numId w:val="63"/>
              </w:numPr>
              <w:autoSpaceDE w:val="0"/>
              <w:autoSpaceDN w:val="0"/>
              <w:adjustRightInd w:val="0"/>
              <w:spacing w:after="0" w:line="360" w:lineRule="auto"/>
              <w:jc w:val="left"/>
              <w:rPr>
                <w:bCs/>
                <w:iCs/>
                <w:color w:val="auto"/>
              </w:rPr>
            </w:pPr>
            <w:r w:rsidRPr="007441CC">
              <w:rPr>
                <w:bCs/>
                <w:iCs/>
                <w:color w:val="auto"/>
              </w:rPr>
              <w:t>How to use various browsers</w:t>
            </w:r>
          </w:p>
          <w:p w14:paraId="26BE9CD6"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rPr>
            </w:pPr>
            <w:r w:rsidRPr="007441CC">
              <w:rPr>
                <w:color w:val="auto"/>
              </w:rPr>
              <w:t>Describe types of search engines</w:t>
            </w:r>
          </w:p>
          <w:p w14:paraId="79938200"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rPr>
            </w:pPr>
            <w:r w:rsidRPr="007441CC">
              <w:rPr>
                <w:color w:val="auto"/>
              </w:rPr>
              <w:t>Describe management of emails on various platforms.</w:t>
            </w:r>
          </w:p>
          <w:p w14:paraId="2AEF260C" w14:textId="77777777" w:rsidR="008C6072" w:rsidRPr="007441CC" w:rsidRDefault="008C6072" w:rsidP="00594206">
            <w:pPr>
              <w:pStyle w:val="ListParagraph"/>
              <w:numPr>
                <w:ilvl w:val="0"/>
                <w:numId w:val="63"/>
              </w:numPr>
              <w:autoSpaceDE w:val="0"/>
              <w:autoSpaceDN w:val="0"/>
              <w:adjustRightInd w:val="0"/>
              <w:spacing w:after="0" w:line="360" w:lineRule="auto"/>
              <w:jc w:val="left"/>
              <w:rPr>
                <w:color w:val="auto"/>
              </w:rPr>
            </w:pPr>
            <w:r w:rsidRPr="007441CC">
              <w:rPr>
                <w:bCs/>
                <w:iCs/>
                <w:color w:val="auto"/>
              </w:rPr>
              <w:t xml:space="preserve">How to configure email accounts on outlook </w:t>
            </w:r>
            <w:r w:rsidRPr="007441CC">
              <w:rPr>
                <w:color w:val="auto"/>
              </w:rPr>
              <w:t>Differentiate between downloading and uploading data</w:t>
            </w:r>
          </w:p>
          <w:p w14:paraId="33937181"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3A761EDB" w14:textId="77777777" w:rsidR="008C6072" w:rsidRPr="007441CC" w:rsidRDefault="008C6072" w:rsidP="00594206">
            <w:pPr>
              <w:pStyle w:val="ListParagraph"/>
              <w:numPr>
                <w:ilvl w:val="0"/>
                <w:numId w:val="67"/>
              </w:numPr>
              <w:spacing w:after="0" w:line="360" w:lineRule="auto"/>
              <w:rPr>
                <w:rFonts w:eastAsia="Calibri"/>
                <w:b/>
                <w:bCs/>
                <w:color w:val="auto"/>
              </w:rPr>
            </w:pPr>
            <w:r w:rsidRPr="007441CC">
              <w:rPr>
                <w:color w:val="auto"/>
              </w:rPr>
              <w:t>Send and receive emails</w:t>
            </w:r>
          </w:p>
          <w:p w14:paraId="608A8BDA" w14:textId="77777777" w:rsidR="008C6072" w:rsidRPr="007441CC" w:rsidRDefault="008C6072" w:rsidP="00B52903">
            <w:pPr>
              <w:spacing w:after="0" w:line="360" w:lineRule="auto"/>
              <w:rPr>
                <w:rFonts w:eastAsia="Calibri"/>
                <w:b/>
                <w:bCs/>
                <w:color w:val="auto"/>
              </w:rPr>
            </w:pPr>
          </w:p>
        </w:tc>
        <w:tc>
          <w:tcPr>
            <w:tcW w:w="535" w:type="pct"/>
          </w:tcPr>
          <w:p w14:paraId="3E24114C" w14:textId="77777777" w:rsidR="008C6072" w:rsidRPr="007441CC" w:rsidRDefault="008C6072" w:rsidP="00B52903">
            <w:pPr>
              <w:spacing w:after="0" w:line="360" w:lineRule="auto"/>
              <w:rPr>
                <w:rFonts w:eastAsia="Calibri"/>
                <w:color w:val="auto"/>
              </w:rPr>
            </w:pPr>
            <w:r w:rsidRPr="007441CC">
              <w:rPr>
                <w:rFonts w:eastAsia="Calibri"/>
                <w:color w:val="auto"/>
              </w:rPr>
              <w:t>Theory- 1Hrs</w:t>
            </w:r>
          </w:p>
          <w:p w14:paraId="08B8680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Practice-4 </w:t>
            </w:r>
            <w:proofErr w:type="spellStart"/>
            <w:r w:rsidRPr="007441CC">
              <w:rPr>
                <w:rFonts w:eastAsia="Calibri"/>
                <w:color w:val="auto"/>
              </w:rPr>
              <w:t>Hrs</w:t>
            </w:r>
            <w:proofErr w:type="spellEnd"/>
          </w:p>
          <w:p w14:paraId="257C9397" w14:textId="77777777" w:rsidR="008C6072" w:rsidRPr="007441CC" w:rsidRDefault="008C6072" w:rsidP="00B52903">
            <w:pPr>
              <w:spacing w:after="0" w:line="360" w:lineRule="auto"/>
              <w:rPr>
                <w:rFonts w:eastAsia="Calibri"/>
                <w:color w:val="auto"/>
              </w:rPr>
            </w:pPr>
            <w:r w:rsidRPr="007441CC">
              <w:rPr>
                <w:rFonts w:eastAsia="Calibri"/>
                <w:color w:val="auto"/>
              </w:rPr>
              <w:t>Total- 5Hrs</w:t>
            </w:r>
          </w:p>
        </w:tc>
        <w:tc>
          <w:tcPr>
            <w:tcW w:w="586" w:type="pct"/>
          </w:tcPr>
          <w:p w14:paraId="3736CBA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Computer System</w:t>
            </w:r>
          </w:p>
          <w:p w14:paraId="4C30215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Connection</w:t>
            </w:r>
          </w:p>
          <w:p w14:paraId="6D7C8FC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Web Browser</w:t>
            </w:r>
          </w:p>
          <w:p w14:paraId="5EA49876"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Search Engines</w:t>
            </w:r>
          </w:p>
          <w:p w14:paraId="6B79D8AE"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Internet or LAN Connectivity</w:t>
            </w:r>
          </w:p>
          <w:p w14:paraId="3C7A880B" w14:textId="77777777" w:rsidR="008C6072" w:rsidRPr="007441CC" w:rsidRDefault="008C6072" w:rsidP="00594206">
            <w:pPr>
              <w:pStyle w:val="ListParagraph"/>
              <w:numPr>
                <w:ilvl w:val="0"/>
                <w:numId w:val="237"/>
              </w:numPr>
              <w:spacing w:line="360" w:lineRule="auto"/>
              <w:jc w:val="left"/>
              <w:rPr>
                <w:color w:val="auto"/>
              </w:rPr>
            </w:pPr>
            <w:r w:rsidRPr="007441CC">
              <w:rPr>
                <w:color w:val="auto"/>
              </w:rPr>
              <w:t>Operating System (Windows, Linux)</w:t>
            </w:r>
          </w:p>
        </w:tc>
        <w:tc>
          <w:tcPr>
            <w:tcW w:w="403" w:type="pct"/>
          </w:tcPr>
          <w:p w14:paraId="43C1D926" w14:textId="77777777" w:rsidR="008C6072" w:rsidRPr="007441CC" w:rsidRDefault="008C6072" w:rsidP="00B52903">
            <w:pPr>
              <w:spacing w:after="0" w:line="360" w:lineRule="auto"/>
              <w:rPr>
                <w:rFonts w:eastAsia="Calibri"/>
                <w:color w:val="auto"/>
              </w:rPr>
            </w:pPr>
          </w:p>
        </w:tc>
      </w:tr>
    </w:tbl>
    <w:p w14:paraId="69FD7F53" w14:textId="77777777" w:rsidR="008C6072" w:rsidRPr="007441CC" w:rsidRDefault="008C6072" w:rsidP="00674E4F">
      <w:pPr>
        <w:spacing w:after="200" w:line="276" w:lineRule="auto"/>
        <w:ind w:left="0" w:firstLine="0"/>
        <w:jc w:val="left"/>
        <w:rPr>
          <w:b/>
          <w:color w:val="auto"/>
          <w:sz w:val="24"/>
        </w:rPr>
      </w:pPr>
    </w:p>
    <w:p w14:paraId="3D0A8B1D" w14:textId="77777777" w:rsidR="008C6072" w:rsidRPr="007441CC" w:rsidRDefault="008C6072" w:rsidP="00B52903">
      <w:pPr>
        <w:pStyle w:val="Heading2"/>
        <w:rPr>
          <w:color w:val="auto"/>
          <w:lang w:val="pt-PT"/>
        </w:rPr>
      </w:pPr>
      <w:bookmarkStart w:id="21" w:name="_Toc110114397"/>
      <w:r w:rsidRPr="007441CC">
        <w:rPr>
          <w:color w:val="auto"/>
          <w:lang w:val="pt-PT"/>
        </w:rPr>
        <w:lastRenderedPageBreak/>
        <w:t>Module: 1021CS-06. Demonstrate health effects caused by drinking microbial contaminated water</w:t>
      </w:r>
      <w:bookmarkEnd w:id="21"/>
    </w:p>
    <w:p w14:paraId="5887A9F5" w14:textId="77777777" w:rsidR="008C6072" w:rsidRPr="007441CC" w:rsidRDefault="008C6072" w:rsidP="00B52903">
      <w:pPr>
        <w:spacing w:line="360" w:lineRule="auto"/>
        <w:ind w:left="0" w:firstLine="0"/>
        <w:rPr>
          <w:color w:val="auto"/>
        </w:rPr>
      </w:pPr>
      <w:r w:rsidRPr="007441CC">
        <w:rPr>
          <w:b/>
          <w:color w:val="auto"/>
          <w:lang w:val="pt-PT"/>
        </w:rPr>
        <w:t xml:space="preserve">Objective: </w:t>
      </w:r>
      <w:r w:rsidRPr="007441CC">
        <w:rPr>
          <w:color w:val="auto"/>
        </w:rPr>
        <w:t xml:space="preserve">After the completion of this module, the trainee will be able to </w:t>
      </w:r>
      <w:r w:rsidRPr="007441CC">
        <w:rPr>
          <w:bCs/>
          <w:color w:val="auto"/>
        </w:rPr>
        <w:t>identify various microorganisms which cause water borne diseases.</w:t>
      </w:r>
    </w:p>
    <w:p w14:paraId="678FEE59" w14:textId="77777777" w:rsidR="008C6072" w:rsidRPr="007441CC" w:rsidRDefault="008C6072" w:rsidP="00B52903">
      <w:pPr>
        <w:rPr>
          <w:b/>
          <w:color w:val="auto"/>
        </w:rPr>
      </w:pPr>
      <w:r w:rsidRPr="007441CC">
        <w:rPr>
          <w:b/>
          <w:color w:val="auto"/>
        </w:rPr>
        <w:t xml:space="preserve"> Duration:  03 Hours</w:t>
      </w:r>
      <w:r w:rsidRPr="007441CC">
        <w:rPr>
          <w:b/>
          <w:color w:val="auto"/>
        </w:rPr>
        <w:tab/>
      </w:r>
      <w:r w:rsidRPr="007441CC">
        <w:rPr>
          <w:b/>
          <w:color w:val="auto"/>
        </w:rPr>
        <w:tab/>
      </w:r>
      <w:r w:rsidRPr="007441CC">
        <w:rPr>
          <w:b/>
          <w:color w:val="auto"/>
        </w:rPr>
        <w:tab/>
        <w:t>Theory:  08 Hours</w:t>
      </w:r>
      <w:r w:rsidRPr="007441CC">
        <w:rPr>
          <w:b/>
          <w:color w:val="auto"/>
        </w:rPr>
        <w:tab/>
      </w:r>
      <w:r w:rsidRPr="007441CC">
        <w:rPr>
          <w:b/>
          <w:color w:val="auto"/>
        </w:rPr>
        <w:tab/>
        <w:t xml:space="preserve">Practice:  11 Hours                  Credit Hours: 1.1 </w:t>
      </w:r>
    </w:p>
    <w:p w14:paraId="17B7BE13" w14:textId="77777777" w:rsidR="008C6072" w:rsidRPr="007441CC"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59"/>
        <w:gridCol w:w="3184"/>
        <w:gridCol w:w="2778"/>
        <w:gridCol w:w="2073"/>
        <w:gridCol w:w="2129"/>
        <w:gridCol w:w="1571"/>
      </w:tblGrid>
      <w:tr w:rsidR="007441CC" w:rsidRPr="007441CC" w14:paraId="0D3F43B1" w14:textId="77777777" w:rsidTr="00B52903">
        <w:trPr>
          <w:trHeight w:val="619"/>
        </w:trPr>
        <w:tc>
          <w:tcPr>
            <w:tcW w:w="77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F03AE66" w14:textId="77777777" w:rsidR="008C6072" w:rsidRPr="007441CC" w:rsidRDefault="008C6072" w:rsidP="00B52903">
            <w:pPr>
              <w:spacing w:line="276" w:lineRule="auto"/>
              <w:jc w:val="center"/>
              <w:rPr>
                <w:color w:val="auto"/>
              </w:rPr>
            </w:pPr>
            <w:r w:rsidRPr="007441CC">
              <w:rPr>
                <w:b/>
                <w:color w:val="auto"/>
              </w:rPr>
              <w:lastRenderedPageBreak/>
              <w:t>Learning Unit</w:t>
            </w:r>
          </w:p>
        </w:tc>
        <w:tc>
          <w:tcPr>
            <w:tcW w:w="114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B46748B"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100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68F1CB24"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74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F0B0B55" w14:textId="77777777" w:rsidR="008C6072" w:rsidRPr="007441CC" w:rsidRDefault="008C6072" w:rsidP="00B52903">
            <w:pPr>
              <w:spacing w:line="276" w:lineRule="auto"/>
              <w:ind w:left="2"/>
              <w:jc w:val="center"/>
              <w:rPr>
                <w:color w:val="auto"/>
              </w:rPr>
            </w:pPr>
            <w:r w:rsidRPr="007441CC">
              <w:rPr>
                <w:b/>
                <w:color w:val="auto"/>
              </w:rPr>
              <w:t>Duration</w:t>
            </w:r>
          </w:p>
        </w:tc>
        <w:tc>
          <w:tcPr>
            <w:tcW w:w="756" w:type="pct"/>
            <w:tcBorders>
              <w:top w:val="single" w:sz="24" w:space="0" w:color="000000"/>
              <w:left w:val="single" w:sz="24" w:space="0" w:color="000000"/>
              <w:bottom w:val="single" w:sz="24" w:space="0" w:color="000000"/>
              <w:right w:val="single" w:sz="24" w:space="0" w:color="000000"/>
            </w:tcBorders>
            <w:shd w:val="clear" w:color="auto" w:fill="E5B8B7"/>
            <w:hideMark/>
          </w:tcPr>
          <w:p w14:paraId="05BE7AE6" w14:textId="77777777" w:rsidR="008C6072" w:rsidRPr="007441CC" w:rsidRDefault="008C6072" w:rsidP="00B52903">
            <w:pPr>
              <w:spacing w:after="136"/>
              <w:ind w:left="2"/>
              <w:rPr>
                <w:color w:val="auto"/>
              </w:rPr>
            </w:pPr>
            <w:r w:rsidRPr="007441CC">
              <w:rPr>
                <w:b/>
                <w:color w:val="auto"/>
              </w:rPr>
              <w:t xml:space="preserve">Materials </w:t>
            </w:r>
          </w:p>
          <w:p w14:paraId="777D73D0" w14:textId="77777777" w:rsidR="008C6072" w:rsidRPr="007441CC" w:rsidRDefault="008C6072" w:rsidP="00B52903">
            <w:pPr>
              <w:spacing w:line="276" w:lineRule="auto"/>
              <w:ind w:left="2"/>
              <w:rPr>
                <w:color w:val="auto"/>
              </w:rPr>
            </w:pPr>
            <w:r w:rsidRPr="007441CC">
              <w:rPr>
                <w:b/>
                <w:color w:val="auto"/>
              </w:rPr>
              <w:t xml:space="preserve">Required </w:t>
            </w:r>
          </w:p>
        </w:tc>
        <w:tc>
          <w:tcPr>
            <w:tcW w:w="567" w:type="pct"/>
            <w:tcBorders>
              <w:top w:val="single" w:sz="24" w:space="0" w:color="000000"/>
              <w:left w:val="single" w:sz="24" w:space="0" w:color="000000"/>
              <w:bottom w:val="single" w:sz="24" w:space="0" w:color="000000"/>
              <w:right w:val="single" w:sz="24" w:space="0" w:color="000000"/>
            </w:tcBorders>
            <w:shd w:val="clear" w:color="auto" w:fill="E5B8B7"/>
            <w:hideMark/>
          </w:tcPr>
          <w:p w14:paraId="22D0DD7D" w14:textId="77777777" w:rsidR="008C6072" w:rsidRPr="007441CC" w:rsidRDefault="008C6072" w:rsidP="00B52903">
            <w:pPr>
              <w:spacing w:after="136"/>
              <w:ind w:left="2"/>
              <w:rPr>
                <w:color w:val="auto"/>
              </w:rPr>
            </w:pPr>
            <w:r w:rsidRPr="007441CC">
              <w:rPr>
                <w:b/>
                <w:color w:val="auto"/>
              </w:rPr>
              <w:t xml:space="preserve">Learning </w:t>
            </w:r>
          </w:p>
          <w:p w14:paraId="41CDBFAE"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61A38571" w14:textId="77777777" w:rsidTr="00B52903">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4F1489BC" w14:textId="77777777" w:rsidR="008C6072" w:rsidRPr="007441CC" w:rsidRDefault="008C6072" w:rsidP="00B52903">
            <w:pPr>
              <w:ind w:right="120"/>
              <w:rPr>
                <w:b/>
                <w:color w:val="auto"/>
              </w:rPr>
            </w:pPr>
            <w:r w:rsidRPr="007441CC">
              <w:rPr>
                <w:b/>
                <w:color w:val="auto"/>
              </w:rPr>
              <w:t>LU1.</w:t>
            </w:r>
          </w:p>
          <w:p w14:paraId="61F4C01F" w14:textId="77777777" w:rsidR="008C6072" w:rsidRPr="007441CC" w:rsidRDefault="008C6072" w:rsidP="00B52903">
            <w:pPr>
              <w:spacing w:line="276" w:lineRule="auto"/>
              <w:ind w:left="10"/>
              <w:rPr>
                <w:color w:val="auto"/>
              </w:rPr>
            </w:pPr>
            <w:r w:rsidRPr="007441CC">
              <w:rPr>
                <w:color w:val="auto"/>
              </w:rPr>
              <w:t>Identify water related diseases caused by bacteria</w:t>
            </w:r>
          </w:p>
          <w:p w14:paraId="057B4267" w14:textId="77777777" w:rsidR="008C6072" w:rsidRPr="007441CC" w:rsidRDefault="008C6072" w:rsidP="00B52903">
            <w:pPr>
              <w:spacing w:line="242" w:lineRule="auto"/>
              <w:ind w:right="120"/>
              <w:rPr>
                <w:color w:val="auto"/>
              </w:rPr>
            </w:pPr>
          </w:p>
        </w:tc>
        <w:tc>
          <w:tcPr>
            <w:tcW w:w="1148" w:type="pct"/>
            <w:tcBorders>
              <w:top w:val="single" w:sz="24" w:space="0" w:color="000000"/>
              <w:left w:val="single" w:sz="24" w:space="0" w:color="000000"/>
              <w:bottom w:val="single" w:sz="24" w:space="0" w:color="000000"/>
              <w:right w:val="single" w:sz="24" w:space="0" w:color="000000"/>
            </w:tcBorders>
            <w:hideMark/>
          </w:tcPr>
          <w:p w14:paraId="64AF146D" w14:textId="77777777" w:rsidR="008C6072" w:rsidRPr="007441CC" w:rsidRDefault="008C6072" w:rsidP="00B52903">
            <w:pPr>
              <w:spacing w:line="276" w:lineRule="auto"/>
              <w:ind w:left="2"/>
              <w:rPr>
                <w:b/>
                <w:color w:val="auto"/>
              </w:rPr>
            </w:pPr>
            <w:r w:rsidRPr="007441CC">
              <w:rPr>
                <w:b/>
                <w:color w:val="auto"/>
              </w:rPr>
              <w:t>Trainee will be able to:</w:t>
            </w:r>
          </w:p>
          <w:p w14:paraId="2BAF7D7B" w14:textId="77777777" w:rsidR="008C6072" w:rsidRPr="007441CC" w:rsidRDefault="008C6072" w:rsidP="00594206">
            <w:pPr>
              <w:pStyle w:val="ListBullet"/>
              <w:numPr>
                <w:ilvl w:val="0"/>
                <w:numId w:val="76"/>
              </w:numPr>
              <w:tabs>
                <w:tab w:val="left" w:pos="720"/>
              </w:tabs>
              <w:jc w:val="both"/>
              <w:rPr>
                <w:rFonts w:ascii="Arial" w:hAnsi="Arial" w:cs="Arial"/>
                <w:sz w:val="22"/>
              </w:rPr>
            </w:pPr>
            <w:r w:rsidRPr="007441CC">
              <w:rPr>
                <w:rFonts w:ascii="Arial" w:hAnsi="Arial" w:cs="Arial"/>
                <w:sz w:val="22"/>
              </w:rPr>
              <w:t>Identify the diseases causing bacteria microscopically</w:t>
            </w:r>
          </w:p>
          <w:p w14:paraId="066D9009" w14:textId="77777777" w:rsidR="008C6072" w:rsidRPr="007441CC" w:rsidRDefault="008C6072" w:rsidP="00594206">
            <w:pPr>
              <w:pStyle w:val="ListBullet"/>
              <w:numPr>
                <w:ilvl w:val="0"/>
                <w:numId w:val="76"/>
              </w:numPr>
              <w:tabs>
                <w:tab w:val="left" w:pos="720"/>
              </w:tabs>
              <w:jc w:val="both"/>
              <w:rPr>
                <w:rFonts w:ascii="Arial" w:hAnsi="Arial" w:cs="Arial"/>
                <w:sz w:val="22"/>
              </w:rPr>
            </w:pPr>
            <w:r w:rsidRPr="007441CC">
              <w:rPr>
                <w:rFonts w:ascii="Arial" w:hAnsi="Arial" w:cs="Arial"/>
                <w:sz w:val="22"/>
              </w:rPr>
              <w:t xml:space="preserve">Identify the characteristics of diseases caused by pathogenic bacteria </w:t>
            </w:r>
          </w:p>
          <w:p w14:paraId="343B4D29" w14:textId="77777777" w:rsidR="008C6072" w:rsidRPr="007441CC" w:rsidRDefault="008C6072" w:rsidP="00594206">
            <w:pPr>
              <w:pStyle w:val="ListParagraph"/>
              <w:numPr>
                <w:ilvl w:val="0"/>
                <w:numId w:val="76"/>
              </w:numPr>
              <w:spacing w:after="0" w:line="276" w:lineRule="auto"/>
              <w:jc w:val="left"/>
              <w:rPr>
                <w:color w:val="auto"/>
              </w:rPr>
            </w:pPr>
            <w:r w:rsidRPr="007441CC">
              <w:rPr>
                <w:color w:val="auto"/>
              </w:rPr>
              <w:t>Enlist about 25 statistics of bacterial diseases in the world and country</w:t>
            </w:r>
          </w:p>
        </w:tc>
        <w:tc>
          <w:tcPr>
            <w:tcW w:w="1002" w:type="pct"/>
            <w:tcBorders>
              <w:top w:val="single" w:sz="24" w:space="0" w:color="000000"/>
              <w:left w:val="single" w:sz="24" w:space="0" w:color="000000"/>
              <w:bottom w:val="single" w:sz="24" w:space="0" w:color="000000"/>
              <w:right w:val="single" w:sz="24" w:space="0" w:color="000000"/>
            </w:tcBorders>
          </w:tcPr>
          <w:p w14:paraId="620BF7F5" w14:textId="77777777" w:rsidR="008C6072" w:rsidRPr="007441CC" w:rsidRDefault="008C6072" w:rsidP="00594206">
            <w:pPr>
              <w:pStyle w:val="ListParagraph"/>
              <w:numPr>
                <w:ilvl w:val="0"/>
                <w:numId w:val="76"/>
              </w:numPr>
              <w:spacing w:line="276" w:lineRule="auto"/>
              <w:jc w:val="left"/>
              <w:rPr>
                <w:color w:val="auto"/>
              </w:rPr>
            </w:pPr>
            <w:r w:rsidRPr="007441CC">
              <w:rPr>
                <w:rFonts w:eastAsia="Times New Roman"/>
                <w:color w:val="auto"/>
              </w:rPr>
              <w:t xml:space="preserve">Define the </w:t>
            </w:r>
            <w:r w:rsidRPr="007441CC">
              <w:rPr>
                <w:color w:val="auto"/>
              </w:rPr>
              <w:t>water borne, water washed, water based, and water related diseases caused by bacteria</w:t>
            </w:r>
          </w:p>
          <w:p w14:paraId="00345896" w14:textId="77777777" w:rsidR="008C6072" w:rsidRPr="007441CC" w:rsidRDefault="008C6072" w:rsidP="00594206">
            <w:pPr>
              <w:pStyle w:val="ListParagraph"/>
              <w:numPr>
                <w:ilvl w:val="0"/>
                <w:numId w:val="76"/>
              </w:numPr>
              <w:spacing w:line="276" w:lineRule="auto"/>
              <w:rPr>
                <w:color w:val="auto"/>
              </w:rPr>
            </w:pPr>
            <w:r w:rsidRPr="007441CC">
              <w:rPr>
                <w:color w:val="auto"/>
              </w:rPr>
              <w:t>Enlist Bacteria involved in disease spread through water</w:t>
            </w:r>
          </w:p>
          <w:p w14:paraId="73371927" w14:textId="77777777" w:rsidR="008C6072" w:rsidRPr="007441CC" w:rsidRDefault="008C6072" w:rsidP="00594206">
            <w:pPr>
              <w:pStyle w:val="ListParagraph"/>
              <w:numPr>
                <w:ilvl w:val="0"/>
                <w:numId w:val="76"/>
              </w:numPr>
              <w:spacing w:line="276" w:lineRule="auto"/>
              <w:rPr>
                <w:color w:val="auto"/>
              </w:rPr>
            </w:pPr>
            <w:r w:rsidRPr="007441CC">
              <w:rPr>
                <w:color w:val="auto"/>
              </w:rPr>
              <w:t>Describe waterborne infection cycle and fecal-oral route of bacterial diseases transmission</w:t>
            </w:r>
          </w:p>
          <w:p w14:paraId="23CCE2E2" w14:textId="77777777" w:rsidR="008C6072" w:rsidRPr="007441CC" w:rsidRDefault="008C6072" w:rsidP="00594206">
            <w:pPr>
              <w:pStyle w:val="ListParagraph"/>
              <w:numPr>
                <w:ilvl w:val="0"/>
                <w:numId w:val="76"/>
              </w:numPr>
              <w:spacing w:line="276" w:lineRule="auto"/>
              <w:rPr>
                <w:color w:val="auto"/>
              </w:rPr>
            </w:pPr>
            <w:r w:rsidRPr="007441CC">
              <w:rPr>
                <w:color w:val="auto"/>
              </w:rPr>
              <w:t>Illustrate the prevention of water related microbial diseases.</w:t>
            </w:r>
          </w:p>
          <w:p w14:paraId="0628C7C1"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6583EDCF" w14:textId="77777777" w:rsidR="008C6072" w:rsidRPr="007441CC" w:rsidRDefault="008C6072" w:rsidP="00B52903">
            <w:pPr>
              <w:spacing w:line="276" w:lineRule="auto"/>
              <w:ind w:left="3"/>
              <w:rPr>
                <w:color w:val="auto"/>
              </w:rPr>
            </w:pPr>
            <w:r w:rsidRPr="007441CC">
              <w:rPr>
                <w:color w:val="auto"/>
              </w:rPr>
              <w:t>Identify E-coli through microscopic examination</w:t>
            </w:r>
          </w:p>
          <w:p w14:paraId="11470EF8" w14:textId="77777777" w:rsidR="008C6072" w:rsidRPr="007441CC" w:rsidRDefault="008C6072" w:rsidP="00B52903">
            <w:pPr>
              <w:spacing w:line="276" w:lineRule="auto"/>
              <w:ind w:left="3"/>
              <w:rPr>
                <w:noProof/>
                <w:color w:val="auto"/>
              </w:rPr>
            </w:pPr>
          </w:p>
        </w:tc>
        <w:tc>
          <w:tcPr>
            <w:tcW w:w="748" w:type="pct"/>
            <w:tcBorders>
              <w:top w:val="single" w:sz="24" w:space="0" w:color="000000"/>
              <w:left w:val="single" w:sz="24" w:space="0" w:color="000000"/>
              <w:bottom w:val="single" w:sz="24" w:space="0" w:color="000000"/>
              <w:right w:val="single" w:sz="24" w:space="0" w:color="000000"/>
            </w:tcBorders>
            <w:vAlign w:val="center"/>
            <w:hideMark/>
          </w:tcPr>
          <w:p w14:paraId="6E1601BA"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5D4D4144" w14:textId="77777777" w:rsidR="008C6072" w:rsidRPr="007441CC" w:rsidRDefault="008C6072" w:rsidP="00B52903">
            <w:pPr>
              <w:ind w:left="647" w:hanging="613"/>
              <w:rPr>
                <w:color w:val="auto"/>
              </w:rPr>
            </w:pPr>
            <w:r w:rsidRPr="007441CC">
              <w:rPr>
                <w:b/>
                <w:color w:val="auto"/>
              </w:rPr>
              <w:t xml:space="preserve">Practical- 02 </w:t>
            </w:r>
            <w:proofErr w:type="spellStart"/>
            <w:r w:rsidRPr="007441CC">
              <w:rPr>
                <w:color w:val="auto"/>
              </w:rPr>
              <w:t>Hrs</w:t>
            </w:r>
            <w:proofErr w:type="spellEnd"/>
          </w:p>
          <w:p w14:paraId="77CDC1EA" w14:textId="77777777" w:rsidR="008C6072" w:rsidRPr="007441CC" w:rsidRDefault="008C6072" w:rsidP="00B52903">
            <w:pPr>
              <w:spacing w:line="242" w:lineRule="auto"/>
              <w:ind w:left="647" w:hanging="613"/>
              <w:rPr>
                <w:color w:val="auto"/>
              </w:rPr>
            </w:pPr>
            <w:r w:rsidRPr="007441CC">
              <w:rPr>
                <w:b/>
                <w:color w:val="auto"/>
              </w:rPr>
              <w:t xml:space="preserve">Total- 03 </w:t>
            </w:r>
            <w:proofErr w:type="spellStart"/>
            <w:r w:rsidRPr="007441CC">
              <w:rPr>
                <w:color w:val="auto"/>
              </w:rPr>
              <w:t>Hrs</w:t>
            </w:r>
            <w:proofErr w:type="spellEnd"/>
          </w:p>
        </w:tc>
        <w:tc>
          <w:tcPr>
            <w:tcW w:w="756" w:type="pct"/>
            <w:tcBorders>
              <w:top w:val="single" w:sz="24" w:space="0" w:color="000000"/>
              <w:left w:val="single" w:sz="24" w:space="0" w:color="000000"/>
              <w:bottom w:val="single" w:sz="24" w:space="0" w:color="000000"/>
              <w:right w:val="single" w:sz="24" w:space="0" w:color="000000"/>
            </w:tcBorders>
            <w:hideMark/>
          </w:tcPr>
          <w:p w14:paraId="2B9523A6" w14:textId="77777777" w:rsidR="008C6072" w:rsidRPr="007441CC" w:rsidRDefault="008C6072" w:rsidP="00594206">
            <w:pPr>
              <w:pStyle w:val="ListParagraph"/>
              <w:numPr>
                <w:ilvl w:val="0"/>
                <w:numId w:val="77"/>
              </w:numPr>
              <w:spacing w:after="160" w:line="276" w:lineRule="auto"/>
              <w:jc w:val="left"/>
              <w:rPr>
                <w:color w:val="auto"/>
              </w:rPr>
            </w:pPr>
            <w:r w:rsidRPr="007441CC">
              <w:rPr>
                <w:color w:val="auto"/>
              </w:rPr>
              <w:t>Microbiology lab testing equipment</w:t>
            </w:r>
          </w:p>
          <w:p w14:paraId="138551AD" w14:textId="77777777" w:rsidR="008C6072" w:rsidRPr="007441CC" w:rsidRDefault="008C6072" w:rsidP="00594206">
            <w:pPr>
              <w:pStyle w:val="ListParagraph"/>
              <w:numPr>
                <w:ilvl w:val="0"/>
                <w:numId w:val="77"/>
              </w:numPr>
              <w:spacing w:after="160" w:line="276" w:lineRule="auto"/>
              <w:jc w:val="left"/>
              <w:rPr>
                <w:color w:val="auto"/>
              </w:rPr>
            </w:pPr>
            <w:r w:rsidRPr="007441CC">
              <w:rPr>
                <w:color w:val="auto"/>
              </w:rPr>
              <w:t>Microorganisms identification catalogue</w:t>
            </w:r>
          </w:p>
          <w:p w14:paraId="7C9B206D" w14:textId="77777777" w:rsidR="008C6072" w:rsidRPr="007441CC" w:rsidRDefault="008C6072" w:rsidP="00594206">
            <w:pPr>
              <w:pStyle w:val="ListParagraph"/>
              <w:numPr>
                <w:ilvl w:val="0"/>
                <w:numId w:val="77"/>
              </w:numPr>
              <w:spacing w:after="160" w:line="276" w:lineRule="auto"/>
              <w:jc w:val="left"/>
              <w:rPr>
                <w:color w:val="auto"/>
              </w:rPr>
            </w:pPr>
            <w:r w:rsidRPr="007441CC">
              <w:rPr>
                <w:color w:val="auto"/>
              </w:rPr>
              <w:t>Microscope</w:t>
            </w:r>
          </w:p>
          <w:p w14:paraId="6637F9D8"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 xml:space="preserve">Slides of specimen microorganism </w:t>
            </w:r>
          </w:p>
        </w:tc>
        <w:tc>
          <w:tcPr>
            <w:tcW w:w="567" w:type="pct"/>
            <w:tcBorders>
              <w:top w:val="single" w:sz="24" w:space="0" w:color="000000"/>
              <w:left w:val="single" w:sz="24" w:space="0" w:color="000000"/>
              <w:bottom w:val="single" w:sz="24" w:space="0" w:color="000000"/>
              <w:right w:val="single" w:sz="24" w:space="0" w:color="000000"/>
            </w:tcBorders>
            <w:hideMark/>
          </w:tcPr>
          <w:p w14:paraId="0C78C43D" w14:textId="77777777" w:rsidR="008C6072" w:rsidRPr="007441CC" w:rsidRDefault="008C6072" w:rsidP="00B52903">
            <w:pPr>
              <w:spacing w:before="240"/>
              <w:ind w:left="49"/>
              <w:rPr>
                <w:color w:val="auto"/>
              </w:rPr>
            </w:pPr>
            <w:r w:rsidRPr="007441CC">
              <w:rPr>
                <w:color w:val="auto"/>
              </w:rPr>
              <w:t>Class Room/</w:t>
            </w:r>
          </w:p>
          <w:p w14:paraId="100D19CD" w14:textId="77777777" w:rsidR="008C6072" w:rsidRPr="007441CC" w:rsidRDefault="008C6072" w:rsidP="00B52903">
            <w:pPr>
              <w:spacing w:line="242" w:lineRule="auto"/>
              <w:ind w:left="49"/>
              <w:rPr>
                <w:b/>
                <w:color w:val="auto"/>
              </w:rPr>
            </w:pPr>
            <w:r w:rsidRPr="007441CC">
              <w:rPr>
                <w:color w:val="auto"/>
              </w:rPr>
              <w:t>Lab</w:t>
            </w:r>
          </w:p>
        </w:tc>
      </w:tr>
      <w:tr w:rsidR="007441CC" w:rsidRPr="007441CC" w14:paraId="2DB76A46" w14:textId="77777777" w:rsidTr="00B52903">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59433430" w14:textId="77777777" w:rsidR="008C6072" w:rsidRPr="007441CC" w:rsidRDefault="008C6072" w:rsidP="00B52903">
            <w:pPr>
              <w:ind w:right="120"/>
              <w:rPr>
                <w:b/>
                <w:color w:val="auto"/>
              </w:rPr>
            </w:pPr>
            <w:r w:rsidRPr="007441CC">
              <w:rPr>
                <w:b/>
                <w:color w:val="auto"/>
              </w:rPr>
              <w:lastRenderedPageBreak/>
              <w:t xml:space="preserve">LU2.  </w:t>
            </w:r>
          </w:p>
          <w:p w14:paraId="0236041C" w14:textId="77777777" w:rsidR="008C6072" w:rsidRPr="007441CC" w:rsidRDefault="008C6072" w:rsidP="00B52903">
            <w:pPr>
              <w:ind w:right="120"/>
              <w:rPr>
                <w:color w:val="auto"/>
              </w:rPr>
            </w:pPr>
            <w:r w:rsidRPr="007441CC">
              <w:rPr>
                <w:color w:val="auto"/>
              </w:rPr>
              <w:t>Identify water related diseases caused by viruses</w:t>
            </w:r>
          </w:p>
          <w:p w14:paraId="6D486483" w14:textId="77777777" w:rsidR="008C6072" w:rsidRPr="007441CC" w:rsidRDefault="008C6072" w:rsidP="00B52903">
            <w:pPr>
              <w:spacing w:line="242" w:lineRule="auto"/>
              <w:ind w:right="120"/>
              <w:rPr>
                <w:color w:val="auto"/>
              </w:rPr>
            </w:pPr>
          </w:p>
        </w:tc>
        <w:tc>
          <w:tcPr>
            <w:tcW w:w="1148" w:type="pct"/>
            <w:tcBorders>
              <w:top w:val="single" w:sz="24" w:space="0" w:color="000000"/>
              <w:left w:val="single" w:sz="24" w:space="0" w:color="000000"/>
              <w:bottom w:val="single" w:sz="24" w:space="0" w:color="000000"/>
              <w:right w:val="single" w:sz="24" w:space="0" w:color="000000"/>
            </w:tcBorders>
          </w:tcPr>
          <w:p w14:paraId="0D44D43B" w14:textId="77777777" w:rsidR="008C6072" w:rsidRPr="007441CC" w:rsidRDefault="008C6072" w:rsidP="00B52903">
            <w:pPr>
              <w:spacing w:line="276" w:lineRule="auto"/>
              <w:ind w:left="2"/>
              <w:rPr>
                <w:b/>
                <w:color w:val="auto"/>
              </w:rPr>
            </w:pPr>
            <w:r w:rsidRPr="007441CC">
              <w:rPr>
                <w:b/>
                <w:color w:val="auto"/>
              </w:rPr>
              <w:t>Trainee will be able to:</w:t>
            </w:r>
          </w:p>
          <w:p w14:paraId="248E8F5C" w14:textId="77777777" w:rsidR="008C6072" w:rsidRPr="007441CC" w:rsidRDefault="008C6072" w:rsidP="00594206">
            <w:pPr>
              <w:pStyle w:val="ListBullet"/>
              <w:numPr>
                <w:ilvl w:val="0"/>
                <w:numId w:val="84"/>
              </w:numPr>
              <w:tabs>
                <w:tab w:val="left" w:pos="720"/>
              </w:tabs>
              <w:jc w:val="both"/>
              <w:rPr>
                <w:rFonts w:ascii="Arial" w:hAnsi="Arial" w:cs="Arial"/>
                <w:sz w:val="22"/>
              </w:rPr>
            </w:pPr>
            <w:r w:rsidRPr="007441CC">
              <w:rPr>
                <w:rFonts w:ascii="Arial" w:hAnsi="Arial" w:cs="Arial"/>
                <w:sz w:val="22"/>
              </w:rPr>
              <w:t xml:space="preserve">Identify the pictures of diseases causing viruses </w:t>
            </w:r>
          </w:p>
          <w:p w14:paraId="0C1E918B" w14:textId="77777777" w:rsidR="008C6072" w:rsidRPr="007441CC" w:rsidRDefault="008C6072" w:rsidP="00594206">
            <w:pPr>
              <w:pStyle w:val="ListBullet"/>
              <w:numPr>
                <w:ilvl w:val="0"/>
                <w:numId w:val="84"/>
              </w:numPr>
              <w:tabs>
                <w:tab w:val="left" w:pos="720"/>
              </w:tabs>
              <w:jc w:val="both"/>
              <w:rPr>
                <w:rFonts w:ascii="Arial" w:hAnsi="Arial" w:cs="Arial"/>
                <w:sz w:val="22"/>
              </w:rPr>
            </w:pPr>
            <w:r w:rsidRPr="007441CC">
              <w:rPr>
                <w:rFonts w:ascii="Arial" w:hAnsi="Arial" w:cs="Arial"/>
                <w:sz w:val="22"/>
              </w:rPr>
              <w:t>Identify the characteristics of water born viral diseases</w:t>
            </w:r>
          </w:p>
          <w:p w14:paraId="0BC2422A" w14:textId="77777777" w:rsidR="008C6072" w:rsidRPr="007441CC" w:rsidRDefault="008C6072" w:rsidP="00594206">
            <w:pPr>
              <w:pStyle w:val="ListParagraph"/>
              <w:numPr>
                <w:ilvl w:val="0"/>
                <w:numId w:val="84"/>
              </w:numPr>
              <w:spacing w:after="0" w:line="240" w:lineRule="auto"/>
              <w:jc w:val="left"/>
              <w:rPr>
                <w:color w:val="auto"/>
              </w:rPr>
            </w:pPr>
            <w:r w:rsidRPr="007441CC">
              <w:rPr>
                <w:color w:val="auto"/>
              </w:rPr>
              <w:t>Enlist about 25 statistics of viral diseases in the world and country</w:t>
            </w:r>
          </w:p>
          <w:p w14:paraId="3670EF5E" w14:textId="77777777" w:rsidR="008C6072" w:rsidRPr="007441CC" w:rsidRDefault="008C6072" w:rsidP="00B52903">
            <w:pPr>
              <w:pStyle w:val="ListParagraph"/>
              <w:spacing w:after="0" w:line="240" w:lineRule="auto"/>
              <w:ind w:left="362" w:firstLine="0"/>
              <w:jc w:val="left"/>
              <w:rPr>
                <w:color w:val="auto"/>
              </w:rPr>
            </w:pPr>
          </w:p>
        </w:tc>
        <w:tc>
          <w:tcPr>
            <w:tcW w:w="1002" w:type="pct"/>
            <w:tcBorders>
              <w:top w:val="single" w:sz="24" w:space="0" w:color="000000"/>
              <w:left w:val="single" w:sz="24" w:space="0" w:color="000000"/>
              <w:bottom w:val="single" w:sz="24" w:space="0" w:color="000000"/>
              <w:right w:val="single" w:sz="24" w:space="0" w:color="000000"/>
            </w:tcBorders>
            <w:hideMark/>
          </w:tcPr>
          <w:p w14:paraId="259BC623" w14:textId="77777777" w:rsidR="008C6072" w:rsidRPr="007441CC" w:rsidRDefault="008C6072" w:rsidP="00594206">
            <w:pPr>
              <w:pStyle w:val="ListParagraph"/>
              <w:numPr>
                <w:ilvl w:val="0"/>
                <w:numId w:val="76"/>
              </w:numPr>
              <w:spacing w:line="276" w:lineRule="auto"/>
              <w:rPr>
                <w:color w:val="auto"/>
              </w:rPr>
            </w:pPr>
            <w:r w:rsidRPr="007441CC">
              <w:rPr>
                <w:rFonts w:eastAsia="Times New Roman"/>
                <w:color w:val="auto"/>
              </w:rPr>
              <w:t>Enlist the names of viruses causing water borne diseases</w:t>
            </w:r>
            <w:r w:rsidRPr="007441CC">
              <w:rPr>
                <w:color w:val="auto"/>
              </w:rPr>
              <w:t xml:space="preserve"> </w:t>
            </w:r>
          </w:p>
          <w:p w14:paraId="640CF026" w14:textId="77777777" w:rsidR="008C6072" w:rsidRPr="007441CC" w:rsidRDefault="008C6072" w:rsidP="00594206">
            <w:pPr>
              <w:pStyle w:val="ListParagraph"/>
              <w:numPr>
                <w:ilvl w:val="0"/>
                <w:numId w:val="76"/>
              </w:numPr>
              <w:spacing w:line="276" w:lineRule="auto"/>
              <w:rPr>
                <w:color w:val="auto"/>
              </w:rPr>
            </w:pPr>
            <w:r w:rsidRPr="007441CC">
              <w:rPr>
                <w:color w:val="auto"/>
              </w:rPr>
              <w:t>Enlist Viruses involved in disease spread through water</w:t>
            </w:r>
          </w:p>
          <w:p w14:paraId="5F65CDED" w14:textId="77777777" w:rsidR="008C6072" w:rsidRPr="007441CC" w:rsidRDefault="008C6072" w:rsidP="00594206">
            <w:pPr>
              <w:pStyle w:val="ListParagraph"/>
              <w:numPr>
                <w:ilvl w:val="0"/>
                <w:numId w:val="76"/>
              </w:numPr>
              <w:spacing w:line="276" w:lineRule="auto"/>
              <w:rPr>
                <w:color w:val="auto"/>
              </w:rPr>
            </w:pPr>
            <w:r w:rsidRPr="007441CC">
              <w:rPr>
                <w:color w:val="auto"/>
              </w:rPr>
              <w:t>Illustrate the prevention of water related viral diseases.</w:t>
            </w:r>
          </w:p>
          <w:p w14:paraId="5F99DB0E"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2C759FBF" w14:textId="77777777" w:rsidR="008C6072" w:rsidRPr="007441CC" w:rsidRDefault="008C6072" w:rsidP="00B52903">
            <w:pPr>
              <w:spacing w:line="276" w:lineRule="auto"/>
              <w:ind w:left="3"/>
              <w:rPr>
                <w:noProof/>
                <w:color w:val="auto"/>
              </w:rPr>
            </w:pPr>
            <w:r w:rsidRPr="007441CC">
              <w:rPr>
                <w:color w:val="auto"/>
              </w:rPr>
              <w:t>Identify various water related disease causing viruses from diagrams/charts individually</w:t>
            </w:r>
          </w:p>
        </w:tc>
        <w:tc>
          <w:tcPr>
            <w:tcW w:w="748" w:type="pct"/>
            <w:tcBorders>
              <w:top w:val="single" w:sz="24" w:space="0" w:color="000000"/>
              <w:left w:val="single" w:sz="24" w:space="0" w:color="000000"/>
              <w:bottom w:val="single" w:sz="24" w:space="0" w:color="000000"/>
              <w:right w:val="single" w:sz="24" w:space="0" w:color="000000"/>
            </w:tcBorders>
            <w:vAlign w:val="center"/>
            <w:hideMark/>
          </w:tcPr>
          <w:p w14:paraId="377E3F4C"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014F2972" w14:textId="77777777" w:rsidR="008C6072" w:rsidRPr="007441CC" w:rsidRDefault="008C6072" w:rsidP="00B52903">
            <w:pPr>
              <w:ind w:left="647" w:hanging="613"/>
              <w:rPr>
                <w:color w:val="auto"/>
              </w:rPr>
            </w:pPr>
            <w:r w:rsidRPr="007441CC">
              <w:rPr>
                <w:b/>
                <w:color w:val="auto"/>
              </w:rPr>
              <w:t xml:space="preserve">Practical- 02 </w:t>
            </w:r>
            <w:proofErr w:type="spellStart"/>
            <w:r w:rsidRPr="007441CC">
              <w:rPr>
                <w:color w:val="auto"/>
              </w:rPr>
              <w:t>Hrs</w:t>
            </w:r>
            <w:proofErr w:type="spellEnd"/>
          </w:p>
          <w:p w14:paraId="54F59DEE" w14:textId="77777777" w:rsidR="008C6072" w:rsidRPr="007441CC" w:rsidRDefault="008C6072" w:rsidP="00B52903">
            <w:pPr>
              <w:spacing w:line="242" w:lineRule="auto"/>
              <w:ind w:left="647" w:hanging="613"/>
              <w:rPr>
                <w:color w:val="auto"/>
              </w:rPr>
            </w:pPr>
            <w:r w:rsidRPr="007441CC">
              <w:rPr>
                <w:b/>
                <w:color w:val="auto"/>
              </w:rPr>
              <w:t xml:space="preserve">Total- 03 </w:t>
            </w:r>
            <w:proofErr w:type="spellStart"/>
            <w:r w:rsidRPr="007441CC">
              <w:rPr>
                <w:color w:val="auto"/>
              </w:rPr>
              <w:t>Hrs</w:t>
            </w:r>
            <w:proofErr w:type="spellEnd"/>
          </w:p>
        </w:tc>
        <w:tc>
          <w:tcPr>
            <w:tcW w:w="756" w:type="pct"/>
            <w:tcBorders>
              <w:top w:val="single" w:sz="24" w:space="0" w:color="000000"/>
              <w:left w:val="single" w:sz="24" w:space="0" w:color="000000"/>
              <w:bottom w:val="single" w:sz="24" w:space="0" w:color="000000"/>
              <w:right w:val="single" w:sz="24" w:space="0" w:color="000000"/>
            </w:tcBorders>
          </w:tcPr>
          <w:p w14:paraId="6DB8910C" w14:textId="77777777" w:rsidR="008C6072" w:rsidRPr="007441CC" w:rsidRDefault="008C6072" w:rsidP="00594206">
            <w:pPr>
              <w:pStyle w:val="ListParagraph"/>
              <w:numPr>
                <w:ilvl w:val="0"/>
                <w:numId w:val="77"/>
              </w:numPr>
              <w:spacing w:after="160" w:line="276" w:lineRule="auto"/>
              <w:jc w:val="left"/>
              <w:rPr>
                <w:color w:val="auto"/>
              </w:rPr>
            </w:pPr>
            <w:r w:rsidRPr="007441CC">
              <w:rPr>
                <w:color w:val="auto"/>
              </w:rPr>
              <w:t>Viruses identification catalogue</w:t>
            </w:r>
          </w:p>
          <w:p w14:paraId="5CA159A4"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Charts/diagrams of specimen microorganism</w:t>
            </w:r>
          </w:p>
          <w:p w14:paraId="34F8D227" w14:textId="77777777" w:rsidR="008C6072" w:rsidRPr="007441CC" w:rsidRDefault="008C6072" w:rsidP="00B52903">
            <w:pPr>
              <w:pStyle w:val="ListParagraph"/>
              <w:spacing w:after="0" w:line="240" w:lineRule="auto"/>
              <w:ind w:left="360" w:firstLine="0"/>
              <w:jc w:val="left"/>
              <w:rPr>
                <w:color w:val="auto"/>
              </w:rPr>
            </w:pPr>
          </w:p>
        </w:tc>
        <w:tc>
          <w:tcPr>
            <w:tcW w:w="567" w:type="pct"/>
            <w:tcBorders>
              <w:top w:val="single" w:sz="24" w:space="0" w:color="000000"/>
              <w:left w:val="single" w:sz="24" w:space="0" w:color="000000"/>
              <w:bottom w:val="single" w:sz="24" w:space="0" w:color="000000"/>
              <w:right w:val="single" w:sz="24" w:space="0" w:color="000000"/>
            </w:tcBorders>
            <w:hideMark/>
          </w:tcPr>
          <w:p w14:paraId="48A2F962" w14:textId="77777777" w:rsidR="008C6072" w:rsidRPr="007441CC" w:rsidRDefault="008C6072" w:rsidP="00B52903">
            <w:pPr>
              <w:spacing w:before="240"/>
              <w:ind w:left="49"/>
              <w:rPr>
                <w:color w:val="auto"/>
              </w:rPr>
            </w:pPr>
            <w:r w:rsidRPr="007441CC">
              <w:rPr>
                <w:color w:val="auto"/>
              </w:rPr>
              <w:t>Class Room</w:t>
            </w:r>
          </w:p>
          <w:p w14:paraId="2F460EED" w14:textId="77777777" w:rsidR="008C6072" w:rsidRPr="007441CC" w:rsidRDefault="008C6072" w:rsidP="00B52903">
            <w:pPr>
              <w:spacing w:line="242" w:lineRule="auto"/>
              <w:rPr>
                <w:b/>
                <w:color w:val="auto"/>
              </w:rPr>
            </w:pPr>
            <w:r w:rsidRPr="007441CC">
              <w:rPr>
                <w:color w:val="auto"/>
              </w:rPr>
              <w:t>/Lab</w:t>
            </w:r>
          </w:p>
        </w:tc>
      </w:tr>
      <w:tr w:rsidR="007441CC" w:rsidRPr="007441CC" w14:paraId="6D465D35" w14:textId="77777777" w:rsidTr="00B52903">
        <w:trPr>
          <w:trHeight w:val="1554"/>
        </w:trPr>
        <w:tc>
          <w:tcPr>
            <w:tcW w:w="779" w:type="pct"/>
            <w:tcBorders>
              <w:top w:val="single" w:sz="24" w:space="0" w:color="000000"/>
              <w:left w:val="single" w:sz="24" w:space="0" w:color="000000"/>
              <w:bottom w:val="single" w:sz="24" w:space="0" w:color="000000"/>
              <w:right w:val="single" w:sz="24" w:space="0" w:color="000000"/>
            </w:tcBorders>
            <w:hideMark/>
          </w:tcPr>
          <w:p w14:paraId="7074C08A" w14:textId="77777777" w:rsidR="008C6072" w:rsidRPr="007441CC" w:rsidRDefault="008C6072" w:rsidP="00B52903">
            <w:pPr>
              <w:ind w:right="120"/>
              <w:rPr>
                <w:b/>
                <w:color w:val="auto"/>
              </w:rPr>
            </w:pPr>
            <w:r w:rsidRPr="007441CC">
              <w:rPr>
                <w:b/>
                <w:color w:val="auto"/>
              </w:rPr>
              <w:t xml:space="preserve">LU3.  </w:t>
            </w:r>
          </w:p>
          <w:p w14:paraId="4A0B686A" w14:textId="77777777" w:rsidR="008C6072" w:rsidRPr="007441CC" w:rsidRDefault="008C6072" w:rsidP="00B52903">
            <w:pPr>
              <w:ind w:right="120"/>
              <w:rPr>
                <w:color w:val="auto"/>
              </w:rPr>
            </w:pPr>
            <w:r w:rsidRPr="007441CC">
              <w:rPr>
                <w:color w:val="auto"/>
              </w:rPr>
              <w:t>Identify water related diseases causes by protozoans/ parasites</w:t>
            </w:r>
          </w:p>
          <w:p w14:paraId="32B19522" w14:textId="77777777" w:rsidR="008C6072" w:rsidRPr="007441CC" w:rsidRDefault="008C6072" w:rsidP="00B52903">
            <w:pPr>
              <w:spacing w:line="242" w:lineRule="auto"/>
              <w:ind w:right="120"/>
              <w:rPr>
                <w:color w:val="auto"/>
              </w:rPr>
            </w:pPr>
            <w:r w:rsidRPr="007441CC">
              <w:rPr>
                <w:color w:val="auto"/>
              </w:rPr>
              <w:t xml:space="preserve"> </w:t>
            </w:r>
          </w:p>
        </w:tc>
        <w:tc>
          <w:tcPr>
            <w:tcW w:w="1148" w:type="pct"/>
            <w:tcBorders>
              <w:top w:val="single" w:sz="24" w:space="0" w:color="000000"/>
              <w:left w:val="single" w:sz="24" w:space="0" w:color="000000"/>
              <w:bottom w:val="single" w:sz="24" w:space="0" w:color="000000"/>
              <w:right w:val="single" w:sz="24" w:space="0" w:color="000000"/>
            </w:tcBorders>
            <w:hideMark/>
          </w:tcPr>
          <w:p w14:paraId="61B2FF08" w14:textId="77777777" w:rsidR="008C6072" w:rsidRPr="007441CC" w:rsidRDefault="008C6072" w:rsidP="00B52903">
            <w:pPr>
              <w:spacing w:line="276" w:lineRule="auto"/>
              <w:ind w:left="2"/>
              <w:rPr>
                <w:b/>
                <w:color w:val="auto"/>
              </w:rPr>
            </w:pPr>
            <w:r w:rsidRPr="007441CC">
              <w:rPr>
                <w:b/>
                <w:color w:val="auto"/>
              </w:rPr>
              <w:t>Trainee will be able to:</w:t>
            </w:r>
          </w:p>
          <w:p w14:paraId="2AEED343" w14:textId="77777777" w:rsidR="008C6072" w:rsidRPr="007441CC" w:rsidRDefault="008C6072" w:rsidP="008C6072">
            <w:pPr>
              <w:pStyle w:val="ListBullet"/>
              <w:numPr>
                <w:ilvl w:val="0"/>
                <w:numId w:val="6"/>
              </w:numPr>
              <w:tabs>
                <w:tab w:val="left" w:pos="720"/>
              </w:tabs>
              <w:jc w:val="both"/>
              <w:rPr>
                <w:rFonts w:ascii="Arial" w:hAnsi="Arial" w:cs="Arial"/>
                <w:sz w:val="22"/>
              </w:rPr>
            </w:pPr>
            <w:r w:rsidRPr="007441CC">
              <w:rPr>
                <w:rFonts w:ascii="Arial" w:hAnsi="Arial" w:cs="Arial"/>
                <w:sz w:val="22"/>
              </w:rPr>
              <w:t>Identify the pictures of diseases causing protozoans</w:t>
            </w:r>
          </w:p>
          <w:p w14:paraId="272B86C3" w14:textId="77777777" w:rsidR="008C6072" w:rsidRPr="007441CC" w:rsidRDefault="008C6072" w:rsidP="008C6072">
            <w:pPr>
              <w:pStyle w:val="ListBullet"/>
              <w:numPr>
                <w:ilvl w:val="0"/>
                <w:numId w:val="6"/>
              </w:numPr>
              <w:tabs>
                <w:tab w:val="left" w:pos="720"/>
              </w:tabs>
              <w:jc w:val="both"/>
              <w:rPr>
                <w:rFonts w:ascii="Arial" w:hAnsi="Arial" w:cs="Arial"/>
                <w:sz w:val="22"/>
              </w:rPr>
            </w:pPr>
            <w:r w:rsidRPr="007441CC">
              <w:rPr>
                <w:rFonts w:ascii="Arial" w:hAnsi="Arial" w:cs="Arial"/>
                <w:sz w:val="22"/>
              </w:rPr>
              <w:t>Identify the characteristics of diseases caused by protozoans</w:t>
            </w:r>
          </w:p>
          <w:p w14:paraId="4BDD9D03"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 xml:space="preserve">Enlist about 15 statistics of protozoan diseases in the world and country </w:t>
            </w:r>
          </w:p>
        </w:tc>
        <w:tc>
          <w:tcPr>
            <w:tcW w:w="1002" w:type="pct"/>
            <w:tcBorders>
              <w:top w:val="single" w:sz="24" w:space="0" w:color="000000"/>
              <w:left w:val="single" w:sz="24" w:space="0" w:color="000000"/>
              <w:bottom w:val="single" w:sz="24" w:space="0" w:color="000000"/>
              <w:right w:val="single" w:sz="24" w:space="0" w:color="000000"/>
            </w:tcBorders>
            <w:hideMark/>
          </w:tcPr>
          <w:p w14:paraId="0FDD6272" w14:textId="77777777" w:rsidR="008C6072" w:rsidRPr="007441CC" w:rsidRDefault="008C6072" w:rsidP="008C6072">
            <w:pPr>
              <w:pStyle w:val="ListParagraph"/>
              <w:numPr>
                <w:ilvl w:val="0"/>
                <w:numId w:val="6"/>
              </w:numPr>
              <w:spacing w:line="242" w:lineRule="auto"/>
              <w:ind w:right="120"/>
              <w:rPr>
                <w:color w:val="auto"/>
              </w:rPr>
            </w:pPr>
            <w:r w:rsidRPr="007441CC">
              <w:rPr>
                <w:rFonts w:eastAsia="Times New Roman"/>
                <w:color w:val="auto"/>
              </w:rPr>
              <w:t xml:space="preserve">Define the </w:t>
            </w:r>
            <w:r w:rsidRPr="007441CC">
              <w:rPr>
                <w:color w:val="auto"/>
              </w:rPr>
              <w:t xml:space="preserve"> water borne and water related diseases caused by  protozoans/parasites </w:t>
            </w:r>
          </w:p>
          <w:p w14:paraId="3B166789" w14:textId="77777777" w:rsidR="008C6072" w:rsidRPr="007441CC" w:rsidRDefault="008C6072" w:rsidP="008C6072">
            <w:pPr>
              <w:pStyle w:val="ListParagraph"/>
              <w:numPr>
                <w:ilvl w:val="0"/>
                <w:numId w:val="6"/>
              </w:numPr>
              <w:spacing w:line="242" w:lineRule="auto"/>
              <w:ind w:right="120"/>
              <w:rPr>
                <w:color w:val="auto"/>
              </w:rPr>
            </w:pPr>
            <w:r w:rsidRPr="007441CC">
              <w:rPr>
                <w:color w:val="auto"/>
              </w:rPr>
              <w:t>Enlist  protozoans/ parasites involved in disease spread through water</w:t>
            </w:r>
          </w:p>
          <w:p w14:paraId="658ECE7B" w14:textId="77777777" w:rsidR="008C6072" w:rsidRPr="007441CC" w:rsidRDefault="008C6072" w:rsidP="00594206">
            <w:pPr>
              <w:pStyle w:val="ListParagraph"/>
              <w:numPr>
                <w:ilvl w:val="0"/>
                <w:numId w:val="76"/>
              </w:numPr>
              <w:spacing w:line="276" w:lineRule="auto"/>
              <w:rPr>
                <w:color w:val="auto"/>
              </w:rPr>
            </w:pPr>
            <w:r w:rsidRPr="007441CC">
              <w:rPr>
                <w:color w:val="auto"/>
              </w:rPr>
              <w:t xml:space="preserve">Describe waterborne infection cycle and </w:t>
            </w:r>
            <w:r w:rsidRPr="007441CC">
              <w:rPr>
                <w:color w:val="auto"/>
              </w:rPr>
              <w:lastRenderedPageBreak/>
              <w:t>fecal-oral route of diseases transmission</w:t>
            </w:r>
          </w:p>
          <w:p w14:paraId="32942B1D" w14:textId="77777777" w:rsidR="008C6072" w:rsidRPr="007441CC" w:rsidRDefault="008C6072" w:rsidP="00594206">
            <w:pPr>
              <w:pStyle w:val="ListParagraph"/>
              <w:numPr>
                <w:ilvl w:val="0"/>
                <w:numId w:val="76"/>
              </w:numPr>
              <w:spacing w:line="276" w:lineRule="auto"/>
              <w:rPr>
                <w:color w:val="auto"/>
              </w:rPr>
            </w:pPr>
            <w:r w:rsidRPr="007441CC">
              <w:rPr>
                <w:color w:val="auto"/>
              </w:rPr>
              <w:t>Illustrate the prevention of water related protozoan diseases.</w:t>
            </w:r>
          </w:p>
          <w:p w14:paraId="7946B69F"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28D8EFB8" w14:textId="77777777" w:rsidR="008C6072" w:rsidRPr="007441CC" w:rsidRDefault="008C6072" w:rsidP="00B52903">
            <w:pPr>
              <w:spacing w:line="276" w:lineRule="auto"/>
              <w:ind w:left="3"/>
              <w:rPr>
                <w:noProof/>
                <w:color w:val="auto"/>
              </w:rPr>
            </w:pPr>
            <w:r w:rsidRPr="007441CC">
              <w:rPr>
                <w:color w:val="auto"/>
              </w:rPr>
              <w:t>Identify various water related disease causing Protozoans from diagrams/charts individually</w:t>
            </w:r>
          </w:p>
        </w:tc>
        <w:tc>
          <w:tcPr>
            <w:tcW w:w="748" w:type="pct"/>
            <w:tcBorders>
              <w:top w:val="single" w:sz="24" w:space="0" w:color="000000"/>
              <w:left w:val="single" w:sz="24" w:space="0" w:color="000000"/>
              <w:bottom w:val="single" w:sz="24" w:space="0" w:color="000000"/>
              <w:right w:val="single" w:sz="24" w:space="0" w:color="000000"/>
            </w:tcBorders>
            <w:vAlign w:val="center"/>
            <w:hideMark/>
          </w:tcPr>
          <w:p w14:paraId="2571265C" w14:textId="77777777" w:rsidR="008C6072" w:rsidRPr="007441CC" w:rsidRDefault="008C6072" w:rsidP="00B52903">
            <w:pPr>
              <w:ind w:left="647" w:hanging="613"/>
              <w:rPr>
                <w:color w:val="auto"/>
              </w:rPr>
            </w:pPr>
            <w:r w:rsidRPr="007441CC">
              <w:rPr>
                <w:b/>
                <w:color w:val="auto"/>
              </w:rPr>
              <w:lastRenderedPageBreak/>
              <w:t xml:space="preserve">Theory- 0.5 </w:t>
            </w:r>
            <w:proofErr w:type="spellStart"/>
            <w:r w:rsidRPr="007441CC">
              <w:rPr>
                <w:color w:val="auto"/>
              </w:rPr>
              <w:t>Hrs</w:t>
            </w:r>
            <w:proofErr w:type="spellEnd"/>
          </w:p>
          <w:p w14:paraId="00D959F6" w14:textId="77777777" w:rsidR="008C6072" w:rsidRPr="007441CC" w:rsidRDefault="008C6072" w:rsidP="00B52903">
            <w:pPr>
              <w:ind w:left="647" w:hanging="613"/>
              <w:rPr>
                <w:color w:val="auto"/>
              </w:rPr>
            </w:pPr>
            <w:r w:rsidRPr="007441CC">
              <w:rPr>
                <w:b/>
                <w:color w:val="auto"/>
              </w:rPr>
              <w:t xml:space="preserve">Practical- 02 </w:t>
            </w:r>
            <w:proofErr w:type="spellStart"/>
            <w:r w:rsidRPr="007441CC">
              <w:rPr>
                <w:color w:val="auto"/>
              </w:rPr>
              <w:t>Hrs</w:t>
            </w:r>
            <w:proofErr w:type="spellEnd"/>
          </w:p>
          <w:p w14:paraId="2D5CF13C" w14:textId="77777777" w:rsidR="008C6072" w:rsidRPr="007441CC" w:rsidRDefault="008C6072" w:rsidP="00B52903">
            <w:pPr>
              <w:spacing w:line="242" w:lineRule="auto"/>
              <w:ind w:left="647" w:hanging="613"/>
              <w:rPr>
                <w:color w:val="auto"/>
              </w:rPr>
            </w:pPr>
            <w:r w:rsidRPr="007441CC">
              <w:rPr>
                <w:b/>
                <w:color w:val="auto"/>
              </w:rPr>
              <w:t xml:space="preserve">Total- 2.5 </w:t>
            </w:r>
            <w:proofErr w:type="spellStart"/>
            <w:r w:rsidRPr="007441CC">
              <w:rPr>
                <w:color w:val="auto"/>
              </w:rPr>
              <w:t>Hrs</w:t>
            </w:r>
            <w:proofErr w:type="spellEnd"/>
          </w:p>
        </w:tc>
        <w:tc>
          <w:tcPr>
            <w:tcW w:w="756" w:type="pct"/>
            <w:tcBorders>
              <w:top w:val="single" w:sz="24" w:space="0" w:color="000000"/>
              <w:left w:val="single" w:sz="24" w:space="0" w:color="000000"/>
              <w:bottom w:val="single" w:sz="24" w:space="0" w:color="000000"/>
              <w:right w:val="single" w:sz="24" w:space="0" w:color="000000"/>
            </w:tcBorders>
          </w:tcPr>
          <w:p w14:paraId="619F4D7C" w14:textId="77777777" w:rsidR="008C6072" w:rsidRPr="007441CC" w:rsidRDefault="008C6072" w:rsidP="00594206">
            <w:pPr>
              <w:pStyle w:val="ListParagraph"/>
              <w:numPr>
                <w:ilvl w:val="0"/>
                <w:numId w:val="77"/>
              </w:numPr>
              <w:spacing w:after="160" w:line="276" w:lineRule="auto"/>
              <w:jc w:val="left"/>
              <w:rPr>
                <w:color w:val="auto"/>
              </w:rPr>
            </w:pPr>
            <w:r w:rsidRPr="007441CC">
              <w:rPr>
                <w:color w:val="auto"/>
              </w:rPr>
              <w:t>Protozoans identification catalogue</w:t>
            </w:r>
          </w:p>
          <w:p w14:paraId="376C665A"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Charts/diagrams of specimen Protozoans</w:t>
            </w:r>
          </w:p>
          <w:p w14:paraId="549F53D3" w14:textId="77777777" w:rsidR="008C6072" w:rsidRPr="007441CC" w:rsidRDefault="008C6072" w:rsidP="00B52903">
            <w:pPr>
              <w:pStyle w:val="ListParagraph"/>
              <w:spacing w:after="0" w:line="240" w:lineRule="auto"/>
              <w:ind w:left="360" w:firstLine="0"/>
              <w:jc w:val="left"/>
              <w:rPr>
                <w:color w:val="auto"/>
              </w:rPr>
            </w:pPr>
          </w:p>
        </w:tc>
        <w:tc>
          <w:tcPr>
            <w:tcW w:w="567" w:type="pct"/>
            <w:tcBorders>
              <w:top w:val="single" w:sz="24" w:space="0" w:color="000000"/>
              <w:left w:val="single" w:sz="24" w:space="0" w:color="000000"/>
              <w:bottom w:val="single" w:sz="24" w:space="0" w:color="000000"/>
              <w:right w:val="single" w:sz="24" w:space="0" w:color="000000"/>
            </w:tcBorders>
            <w:hideMark/>
          </w:tcPr>
          <w:p w14:paraId="7F5FAA47" w14:textId="77777777" w:rsidR="008C6072" w:rsidRPr="007441CC" w:rsidRDefault="008C6072" w:rsidP="00B52903">
            <w:pPr>
              <w:spacing w:before="240"/>
              <w:ind w:left="49"/>
              <w:rPr>
                <w:color w:val="auto"/>
              </w:rPr>
            </w:pPr>
            <w:r w:rsidRPr="007441CC">
              <w:rPr>
                <w:color w:val="auto"/>
              </w:rPr>
              <w:t>Class Room</w:t>
            </w:r>
          </w:p>
          <w:p w14:paraId="141463D3" w14:textId="77777777" w:rsidR="008C6072" w:rsidRPr="007441CC" w:rsidRDefault="008C6072" w:rsidP="00B52903">
            <w:pPr>
              <w:spacing w:line="242" w:lineRule="auto"/>
              <w:rPr>
                <w:b/>
                <w:color w:val="auto"/>
              </w:rPr>
            </w:pPr>
            <w:r w:rsidRPr="007441CC">
              <w:rPr>
                <w:color w:val="auto"/>
              </w:rPr>
              <w:t>/Lab</w:t>
            </w:r>
          </w:p>
        </w:tc>
      </w:tr>
      <w:tr w:rsidR="007441CC" w:rsidRPr="007441CC" w14:paraId="01754F7F" w14:textId="77777777" w:rsidTr="00B52903">
        <w:trPr>
          <w:trHeight w:val="1554"/>
        </w:trPr>
        <w:tc>
          <w:tcPr>
            <w:tcW w:w="779" w:type="pct"/>
            <w:tcBorders>
              <w:top w:val="single" w:sz="24" w:space="0" w:color="000000"/>
              <w:left w:val="single" w:sz="24" w:space="0" w:color="000000"/>
              <w:bottom w:val="single" w:sz="24" w:space="0" w:color="000000"/>
              <w:right w:val="single" w:sz="24" w:space="0" w:color="000000"/>
            </w:tcBorders>
            <w:hideMark/>
          </w:tcPr>
          <w:p w14:paraId="3F72A600" w14:textId="77777777" w:rsidR="008C6072" w:rsidRPr="007441CC" w:rsidRDefault="008C6072" w:rsidP="00B52903">
            <w:pPr>
              <w:ind w:right="120"/>
              <w:rPr>
                <w:b/>
                <w:color w:val="auto"/>
              </w:rPr>
            </w:pPr>
            <w:r w:rsidRPr="007441CC">
              <w:rPr>
                <w:b/>
                <w:color w:val="auto"/>
              </w:rPr>
              <w:lastRenderedPageBreak/>
              <w:t xml:space="preserve">LU4.  </w:t>
            </w:r>
          </w:p>
          <w:p w14:paraId="2C572FA2" w14:textId="77777777" w:rsidR="008C6072" w:rsidRPr="007441CC" w:rsidRDefault="008C6072" w:rsidP="00B52903">
            <w:pPr>
              <w:spacing w:line="242" w:lineRule="auto"/>
              <w:ind w:right="120"/>
              <w:rPr>
                <w:color w:val="auto"/>
              </w:rPr>
            </w:pPr>
            <w:r w:rsidRPr="007441CC">
              <w:rPr>
                <w:color w:val="auto"/>
              </w:rPr>
              <w:t xml:space="preserve">Reduce the risk of waterborne disease  </w:t>
            </w:r>
          </w:p>
        </w:tc>
        <w:tc>
          <w:tcPr>
            <w:tcW w:w="1148" w:type="pct"/>
            <w:tcBorders>
              <w:top w:val="single" w:sz="24" w:space="0" w:color="000000"/>
              <w:left w:val="single" w:sz="24" w:space="0" w:color="000000"/>
              <w:bottom w:val="single" w:sz="24" w:space="0" w:color="000000"/>
              <w:right w:val="single" w:sz="24" w:space="0" w:color="000000"/>
            </w:tcBorders>
            <w:hideMark/>
          </w:tcPr>
          <w:p w14:paraId="27CB2754" w14:textId="77777777" w:rsidR="008C6072" w:rsidRPr="007441CC" w:rsidRDefault="008C6072" w:rsidP="00B52903">
            <w:pPr>
              <w:spacing w:line="276" w:lineRule="auto"/>
              <w:ind w:left="2"/>
              <w:rPr>
                <w:b/>
                <w:color w:val="auto"/>
              </w:rPr>
            </w:pPr>
            <w:r w:rsidRPr="007441CC">
              <w:rPr>
                <w:b/>
                <w:color w:val="auto"/>
              </w:rPr>
              <w:t>Trainee will be able to:</w:t>
            </w:r>
          </w:p>
          <w:p w14:paraId="37B09450" w14:textId="77777777" w:rsidR="008C6072" w:rsidRPr="007441CC" w:rsidRDefault="008C6072" w:rsidP="008C6072">
            <w:pPr>
              <w:pStyle w:val="ListBullet"/>
              <w:numPr>
                <w:ilvl w:val="0"/>
                <w:numId w:val="6"/>
              </w:numPr>
              <w:tabs>
                <w:tab w:val="left" w:pos="720"/>
              </w:tabs>
              <w:rPr>
                <w:rFonts w:ascii="Arial" w:hAnsi="Arial" w:cs="Arial"/>
                <w:sz w:val="22"/>
              </w:rPr>
            </w:pPr>
            <w:r w:rsidRPr="007441CC">
              <w:rPr>
                <w:rFonts w:ascii="Arial" w:hAnsi="Arial" w:cs="Arial"/>
                <w:sz w:val="22"/>
              </w:rPr>
              <w:t>Sketch the water treatment process to reduce bacterial, viral and protozoans in surface or ground water as given in the standards</w:t>
            </w:r>
          </w:p>
          <w:p w14:paraId="0C368FE4"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Develop one page fact sheet on water related diseases for general public awareness</w:t>
            </w:r>
          </w:p>
        </w:tc>
        <w:tc>
          <w:tcPr>
            <w:tcW w:w="1002" w:type="pct"/>
            <w:tcBorders>
              <w:top w:val="single" w:sz="24" w:space="0" w:color="000000"/>
              <w:left w:val="single" w:sz="24" w:space="0" w:color="000000"/>
              <w:bottom w:val="single" w:sz="24" w:space="0" w:color="000000"/>
              <w:right w:val="single" w:sz="24" w:space="0" w:color="000000"/>
            </w:tcBorders>
            <w:hideMark/>
          </w:tcPr>
          <w:p w14:paraId="243AD49A" w14:textId="77777777" w:rsidR="008C6072" w:rsidRPr="007441CC" w:rsidRDefault="008C6072" w:rsidP="008C6072">
            <w:pPr>
              <w:pStyle w:val="ListParagraph"/>
              <w:numPr>
                <w:ilvl w:val="0"/>
                <w:numId w:val="6"/>
              </w:numPr>
              <w:spacing w:line="242" w:lineRule="auto"/>
              <w:ind w:right="120"/>
              <w:rPr>
                <w:color w:val="auto"/>
              </w:rPr>
            </w:pPr>
            <w:r w:rsidRPr="007441CC">
              <w:rPr>
                <w:color w:val="auto"/>
              </w:rPr>
              <w:t xml:space="preserve">Enlist common microorganisms and water related diseases. </w:t>
            </w:r>
          </w:p>
          <w:p w14:paraId="7FFAE950" w14:textId="77777777" w:rsidR="008C6072" w:rsidRPr="007441CC" w:rsidRDefault="008C6072" w:rsidP="00594206">
            <w:pPr>
              <w:pStyle w:val="ListParagraph"/>
              <w:numPr>
                <w:ilvl w:val="0"/>
                <w:numId w:val="76"/>
              </w:numPr>
              <w:spacing w:line="276" w:lineRule="auto"/>
              <w:rPr>
                <w:color w:val="auto"/>
              </w:rPr>
            </w:pPr>
            <w:r w:rsidRPr="007441CC">
              <w:rPr>
                <w:color w:val="auto"/>
              </w:rPr>
              <w:t>Describe water treatment processes in order to reduce common microorganisms of surface or ground water.</w:t>
            </w:r>
          </w:p>
          <w:p w14:paraId="57D5AC4E"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3B400B1F" w14:textId="77777777" w:rsidR="008C6072" w:rsidRPr="007441CC" w:rsidRDefault="008C6072" w:rsidP="008C6072">
            <w:pPr>
              <w:pStyle w:val="ListBullet"/>
              <w:numPr>
                <w:ilvl w:val="0"/>
                <w:numId w:val="6"/>
              </w:numPr>
              <w:tabs>
                <w:tab w:val="left" w:pos="720"/>
              </w:tabs>
              <w:rPr>
                <w:rFonts w:ascii="Arial" w:hAnsi="Arial" w:cs="Arial"/>
                <w:sz w:val="22"/>
              </w:rPr>
            </w:pPr>
            <w:r w:rsidRPr="007441CC">
              <w:rPr>
                <w:rFonts w:ascii="Arial" w:hAnsi="Arial" w:cs="Arial"/>
                <w:sz w:val="22"/>
              </w:rPr>
              <w:lastRenderedPageBreak/>
              <w:t>Sketch the water treatment process to reduce bacterial, viral and protozoans in surface or ground water as given in the standards</w:t>
            </w:r>
          </w:p>
          <w:p w14:paraId="22F7757C" w14:textId="77777777" w:rsidR="008C6072" w:rsidRPr="007441CC" w:rsidRDefault="008C6072" w:rsidP="008C6072">
            <w:pPr>
              <w:pStyle w:val="ListParagraph"/>
              <w:numPr>
                <w:ilvl w:val="0"/>
                <w:numId w:val="6"/>
              </w:numPr>
              <w:spacing w:after="0" w:line="276" w:lineRule="auto"/>
              <w:jc w:val="left"/>
              <w:rPr>
                <w:noProof/>
                <w:color w:val="auto"/>
              </w:rPr>
            </w:pPr>
            <w:r w:rsidRPr="007441CC">
              <w:rPr>
                <w:color w:val="auto"/>
              </w:rPr>
              <w:t>Develop one page fact sheet on water related diseases for general public awareness</w:t>
            </w:r>
          </w:p>
        </w:tc>
        <w:tc>
          <w:tcPr>
            <w:tcW w:w="748" w:type="pct"/>
            <w:tcBorders>
              <w:top w:val="single" w:sz="24" w:space="0" w:color="000000"/>
              <w:left w:val="single" w:sz="24" w:space="0" w:color="000000"/>
              <w:bottom w:val="single" w:sz="24" w:space="0" w:color="000000"/>
              <w:right w:val="single" w:sz="24" w:space="0" w:color="000000"/>
            </w:tcBorders>
            <w:vAlign w:val="center"/>
            <w:hideMark/>
          </w:tcPr>
          <w:p w14:paraId="0A62EBFE" w14:textId="77777777" w:rsidR="008C6072" w:rsidRPr="007441CC" w:rsidRDefault="008C6072" w:rsidP="00B52903">
            <w:pPr>
              <w:ind w:left="647" w:hanging="613"/>
              <w:rPr>
                <w:color w:val="auto"/>
              </w:rPr>
            </w:pPr>
            <w:r w:rsidRPr="007441CC">
              <w:rPr>
                <w:b/>
                <w:color w:val="auto"/>
              </w:rPr>
              <w:lastRenderedPageBreak/>
              <w:t xml:space="preserve">Theory- 0.5 </w:t>
            </w:r>
            <w:proofErr w:type="spellStart"/>
            <w:r w:rsidRPr="007441CC">
              <w:rPr>
                <w:color w:val="auto"/>
              </w:rPr>
              <w:t>Hrs</w:t>
            </w:r>
            <w:proofErr w:type="spellEnd"/>
          </w:p>
          <w:p w14:paraId="10042FDD" w14:textId="77777777" w:rsidR="008C6072" w:rsidRPr="007441CC" w:rsidRDefault="008C6072" w:rsidP="00B52903">
            <w:pPr>
              <w:ind w:left="647" w:hanging="613"/>
              <w:rPr>
                <w:color w:val="auto"/>
              </w:rPr>
            </w:pPr>
            <w:r w:rsidRPr="007441CC">
              <w:rPr>
                <w:b/>
                <w:color w:val="auto"/>
              </w:rPr>
              <w:t xml:space="preserve">Practical- 02 </w:t>
            </w:r>
            <w:proofErr w:type="spellStart"/>
            <w:r w:rsidRPr="007441CC">
              <w:rPr>
                <w:color w:val="auto"/>
              </w:rPr>
              <w:t>Hrs</w:t>
            </w:r>
            <w:proofErr w:type="spellEnd"/>
          </w:p>
          <w:p w14:paraId="0BACFACB" w14:textId="77777777" w:rsidR="008C6072" w:rsidRPr="007441CC" w:rsidRDefault="008C6072" w:rsidP="00B52903">
            <w:pPr>
              <w:spacing w:line="242" w:lineRule="auto"/>
              <w:ind w:left="647" w:hanging="613"/>
              <w:rPr>
                <w:color w:val="auto"/>
              </w:rPr>
            </w:pPr>
            <w:r w:rsidRPr="007441CC">
              <w:rPr>
                <w:b/>
                <w:color w:val="auto"/>
              </w:rPr>
              <w:t xml:space="preserve">Total- 2.5 </w:t>
            </w:r>
            <w:proofErr w:type="spellStart"/>
            <w:r w:rsidRPr="007441CC">
              <w:rPr>
                <w:color w:val="auto"/>
              </w:rPr>
              <w:t>Hrs</w:t>
            </w:r>
            <w:proofErr w:type="spellEnd"/>
          </w:p>
        </w:tc>
        <w:tc>
          <w:tcPr>
            <w:tcW w:w="756" w:type="pct"/>
            <w:tcBorders>
              <w:top w:val="single" w:sz="24" w:space="0" w:color="000000"/>
              <w:left w:val="single" w:sz="24" w:space="0" w:color="000000"/>
              <w:bottom w:val="single" w:sz="24" w:space="0" w:color="000000"/>
              <w:right w:val="single" w:sz="24" w:space="0" w:color="000000"/>
            </w:tcBorders>
          </w:tcPr>
          <w:p w14:paraId="061DF87E" w14:textId="77777777" w:rsidR="008C6072" w:rsidRPr="007441CC" w:rsidRDefault="008C6072" w:rsidP="00594206">
            <w:pPr>
              <w:pStyle w:val="ListParagraph"/>
              <w:numPr>
                <w:ilvl w:val="0"/>
                <w:numId w:val="77"/>
              </w:numPr>
              <w:spacing w:after="160" w:line="276" w:lineRule="auto"/>
              <w:jc w:val="left"/>
              <w:rPr>
                <w:color w:val="auto"/>
              </w:rPr>
            </w:pPr>
            <w:r w:rsidRPr="007441CC">
              <w:rPr>
                <w:color w:val="auto"/>
              </w:rPr>
              <w:t>Microorganisms identification catalogue</w:t>
            </w:r>
          </w:p>
          <w:p w14:paraId="46D2BCD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Charts/diagrams of specimen Microorganisms</w:t>
            </w:r>
          </w:p>
          <w:p w14:paraId="1DA3270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Paper</w:t>
            </w:r>
          </w:p>
          <w:p w14:paraId="171CDD6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Pencils</w:t>
            </w:r>
          </w:p>
          <w:p w14:paraId="4965C80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Scale</w:t>
            </w:r>
          </w:p>
          <w:p w14:paraId="60B77CB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Eraser</w:t>
            </w:r>
          </w:p>
          <w:p w14:paraId="7A37B5CB" w14:textId="77777777" w:rsidR="008C6072" w:rsidRPr="007441CC" w:rsidRDefault="008C6072" w:rsidP="00B52903">
            <w:pPr>
              <w:pStyle w:val="ListParagraph"/>
              <w:spacing w:after="0" w:line="240" w:lineRule="auto"/>
              <w:ind w:left="360" w:firstLine="0"/>
              <w:jc w:val="left"/>
              <w:rPr>
                <w:color w:val="auto"/>
              </w:rPr>
            </w:pPr>
          </w:p>
        </w:tc>
        <w:tc>
          <w:tcPr>
            <w:tcW w:w="567" w:type="pct"/>
            <w:tcBorders>
              <w:top w:val="single" w:sz="24" w:space="0" w:color="000000"/>
              <w:left w:val="single" w:sz="24" w:space="0" w:color="000000"/>
              <w:bottom w:val="single" w:sz="24" w:space="0" w:color="000000"/>
              <w:right w:val="single" w:sz="24" w:space="0" w:color="000000"/>
            </w:tcBorders>
            <w:hideMark/>
          </w:tcPr>
          <w:p w14:paraId="4646139F" w14:textId="77777777" w:rsidR="008C6072" w:rsidRPr="007441CC" w:rsidRDefault="008C6072" w:rsidP="00B52903">
            <w:pPr>
              <w:spacing w:before="240"/>
              <w:ind w:left="49"/>
              <w:rPr>
                <w:color w:val="auto"/>
              </w:rPr>
            </w:pPr>
            <w:r w:rsidRPr="007441CC">
              <w:rPr>
                <w:color w:val="auto"/>
              </w:rPr>
              <w:t>Class Room</w:t>
            </w:r>
          </w:p>
          <w:p w14:paraId="096BA3BD" w14:textId="77777777" w:rsidR="008C6072" w:rsidRPr="007441CC" w:rsidRDefault="008C6072" w:rsidP="00B52903">
            <w:pPr>
              <w:spacing w:line="242" w:lineRule="auto"/>
              <w:rPr>
                <w:b/>
                <w:color w:val="auto"/>
              </w:rPr>
            </w:pPr>
            <w:r w:rsidRPr="007441CC">
              <w:rPr>
                <w:color w:val="auto"/>
              </w:rPr>
              <w:t>/Lab</w:t>
            </w:r>
          </w:p>
        </w:tc>
      </w:tr>
    </w:tbl>
    <w:p w14:paraId="0C7779B5" w14:textId="77777777" w:rsidR="008C6072" w:rsidRPr="007441CC" w:rsidRDefault="008C6072" w:rsidP="00B52903">
      <w:pPr>
        <w:rPr>
          <w:color w:val="auto"/>
        </w:rPr>
      </w:pPr>
    </w:p>
    <w:p w14:paraId="5E84BB91" w14:textId="77777777" w:rsidR="008C6072" w:rsidRPr="007441CC" w:rsidRDefault="008C6072" w:rsidP="00B52903">
      <w:pPr>
        <w:rPr>
          <w:color w:val="auto"/>
        </w:rPr>
      </w:pPr>
    </w:p>
    <w:p w14:paraId="251C9277" w14:textId="77777777" w:rsidR="008C6072" w:rsidRPr="007441CC" w:rsidRDefault="008C6072" w:rsidP="00B52903">
      <w:pPr>
        <w:rPr>
          <w:b/>
          <w:color w:val="auto"/>
          <w:sz w:val="24"/>
          <w:lang w:val="pt-PT"/>
        </w:rPr>
      </w:pPr>
      <w:r w:rsidRPr="007441CC">
        <w:rPr>
          <w:b/>
          <w:color w:val="auto"/>
          <w:sz w:val="24"/>
          <w:lang w:val="pt-PT"/>
        </w:rPr>
        <w:lastRenderedPageBreak/>
        <w:br w:type="page"/>
      </w:r>
    </w:p>
    <w:p w14:paraId="542BA6DC" w14:textId="77777777" w:rsidR="008C6072" w:rsidRPr="007441CC" w:rsidRDefault="008C6072" w:rsidP="00B52903">
      <w:pPr>
        <w:pStyle w:val="Heading2"/>
        <w:rPr>
          <w:color w:val="auto"/>
          <w:lang w:val="pt-PT"/>
        </w:rPr>
      </w:pPr>
      <w:bookmarkStart w:id="22" w:name="_Toc110114398"/>
      <w:r w:rsidRPr="007441CC">
        <w:rPr>
          <w:color w:val="auto"/>
          <w:lang w:val="pt-PT"/>
        </w:rPr>
        <w:lastRenderedPageBreak/>
        <w:t xml:space="preserve">Module: </w:t>
      </w:r>
      <w:bookmarkStart w:id="23" w:name="_Toc29909087"/>
      <w:bookmarkStart w:id="24" w:name="_Toc48721227"/>
      <w:bookmarkStart w:id="25" w:name="_Toc50042319"/>
      <w:r w:rsidRPr="007441CC">
        <w:rPr>
          <w:color w:val="auto"/>
          <w:lang w:val="pt-PT"/>
        </w:rPr>
        <w:t xml:space="preserve">1021CS-07. </w:t>
      </w:r>
      <w:bookmarkStart w:id="26" w:name="_Toc26477606"/>
      <w:bookmarkStart w:id="27" w:name="_Toc50042320"/>
      <w:r w:rsidRPr="007441CC">
        <w:rPr>
          <w:color w:val="auto"/>
          <w:lang w:val="pt-PT"/>
        </w:rPr>
        <w:t>Demonstrate health effects caused by Arsenic contaminated water</w:t>
      </w:r>
      <w:bookmarkEnd w:id="22"/>
      <w:bookmarkEnd w:id="23"/>
      <w:bookmarkEnd w:id="24"/>
      <w:bookmarkEnd w:id="25"/>
      <w:bookmarkEnd w:id="26"/>
      <w:bookmarkEnd w:id="27"/>
    </w:p>
    <w:p w14:paraId="29AD38A4" w14:textId="77777777" w:rsidR="008C6072" w:rsidRPr="007441CC" w:rsidRDefault="008C6072" w:rsidP="00B52903">
      <w:pPr>
        <w:spacing w:line="360" w:lineRule="auto"/>
        <w:ind w:left="0" w:firstLine="0"/>
        <w:rPr>
          <w:color w:val="auto"/>
        </w:rPr>
      </w:pPr>
      <w:r w:rsidRPr="007441CC">
        <w:rPr>
          <w:b/>
          <w:color w:val="auto"/>
          <w:lang w:val="pt-PT"/>
        </w:rPr>
        <w:t xml:space="preserve">Objective: </w:t>
      </w:r>
      <w:r w:rsidRPr="007441CC">
        <w:rPr>
          <w:color w:val="auto"/>
        </w:rPr>
        <w:t xml:space="preserve">After the completion of this module, the Trainee will be able to </w:t>
      </w:r>
      <w:r w:rsidRPr="007441CC">
        <w:rPr>
          <w:bCs/>
          <w:color w:val="auto"/>
        </w:rPr>
        <w:t xml:space="preserve">identify various </w:t>
      </w:r>
      <w:r w:rsidRPr="007441CC">
        <w:rPr>
          <w:color w:val="auto"/>
        </w:rPr>
        <w:t>sources and diseases caused by arsenic contaminated water</w:t>
      </w:r>
    </w:p>
    <w:p w14:paraId="7562A293" w14:textId="77777777" w:rsidR="008C6072" w:rsidRPr="007441CC" w:rsidRDefault="008C6072" w:rsidP="00B52903">
      <w:pPr>
        <w:rPr>
          <w:b/>
          <w:color w:val="auto"/>
        </w:rPr>
      </w:pPr>
      <w:r w:rsidRPr="007441CC">
        <w:rPr>
          <w:b/>
          <w:color w:val="auto"/>
        </w:rPr>
        <w:t xml:space="preserve"> Duration:  15 Hours</w:t>
      </w:r>
      <w:r w:rsidRPr="007441CC">
        <w:rPr>
          <w:b/>
          <w:color w:val="auto"/>
        </w:rPr>
        <w:tab/>
      </w:r>
      <w:r w:rsidRPr="007441CC">
        <w:rPr>
          <w:b/>
          <w:color w:val="auto"/>
        </w:rPr>
        <w:tab/>
      </w:r>
      <w:r w:rsidRPr="007441CC">
        <w:rPr>
          <w:b/>
          <w:color w:val="auto"/>
        </w:rPr>
        <w:tab/>
        <w:t>Theory:  03 Hours</w:t>
      </w:r>
      <w:r w:rsidRPr="007441CC">
        <w:rPr>
          <w:b/>
          <w:color w:val="auto"/>
        </w:rPr>
        <w:tab/>
      </w:r>
      <w:r w:rsidRPr="007441CC">
        <w:rPr>
          <w:b/>
          <w:color w:val="auto"/>
        </w:rPr>
        <w:tab/>
        <w:t xml:space="preserve">Practice:  12 Hours                  Credit Hours: 1.5 </w:t>
      </w:r>
    </w:p>
    <w:p w14:paraId="6403C7AD" w14:textId="77777777" w:rsidR="008C6072" w:rsidRPr="007441CC"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07"/>
        <w:gridCol w:w="3109"/>
        <w:gridCol w:w="2896"/>
        <w:gridCol w:w="1753"/>
        <w:gridCol w:w="2256"/>
        <w:gridCol w:w="1573"/>
      </w:tblGrid>
      <w:tr w:rsidR="007441CC" w:rsidRPr="007441CC" w14:paraId="0141EAF9" w14:textId="77777777" w:rsidTr="00B52903">
        <w:trPr>
          <w:trHeight w:val="619"/>
        </w:trPr>
        <w:tc>
          <w:tcPr>
            <w:tcW w:w="830" w:type="pct"/>
            <w:shd w:val="clear" w:color="auto" w:fill="E5B8B7"/>
            <w:vAlign w:val="center"/>
          </w:tcPr>
          <w:p w14:paraId="001035CE" w14:textId="77777777" w:rsidR="008C6072" w:rsidRPr="007441CC" w:rsidRDefault="008C6072" w:rsidP="00B52903">
            <w:pPr>
              <w:spacing w:line="276" w:lineRule="auto"/>
              <w:jc w:val="center"/>
              <w:rPr>
                <w:color w:val="auto"/>
              </w:rPr>
            </w:pPr>
            <w:r w:rsidRPr="007441CC">
              <w:rPr>
                <w:b/>
                <w:color w:val="auto"/>
              </w:rPr>
              <w:t>Learning Unit</w:t>
            </w:r>
          </w:p>
        </w:tc>
        <w:tc>
          <w:tcPr>
            <w:tcW w:w="1119" w:type="pct"/>
            <w:shd w:val="clear" w:color="auto" w:fill="E5B8B7"/>
            <w:vAlign w:val="center"/>
          </w:tcPr>
          <w:p w14:paraId="08ECE047"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1042" w:type="pct"/>
            <w:shd w:val="clear" w:color="auto" w:fill="E5B8B7"/>
            <w:vAlign w:val="center"/>
          </w:tcPr>
          <w:p w14:paraId="0264BF5E"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31" w:type="pct"/>
            <w:shd w:val="clear" w:color="auto" w:fill="E5B8B7"/>
            <w:vAlign w:val="center"/>
          </w:tcPr>
          <w:p w14:paraId="6E0E236D" w14:textId="77777777" w:rsidR="008C6072" w:rsidRPr="007441CC" w:rsidRDefault="008C6072" w:rsidP="00B52903">
            <w:pPr>
              <w:spacing w:line="276" w:lineRule="auto"/>
              <w:ind w:left="2"/>
              <w:jc w:val="center"/>
              <w:rPr>
                <w:color w:val="auto"/>
              </w:rPr>
            </w:pPr>
            <w:r w:rsidRPr="007441CC">
              <w:rPr>
                <w:b/>
                <w:color w:val="auto"/>
              </w:rPr>
              <w:t>Duration</w:t>
            </w:r>
          </w:p>
        </w:tc>
        <w:tc>
          <w:tcPr>
            <w:tcW w:w="812" w:type="pct"/>
            <w:shd w:val="clear" w:color="auto" w:fill="E5B8B7"/>
          </w:tcPr>
          <w:p w14:paraId="2F71EFAD" w14:textId="77777777" w:rsidR="008C6072" w:rsidRPr="007441CC" w:rsidRDefault="008C6072" w:rsidP="00B52903">
            <w:pPr>
              <w:spacing w:after="136"/>
              <w:ind w:left="2"/>
              <w:rPr>
                <w:color w:val="auto"/>
              </w:rPr>
            </w:pPr>
            <w:r w:rsidRPr="007441CC">
              <w:rPr>
                <w:b/>
                <w:color w:val="auto"/>
              </w:rPr>
              <w:t xml:space="preserve">Materials </w:t>
            </w:r>
          </w:p>
          <w:p w14:paraId="4104878E" w14:textId="77777777" w:rsidR="008C6072" w:rsidRPr="007441CC" w:rsidRDefault="008C6072" w:rsidP="00B52903">
            <w:pPr>
              <w:spacing w:line="276" w:lineRule="auto"/>
              <w:ind w:left="2"/>
              <w:rPr>
                <w:color w:val="auto"/>
              </w:rPr>
            </w:pPr>
            <w:r w:rsidRPr="007441CC">
              <w:rPr>
                <w:b/>
                <w:color w:val="auto"/>
              </w:rPr>
              <w:t xml:space="preserve">Required </w:t>
            </w:r>
          </w:p>
        </w:tc>
        <w:tc>
          <w:tcPr>
            <w:tcW w:w="566" w:type="pct"/>
            <w:shd w:val="clear" w:color="auto" w:fill="E5B8B7"/>
          </w:tcPr>
          <w:p w14:paraId="65D125E7" w14:textId="77777777" w:rsidR="008C6072" w:rsidRPr="007441CC" w:rsidRDefault="008C6072" w:rsidP="00B52903">
            <w:pPr>
              <w:spacing w:after="136"/>
              <w:ind w:left="2"/>
              <w:rPr>
                <w:color w:val="auto"/>
              </w:rPr>
            </w:pPr>
            <w:r w:rsidRPr="007441CC">
              <w:rPr>
                <w:b/>
                <w:color w:val="auto"/>
              </w:rPr>
              <w:t xml:space="preserve">Learning </w:t>
            </w:r>
          </w:p>
          <w:p w14:paraId="23A80E86"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5FC3EF7B" w14:textId="77777777" w:rsidTr="00B52903">
        <w:trPr>
          <w:trHeight w:val="1554"/>
        </w:trPr>
        <w:tc>
          <w:tcPr>
            <w:tcW w:w="830" w:type="pct"/>
            <w:shd w:val="clear" w:color="auto" w:fill="auto"/>
          </w:tcPr>
          <w:p w14:paraId="58E00016" w14:textId="77777777" w:rsidR="008C6072" w:rsidRPr="007441CC" w:rsidRDefault="008C6072" w:rsidP="00B52903">
            <w:pPr>
              <w:ind w:right="120"/>
              <w:rPr>
                <w:b/>
                <w:color w:val="auto"/>
              </w:rPr>
            </w:pPr>
            <w:r w:rsidRPr="007441CC">
              <w:rPr>
                <w:b/>
                <w:color w:val="auto"/>
              </w:rPr>
              <w:t>LU1.</w:t>
            </w:r>
          </w:p>
          <w:p w14:paraId="24703D96" w14:textId="77777777" w:rsidR="008C6072" w:rsidRPr="007441CC" w:rsidRDefault="008C6072" w:rsidP="00B52903">
            <w:pPr>
              <w:ind w:right="120"/>
              <w:rPr>
                <w:color w:val="auto"/>
              </w:rPr>
            </w:pPr>
            <w:r w:rsidRPr="007441CC">
              <w:rPr>
                <w:color w:val="auto"/>
              </w:rPr>
              <w:t xml:space="preserve">Demonstrate the sources of arsenic contamination </w:t>
            </w:r>
          </w:p>
        </w:tc>
        <w:tc>
          <w:tcPr>
            <w:tcW w:w="1119" w:type="pct"/>
            <w:shd w:val="clear" w:color="auto" w:fill="auto"/>
          </w:tcPr>
          <w:p w14:paraId="00F77086" w14:textId="77777777" w:rsidR="008C6072" w:rsidRPr="007441CC" w:rsidRDefault="008C6072" w:rsidP="00B52903">
            <w:pPr>
              <w:spacing w:line="276" w:lineRule="auto"/>
              <w:ind w:left="2"/>
              <w:rPr>
                <w:b/>
                <w:color w:val="auto"/>
              </w:rPr>
            </w:pPr>
            <w:r w:rsidRPr="007441CC">
              <w:rPr>
                <w:b/>
                <w:color w:val="auto"/>
              </w:rPr>
              <w:t>Trainee will be able to:</w:t>
            </w:r>
          </w:p>
          <w:p w14:paraId="2FA46DAB" w14:textId="77777777" w:rsidR="008C6072" w:rsidRPr="007441CC" w:rsidRDefault="008C6072" w:rsidP="00594206">
            <w:pPr>
              <w:pStyle w:val="ListBullet"/>
              <w:numPr>
                <w:ilvl w:val="0"/>
                <w:numId w:val="78"/>
              </w:numPr>
              <w:spacing w:after="120"/>
              <w:contextualSpacing w:val="0"/>
              <w:jc w:val="both"/>
              <w:rPr>
                <w:rFonts w:ascii="Arial" w:hAnsi="Arial" w:cs="Arial"/>
                <w:sz w:val="22"/>
              </w:rPr>
            </w:pPr>
            <w:r w:rsidRPr="007441CC">
              <w:rPr>
                <w:rFonts w:ascii="Arial" w:hAnsi="Arial" w:cs="Arial"/>
                <w:sz w:val="22"/>
              </w:rPr>
              <w:t>Identify the sources of arsenic in water</w:t>
            </w:r>
          </w:p>
          <w:p w14:paraId="520FFA4F" w14:textId="77777777" w:rsidR="008C6072" w:rsidRPr="007441CC" w:rsidRDefault="008C6072" w:rsidP="00594206">
            <w:pPr>
              <w:pStyle w:val="ListBullet"/>
              <w:numPr>
                <w:ilvl w:val="0"/>
                <w:numId w:val="78"/>
              </w:numPr>
              <w:spacing w:after="120"/>
              <w:contextualSpacing w:val="0"/>
              <w:jc w:val="both"/>
              <w:rPr>
                <w:rFonts w:ascii="Arial" w:hAnsi="Arial" w:cs="Arial"/>
                <w:sz w:val="22"/>
              </w:rPr>
            </w:pPr>
            <w:r w:rsidRPr="007441CC">
              <w:rPr>
                <w:rFonts w:ascii="Arial" w:hAnsi="Arial" w:cs="Arial"/>
                <w:sz w:val="22"/>
              </w:rPr>
              <w:t>Enlist the areas of world with higher arsenic in water and its sources</w:t>
            </w:r>
          </w:p>
          <w:p w14:paraId="4A028F17" w14:textId="77777777" w:rsidR="008C6072" w:rsidRPr="007441CC" w:rsidRDefault="008C6072" w:rsidP="00594206">
            <w:pPr>
              <w:pStyle w:val="ListParagraph"/>
              <w:numPr>
                <w:ilvl w:val="0"/>
                <w:numId w:val="78"/>
              </w:numPr>
              <w:spacing w:after="0" w:line="276" w:lineRule="auto"/>
              <w:jc w:val="left"/>
              <w:rPr>
                <w:color w:val="auto"/>
              </w:rPr>
            </w:pPr>
            <w:r w:rsidRPr="007441CC">
              <w:rPr>
                <w:color w:val="auto"/>
              </w:rPr>
              <w:t>Enlist the areas of Pakistan with higher arsenic in water and its concentration levels</w:t>
            </w:r>
          </w:p>
        </w:tc>
        <w:tc>
          <w:tcPr>
            <w:tcW w:w="1042" w:type="pct"/>
            <w:shd w:val="clear" w:color="auto" w:fill="auto"/>
          </w:tcPr>
          <w:p w14:paraId="5F38342E" w14:textId="77777777" w:rsidR="008C6072" w:rsidRPr="007441CC" w:rsidRDefault="008C6072" w:rsidP="00594206">
            <w:pPr>
              <w:pStyle w:val="ListParagraph"/>
              <w:numPr>
                <w:ilvl w:val="0"/>
                <w:numId w:val="76"/>
              </w:numPr>
              <w:spacing w:line="276" w:lineRule="auto"/>
              <w:rPr>
                <w:rFonts w:eastAsia="Times New Roman"/>
                <w:color w:val="auto"/>
              </w:rPr>
            </w:pPr>
            <w:r w:rsidRPr="007441CC">
              <w:rPr>
                <w:rFonts w:eastAsia="Times New Roman"/>
                <w:color w:val="auto"/>
              </w:rPr>
              <w:t>Describe the chemistry and origin of arsenic in the water</w:t>
            </w:r>
          </w:p>
          <w:p w14:paraId="0A36A5DA" w14:textId="77777777" w:rsidR="008C6072" w:rsidRPr="007441CC" w:rsidRDefault="008C6072" w:rsidP="00594206">
            <w:pPr>
              <w:pStyle w:val="ListParagraph"/>
              <w:numPr>
                <w:ilvl w:val="0"/>
                <w:numId w:val="76"/>
              </w:numPr>
              <w:spacing w:line="276" w:lineRule="auto"/>
              <w:rPr>
                <w:rFonts w:eastAsia="Times New Roman"/>
                <w:color w:val="auto"/>
              </w:rPr>
            </w:pPr>
            <w:r w:rsidRPr="007441CC">
              <w:rPr>
                <w:rFonts w:eastAsia="Times New Roman"/>
                <w:color w:val="auto"/>
              </w:rPr>
              <w:t>Illustrate the release of Arsenic in water</w:t>
            </w:r>
          </w:p>
          <w:p w14:paraId="6D854734"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2D0979C6" w14:textId="77777777" w:rsidR="008C6072" w:rsidRPr="007441CC" w:rsidRDefault="008C6072" w:rsidP="00B52903">
            <w:pPr>
              <w:spacing w:line="276" w:lineRule="auto"/>
              <w:ind w:left="3"/>
              <w:rPr>
                <w:noProof/>
                <w:color w:val="auto"/>
              </w:rPr>
            </w:pPr>
            <w:r w:rsidRPr="007441CC">
              <w:rPr>
                <w:color w:val="auto"/>
              </w:rPr>
              <w:t>Measure the level of Arsenic in samples using Arsenic Testing kit</w:t>
            </w:r>
          </w:p>
        </w:tc>
        <w:tc>
          <w:tcPr>
            <w:tcW w:w="631" w:type="pct"/>
            <w:shd w:val="clear" w:color="auto" w:fill="auto"/>
            <w:vAlign w:val="center"/>
          </w:tcPr>
          <w:p w14:paraId="5F915959"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661DA2EA"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19FFE751"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0959CF05"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Arsenic Test Kit</w:t>
            </w:r>
          </w:p>
          <w:p w14:paraId="556795F5"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Gloves</w:t>
            </w:r>
          </w:p>
          <w:p w14:paraId="01F0B91D"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 xml:space="preserve">Glassware </w:t>
            </w:r>
          </w:p>
        </w:tc>
        <w:tc>
          <w:tcPr>
            <w:tcW w:w="566" w:type="pct"/>
            <w:shd w:val="clear" w:color="auto" w:fill="auto"/>
          </w:tcPr>
          <w:p w14:paraId="0AFA5099" w14:textId="77777777" w:rsidR="008C6072" w:rsidRPr="007441CC" w:rsidRDefault="008C6072" w:rsidP="00B52903">
            <w:pPr>
              <w:spacing w:before="240"/>
              <w:ind w:left="49"/>
              <w:rPr>
                <w:color w:val="auto"/>
              </w:rPr>
            </w:pPr>
            <w:r w:rsidRPr="007441CC">
              <w:rPr>
                <w:color w:val="auto"/>
              </w:rPr>
              <w:t>Class Room/</w:t>
            </w:r>
          </w:p>
          <w:p w14:paraId="3FF2C6DD" w14:textId="77777777" w:rsidR="008C6072" w:rsidRPr="007441CC" w:rsidRDefault="008C6072" w:rsidP="00B52903">
            <w:pPr>
              <w:ind w:left="49"/>
              <w:rPr>
                <w:b/>
                <w:color w:val="auto"/>
              </w:rPr>
            </w:pPr>
            <w:r w:rsidRPr="007441CC">
              <w:rPr>
                <w:color w:val="auto"/>
              </w:rPr>
              <w:t>Lab</w:t>
            </w:r>
          </w:p>
        </w:tc>
      </w:tr>
      <w:tr w:rsidR="007441CC" w:rsidRPr="007441CC" w14:paraId="44E29B75" w14:textId="77777777" w:rsidTr="00B52903">
        <w:trPr>
          <w:trHeight w:val="1554"/>
        </w:trPr>
        <w:tc>
          <w:tcPr>
            <w:tcW w:w="830" w:type="pct"/>
            <w:shd w:val="clear" w:color="auto" w:fill="auto"/>
          </w:tcPr>
          <w:p w14:paraId="7AC71F1E" w14:textId="77777777" w:rsidR="008C6072" w:rsidRPr="007441CC" w:rsidRDefault="008C6072" w:rsidP="00B52903">
            <w:pPr>
              <w:ind w:right="120"/>
              <w:rPr>
                <w:b/>
                <w:color w:val="auto"/>
              </w:rPr>
            </w:pPr>
            <w:r w:rsidRPr="007441CC">
              <w:rPr>
                <w:b/>
                <w:color w:val="auto"/>
              </w:rPr>
              <w:lastRenderedPageBreak/>
              <w:t xml:space="preserve">LU2.  </w:t>
            </w:r>
          </w:p>
          <w:p w14:paraId="4401AF25" w14:textId="77777777" w:rsidR="008C6072" w:rsidRPr="007441CC" w:rsidRDefault="008C6072" w:rsidP="00B52903">
            <w:pPr>
              <w:ind w:right="120"/>
              <w:rPr>
                <w:color w:val="auto"/>
              </w:rPr>
            </w:pPr>
            <w:r w:rsidRPr="007441CC">
              <w:rPr>
                <w:color w:val="auto"/>
              </w:rPr>
              <w:t xml:space="preserve">Demonstrate Arsenic diseases </w:t>
            </w:r>
          </w:p>
        </w:tc>
        <w:tc>
          <w:tcPr>
            <w:tcW w:w="1119" w:type="pct"/>
            <w:shd w:val="clear" w:color="auto" w:fill="auto"/>
          </w:tcPr>
          <w:p w14:paraId="0FA8F1FD" w14:textId="77777777" w:rsidR="008C6072" w:rsidRPr="007441CC" w:rsidRDefault="008C6072" w:rsidP="00B52903">
            <w:pPr>
              <w:spacing w:line="276" w:lineRule="auto"/>
              <w:ind w:left="2"/>
              <w:rPr>
                <w:b/>
                <w:color w:val="auto"/>
              </w:rPr>
            </w:pPr>
            <w:r w:rsidRPr="007441CC">
              <w:rPr>
                <w:b/>
                <w:color w:val="auto"/>
              </w:rPr>
              <w:t>Trainee will be able to:</w:t>
            </w:r>
          </w:p>
          <w:p w14:paraId="5F583EB1" w14:textId="77777777" w:rsidR="008C6072" w:rsidRPr="007441CC" w:rsidRDefault="008C6072" w:rsidP="00594206">
            <w:pPr>
              <w:pStyle w:val="ListBullet"/>
              <w:numPr>
                <w:ilvl w:val="0"/>
                <w:numId w:val="79"/>
              </w:numPr>
              <w:spacing w:after="120"/>
              <w:contextualSpacing w:val="0"/>
              <w:jc w:val="both"/>
              <w:rPr>
                <w:rFonts w:ascii="Arial" w:hAnsi="Arial" w:cs="Arial"/>
                <w:sz w:val="22"/>
              </w:rPr>
            </w:pPr>
            <w:r w:rsidRPr="007441CC">
              <w:rPr>
                <w:rFonts w:ascii="Arial" w:hAnsi="Arial" w:cs="Arial"/>
                <w:sz w:val="22"/>
              </w:rPr>
              <w:t xml:space="preserve">Identify the diseases caused by excessive arsenic intake using pictures </w:t>
            </w:r>
          </w:p>
          <w:p w14:paraId="5769E697" w14:textId="77777777" w:rsidR="008C6072" w:rsidRPr="007441CC" w:rsidRDefault="008C6072" w:rsidP="00594206">
            <w:pPr>
              <w:pStyle w:val="ListBullet"/>
              <w:numPr>
                <w:ilvl w:val="0"/>
                <w:numId w:val="79"/>
              </w:numPr>
              <w:spacing w:after="120"/>
              <w:contextualSpacing w:val="0"/>
              <w:jc w:val="both"/>
              <w:rPr>
                <w:rFonts w:ascii="Arial" w:hAnsi="Arial" w:cs="Arial"/>
                <w:sz w:val="22"/>
              </w:rPr>
            </w:pPr>
            <w:r w:rsidRPr="007441CC">
              <w:rPr>
                <w:rFonts w:ascii="Arial" w:hAnsi="Arial" w:cs="Arial"/>
                <w:sz w:val="22"/>
              </w:rPr>
              <w:t xml:space="preserve">Identify the characteristics of arsenic induced skin diseases </w:t>
            </w:r>
          </w:p>
          <w:p w14:paraId="14C003FA" w14:textId="77777777" w:rsidR="008C6072" w:rsidRPr="007441CC" w:rsidRDefault="008C6072" w:rsidP="00594206">
            <w:pPr>
              <w:pStyle w:val="ListParagraph"/>
              <w:numPr>
                <w:ilvl w:val="0"/>
                <w:numId w:val="79"/>
              </w:numPr>
              <w:spacing w:after="0" w:line="240" w:lineRule="auto"/>
              <w:jc w:val="left"/>
              <w:rPr>
                <w:color w:val="auto"/>
              </w:rPr>
            </w:pPr>
            <w:r w:rsidRPr="007441CC">
              <w:rPr>
                <w:color w:val="auto"/>
              </w:rPr>
              <w:t xml:space="preserve">Enlist the areas of country with people having arsenic induced diseases </w:t>
            </w:r>
          </w:p>
        </w:tc>
        <w:tc>
          <w:tcPr>
            <w:tcW w:w="1042" w:type="pct"/>
            <w:shd w:val="clear" w:color="auto" w:fill="auto"/>
          </w:tcPr>
          <w:p w14:paraId="25654E7C" w14:textId="77777777" w:rsidR="008C6072" w:rsidRPr="007441CC" w:rsidRDefault="008C6072" w:rsidP="00B52903">
            <w:pPr>
              <w:pStyle w:val="ListParagraph"/>
              <w:spacing w:line="276" w:lineRule="auto"/>
              <w:ind w:left="362" w:firstLine="0"/>
              <w:rPr>
                <w:color w:val="auto"/>
              </w:rPr>
            </w:pPr>
          </w:p>
          <w:p w14:paraId="3A80BB85" w14:textId="77777777" w:rsidR="008C6072" w:rsidRPr="007441CC" w:rsidRDefault="008C6072" w:rsidP="00594206">
            <w:pPr>
              <w:pStyle w:val="ListParagraph"/>
              <w:numPr>
                <w:ilvl w:val="0"/>
                <w:numId w:val="76"/>
              </w:numPr>
              <w:spacing w:line="276" w:lineRule="auto"/>
              <w:rPr>
                <w:color w:val="auto"/>
              </w:rPr>
            </w:pPr>
            <w:r w:rsidRPr="007441CC">
              <w:rPr>
                <w:color w:val="auto"/>
              </w:rPr>
              <w:t xml:space="preserve">Describe the water borne diseases caused by higher arsenic </w:t>
            </w:r>
          </w:p>
          <w:p w14:paraId="77A6BA4D" w14:textId="77777777" w:rsidR="008C6072" w:rsidRPr="007441CC" w:rsidRDefault="008C6072" w:rsidP="00594206">
            <w:pPr>
              <w:pStyle w:val="ListParagraph"/>
              <w:numPr>
                <w:ilvl w:val="0"/>
                <w:numId w:val="76"/>
              </w:numPr>
              <w:spacing w:line="276" w:lineRule="auto"/>
              <w:rPr>
                <w:color w:val="auto"/>
              </w:rPr>
            </w:pPr>
            <w:r w:rsidRPr="007441CC">
              <w:rPr>
                <w:color w:val="auto"/>
              </w:rPr>
              <w:t>Enlist areas of country with higher arsenic induced diseases</w:t>
            </w:r>
          </w:p>
          <w:p w14:paraId="524605C5" w14:textId="77777777" w:rsidR="008C6072" w:rsidRPr="007441CC" w:rsidRDefault="008C6072" w:rsidP="00B52903">
            <w:pPr>
              <w:pStyle w:val="ListParagraph"/>
              <w:spacing w:line="276" w:lineRule="auto"/>
              <w:ind w:left="362" w:firstLine="0"/>
              <w:rPr>
                <w:color w:val="auto"/>
              </w:rPr>
            </w:pPr>
            <w:r w:rsidRPr="007441CC">
              <w:rPr>
                <w:color w:val="auto"/>
              </w:rPr>
              <w:t>.</w:t>
            </w:r>
          </w:p>
          <w:p w14:paraId="635842B0"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4C0337E6" w14:textId="77777777" w:rsidR="008C6072" w:rsidRPr="007441CC" w:rsidRDefault="008C6072" w:rsidP="00B52903">
            <w:pPr>
              <w:spacing w:line="276" w:lineRule="auto"/>
              <w:ind w:left="3"/>
              <w:rPr>
                <w:noProof/>
                <w:color w:val="auto"/>
              </w:rPr>
            </w:pPr>
            <w:r w:rsidRPr="007441CC">
              <w:rPr>
                <w:color w:val="auto"/>
              </w:rPr>
              <w:t xml:space="preserve">Identify arsenic induced diseases from diagrams/charts </w:t>
            </w:r>
          </w:p>
        </w:tc>
        <w:tc>
          <w:tcPr>
            <w:tcW w:w="631" w:type="pct"/>
            <w:shd w:val="clear" w:color="auto" w:fill="auto"/>
            <w:vAlign w:val="center"/>
          </w:tcPr>
          <w:p w14:paraId="328443DA"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172BDF1C"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091AF1A5"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69B4EA75"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Charts/diagrams of  arsenic induced diseases</w:t>
            </w:r>
          </w:p>
          <w:p w14:paraId="5C936817" w14:textId="77777777" w:rsidR="008C6072" w:rsidRPr="007441CC" w:rsidRDefault="008C6072" w:rsidP="00B52903">
            <w:pPr>
              <w:pStyle w:val="ListParagraph"/>
              <w:spacing w:after="0" w:line="240" w:lineRule="auto"/>
              <w:ind w:left="360" w:firstLine="0"/>
              <w:jc w:val="left"/>
              <w:rPr>
                <w:color w:val="auto"/>
              </w:rPr>
            </w:pPr>
          </w:p>
        </w:tc>
        <w:tc>
          <w:tcPr>
            <w:tcW w:w="566" w:type="pct"/>
            <w:shd w:val="clear" w:color="auto" w:fill="auto"/>
          </w:tcPr>
          <w:p w14:paraId="1E0D0F2D" w14:textId="77777777" w:rsidR="008C6072" w:rsidRPr="007441CC" w:rsidRDefault="008C6072" w:rsidP="00B52903">
            <w:pPr>
              <w:spacing w:before="240"/>
              <w:ind w:left="49"/>
              <w:rPr>
                <w:color w:val="auto"/>
              </w:rPr>
            </w:pPr>
            <w:r w:rsidRPr="007441CC">
              <w:rPr>
                <w:color w:val="auto"/>
              </w:rPr>
              <w:t>Class Room</w:t>
            </w:r>
          </w:p>
          <w:p w14:paraId="760BFC7F" w14:textId="77777777" w:rsidR="008C6072" w:rsidRPr="007441CC" w:rsidRDefault="008C6072" w:rsidP="00B52903">
            <w:pPr>
              <w:rPr>
                <w:b/>
                <w:color w:val="auto"/>
              </w:rPr>
            </w:pPr>
            <w:r w:rsidRPr="007441CC">
              <w:rPr>
                <w:color w:val="auto"/>
              </w:rPr>
              <w:t>/Lab</w:t>
            </w:r>
          </w:p>
        </w:tc>
      </w:tr>
      <w:tr w:rsidR="007441CC" w:rsidRPr="007441CC" w14:paraId="463B5CF1" w14:textId="77777777" w:rsidTr="00B52903">
        <w:trPr>
          <w:trHeight w:val="1554"/>
        </w:trPr>
        <w:tc>
          <w:tcPr>
            <w:tcW w:w="830" w:type="pct"/>
            <w:shd w:val="clear" w:color="auto" w:fill="auto"/>
          </w:tcPr>
          <w:p w14:paraId="4472B324" w14:textId="77777777" w:rsidR="008C6072" w:rsidRPr="007441CC" w:rsidRDefault="008C6072" w:rsidP="00B52903">
            <w:pPr>
              <w:ind w:right="120"/>
              <w:rPr>
                <w:b/>
                <w:color w:val="auto"/>
              </w:rPr>
            </w:pPr>
            <w:r w:rsidRPr="007441CC">
              <w:rPr>
                <w:b/>
                <w:color w:val="auto"/>
              </w:rPr>
              <w:t xml:space="preserve">LU3.  </w:t>
            </w:r>
          </w:p>
          <w:p w14:paraId="7F4F4B89" w14:textId="77777777" w:rsidR="008C6072" w:rsidRPr="007441CC" w:rsidRDefault="008C6072" w:rsidP="00B52903">
            <w:pPr>
              <w:ind w:right="120"/>
              <w:rPr>
                <w:color w:val="auto"/>
              </w:rPr>
            </w:pPr>
            <w:r w:rsidRPr="007441CC">
              <w:rPr>
                <w:color w:val="auto"/>
              </w:rPr>
              <w:t xml:space="preserve">Reduce the risk of disease caused by Arsenic   </w:t>
            </w:r>
          </w:p>
        </w:tc>
        <w:tc>
          <w:tcPr>
            <w:tcW w:w="1119" w:type="pct"/>
            <w:shd w:val="clear" w:color="auto" w:fill="auto"/>
          </w:tcPr>
          <w:p w14:paraId="2011B059" w14:textId="77777777" w:rsidR="008C6072" w:rsidRPr="007441CC" w:rsidRDefault="008C6072" w:rsidP="00B52903">
            <w:pPr>
              <w:spacing w:line="276" w:lineRule="auto"/>
              <w:ind w:left="2"/>
              <w:rPr>
                <w:b/>
                <w:color w:val="auto"/>
              </w:rPr>
            </w:pPr>
            <w:r w:rsidRPr="007441CC">
              <w:rPr>
                <w:b/>
                <w:color w:val="auto"/>
              </w:rPr>
              <w:t>Trainee will be able to:</w:t>
            </w:r>
          </w:p>
          <w:p w14:paraId="61A6F742" w14:textId="77777777" w:rsidR="008C6072" w:rsidRPr="007441CC" w:rsidRDefault="008C6072" w:rsidP="008C6072">
            <w:pPr>
              <w:pStyle w:val="ListBullet"/>
              <w:numPr>
                <w:ilvl w:val="0"/>
                <w:numId w:val="6"/>
              </w:numPr>
              <w:spacing w:after="120"/>
              <w:contextualSpacing w:val="0"/>
              <w:jc w:val="both"/>
              <w:rPr>
                <w:rFonts w:ascii="Arial" w:hAnsi="Arial" w:cs="Arial"/>
                <w:sz w:val="22"/>
              </w:rPr>
            </w:pPr>
            <w:r w:rsidRPr="007441CC">
              <w:rPr>
                <w:rFonts w:ascii="Arial" w:hAnsi="Arial" w:cs="Arial"/>
                <w:sz w:val="22"/>
              </w:rPr>
              <w:t>Sketch the water treatment process to reduce the risk of arsenic as per standards</w:t>
            </w:r>
          </w:p>
          <w:p w14:paraId="5D689044"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Develop one page fact sheet on arsenic for general public awareness</w:t>
            </w:r>
          </w:p>
        </w:tc>
        <w:tc>
          <w:tcPr>
            <w:tcW w:w="1042" w:type="pct"/>
            <w:shd w:val="clear" w:color="auto" w:fill="auto"/>
          </w:tcPr>
          <w:p w14:paraId="0F73731F" w14:textId="77777777" w:rsidR="008C6072" w:rsidRPr="007441CC" w:rsidRDefault="008C6072" w:rsidP="00594206">
            <w:pPr>
              <w:pStyle w:val="ListParagraph"/>
              <w:numPr>
                <w:ilvl w:val="0"/>
                <w:numId w:val="76"/>
              </w:numPr>
              <w:spacing w:line="276" w:lineRule="auto"/>
              <w:rPr>
                <w:color w:val="auto"/>
              </w:rPr>
            </w:pPr>
            <w:r w:rsidRPr="007441CC">
              <w:rPr>
                <w:color w:val="auto"/>
              </w:rPr>
              <w:t xml:space="preserve">Know the arsenic related general facts </w:t>
            </w:r>
          </w:p>
          <w:p w14:paraId="5B142DBF" w14:textId="77777777" w:rsidR="008C6072" w:rsidRPr="007441CC" w:rsidRDefault="008C6072" w:rsidP="00594206">
            <w:pPr>
              <w:pStyle w:val="ListParagraph"/>
              <w:numPr>
                <w:ilvl w:val="0"/>
                <w:numId w:val="76"/>
              </w:numPr>
              <w:spacing w:line="276" w:lineRule="auto"/>
              <w:rPr>
                <w:color w:val="auto"/>
              </w:rPr>
            </w:pPr>
            <w:r w:rsidRPr="007441CC">
              <w:rPr>
                <w:color w:val="auto"/>
              </w:rPr>
              <w:t>Describe water treatment process to reduce the risk of arsenic.</w:t>
            </w:r>
          </w:p>
          <w:p w14:paraId="302BEF26"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20825AD3"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 xml:space="preserve">Operate household arsenic treatment filter to reduce arsenic in surface or ground water and develop one page fact sheet on arsenic for </w:t>
            </w:r>
            <w:r w:rsidRPr="007441CC">
              <w:rPr>
                <w:color w:val="auto"/>
              </w:rPr>
              <w:lastRenderedPageBreak/>
              <w:t>general public awareness</w:t>
            </w:r>
          </w:p>
        </w:tc>
        <w:tc>
          <w:tcPr>
            <w:tcW w:w="631" w:type="pct"/>
            <w:shd w:val="clear" w:color="auto" w:fill="auto"/>
            <w:vAlign w:val="center"/>
          </w:tcPr>
          <w:p w14:paraId="43E31835" w14:textId="77777777" w:rsidR="008C6072" w:rsidRPr="007441CC" w:rsidRDefault="008C6072" w:rsidP="00B52903">
            <w:pPr>
              <w:ind w:left="647" w:hanging="613"/>
              <w:rPr>
                <w:color w:val="auto"/>
              </w:rPr>
            </w:pPr>
            <w:r w:rsidRPr="007441CC">
              <w:rPr>
                <w:b/>
                <w:color w:val="auto"/>
              </w:rPr>
              <w:lastRenderedPageBreak/>
              <w:t xml:space="preserve">Theory- 01 </w:t>
            </w:r>
            <w:proofErr w:type="spellStart"/>
            <w:r w:rsidRPr="007441CC">
              <w:rPr>
                <w:color w:val="auto"/>
              </w:rPr>
              <w:t>Hrs</w:t>
            </w:r>
            <w:proofErr w:type="spellEnd"/>
          </w:p>
          <w:p w14:paraId="7A2494FF"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6875027B" w14:textId="77777777" w:rsidR="008C6072" w:rsidRPr="007441CC" w:rsidRDefault="008C6072" w:rsidP="00B52903">
            <w:pPr>
              <w:ind w:left="647" w:hanging="613"/>
              <w:rPr>
                <w:color w:val="auto"/>
              </w:rPr>
            </w:pPr>
            <w:r w:rsidRPr="007441CC">
              <w:rPr>
                <w:b/>
                <w:color w:val="auto"/>
              </w:rPr>
              <w:t xml:space="preserve">Total- 5 </w:t>
            </w:r>
            <w:proofErr w:type="spellStart"/>
            <w:r w:rsidRPr="007441CC">
              <w:rPr>
                <w:color w:val="auto"/>
              </w:rPr>
              <w:t>Hrs</w:t>
            </w:r>
            <w:proofErr w:type="spellEnd"/>
          </w:p>
        </w:tc>
        <w:tc>
          <w:tcPr>
            <w:tcW w:w="812" w:type="pct"/>
            <w:shd w:val="clear" w:color="auto" w:fill="auto"/>
          </w:tcPr>
          <w:p w14:paraId="6BED0EA9"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Household arsenic treatment filter</w:t>
            </w:r>
          </w:p>
          <w:p w14:paraId="00584B6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Paper</w:t>
            </w:r>
          </w:p>
          <w:p w14:paraId="5651785F"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Pencils</w:t>
            </w:r>
          </w:p>
          <w:p w14:paraId="0E83B91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Scale</w:t>
            </w:r>
          </w:p>
          <w:p w14:paraId="6E5FA04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Eraser</w:t>
            </w:r>
          </w:p>
          <w:p w14:paraId="6593F112" w14:textId="77777777" w:rsidR="008C6072" w:rsidRPr="007441CC" w:rsidRDefault="008C6072" w:rsidP="00B52903">
            <w:pPr>
              <w:pStyle w:val="ListParagraph"/>
              <w:spacing w:after="0" w:line="240" w:lineRule="auto"/>
              <w:ind w:left="360" w:firstLine="0"/>
              <w:jc w:val="left"/>
              <w:rPr>
                <w:color w:val="auto"/>
              </w:rPr>
            </w:pPr>
          </w:p>
        </w:tc>
        <w:tc>
          <w:tcPr>
            <w:tcW w:w="566" w:type="pct"/>
            <w:shd w:val="clear" w:color="auto" w:fill="auto"/>
          </w:tcPr>
          <w:p w14:paraId="77942B5C" w14:textId="77777777" w:rsidR="008C6072" w:rsidRPr="007441CC" w:rsidRDefault="008C6072" w:rsidP="00B52903">
            <w:pPr>
              <w:spacing w:before="240"/>
              <w:ind w:left="49"/>
              <w:rPr>
                <w:color w:val="auto"/>
              </w:rPr>
            </w:pPr>
            <w:r w:rsidRPr="007441CC">
              <w:rPr>
                <w:color w:val="auto"/>
              </w:rPr>
              <w:t>Class Room</w:t>
            </w:r>
          </w:p>
          <w:p w14:paraId="0A5050E0" w14:textId="77777777" w:rsidR="008C6072" w:rsidRPr="007441CC" w:rsidRDefault="008C6072" w:rsidP="00B52903">
            <w:pPr>
              <w:rPr>
                <w:b/>
                <w:color w:val="auto"/>
              </w:rPr>
            </w:pPr>
            <w:r w:rsidRPr="007441CC">
              <w:rPr>
                <w:color w:val="auto"/>
              </w:rPr>
              <w:t>/Lab</w:t>
            </w:r>
          </w:p>
        </w:tc>
      </w:tr>
    </w:tbl>
    <w:p w14:paraId="6E6972E6" w14:textId="77777777" w:rsidR="008C6072" w:rsidRPr="007441CC" w:rsidRDefault="008C6072" w:rsidP="00B52903">
      <w:pPr>
        <w:rPr>
          <w:color w:val="auto"/>
        </w:rPr>
      </w:pPr>
    </w:p>
    <w:p w14:paraId="5E69CA3A" w14:textId="77777777" w:rsidR="008C6072" w:rsidRPr="007441CC" w:rsidRDefault="008C6072">
      <w:pPr>
        <w:rPr>
          <w:b/>
          <w:color w:val="auto"/>
          <w:sz w:val="24"/>
          <w:lang w:val="pt-PT"/>
        </w:rPr>
      </w:pPr>
      <w:r w:rsidRPr="007441CC">
        <w:rPr>
          <w:b/>
          <w:color w:val="auto"/>
          <w:sz w:val="24"/>
          <w:lang w:val="pt-PT"/>
        </w:rPr>
        <w:br w:type="page"/>
      </w:r>
    </w:p>
    <w:p w14:paraId="1B8009D6" w14:textId="77777777" w:rsidR="008C6072" w:rsidRPr="007441CC" w:rsidRDefault="008C6072" w:rsidP="00B52903">
      <w:pPr>
        <w:pStyle w:val="Heading2"/>
        <w:rPr>
          <w:color w:val="auto"/>
          <w:lang w:val="pt-PT"/>
        </w:rPr>
      </w:pPr>
      <w:bookmarkStart w:id="28" w:name="_Toc110114399"/>
      <w:r w:rsidRPr="007441CC">
        <w:rPr>
          <w:color w:val="auto"/>
          <w:lang w:val="pt-PT"/>
        </w:rPr>
        <w:lastRenderedPageBreak/>
        <w:t xml:space="preserve">Module: 1021CS-08. </w:t>
      </w:r>
      <w:bookmarkStart w:id="29" w:name="_Toc26477607"/>
      <w:bookmarkStart w:id="30" w:name="_Toc50042321"/>
      <w:r w:rsidRPr="007441CC">
        <w:rPr>
          <w:color w:val="auto"/>
          <w:lang w:val="pt-PT"/>
        </w:rPr>
        <w:t>emonstrate health effects caused by Nitrate Contaminated water</w:t>
      </w:r>
      <w:bookmarkEnd w:id="28"/>
      <w:bookmarkEnd w:id="29"/>
      <w:bookmarkEnd w:id="30"/>
    </w:p>
    <w:p w14:paraId="1A060666" w14:textId="77777777" w:rsidR="008C6072" w:rsidRPr="007441CC" w:rsidRDefault="008C6072" w:rsidP="008E5C10">
      <w:pPr>
        <w:rPr>
          <w:color w:val="auto"/>
          <w:lang w:val="pt-PT"/>
        </w:rPr>
      </w:pPr>
    </w:p>
    <w:p w14:paraId="74303E9C" w14:textId="77777777" w:rsidR="008C6072" w:rsidRPr="007441CC" w:rsidRDefault="008C6072" w:rsidP="00B52903">
      <w:pPr>
        <w:spacing w:line="360" w:lineRule="auto"/>
        <w:rPr>
          <w:color w:val="auto"/>
        </w:rPr>
      </w:pPr>
      <w:r w:rsidRPr="007441CC">
        <w:rPr>
          <w:b/>
          <w:color w:val="auto"/>
          <w:lang w:val="pt-PT"/>
        </w:rPr>
        <w:t xml:space="preserve">Objective: </w:t>
      </w:r>
      <w:r w:rsidRPr="007441CC">
        <w:rPr>
          <w:color w:val="auto"/>
        </w:rPr>
        <w:t xml:space="preserve">After the completion of this module, the Trainee will be able to </w:t>
      </w:r>
      <w:r w:rsidRPr="007441CC">
        <w:rPr>
          <w:bCs/>
          <w:color w:val="auto"/>
        </w:rPr>
        <w:t xml:space="preserve">identify </w:t>
      </w:r>
      <w:r w:rsidRPr="007441CC">
        <w:rPr>
          <w:color w:val="auto"/>
        </w:rPr>
        <w:t>the sources and diseases caused by Nitrate contaminated water</w:t>
      </w:r>
    </w:p>
    <w:p w14:paraId="79DED26A" w14:textId="77777777" w:rsidR="008C6072" w:rsidRPr="007441CC" w:rsidRDefault="008C6072" w:rsidP="00B52903">
      <w:pPr>
        <w:spacing w:line="360" w:lineRule="auto"/>
        <w:rPr>
          <w:b/>
          <w:color w:val="auto"/>
        </w:rPr>
      </w:pPr>
      <w:r w:rsidRPr="007441CC">
        <w:rPr>
          <w:b/>
          <w:color w:val="auto"/>
        </w:rPr>
        <w:t xml:space="preserve"> Duration:  15 Hours</w:t>
      </w:r>
      <w:r w:rsidRPr="007441CC">
        <w:rPr>
          <w:b/>
          <w:color w:val="auto"/>
        </w:rPr>
        <w:tab/>
      </w:r>
      <w:r w:rsidRPr="007441CC">
        <w:rPr>
          <w:b/>
          <w:color w:val="auto"/>
        </w:rPr>
        <w:tab/>
      </w:r>
      <w:r w:rsidRPr="007441CC">
        <w:rPr>
          <w:b/>
          <w:color w:val="auto"/>
        </w:rPr>
        <w:tab/>
        <w:t>Theory:  03 Hours</w:t>
      </w:r>
      <w:r w:rsidRPr="007441CC">
        <w:rPr>
          <w:b/>
          <w:color w:val="auto"/>
        </w:rPr>
        <w:tab/>
      </w:r>
      <w:r w:rsidRPr="007441CC">
        <w:rPr>
          <w:b/>
          <w:color w:val="auto"/>
        </w:rPr>
        <w:tab/>
        <w:t xml:space="preserve">Practice:  12 Hours                  Credit Hours: 1.5 </w:t>
      </w:r>
    </w:p>
    <w:p w14:paraId="743B3480" w14:textId="77777777" w:rsidR="008C6072" w:rsidRPr="007441CC"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07"/>
        <w:gridCol w:w="3109"/>
        <w:gridCol w:w="2896"/>
        <w:gridCol w:w="1753"/>
        <w:gridCol w:w="2256"/>
        <w:gridCol w:w="1573"/>
      </w:tblGrid>
      <w:tr w:rsidR="007441CC" w:rsidRPr="007441CC" w14:paraId="0998F4FC" w14:textId="77777777" w:rsidTr="00B52903">
        <w:trPr>
          <w:trHeight w:val="619"/>
        </w:trPr>
        <w:tc>
          <w:tcPr>
            <w:tcW w:w="830" w:type="pct"/>
            <w:shd w:val="clear" w:color="auto" w:fill="E5B8B7"/>
            <w:vAlign w:val="center"/>
          </w:tcPr>
          <w:p w14:paraId="1E5A066B" w14:textId="77777777" w:rsidR="008C6072" w:rsidRPr="007441CC" w:rsidRDefault="008C6072" w:rsidP="00B52903">
            <w:pPr>
              <w:spacing w:line="276" w:lineRule="auto"/>
              <w:jc w:val="center"/>
              <w:rPr>
                <w:color w:val="auto"/>
              </w:rPr>
            </w:pPr>
            <w:r w:rsidRPr="007441CC">
              <w:rPr>
                <w:b/>
                <w:color w:val="auto"/>
              </w:rPr>
              <w:t>Learning Unit</w:t>
            </w:r>
          </w:p>
        </w:tc>
        <w:tc>
          <w:tcPr>
            <w:tcW w:w="1119" w:type="pct"/>
            <w:shd w:val="clear" w:color="auto" w:fill="E5B8B7"/>
            <w:vAlign w:val="center"/>
          </w:tcPr>
          <w:p w14:paraId="7EB4EA58"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1042" w:type="pct"/>
            <w:shd w:val="clear" w:color="auto" w:fill="E5B8B7"/>
            <w:vAlign w:val="center"/>
          </w:tcPr>
          <w:p w14:paraId="7D8F2A00"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31" w:type="pct"/>
            <w:shd w:val="clear" w:color="auto" w:fill="E5B8B7"/>
            <w:vAlign w:val="center"/>
          </w:tcPr>
          <w:p w14:paraId="784B41E6" w14:textId="77777777" w:rsidR="008C6072" w:rsidRPr="007441CC" w:rsidRDefault="008C6072" w:rsidP="00B52903">
            <w:pPr>
              <w:spacing w:line="276" w:lineRule="auto"/>
              <w:ind w:left="2"/>
              <w:jc w:val="center"/>
              <w:rPr>
                <w:color w:val="auto"/>
              </w:rPr>
            </w:pPr>
            <w:r w:rsidRPr="007441CC">
              <w:rPr>
                <w:b/>
                <w:color w:val="auto"/>
              </w:rPr>
              <w:t>Duration</w:t>
            </w:r>
          </w:p>
        </w:tc>
        <w:tc>
          <w:tcPr>
            <w:tcW w:w="812" w:type="pct"/>
            <w:shd w:val="clear" w:color="auto" w:fill="E5B8B7"/>
          </w:tcPr>
          <w:p w14:paraId="7A2C1727" w14:textId="77777777" w:rsidR="008C6072" w:rsidRPr="007441CC" w:rsidRDefault="008C6072" w:rsidP="00B52903">
            <w:pPr>
              <w:spacing w:after="136"/>
              <w:ind w:left="2"/>
              <w:rPr>
                <w:color w:val="auto"/>
              </w:rPr>
            </w:pPr>
            <w:r w:rsidRPr="007441CC">
              <w:rPr>
                <w:b/>
                <w:color w:val="auto"/>
              </w:rPr>
              <w:t xml:space="preserve">Materials </w:t>
            </w:r>
          </w:p>
          <w:p w14:paraId="08812417" w14:textId="77777777" w:rsidR="008C6072" w:rsidRPr="007441CC" w:rsidRDefault="008C6072" w:rsidP="00B52903">
            <w:pPr>
              <w:spacing w:line="276" w:lineRule="auto"/>
              <w:ind w:left="2"/>
              <w:rPr>
                <w:color w:val="auto"/>
              </w:rPr>
            </w:pPr>
            <w:r w:rsidRPr="007441CC">
              <w:rPr>
                <w:b/>
                <w:color w:val="auto"/>
              </w:rPr>
              <w:t xml:space="preserve">Required </w:t>
            </w:r>
          </w:p>
        </w:tc>
        <w:tc>
          <w:tcPr>
            <w:tcW w:w="566" w:type="pct"/>
            <w:shd w:val="clear" w:color="auto" w:fill="E5B8B7"/>
          </w:tcPr>
          <w:p w14:paraId="5D522FA4" w14:textId="77777777" w:rsidR="008C6072" w:rsidRPr="007441CC" w:rsidRDefault="008C6072" w:rsidP="00B52903">
            <w:pPr>
              <w:spacing w:after="136"/>
              <w:ind w:left="2"/>
              <w:rPr>
                <w:color w:val="auto"/>
              </w:rPr>
            </w:pPr>
            <w:r w:rsidRPr="007441CC">
              <w:rPr>
                <w:b/>
                <w:color w:val="auto"/>
              </w:rPr>
              <w:t xml:space="preserve">Learning </w:t>
            </w:r>
          </w:p>
          <w:p w14:paraId="34FA83A4"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23AFAF69" w14:textId="77777777" w:rsidTr="00B52903">
        <w:trPr>
          <w:trHeight w:val="1554"/>
        </w:trPr>
        <w:tc>
          <w:tcPr>
            <w:tcW w:w="830" w:type="pct"/>
            <w:shd w:val="clear" w:color="auto" w:fill="auto"/>
          </w:tcPr>
          <w:p w14:paraId="4BFB292F" w14:textId="77777777" w:rsidR="008C6072" w:rsidRPr="007441CC" w:rsidRDefault="008C6072" w:rsidP="00B52903">
            <w:pPr>
              <w:ind w:right="120"/>
              <w:rPr>
                <w:b/>
                <w:color w:val="auto"/>
              </w:rPr>
            </w:pPr>
            <w:r w:rsidRPr="007441CC">
              <w:rPr>
                <w:b/>
                <w:color w:val="auto"/>
              </w:rPr>
              <w:t>LU1.</w:t>
            </w:r>
          </w:p>
          <w:p w14:paraId="7D67CE68" w14:textId="77777777" w:rsidR="008C6072" w:rsidRPr="007441CC" w:rsidRDefault="008C6072" w:rsidP="00B52903">
            <w:pPr>
              <w:ind w:right="120"/>
              <w:rPr>
                <w:color w:val="auto"/>
              </w:rPr>
            </w:pPr>
            <w:r w:rsidRPr="007441CC">
              <w:rPr>
                <w:color w:val="auto"/>
              </w:rPr>
              <w:t xml:space="preserve">Identify the sources of Nitrate contamination </w:t>
            </w:r>
          </w:p>
        </w:tc>
        <w:tc>
          <w:tcPr>
            <w:tcW w:w="1119" w:type="pct"/>
            <w:shd w:val="clear" w:color="auto" w:fill="auto"/>
          </w:tcPr>
          <w:p w14:paraId="12665FEC" w14:textId="77777777" w:rsidR="008C6072" w:rsidRPr="007441CC" w:rsidRDefault="008C6072" w:rsidP="00B52903">
            <w:pPr>
              <w:spacing w:line="276" w:lineRule="auto"/>
              <w:ind w:left="2"/>
              <w:rPr>
                <w:b/>
                <w:color w:val="auto"/>
              </w:rPr>
            </w:pPr>
            <w:r w:rsidRPr="007441CC">
              <w:rPr>
                <w:b/>
                <w:color w:val="auto"/>
              </w:rPr>
              <w:t>Trainee will be able to:</w:t>
            </w:r>
          </w:p>
          <w:p w14:paraId="7C7AA930"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Identify the sources of Nitrate in water</w:t>
            </w:r>
          </w:p>
          <w:p w14:paraId="08B98915"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Enlist the areas of world with higher Nitrate in water and its sources</w:t>
            </w:r>
          </w:p>
          <w:p w14:paraId="50CC9ACF" w14:textId="77777777" w:rsidR="008C6072" w:rsidRPr="007441CC" w:rsidRDefault="008C6072" w:rsidP="00594206">
            <w:pPr>
              <w:pStyle w:val="ListParagraph"/>
              <w:numPr>
                <w:ilvl w:val="0"/>
                <w:numId w:val="80"/>
              </w:numPr>
              <w:spacing w:after="0" w:line="276" w:lineRule="auto"/>
              <w:jc w:val="left"/>
              <w:rPr>
                <w:color w:val="auto"/>
              </w:rPr>
            </w:pPr>
            <w:r w:rsidRPr="007441CC">
              <w:rPr>
                <w:color w:val="auto"/>
              </w:rPr>
              <w:lastRenderedPageBreak/>
              <w:t>Enlist the areas of Pakistan with higher Nitrate in water and its concentration levels</w:t>
            </w:r>
          </w:p>
        </w:tc>
        <w:tc>
          <w:tcPr>
            <w:tcW w:w="1042" w:type="pct"/>
            <w:shd w:val="clear" w:color="auto" w:fill="auto"/>
          </w:tcPr>
          <w:p w14:paraId="545BC92B"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lastRenderedPageBreak/>
              <w:t>Describe the chemistry and origin of Nitrate in the water</w:t>
            </w:r>
          </w:p>
          <w:p w14:paraId="60416BE2"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Illustrate the release of Nitrate in water</w:t>
            </w:r>
          </w:p>
          <w:p w14:paraId="48D4A135"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lastRenderedPageBreak/>
              <w:t>Enlist the areas of Pakistan with higher Nitrate in water</w:t>
            </w:r>
          </w:p>
          <w:p w14:paraId="20393B82" w14:textId="77777777" w:rsidR="008C6072" w:rsidRPr="007441CC" w:rsidRDefault="008C6072" w:rsidP="00B52903">
            <w:pPr>
              <w:pStyle w:val="ListParagraph"/>
              <w:spacing w:line="276" w:lineRule="auto"/>
              <w:ind w:left="362" w:firstLine="0"/>
              <w:rPr>
                <w:rFonts w:eastAsia="Times New Roman"/>
                <w:color w:val="auto"/>
              </w:rPr>
            </w:pPr>
          </w:p>
          <w:p w14:paraId="4EACA81E"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50BA6216" w14:textId="77777777" w:rsidR="008C6072" w:rsidRPr="007441CC" w:rsidRDefault="008C6072" w:rsidP="00B52903">
            <w:pPr>
              <w:spacing w:line="276" w:lineRule="auto"/>
              <w:ind w:left="3"/>
              <w:rPr>
                <w:noProof/>
                <w:color w:val="auto"/>
              </w:rPr>
            </w:pPr>
            <w:r w:rsidRPr="007441CC">
              <w:rPr>
                <w:color w:val="auto"/>
              </w:rPr>
              <w:t>Measure the level of Nitrate in samples using Nitrate Test Kit</w:t>
            </w:r>
          </w:p>
        </w:tc>
        <w:tc>
          <w:tcPr>
            <w:tcW w:w="631" w:type="pct"/>
            <w:shd w:val="clear" w:color="auto" w:fill="auto"/>
            <w:vAlign w:val="center"/>
          </w:tcPr>
          <w:p w14:paraId="1951C202" w14:textId="77777777" w:rsidR="008C6072" w:rsidRPr="007441CC" w:rsidRDefault="008C6072" w:rsidP="00B52903">
            <w:pPr>
              <w:ind w:left="647" w:hanging="613"/>
              <w:rPr>
                <w:color w:val="auto"/>
              </w:rPr>
            </w:pPr>
            <w:r w:rsidRPr="007441CC">
              <w:rPr>
                <w:b/>
                <w:color w:val="auto"/>
              </w:rPr>
              <w:lastRenderedPageBreak/>
              <w:t xml:space="preserve">Theory- 01 </w:t>
            </w:r>
            <w:proofErr w:type="spellStart"/>
            <w:r w:rsidRPr="007441CC">
              <w:rPr>
                <w:color w:val="auto"/>
              </w:rPr>
              <w:t>Hrs</w:t>
            </w:r>
            <w:proofErr w:type="spellEnd"/>
          </w:p>
          <w:p w14:paraId="708C7C4C"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58896AF1"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2AD878CB"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Nitrate Test Kit</w:t>
            </w:r>
          </w:p>
          <w:p w14:paraId="4D9EC409"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Gloves</w:t>
            </w:r>
          </w:p>
          <w:p w14:paraId="5ED36143"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 xml:space="preserve">Glassware </w:t>
            </w:r>
          </w:p>
        </w:tc>
        <w:tc>
          <w:tcPr>
            <w:tcW w:w="566" w:type="pct"/>
            <w:shd w:val="clear" w:color="auto" w:fill="auto"/>
          </w:tcPr>
          <w:p w14:paraId="6E4738EE" w14:textId="77777777" w:rsidR="008C6072" w:rsidRPr="007441CC" w:rsidRDefault="008C6072" w:rsidP="00B52903">
            <w:pPr>
              <w:spacing w:before="240"/>
              <w:ind w:left="49"/>
              <w:rPr>
                <w:color w:val="auto"/>
              </w:rPr>
            </w:pPr>
            <w:r w:rsidRPr="007441CC">
              <w:rPr>
                <w:color w:val="auto"/>
              </w:rPr>
              <w:t>Class Room/</w:t>
            </w:r>
          </w:p>
          <w:p w14:paraId="3D5FEA63" w14:textId="77777777" w:rsidR="008C6072" w:rsidRPr="007441CC" w:rsidRDefault="008C6072" w:rsidP="00B52903">
            <w:pPr>
              <w:ind w:left="49"/>
              <w:rPr>
                <w:b/>
                <w:color w:val="auto"/>
              </w:rPr>
            </w:pPr>
            <w:r w:rsidRPr="007441CC">
              <w:rPr>
                <w:color w:val="auto"/>
              </w:rPr>
              <w:t>Lab</w:t>
            </w:r>
          </w:p>
        </w:tc>
      </w:tr>
      <w:tr w:rsidR="007441CC" w:rsidRPr="007441CC" w14:paraId="7084A64E" w14:textId="77777777" w:rsidTr="00B52903">
        <w:trPr>
          <w:trHeight w:val="1554"/>
        </w:trPr>
        <w:tc>
          <w:tcPr>
            <w:tcW w:w="830" w:type="pct"/>
            <w:shd w:val="clear" w:color="auto" w:fill="auto"/>
          </w:tcPr>
          <w:p w14:paraId="25E901A6" w14:textId="77777777" w:rsidR="008C6072" w:rsidRPr="007441CC" w:rsidRDefault="008C6072" w:rsidP="00B52903">
            <w:pPr>
              <w:ind w:right="120"/>
              <w:rPr>
                <w:b/>
                <w:color w:val="auto"/>
              </w:rPr>
            </w:pPr>
            <w:r w:rsidRPr="007441CC">
              <w:rPr>
                <w:b/>
                <w:color w:val="auto"/>
              </w:rPr>
              <w:lastRenderedPageBreak/>
              <w:t xml:space="preserve">LU2.  </w:t>
            </w:r>
          </w:p>
          <w:p w14:paraId="76F1011D" w14:textId="77777777" w:rsidR="008C6072" w:rsidRPr="007441CC" w:rsidRDefault="008C6072" w:rsidP="00B52903">
            <w:pPr>
              <w:ind w:right="120"/>
              <w:rPr>
                <w:color w:val="auto"/>
              </w:rPr>
            </w:pPr>
            <w:r w:rsidRPr="007441CC">
              <w:rPr>
                <w:color w:val="auto"/>
              </w:rPr>
              <w:t xml:space="preserve">Enlist Nitrate diseases </w:t>
            </w:r>
          </w:p>
        </w:tc>
        <w:tc>
          <w:tcPr>
            <w:tcW w:w="1119" w:type="pct"/>
            <w:shd w:val="clear" w:color="auto" w:fill="auto"/>
          </w:tcPr>
          <w:p w14:paraId="16C49E23" w14:textId="77777777" w:rsidR="008C6072" w:rsidRPr="007441CC" w:rsidRDefault="008C6072" w:rsidP="00B52903">
            <w:pPr>
              <w:spacing w:line="276" w:lineRule="auto"/>
              <w:ind w:left="2"/>
              <w:rPr>
                <w:b/>
                <w:color w:val="auto"/>
              </w:rPr>
            </w:pPr>
            <w:r w:rsidRPr="007441CC">
              <w:rPr>
                <w:b/>
                <w:color w:val="auto"/>
              </w:rPr>
              <w:t>Trainee will be able to:</w:t>
            </w:r>
          </w:p>
          <w:p w14:paraId="0FF36E13" w14:textId="77777777" w:rsidR="008C6072" w:rsidRPr="007441CC" w:rsidRDefault="008C6072" w:rsidP="00594206">
            <w:pPr>
              <w:pStyle w:val="ListBullet"/>
              <w:numPr>
                <w:ilvl w:val="0"/>
                <w:numId w:val="81"/>
              </w:numPr>
              <w:spacing w:after="120"/>
              <w:contextualSpacing w:val="0"/>
              <w:jc w:val="both"/>
              <w:rPr>
                <w:rFonts w:ascii="Arial" w:hAnsi="Arial" w:cs="Arial"/>
                <w:sz w:val="22"/>
              </w:rPr>
            </w:pPr>
            <w:r w:rsidRPr="007441CC">
              <w:rPr>
                <w:rFonts w:ascii="Arial" w:hAnsi="Arial" w:cs="Arial"/>
                <w:sz w:val="22"/>
              </w:rPr>
              <w:t xml:space="preserve">Identify the diseases caused by excessive Nitrate intake using pictures </w:t>
            </w:r>
          </w:p>
          <w:p w14:paraId="08D27BB7" w14:textId="77777777" w:rsidR="008C6072" w:rsidRPr="007441CC" w:rsidRDefault="008C6072" w:rsidP="00594206">
            <w:pPr>
              <w:pStyle w:val="ListBullet"/>
              <w:numPr>
                <w:ilvl w:val="0"/>
                <w:numId w:val="81"/>
              </w:numPr>
              <w:spacing w:after="120"/>
              <w:contextualSpacing w:val="0"/>
              <w:jc w:val="both"/>
              <w:rPr>
                <w:rFonts w:ascii="Arial" w:hAnsi="Arial" w:cs="Arial"/>
                <w:sz w:val="22"/>
              </w:rPr>
            </w:pPr>
            <w:r w:rsidRPr="007441CC">
              <w:rPr>
                <w:rFonts w:ascii="Arial" w:hAnsi="Arial" w:cs="Arial"/>
                <w:sz w:val="22"/>
              </w:rPr>
              <w:t xml:space="preserve">Identify the characteristics of Nitrate induced diseases </w:t>
            </w:r>
          </w:p>
          <w:p w14:paraId="0DE0C06C" w14:textId="77777777" w:rsidR="008C6072" w:rsidRPr="007441CC" w:rsidRDefault="008C6072" w:rsidP="00594206">
            <w:pPr>
              <w:pStyle w:val="ListParagraph"/>
              <w:numPr>
                <w:ilvl w:val="0"/>
                <w:numId w:val="81"/>
              </w:numPr>
              <w:spacing w:after="0" w:line="240" w:lineRule="auto"/>
              <w:jc w:val="left"/>
              <w:rPr>
                <w:color w:val="auto"/>
              </w:rPr>
            </w:pPr>
            <w:r w:rsidRPr="007441CC">
              <w:rPr>
                <w:color w:val="auto"/>
              </w:rPr>
              <w:t>Enlist the areas of country with people having Nitrate induced diseases</w:t>
            </w:r>
          </w:p>
        </w:tc>
        <w:tc>
          <w:tcPr>
            <w:tcW w:w="1042" w:type="pct"/>
            <w:shd w:val="clear" w:color="auto" w:fill="auto"/>
          </w:tcPr>
          <w:p w14:paraId="0242B7C5" w14:textId="77777777" w:rsidR="008C6072" w:rsidRPr="007441CC" w:rsidRDefault="008C6072" w:rsidP="00B52903">
            <w:pPr>
              <w:pStyle w:val="ListParagraph"/>
              <w:spacing w:line="276" w:lineRule="auto"/>
              <w:ind w:left="362" w:firstLine="0"/>
              <w:rPr>
                <w:color w:val="auto"/>
              </w:rPr>
            </w:pPr>
          </w:p>
          <w:p w14:paraId="5490AD73" w14:textId="77777777" w:rsidR="008C6072" w:rsidRPr="007441CC" w:rsidRDefault="008C6072" w:rsidP="00594206">
            <w:pPr>
              <w:pStyle w:val="ListParagraph"/>
              <w:numPr>
                <w:ilvl w:val="0"/>
                <w:numId w:val="76"/>
              </w:numPr>
              <w:spacing w:line="276" w:lineRule="auto"/>
              <w:rPr>
                <w:color w:val="auto"/>
              </w:rPr>
            </w:pPr>
            <w:r w:rsidRPr="007441CC">
              <w:rPr>
                <w:color w:val="auto"/>
              </w:rPr>
              <w:t xml:space="preserve">Describe the water borne diseases caused by higher Nitrate </w:t>
            </w:r>
          </w:p>
          <w:p w14:paraId="4D5AE70D" w14:textId="77777777" w:rsidR="008C6072" w:rsidRPr="007441CC" w:rsidRDefault="008C6072" w:rsidP="00594206">
            <w:pPr>
              <w:pStyle w:val="ListParagraph"/>
              <w:numPr>
                <w:ilvl w:val="0"/>
                <w:numId w:val="76"/>
              </w:numPr>
              <w:spacing w:line="276" w:lineRule="auto"/>
              <w:rPr>
                <w:color w:val="auto"/>
              </w:rPr>
            </w:pPr>
            <w:r w:rsidRPr="007441CC">
              <w:rPr>
                <w:color w:val="auto"/>
              </w:rPr>
              <w:t>Enlist areas of country with higher Nitrate induced diseases</w:t>
            </w:r>
          </w:p>
          <w:p w14:paraId="335EB923" w14:textId="77777777" w:rsidR="008C6072" w:rsidRPr="007441CC" w:rsidRDefault="008C6072" w:rsidP="00B52903">
            <w:pPr>
              <w:pStyle w:val="ListParagraph"/>
              <w:spacing w:line="276" w:lineRule="auto"/>
              <w:ind w:left="362" w:firstLine="0"/>
              <w:rPr>
                <w:color w:val="auto"/>
              </w:rPr>
            </w:pPr>
            <w:r w:rsidRPr="007441CC">
              <w:rPr>
                <w:color w:val="auto"/>
              </w:rPr>
              <w:t>.</w:t>
            </w:r>
          </w:p>
          <w:p w14:paraId="53F13E45"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68EEACA3" w14:textId="77777777" w:rsidR="008C6072" w:rsidRPr="007441CC" w:rsidRDefault="008C6072" w:rsidP="00B52903">
            <w:pPr>
              <w:spacing w:line="276" w:lineRule="auto"/>
              <w:ind w:left="3"/>
              <w:rPr>
                <w:noProof/>
                <w:color w:val="auto"/>
              </w:rPr>
            </w:pPr>
            <w:r w:rsidRPr="007441CC">
              <w:rPr>
                <w:color w:val="auto"/>
              </w:rPr>
              <w:t xml:space="preserve">Identify  diseases caused by high Nitrate from diagrams/charts </w:t>
            </w:r>
          </w:p>
        </w:tc>
        <w:tc>
          <w:tcPr>
            <w:tcW w:w="631" w:type="pct"/>
            <w:shd w:val="clear" w:color="auto" w:fill="auto"/>
            <w:vAlign w:val="center"/>
          </w:tcPr>
          <w:p w14:paraId="2761E5AC"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71B4C602"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3F1D225A"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p w14:paraId="5BBBB8A0" w14:textId="77777777" w:rsidR="008C6072" w:rsidRPr="007441CC" w:rsidRDefault="008C6072" w:rsidP="00B52903">
            <w:pPr>
              <w:rPr>
                <w:color w:val="auto"/>
              </w:rPr>
            </w:pPr>
          </w:p>
          <w:p w14:paraId="4BA6BB79" w14:textId="77777777" w:rsidR="008C6072" w:rsidRPr="007441CC" w:rsidRDefault="008C6072" w:rsidP="00B52903">
            <w:pPr>
              <w:rPr>
                <w:color w:val="auto"/>
              </w:rPr>
            </w:pPr>
          </w:p>
        </w:tc>
        <w:tc>
          <w:tcPr>
            <w:tcW w:w="812" w:type="pct"/>
            <w:shd w:val="clear" w:color="auto" w:fill="auto"/>
          </w:tcPr>
          <w:p w14:paraId="5672F9A1"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Charts/diagrams of  Nitrate induced diseases</w:t>
            </w:r>
          </w:p>
          <w:p w14:paraId="13DF8C2D" w14:textId="77777777" w:rsidR="008C6072" w:rsidRPr="007441CC" w:rsidRDefault="008C6072" w:rsidP="00B52903">
            <w:pPr>
              <w:pStyle w:val="ListParagraph"/>
              <w:spacing w:after="0" w:line="240" w:lineRule="auto"/>
              <w:ind w:left="360" w:firstLine="0"/>
              <w:jc w:val="left"/>
              <w:rPr>
                <w:color w:val="auto"/>
              </w:rPr>
            </w:pPr>
          </w:p>
        </w:tc>
        <w:tc>
          <w:tcPr>
            <w:tcW w:w="566" w:type="pct"/>
            <w:shd w:val="clear" w:color="auto" w:fill="auto"/>
          </w:tcPr>
          <w:p w14:paraId="02116967" w14:textId="77777777" w:rsidR="008C6072" w:rsidRPr="007441CC" w:rsidRDefault="008C6072" w:rsidP="00B52903">
            <w:pPr>
              <w:spacing w:before="240"/>
              <w:ind w:left="49"/>
              <w:rPr>
                <w:color w:val="auto"/>
              </w:rPr>
            </w:pPr>
            <w:r w:rsidRPr="007441CC">
              <w:rPr>
                <w:color w:val="auto"/>
              </w:rPr>
              <w:t>Class Room</w:t>
            </w:r>
          </w:p>
          <w:p w14:paraId="710539BB" w14:textId="77777777" w:rsidR="008C6072" w:rsidRPr="007441CC" w:rsidRDefault="008C6072" w:rsidP="00B52903">
            <w:pPr>
              <w:rPr>
                <w:b/>
                <w:color w:val="auto"/>
              </w:rPr>
            </w:pPr>
            <w:r w:rsidRPr="007441CC">
              <w:rPr>
                <w:color w:val="auto"/>
              </w:rPr>
              <w:t>/Lab</w:t>
            </w:r>
          </w:p>
        </w:tc>
      </w:tr>
      <w:tr w:rsidR="007441CC" w:rsidRPr="007441CC" w14:paraId="10B1FEA3" w14:textId="77777777" w:rsidTr="00B52903">
        <w:trPr>
          <w:trHeight w:val="1554"/>
        </w:trPr>
        <w:tc>
          <w:tcPr>
            <w:tcW w:w="830" w:type="pct"/>
            <w:shd w:val="clear" w:color="auto" w:fill="auto"/>
          </w:tcPr>
          <w:p w14:paraId="2BECFA58" w14:textId="77777777" w:rsidR="008C6072" w:rsidRPr="007441CC" w:rsidRDefault="008C6072" w:rsidP="00B52903">
            <w:pPr>
              <w:ind w:right="120"/>
              <w:rPr>
                <w:b/>
                <w:color w:val="auto"/>
              </w:rPr>
            </w:pPr>
            <w:r w:rsidRPr="007441CC">
              <w:rPr>
                <w:b/>
                <w:color w:val="auto"/>
              </w:rPr>
              <w:lastRenderedPageBreak/>
              <w:t xml:space="preserve">LU3.  </w:t>
            </w:r>
          </w:p>
          <w:p w14:paraId="3D4CCD1F" w14:textId="77777777" w:rsidR="008C6072" w:rsidRPr="007441CC" w:rsidRDefault="008C6072" w:rsidP="00B52903">
            <w:pPr>
              <w:ind w:right="120"/>
              <w:rPr>
                <w:color w:val="auto"/>
              </w:rPr>
            </w:pPr>
            <w:r w:rsidRPr="007441CC">
              <w:rPr>
                <w:color w:val="auto"/>
              </w:rPr>
              <w:t xml:space="preserve">Reduce the risk of disease caused by Nitrate   </w:t>
            </w:r>
          </w:p>
        </w:tc>
        <w:tc>
          <w:tcPr>
            <w:tcW w:w="1119" w:type="pct"/>
            <w:shd w:val="clear" w:color="auto" w:fill="auto"/>
          </w:tcPr>
          <w:p w14:paraId="4665FF38" w14:textId="77777777" w:rsidR="008C6072" w:rsidRPr="007441CC" w:rsidRDefault="008C6072" w:rsidP="00B52903">
            <w:pPr>
              <w:spacing w:line="276" w:lineRule="auto"/>
              <w:ind w:left="2"/>
              <w:rPr>
                <w:b/>
                <w:color w:val="auto"/>
              </w:rPr>
            </w:pPr>
            <w:r w:rsidRPr="007441CC">
              <w:rPr>
                <w:b/>
                <w:color w:val="auto"/>
              </w:rPr>
              <w:t>Trainee will be able to:</w:t>
            </w:r>
          </w:p>
          <w:p w14:paraId="51FCE2D5" w14:textId="77777777" w:rsidR="008C6072" w:rsidRPr="007441CC" w:rsidRDefault="008C6072" w:rsidP="008C6072">
            <w:pPr>
              <w:pStyle w:val="ListBullet"/>
              <w:numPr>
                <w:ilvl w:val="0"/>
                <w:numId w:val="6"/>
              </w:numPr>
              <w:spacing w:after="120"/>
              <w:contextualSpacing w:val="0"/>
              <w:jc w:val="both"/>
              <w:rPr>
                <w:rFonts w:ascii="Arial" w:hAnsi="Arial" w:cs="Arial"/>
                <w:sz w:val="22"/>
              </w:rPr>
            </w:pPr>
            <w:r w:rsidRPr="007441CC">
              <w:rPr>
                <w:rFonts w:ascii="Arial" w:hAnsi="Arial" w:cs="Arial"/>
                <w:sz w:val="22"/>
              </w:rPr>
              <w:t>Sketch the water treatment process to reduce the risk of Nitrate as per standards</w:t>
            </w:r>
          </w:p>
          <w:p w14:paraId="6D96D6E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Develop one page fact sheet on Nitrate for general public awareness</w:t>
            </w:r>
          </w:p>
        </w:tc>
        <w:tc>
          <w:tcPr>
            <w:tcW w:w="1042" w:type="pct"/>
            <w:shd w:val="clear" w:color="auto" w:fill="auto"/>
          </w:tcPr>
          <w:p w14:paraId="4EBF275F" w14:textId="77777777" w:rsidR="008C6072" w:rsidRPr="007441CC" w:rsidRDefault="008C6072" w:rsidP="00594206">
            <w:pPr>
              <w:pStyle w:val="ListParagraph"/>
              <w:numPr>
                <w:ilvl w:val="0"/>
                <w:numId w:val="76"/>
              </w:numPr>
              <w:spacing w:line="276" w:lineRule="auto"/>
              <w:rPr>
                <w:color w:val="auto"/>
              </w:rPr>
            </w:pPr>
            <w:r w:rsidRPr="007441CC">
              <w:rPr>
                <w:color w:val="auto"/>
              </w:rPr>
              <w:t xml:space="preserve">Know the Nitrate related general facts </w:t>
            </w:r>
          </w:p>
          <w:p w14:paraId="16563E0F" w14:textId="77777777" w:rsidR="008C6072" w:rsidRPr="007441CC" w:rsidRDefault="008C6072" w:rsidP="00594206">
            <w:pPr>
              <w:pStyle w:val="ListParagraph"/>
              <w:numPr>
                <w:ilvl w:val="0"/>
                <w:numId w:val="76"/>
              </w:numPr>
              <w:spacing w:line="276" w:lineRule="auto"/>
              <w:rPr>
                <w:color w:val="auto"/>
              </w:rPr>
            </w:pPr>
            <w:r w:rsidRPr="007441CC">
              <w:rPr>
                <w:color w:val="auto"/>
              </w:rPr>
              <w:t>Describe water treatment process to reduce the risk of higher Nitrate</w:t>
            </w:r>
          </w:p>
          <w:p w14:paraId="05977110" w14:textId="77777777" w:rsidR="008C6072" w:rsidRPr="007441CC" w:rsidRDefault="008C6072" w:rsidP="00B52903">
            <w:pPr>
              <w:pStyle w:val="ListParagraph"/>
              <w:spacing w:line="276" w:lineRule="auto"/>
              <w:ind w:left="362" w:firstLine="0"/>
              <w:rPr>
                <w:color w:val="auto"/>
              </w:rPr>
            </w:pPr>
          </w:p>
          <w:p w14:paraId="1DD91B5A"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2CFB0970"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Operate household Nitrate treatment filter to reduce Nitrate in surface or ground water and develop one page fact sheet on Nitrate for general public awareness</w:t>
            </w:r>
          </w:p>
        </w:tc>
        <w:tc>
          <w:tcPr>
            <w:tcW w:w="631" w:type="pct"/>
            <w:shd w:val="clear" w:color="auto" w:fill="auto"/>
            <w:vAlign w:val="center"/>
          </w:tcPr>
          <w:p w14:paraId="35A5DAF1"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36CD0D71"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7389833C" w14:textId="77777777" w:rsidR="008C6072" w:rsidRPr="007441CC" w:rsidRDefault="008C6072" w:rsidP="00B52903">
            <w:pPr>
              <w:ind w:left="647" w:hanging="613"/>
              <w:rPr>
                <w:color w:val="auto"/>
              </w:rPr>
            </w:pPr>
            <w:r w:rsidRPr="007441CC">
              <w:rPr>
                <w:b/>
                <w:color w:val="auto"/>
              </w:rPr>
              <w:t xml:space="preserve">Total- 5 </w:t>
            </w:r>
            <w:proofErr w:type="spellStart"/>
            <w:r w:rsidRPr="007441CC">
              <w:rPr>
                <w:color w:val="auto"/>
              </w:rPr>
              <w:t>Hrs</w:t>
            </w:r>
            <w:proofErr w:type="spellEnd"/>
          </w:p>
        </w:tc>
        <w:tc>
          <w:tcPr>
            <w:tcW w:w="812" w:type="pct"/>
            <w:shd w:val="clear" w:color="auto" w:fill="auto"/>
          </w:tcPr>
          <w:p w14:paraId="7D7C972B"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Household Nitrate treatment filter</w:t>
            </w:r>
          </w:p>
          <w:p w14:paraId="2FC04EEC"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Paper</w:t>
            </w:r>
          </w:p>
          <w:p w14:paraId="7FA088C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Pencils</w:t>
            </w:r>
          </w:p>
          <w:p w14:paraId="4CAC1A5A"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Scale</w:t>
            </w:r>
          </w:p>
          <w:p w14:paraId="017BC371"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Eraser</w:t>
            </w:r>
          </w:p>
          <w:p w14:paraId="04058A3D" w14:textId="77777777" w:rsidR="008C6072" w:rsidRPr="007441CC" w:rsidRDefault="008C6072" w:rsidP="00B52903">
            <w:pPr>
              <w:pStyle w:val="ListParagraph"/>
              <w:spacing w:after="0" w:line="240" w:lineRule="auto"/>
              <w:ind w:left="360" w:firstLine="0"/>
              <w:jc w:val="left"/>
              <w:rPr>
                <w:color w:val="auto"/>
              </w:rPr>
            </w:pPr>
          </w:p>
        </w:tc>
        <w:tc>
          <w:tcPr>
            <w:tcW w:w="566" w:type="pct"/>
            <w:shd w:val="clear" w:color="auto" w:fill="auto"/>
          </w:tcPr>
          <w:p w14:paraId="639504E0" w14:textId="77777777" w:rsidR="008C6072" w:rsidRPr="007441CC" w:rsidRDefault="008C6072" w:rsidP="00B52903">
            <w:pPr>
              <w:spacing w:before="240"/>
              <w:ind w:left="49"/>
              <w:rPr>
                <w:color w:val="auto"/>
              </w:rPr>
            </w:pPr>
            <w:r w:rsidRPr="007441CC">
              <w:rPr>
                <w:color w:val="auto"/>
              </w:rPr>
              <w:t>Class Room</w:t>
            </w:r>
          </w:p>
          <w:p w14:paraId="66E8EBFC" w14:textId="77777777" w:rsidR="008C6072" w:rsidRPr="007441CC" w:rsidRDefault="008C6072" w:rsidP="00B52903">
            <w:pPr>
              <w:rPr>
                <w:b/>
                <w:color w:val="auto"/>
              </w:rPr>
            </w:pPr>
            <w:r w:rsidRPr="007441CC">
              <w:rPr>
                <w:color w:val="auto"/>
              </w:rPr>
              <w:t>/Lab</w:t>
            </w:r>
          </w:p>
        </w:tc>
      </w:tr>
    </w:tbl>
    <w:p w14:paraId="17826FC2" w14:textId="77777777" w:rsidR="008C6072" w:rsidRPr="007441CC" w:rsidRDefault="008C6072" w:rsidP="00B52903">
      <w:pPr>
        <w:rPr>
          <w:color w:val="auto"/>
        </w:rPr>
      </w:pPr>
    </w:p>
    <w:p w14:paraId="02063654" w14:textId="77777777" w:rsidR="00B52903" w:rsidRPr="007441CC" w:rsidRDefault="00B52903">
      <w:pPr>
        <w:spacing w:after="200" w:line="276" w:lineRule="auto"/>
        <w:ind w:left="0" w:firstLine="0"/>
        <w:jc w:val="left"/>
        <w:rPr>
          <w:b/>
          <w:color w:val="auto"/>
          <w:sz w:val="24"/>
          <w:lang w:val="pt-PT"/>
        </w:rPr>
      </w:pPr>
      <w:r w:rsidRPr="007441CC">
        <w:rPr>
          <w:b/>
          <w:color w:val="auto"/>
          <w:sz w:val="24"/>
          <w:lang w:val="pt-PT"/>
        </w:rPr>
        <w:br w:type="page"/>
      </w:r>
    </w:p>
    <w:p w14:paraId="435EE79E" w14:textId="77777777" w:rsidR="008C6072" w:rsidRPr="007441CC" w:rsidRDefault="008C6072" w:rsidP="00B52903">
      <w:pPr>
        <w:pStyle w:val="Heading2"/>
        <w:rPr>
          <w:color w:val="auto"/>
          <w:lang w:val="pt-PT"/>
        </w:rPr>
      </w:pPr>
      <w:bookmarkStart w:id="31" w:name="_Toc110114400"/>
      <w:r w:rsidRPr="007441CC">
        <w:rPr>
          <w:color w:val="auto"/>
          <w:lang w:val="pt-PT"/>
        </w:rPr>
        <w:lastRenderedPageBreak/>
        <w:t>Module: 1021CS-09. Demonstrate health effects caused by Fluoride Contaminated water</w:t>
      </w:r>
      <w:bookmarkEnd w:id="31"/>
    </w:p>
    <w:p w14:paraId="2AE86D99" w14:textId="77777777" w:rsidR="008C6072" w:rsidRPr="007441CC" w:rsidRDefault="008C6072" w:rsidP="00B52903">
      <w:pPr>
        <w:spacing w:line="360" w:lineRule="auto"/>
        <w:ind w:left="0" w:firstLine="0"/>
        <w:rPr>
          <w:color w:val="auto"/>
        </w:rPr>
      </w:pPr>
      <w:r w:rsidRPr="007441CC">
        <w:rPr>
          <w:b/>
          <w:color w:val="auto"/>
          <w:lang w:val="pt-PT"/>
        </w:rPr>
        <w:t xml:space="preserve">Objective: </w:t>
      </w:r>
      <w:r w:rsidRPr="007441CC">
        <w:rPr>
          <w:color w:val="auto"/>
        </w:rPr>
        <w:t xml:space="preserve">After the completion of this module, the Trainee will be able to </w:t>
      </w:r>
      <w:r w:rsidRPr="007441CC">
        <w:rPr>
          <w:bCs/>
          <w:color w:val="auto"/>
        </w:rPr>
        <w:t xml:space="preserve">identify </w:t>
      </w:r>
      <w:r w:rsidRPr="007441CC">
        <w:rPr>
          <w:color w:val="auto"/>
        </w:rPr>
        <w:t>the sources and diseases caused by Fluoride contaminated water</w:t>
      </w:r>
    </w:p>
    <w:p w14:paraId="31C13EDB" w14:textId="77777777" w:rsidR="008C6072" w:rsidRPr="007441CC" w:rsidRDefault="008C6072" w:rsidP="00B52903">
      <w:pPr>
        <w:spacing w:line="360" w:lineRule="auto"/>
        <w:rPr>
          <w:b/>
          <w:color w:val="auto"/>
        </w:rPr>
      </w:pPr>
      <w:r w:rsidRPr="007441CC">
        <w:rPr>
          <w:b/>
          <w:color w:val="auto"/>
        </w:rPr>
        <w:t xml:space="preserve"> Duration:  15 Hours</w:t>
      </w:r>
      <w:r w:rsidRPr="007441CC">
        <w:rPr>
          <w:b/>
          <w:color w:val="auto"/>
        </w:rPr>
        <w:tab/>
      </w:r>
      <w:r w:rsidRPr="007441CC">
        <w:rPr>
          <w:b/>
          <w:color w:val="auto"/>
        </w:rPr>
        <w:tab/>
      </w:r>
      <w:r w:rsidRPr="007441CC">
        <w:rPr>
          <w:b/>
          <w:color w:val="auto"/>
        </w:rPr>
        <w:tab/>
        <w:t>Theory:  03 Hours</w:t>
      </w:r>
      <w:r w:rsidRPr="007441CC">
        <w:rPr>
          <w:b/>
          <w:color w:val="auto"/>
        </w:rPr>
        <w:tab/>
      </w:r>
      <w:r w:rsidRPr="007441CC">
        <w:rPr>
          <w:b/>
          <w:color w:val="auto"/>
        </w:rPr>
        <w:tab/>
        <w:t xml:space="preserve">Practice:  12 Hours                  Credit Hours: 1.5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07"/>
        <w:gridCol w:w="3109"/>
        <w:gridCol w:w="2896"/>
        <w:gridCol w:w="1753"/>
        <w:gridCol w:w="2256"/>
        <w:gridCol w:w="1573"/>
      </w:tblGrid>
      <w:tr w:rsidR="007441CC" w:rsidRPr="007441CC" w14:paraId="0BC8B46E" w14:textId="77777777" w:rsidTr="00B52903">
        <w:trPr>
          <w:trHeight w:val="619"/>
        </w:trPr>
        <w:tc>
          <w:tcPr>
            <w:tcW w:w="830" w:type="pct"/>
            <w:shd w:val="clear" w:color="auto" w:fill="E5B8B7"/>
            <w:vAlign w:val="center"/>
          </w:tcPr>
          <w:p w14:paraId="5D951AD8" w14:textId="77777777" w:rsidR="008C6072" w:rsidRPr="007441CC" w:rsidRDefault="008C6072" w:rsidP="00B52903">
            <w:pPr>
              <w:spacing w:line="276" w:lineRule="auto"/>
              <w:jc w:val="center"/>
              <w:rPr>
                <w:color w:val="auto"/>
              </w:rPr>
            </w:pPr>
            <w:r w:rsidRPr="007441CC">
              <w:rPr>
                <w:b/>
                <w:color w:val="auto"/>
              </w:rPr>
              <w:t>Learning Unit</w:t>
            </w:r>
          </w:p>
        </w:tc>
        <w:tc>
          <w:tcPr>
            <w:tcW w:w="1119" w:type="pct"/>
            <w:shd w:val="clear" w:color="auto" w:fill="E5B8B7"/>
            <w:vAlign w:val="center"/>
          </w:tcPr>
          <w:p w14:paraId="3C33AEA7"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1042" w:type="pct"/>
            <w:shd w:val="clear" w:color="auto" w:fill="E5B8B7"/>
            <w:vAlign w:val="center"/>
          </w:tcPr>
          <w:p w14:paraId="25C022DF"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31" w:type="pct"/>
            <w:shd w:val="clear" w:color="auto" w:fill="E5B8B7"/>
            <w:vAlign w:val="center"/>
          </w:tcPr>
          <w:p w14:paraId="5706958F" w14:textId="77777777" w:rsidR="008C6072" w:rsidRPr="007441CC" w:rsidRDefault="008C6072" w:rsidP="00B52903">
            <w:pPr>
              <w:spacing w:line="276" w:lineRule="auto"/>
              <w:ind w:left="2"/>
              <w:jc w:val="center"/>
              <w:rPr>
                <w:color w:val="auto"/>
              </w:rPr>
            </w:pPr>
            <w:r w:rsidRPr="007441CC">
              <w:rPr>
                <w:b/>
                <w:color w:val="auto"/>
              </w:rPr>
              <w:t>Duration</w:t>
            </w:r>
          </w:p>
        </w:tc>
        <w:tc>
          <w:tcPr>
            <w:tcW w:w="812" w:type="pct"/>
            <w:shd w:val="clear" w:color="auto" w:fill="E5B8B7"/>
          </w:tcPr>
          <w:p w14:paraId="32A472E8" w14:textId="77777777" w:rsidR="008C6072" w:rsidRPr="007441CC" w:rsidRDefault="008C6072" w:rsidP="00B52903">
            <w:pPr>
              <w:spacing w:after="136"/>
              <w:ind w:left="2"/>
              <w:rPr>
                <w:color w:val="auto"/>
              </w:rPr>
            </w:pPr>
            <w:r w:rsidRPr="007441CC">
              <w:rPr>
                <w:b/>
                <w:color w:val="auto"/>
              </w:rPr>
              <w:t xml:space="preserve">Materials </w:t>
            </w:r>
          </w:p>
          <w:p w14:paraId="69D8ED98" w14:textId="77777777" w:rsidR="008C6072" w:rsidRPr="007441CC" w:rsidRDefault="008C6072" w:rsidP="00B52903">
            <w:pPr>
              <w:spacing w:line="276" w:lineRule="auto"/>
              <w:ind w:left="2"/>
              <w:rPr>
                <w:color w:val="auto"/>
              </w:rPr>
            </w:pPr>
            <w:r w:rsidRPr="007441CC">
              <w:rPr>
                <w:b/>
                <w:color w:val="auto"/>
              </w:rPr>
              <w:t xml:space="preserve">Required </w:t>
            </w:r>
          </w:p>
        </w:tc>
        <w:tc>
          <w:tcPr>
            <w:tcW w:w="566" w:type="pct"/>
            <w:shd w:val="clear" w:color="auto" w:fill="E5B8B7"/>
          </w:tcPr>
          <w:p w14:paraId="421FCCB7" w14:textId="77777777" w:rsidR="008C6072" w:rsidRPr="007441CC" w:rsidRDefault="008C6072" w:rsidP="00B52903">
            <w:pPr>
              <w:spacing w:after="136"/>
              <w:ind w:left="2"/>
              <w:rPr>
                <w:color w:val="auto"/>
              </w:rPr>
            </w:pPr>
            <w:r w:rsidRPr="007441CC">
              <w:rPr>
                <w:b/>
                <w:color w:val="auto"/>
              </w:rPr>
              <w:t xml:space="preserve">Learning </w:t>
            </w:r>
          </w:p>
          <w:p w14:paraId="58FD62EB"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15B95250" w14:textId="77777777" w:rsidTr="00B52903">
        <w:trPr>
          <w:trHeight w:val="1554"/>
        </w:trPr>
        <w:tc>
          <w:tcPr>
            <w:tcW w:w="830" w:type="pct"/>
            <w:shd w:val="clear" w:color="auto" w:fill="auto"/>
          </w:tcPr>
          <w:p w14:paraId="2DBE9862" w14:textId="77777777" w:rsidR="008C6072" w:rsidRPr="007441CC" w:rsidRDefault="008C6072" w:rsidP="00B52903">
            <w:pPr>
              <w:ind w:right="120"/>
              <w:rPr>
                <w:b/>
                <w:color w:val="auto"/>
              </w:rPr>
            </w:pPr>
            <w:r w:rsidRPr="007441CC">
              <w:rPr>
                <w:b/>
                <w:color w:val="auto"/>
              </w:rPr>
              <w:lastRenderedPageBreak/>
              <w:t>LU1.</w:t>
            </w:r>
          </w:p>
          <w:p w14:paraId="03E8B8D4" w14:textId="77777777" w:rsidR="008C6072" w:rsidRPr="007441CC" w:rsidRDefault="008C6072" w:rsidP="00B52903">
            <w:pPr>
              <w:ind w:right="120"/>
              <w:rPr>
                <w:color w:val="auto"/>
              </w:rPr>
            </w:pPr>
            <w:r w:rsidRPr="007441CC">
              <w:rPr>
                <w:color w:val="auto"/>
              </w:rPr>
              <w:t xml:space="preserve">Enlist the sources of Fluoride contamination </w:t>
            </w:r>
          </w:p>
        </w:tc>
        <w:tc>
          <w:tcPr>
            <w:tcW w:w="1119" w:type="pct"/>
            <w:shd w:val="clear" w:color="auto" w:fill="auto"/>
          </w:tcPr>
          <w:p w14:paraId="12074C99" w14:textId="77777777" w:rsidR="008C6072" w:rsidRPr="007441CC" w:rsidRDefault="008C6072" w:rsidP="00B52903">
            <w:pPr>
              <w:spacing w:line="276" w:lineRule="auto"/>
              <w:ind w:left="2"/>
              <w:rPr>
                <w:b/>
                <w:color w:val="auto"/>
              </w:rPr>
            </w:pPr>
            <w:r w:rsidRPr="007441CC">
              <w:rPr>
                <w:b/>
                <w:color w:val="auto"/>
              </w:rPr>
              <w:t>Trainee will be able to:</w:t>
            </w:r>
          </w:p>
          <w:p w14:paraId="3D124A2C" w14:textId="77777777" w:rsidR="008C6072" w:rsidRPr="007441CC" w:rsidRDefault="008C6072" w:rsidP="00594206">
            <w:pPr>
              <w:pStyle w:val="ListBullet"/>
              <w:numPr>
                <w:ilvl w:val="0"/>
                <w:numId w:val="82"/>
              </w:numPr>
              <w:spacing w:after="120"/>
              <w:contextualSpacing w:val="0"/>
              <w:jc w:val="both"/>
              <w:rPr>
                <w:rFonts w:ascii="Arial" w:hAnsi="Arial" w:cs="Arial"/>
                <w:sz w:val="22"/>
              </w:rPr>
            </w:pPr>
            <w:r w:rsidRPr="007441CC">
              <w:rPr>
                <w:rFonts w:ascii="Arial" w:hAnsi="Arial" w:cs="Arial"/>
                <w:sz w:val="22"/>
              </w:rPr>
              <w:t>Identify the sources of Fluoride in water</w:t>
            </w:r>
          </w:p>
          <w:p w14:paraId="01B4437E" w14:textId="77777777" w:rsidR="008C6072" w:rsidRPr="007441CC" w:rsidRDefault="008C6072" w:rsidP="00594206">
            <w:pPr>
              <w:pStyle w:val="ListBullet"/>
              <w:numPr>
                <w:ilvl w:val="0"/>
                <w:numId w:val="82"/>
              </w:numPr>
              <w:spacing w:after="120"/>
              <w:contextualSpacing w:val="0"/>
              <w:jc w:val="both"/>
              <w:rPr>
                <w:rFonts w:ascii="Arial" w:hAnsi="Arial" w:cs="Arial"/>
                <w:sz w:val="22"/>
              </w:rPr>
            </w:pPr>
            <w:r w:rsidRPr="007441CC">
              <w:rPr>
                <w:rFonts w:ascii="Arial" w:hAnsi="Arial" w:cs="Arial"/>
                <w:sz w:val="22"/>
              </w:rPr>
              <w:t>Enlist the areas of world with higher Fluoride in water and its sources</w:t>
            </w:r>
          </w:p>
          <w:p w14:paraId="7B8DF384" w14:textId="77777777" w:rsidR="008C6072" w:rsidRPr="007441CC" w:rsidRDefault="008C6072" w:rsidP="00594206">
            <w:pPr>
              <w:pStyle w:val="ListParagraph"/>
              <w:numPr>
                <w:ilvl w:val="0"/>
                <w:numId w:val="82"/>
              </w:numPr>
              <w:spacing w:after="0" w:line="276" w:lineRule="auto"/>
              <w:jc w:val="left"/>
              <w:rPr>
                <w:color w:val="auto"/>
              </w:rPr>
            </w:pPr>
            <w:r w:rsidRPr="007441CC">
              <w:rPr>
                <w:color w:val="auto"/>
              </w:rPr>
              <w:t>Enlist the areas of Pakistan with higher Fluoride in water and its concentration levels</w:t>
            </w:r>
          </w:p>
        </w:tc>
        <w:tc>
          <w:tcPr>
            <w:tcW w:w="1042" w:type="pct"/>
            <w:shd w:val="clear" w:color="auto" w:fill="auto"/>
          </w:tcPr>
          <w:p w14:paraId="0FC3F862"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Describe the chemistry and origin of Fluoride in the water</w:t>
            </w:r>
          </w:p>
          <w:p w14:paraId="6C1C8185"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Illustrate the release of Fluoride in water</w:t>
            </w:r>
          </w:p>
          <w:p w14:paraId="1CA1B4D1"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Enlist the areas of Pakistan with higher Fluoride content in water</w:t>
            </w:r>
          </w:p>
          <w:p w14:paraId="02A2862E" w14:textId="77777777" w:rsidR="008C6072" w:rsidRPr="007441CC" w:rsidRDefault="008C6072" w:rsidP="00B52903">
            <w:pPr>
              <w:pStyle w:val="ListParagraph"/>
              <w:spacing w:line="276" w:lineRule="auto"/>
              <w:ind w:left="362" w:firstLine="0"/>
              <w:rPr>
                <w:rFonts w:eastAsia="Times New Roman"/>
                <w:color w:val="auto"/>
              </w:rPr>
            </w:pPr>
          </w:p>
          <w:p w14:paraId="3002346E"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5FA22FC3" w14:textId="77777777" w:rsidR="008C6072" w:rsidRPr="007441CC" w:rsidRDefault="008C6072" w:rsidP="00B52903">
            <w:pPr>
              <w:spacing w:line="276" w:lineRule="auto"/>
              <w:ind w:left="3"/>
              <w:rPr>
                <w:noProof/>
                <w:color w:val="auto"/>
              </w:rPr>
            </w:pPr>
            <w:r w:rsidRPr="007441CC">
              <w:rPr>
                <w:color w:val="auto"/>
              </w:rPr>
              <w:t>Measure the level of Fluoride in samples using Fluoride Testing Kit</w:t>
            </w:r>
          </w:p>
        </w:tc>
        <w:tc>
          <w:tcPr>
            <w:tcW w:w="631" w:type="pct"/>
            <w:shd w:val="clear" w:color="auto" w:fill="auto"/>
            <w:vAlign w:val="center"/>
          </w:tcPr>
          <w:p w14:paraId="6C0F277A"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1C6A52C8"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35F68605"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4D802C9B"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Fluoride Test Kit</w:t>
            </w:r>
          </w:p>
          <w:p w14:paraId="493C1864"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Gloves</w:t>
            </w:r>
          </w:p>
          <w:p w14:paraId="21808541"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 xml:space="preserve">Glassware </w:t>
            </w:r>
          </w:p>
        </w:tc>
        <w:tc>
          <w:tcPr>
            <w:tcW w:w="566" w:type="pct"/>
            <w:shd w:val="clear" w:color="auto" w:fill="auto"/>
          </w:tcPr>
          <w:p w14:paraId="5A84C8AE" w14:textId="77777777" w:rsidR="008C6072" w:rsidRPr="007441CC" w:rsidRDefault="008C6072" w:rsidP="00B52903">
            <w:pPr>
              <w:spacing w:before="240"/>
              <w:ind w:left="49"/>
              <w:rPr>
                <w:color w:val="auto"/>
              </w:rPr>
            </w:pPr>
            <w:r w:rsidRPr="007441CC">
              <w:rPr>
                <w:color w:val="auto"/>
              </w:rPr>
              <w:t>Class Room/</w:t>
            </w:r>
          </w:p>
          <w:p w14:paraId="3313B2A6" w14:textId="77777777" w:rsidR="008C6072" w:rsidRPr="007441CC" w:rsidRDefault="008C6072" w:rsidP="00B52903">
            <w:pPr>
              <w:ind w:left="49"/>
              <w:rPr>
                <w:b/>
                <w:color w:val="auto"/>
              </w:rPr>
            </w:pPr>
            <w:r w:rsidRPr="007441CC">
              <w:rPr>
                <w:color w:val="auto"/>
              </w:rPr>
              <w:t>Lab</w:t>
            </w:r>
          </w:p>
        </w:tc>
      </w:tr>
      <w:tr w:rsidR="007441CC" w:rsidRPr="007441CC" w14:paraId="084C41DF" w14:textId="77777777" w:rsidTr="00B52903">
        <w:trPr>
          <w:trHeight w:val="1554"/>
        </w:trPr>
        <w:tc>
          <w:tcPr>
            <w:tcW w:w="830" w:type="pct"/>
            <w:shd w:val="clear" w:color="auto" w:fill="auto"/>
          </w:tcPr>
          <w:p w14:paraId="01978FE6" w14:textId="77777777" w:rsidR="008C6072" w:rsidRPr="007441CC" w:rsidRDefault="008C6072" w:rsidP="00B52903">
            <w:pPr>
              <w:ind w:right="120"/>
              <w:rPr>
                <w:b/>
                <w:color w:val="auto"/>
              </w:rPr>
            </w:pPr>
            <w:r w:rsidRPr="007441CC">
              <w:rPr>
                <w:b/>
                <w:color w:val="auto"/>
              </w:rPr>
              <w:t xml:space="preserve">LU2.  </w:t>
            </w:r>
          </w:p>
          <w:p w14:paraId="2E780CF3" w14:textId="77777777" w:rsidR="008C6072" w:rsidRPr="007441CC" w:rsidRDefault="008C6072" w:rsidP="00B52903">
            <w:pPr>
              <w:ind w:right="120"/>
              <w:rPr>
                <w:color w:val="auto"/>
              </w:rPr>
            </w:pPr>
            <w:r w:rsidRPr="007441CC">
              <w:rPr>
                <w:color w:val="auto"/>
              </w:rPr>
              <w:t xml:space="preserve">Demonstrate Fluoride diseases </w:t>
            </w:r>
          </w:p>
        </w:tc>
        <w:tc>
          <w:tcPr>
            <w:tcW w:w="1119" w:type="pct"/>
            <w:shd w:val="clear" w:color="auto" w:fill="auto"/>
          </w:tcPr>
          <w:p w14:paraId="4E958811" w14:textId="77777777" w:rsidR="008C6072" w:rsidRPr="007441CC" w:rsidRDefault="008C6072" w:rsidP="00B52903">
            <w:pPr>
              <w:spacing w:line="276" w:lineRule="auto"/>
              <w:ind w:left="2"/>
              <w:rPr>
                <w:b/>
                <w:color w:val="auto"/>
              </w:rPr>
            </w:pPr>
            <w:r w:rsidRPr="007441CC">
              <w:rPr>
                <w:b/>
                <w:color w:val="auto"/>
              </w:rPr>
              <w:t>Trainee will be able to:</w:t>
            </w:r>
          </w:p>
          <w:p w14:paraId="5991C596" w14:textId="77777777" w:rsidR="008C6072" w:rsidRPr="007441CC" w:rsidRDefault="008C6072" w:rsidP="00594206">
            <w:pPr>
              <w:pStyle w:val="ListBullet"/>
              <w:numPr>
                <w:ilvl w:val="0"/>
                <w:numId w:val="83"/>
              </w:numPr>
              <w:spacing w:after="120"/>
              <w:contextualSpacing w:val="0"/>
              <w:jc w:val="both"/>
              <w:rPr>
                <w:rFonts w:ascii="Arial" w:hAnsi="Arial" w:cs="Arial"/>
                <w:sz w:val="22"/>
              </w:rPr>
            </w:pPr>
            <w:r w:rsidRPr="007441CC">
              <w:rPr>
                <w:rFonts w:ascii="Arial" w:hAnsi="Arial" w:cs="Arial"/>
                <w:sz w:val="22"/>
              </w:rPr>
              <w:t xml:space="preserve">Identify the diseases caused by excessive Fluoride intake using pictures </w:t>
            </w:r>
          </w:p>
          <w:p w14:paraId="4855DFB6" w14:textId="77777777" w:rsidR="008C6072" w:rsidRPr="007441CC" w:rsidRDefault="008C6072" w:rsidP="00594206">
            <w:pPr>
              <w:pStyle w:val="ListBullet"/>
              <w:numPr>
                <w:ilvl w:val="0"/>
                <w:numId w:val="83"/>
              </w:numPr>
              <w:spacing w:after="120"/>
              <w:contextualSpacing w:val="0"/>
              <w:jc w:val="both"/>
              <w:rPr>
                <w:rFonts w:ascii="Arial" w:hAnsi="Arial" w:cs="Arial"/>
                <w:sz w:val="22"/>
              </w:rPr>
            </w:pPr>
            <w:r w:rsidRPr="007441CC">
              <w:rPr>
                <w:rFonts w:ascii="Arial" w:hAnsi="Arial" w:cs="Arial"/>
                <w:sz w:val="22"/>
              </w:rPr>
              <w:t xml:space="preserve">Identify the characteristics of Fluoride induced diseases </w:t>
            </w:r>
          </w:p>
          <w:p w14:paraId="21742941" w14:textId="77777777" w:rsidR="008C6072" w:rsidRPr="007441CC" w:rsidRDefault="008C6072" w:rsidP="00594206">
            <w:pPr>
              <w:pStyle w:val="ListParagraph"/>
              <w:numPr>
                <w:ilvl w:val="0"/>
                <w:numId w:val="83"/>
              </w:numPr>
              <w:spacing w:after="0" w:line="240" w:lineRule="auto"/>
              <w:rPr>
                <w:color w:val="auto"/>
              </w:rPr>
            </w:pPr>
            <w:r w:rsidRPr="007441CC">
              <w:rPr>
                <w:color w:val="auto"/>
              </w:rPr>
              <w:t>Enlist the areas of country with people having Fluoride induced diseases</w:t>
            </w:r>
          </w:p>
        </w:tc>
        <w:tc>
          <w:tcPr>
            <w:tcW w:w="1042" w:type="pct"/>
            <w:shd w:val="clear" w:color="auto" w:fill="auto"/>
          </w:tcPr>
          <w:p w14:paraId="005F57D1" w14:textId="77777777" w:rsidR="008C6072" w:rsidRPr="007441CC" w:rsidRDefault="008C6072" w:rsidP="00B52903">
            <w:pPr>
              <w:pStyle w:val="ListParagraph"/>
              <w:spacing w:line="276" w:lineRule="auto"/>
              <w:ind w:left="362" w:firstLine="0"/>
              <w:rPr>
                <w:color w:val="auto"/>
              </w:rPr>
            </w:pPr>
          </w:p>
          <w:p w14:paraId="64B89F0D" w14:textId="77777777" w:rsidR="008C6072" w:rsidRPr="007441CC" w:rsidRDefault="008C6072" w:rsidP="00594206">
            <w:pPr>
              <w:pStyle w:val="ListParagraph"/>
              <w:numPr>
                <w:ilvl w:val="0"/>
                <w:numId w:val="76"/>
              </w:numPr>
              <w:spacing w:line="276" w:lineRule="auto"/>
              <w:rPr>
                <w:color w:val="auto"/>
              </w:rPr>
            </w:pPr>
            <w:r w:rsidRPr="007441CC">
              <w:rPr>
                <w:color w:val="auto"/>
              </w:rPr>
              <w:t xml:space="preserve">Describe the water borne diseases caused by higher Fluoride content </w:t>
            </w:r>
          </w:p>
          <w:p w14:paraId="19BAA36C" w14:textId="77777777" w:rsidR="008C6072" w:rsidRPr="007441CC" w:rsidRDefault="008C6072" w:rsidP="00594206">
            <w:pPr>
              <w:pStyle w:val="ListParagraph"/>
              <w:numPr>
                <w:ilvl w:val="0"/>
                <w:numId w:val="76"/>
              </w:numPr>
              <w:spacing w:line="276" w:lineRule="auto"/>
              <w:rPr>
                <w:color w:val="auto"/>
              </w:rPr>
            </w:pPr>
            <w:r w:rsidRPr="007441CC">
              <w:rPr>
                <w:color w:val="auto"/>
              </w:rPr>
              <w:t>Enlist areas of country with higher Fluoride induced diseases</w:t>
            </w:r>
          </w:p>
          <w:p w14:paraId="281C251A" w14:textId="77777777" w:rsidR="008C6072" w:rsidRPr="007441CC" w:rsidRDefault="008C6072" w:rsidP="00B52903">
            <w:pPr>
              <w:pStyle w:val="ListParagraph"/>
              <w:spacing w:line="276" w:lineRule="auto"/>
              <w:ind w:left="362" w:firstLine="0"/>
              <w:rPr>
                <w:color w:val="auto"/>
              </w:rPr>
            </w:pPr>
            <w:r w:rsidRPr="007441CC">
              <w:rPr>
                <w:color w:val="auto"/>
              </w:rPr>
              <w:t>.</w:t>
            </w:r>
          </w:p>
          <w:p w14:paraId="5AC81921"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4978FA27" w14:textId="77777777" w:rsidR="008C6072" w:rsidRPr="007441CC" w:rsidRDefault="008C6072" w:rsidP="00B52903">
            <w:pPr>
              <w:spacing w:line="276" w:lineRule="auto"/>
              <w:ind w:left="3"/>
              <w:rPr>
                <w:noProof/>
                <w:color w:val="auto"/>
              </w:rPr>
            </w:pPr>
            <w:r w:rsidRPr="007441CC">
              <w:rPr>
                <w:color w:val="auto"/>
              </w:rPr>
              <w:lastRenderedPageBreak/>
              <w:t xml:space="preserve">Identify  diseases caused by high Fluoride from diagrams/charts </w:t>
            </w:r>
          </w:p>
        </w:tc>
        <w:tc>
          <w:tcPr>
            <w:tcW w:w="631" w:type="pct"/>
            <w:shd w:val="clear" w:color="auto" w:fill="auto"/>
            <w:vAlign w:val="center"/>
          </w:tcPr>
          <w:p w14:paraId="41218AFA" w14:textId="77777777" w:rsidR="008C6072" w:rsidRPr="007441CC" w:rsidRDefault="008C6072" w:rsidP="00B52903">
            <w:pPr>
              <w:ind w:left="647" w:hanging="613"/>
              <w:rPr>
                <w:color w:val="auto"/>
              </w:rPr>
            </w:pPr>
            <w:r w:rsidRPr="007441CC">
              <w:rPr>
                <w:b/>
                <w:color w:val="auto"/>
              </w:rPr>
              <w:lastRenderedPageBreak/>
              <w:t xml:space="preserve">Theory- 01 </w:t>
            </w:r>
            <w:proofErr w:type="spellStart"/>
            <w:r w:rsidRPr="007441CC">
              <w:rPr>
                <w:color w:val="auto"/>
              </w:rPr>
              <w:t>Hrs</w:t>
            </w:r>
            <w:proofErr w:type="spellEnd"/>
          </w:p>
          <w:p w14:paraId="3EDD665F"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4EAD2446"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p w14:paraId="6355827F" w14:textId="77777777" w:rsidR="008C6072" w:rsidRPr="007441CC" w:rsidRDefault="008C6072" w:rsidP="00B52903">
            <w:pPr>
              <w:rPr>
                <w:color w:val="auto"/>
              </w:rPr>
            </w:pPr>
          </w:p>
          <w:p w14:paraId="627C1FA5" w14:textId="77777777" w:rsidR="008C6072" w:rsidRPr="007441CC" w:rsidRDefault="008C6072" w:rsidP="00B52903">
            <w:pPr>
              <w:rPr>
                <w:color w:val="auto"/>
              </w:rPr>
            </w:pPr>
          </w:p>
        </w:tc>
        <w:tc>
          <w:tcPr>
            <w:tcW w:w="812" w:type="pct"/>
            <w:shd w:val="clear" w:color="auto" w:fill="auto"/>
          </w:tcPr>
          <w:p w14:paraId="4ED6F12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Charts/diagrams of  Fluoride induced diseases</w:t>
            </w:r>
          </w:p>
          <w:p w14:paraId="26EE5ACF" w14:textId="77777777" w:rsidR="008C6072" w:rsidRPr="007441CC" w:rsidRDefault="008C6072" w:rsidP="00B52903">
            <w:pPr>
              <w:pStyle w:val="ListParagraph"/>
              <w:spacing w:after="0" w:line="240" w:lineRule="auto"/>
              <w:ind w:left="360" w:firstLine="0"/>
              <w:jc w:val="left"/>
              <w:rPr>
                <w:color w:val="auto"/>
              </w:rPr>
            </w:pPr>
          </w:p>
        </w:tc>
        <w:tc>
          <w:tcPr>
            <w:tcW w:w="566" w:type="pct"/>
            <w:shd w:val="clear" w:color="auto" w:fill="auto"/>
          </w:tcPr>
          <w:p w14:paraId="211E716C" w14:textId="77777777" w:rsidR="008C6072" w:rsidRPr="007441CC" w:rsidRDefault="008C6072" w:rsidP="00B52903">
            <w:pPr>
              <w:spacing w:before="240"/>
              <w:ind w:left="49"/>
              <w:rPr>
                <w:color w:val="auto"/>
              </w:rPr>
            </w:pPr>
            <w:r w:rsidRPr="007441CC">
              <w:rPr>
                <w:color w:val="auto"/>
              </w:rPr>
              <w:t>Class Room</w:t>
            </w:r>
          </w:p>
          <w:p w14:paraId="27F1F4E2" w14:textId="77777777" w:rsidR="008C6072" w:rsidRPr="007441CC" w:rsidRDefault="008C6072" w:rsidP="00B52903">
            <w:pPr>
              <w:rPr>
                <w:b/>
                <w:color w:val="auto"/>
              </w:rPr>
            </w:pPr>
            <w:r w:rsidRPr="007441CC">
              <w:rPr>
                <w:color w:val="auto"/>
              </w:rPr>
              <w:t>/Lab</w:t>
            </w:r>
          </w:p>
        </w:tc>
      </w:tr>
      <w:tr w:rsidR="007441CC" w:rsidRPr="007441CC" w14:paraId="4DEE62DE" w14:textId="77777777" w:rsidTr="00B52903">
        <w:trPr>
          <w:trHeight w:val="1554"/>
        </w:trPr>
        <w:tc>
          <w:tcPr>
            <w:tcW w:w="830" w:type="pct"/>
            <w:shd w:val="clear" w:color="auto" w:fill="auto"/>
          </w:tcPr>
          <w:p w14:paraId="7087AB3A" w14:textId="77777777" w:rsidR="008C6072" w:rsidRPr="007441CC" w:rsidRDefault="008C6072" w:rsidP="00B52903">
            <w:pPr>
              <w:ind w:right="120"/>
              <w:rPr>
                <w:b/>
                <w:color w:val="auto"/>
              </w:rPr>
            </w:pPr>
            <w:r w:rsidRPr="007441CC">
              <w:rPr>
                <w:b/>
                <w:color w:val="auto"/>
              </w:rPr>
              <w:lastRenderedPageBreak/>
              <w:t xml:space="preserve">LU3.  </w:t>
            </w:r>
          </w:p>
          <w:p w14:paraId="1FC0B826" w14:textId="77777777" w:rsidR="008C6072" w:rsidRPr="007441CC" w:rsidRDefault="008C6072" w:rsidP="00B52903">
            <w:pPr>
              <w:ind w:right="120"/>
              <w:rPr>
                <w:color w:val="auto"/>
              </w:rPr>
            </w:pPr>
            <w:r w:rsidRPr="007441CC">
              <w:rPr>
                <w:color w:val="auto"/>
              </w:rPr>
              <w:t xml:space="preserve">Reduce the risk of disease caused by Fluoride   </w:t>
            </w:r>
          </w:p>
        </w:tc>
        <w:tc>
          <w:tcPr>
            <w:tcW w:w="1119" w:type="pct"/>
            <w:shd w:val="clear" w:color="auto" w:fill="auto"/>
          </w:tcPr>
          <w:p w14:paraId="3F6548D2" w14:textId="77777777" w:rsidR="008C6072" w:rsidRPr="007441CC" w:rsidRDefault="008C6072" w:rsidP="00B52903">
            <w:pPr>
              <w:spacing w:line="276" w:lineRule="auto"/>
              <w:ind w:left="2"/>
              <w:rPr>
                <w:b/>
                <w:color w:val="auto"/>
              </w:rPr>
            </w:pPr>
            <w:r w:rsidRPr="007441CC">
              <w:rPr>
                <w:b/>
                <w:color w:val="auto"/>
              </w:rPr>
              <w:t>Trainee will be able to:</w:t>
            </w:r>
          </w:p>
          <w:p w14:paraId="2BA770EA" w14:textId="77777777" w:rsidR="008C6072" w:rsidRPr="007441CC" w:rsidRDefault="008C6072" w:rsidP="008C6072">
            <w:pPr>
              <w:pStyle w:val="ListBullet"/>
              <w:numPr>
                <w:ilvl w:val="0"/>
                <w:numId w:val="6"/>
              </w:numPr>
              <w:spacing w:after="120"/>
              <w:contextualSpacing w:val="0"/>
              <w:jc w:val="both"/>
              <w:rPr>
                <w:rFonts w:ascii="Arial" w:hAnsi="Arial" w:cs="Arial"/>
                <w:sz w:val="22"/>
              </w:rPr>
            </w:pPr>
            <w:r w:rsidRPr="007441CC">
              <w:rPr>
                <w:rFonts w:ascii="Arial" w:hAnsi="Arial" w:cs="Arial"/>
                <w:sz w:val="22"/>
              </w:rPr>
              <w:t>Sketch the water treatment process to reduce the risk of Fluoride as per standards</w:t>
            </w:r>
          </w:p>
          <w:p w14:paraId="51A38591"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Develop one page fact sheet on Fluoride for general public awareness</w:t>
            </w:r>
          </w:p>
        </w:tc>
        <w:tc>
          <w:tcPr>
            <w:tcW w:w="1042" w:type="pct"/>
            <w:shd w:val="clear" w:color="auto" w:fill="auto"/>
          </w:tcPr>
          <w:p w14:paraId="0947ED3C" w14:textId="77777777" w:rsidR="008C6072" w:rsidRPr="007441CC" w:rsidRDefault="008C6072" w:rsidP="00594206">
            <w:pPr>
              <w:pStyle w:val="ListParagraph"/>
              <w:numPr>
                <w:ilvl w:val="0"/>
                <w:numId w:val="76"/>
              </w:numPr>
              <w:spacing w:line="276" w:lineRule="auto"/>
              <w:rPr>
                <w:color w:val="auto"/>
              </w:rPr>
            </w:pPr>
            <w:r w:rsidRPr="007441CC">
              <w:rPr>
                <w:color w:val="auto"/>
              </w:rPr>
              <w:t xml:space="preserve">Know the  Fluoride  related general facts </w:t>
            </w:r>
          </w:p>
          <w:p w14:paraId="2764DD4E" w14:textId="77777777" w:rsidR="008C6072" w:rsidRPr="007441CC" w:rsidRDefault="008C6072" w:rsidP="00594206">
            <w:pPr>
              <w:pStyle w:val="ListParagraph"/>
              <w:numPr>
                <w:ilvl w:val="0"/>
                <w:numId w:val="76"/>
              </w:numPr>
              <w:spacing w:line="276" w:lineRule="auto"/>
              <w:rPr>
                <w:color w:val="auto"/>
              </w:rPr>
            </w:pPr>
            <w:r w:rsidRPr="007441CC">
              <w:rPr>
                <w:color w:val="auto"/>
              </w:rPr>
              <w:t>Describe water treatment process to reduce the risk of higher  Fluoride</w:t>
            </w:r>
          </w:p>
          <w:p w14:paraId="638AD040" w14:textId="77777777" w:rsidR="008C6072" w:rsidRPr="007441CC" w:rsidRDefault="008C6072" w:rsidP="00B52903">
            <w:pPr>
              <w:pStyle w:val="ListParagraph"/>
              <w:spacing w:line="276" w:lineRule="auto"/>
              <w:ind w:left="362" w:firstLine="0"/>
              <w:rPr>
                <w:color w:val="auto"/>
              </w:rPr>
            </w:pPr>
          </w:p>
          <w:p w14:paraId="5F641C10"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1E957279"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Operate household  Fluoride  treatment filter to reduce Nitrate in surface or ground water and develop one page fact sheet on  Fluoride  for general public awareness</w:t>
            </w:r>
          </w:p>
        </w:tc>
        <w:tc>
          <w:tcPr>
            <w:tcW w:w="631" w:type="pct"/>
            <w:shd w:val="clear" w:color="auto" w:fill="auto"/>
            <w:vAlign w:val="center"/>
          </w:tcPr>
          <w:p w14:paraId="66554B92"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7141020B"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65F85050" w14:textId="77777777" w:rsidR="008C6072" w:rsidRPr="007441CC" w:rsidRDefault="008C6072" w:rsidP="00B52903">
            <w:pPr>
              <w:ind w:left="647" w:hanging="613"/>
              <w:rPr>
                <w:color w:val="auto"/>
              </w:rPr>
            </w:pPr>
            <w:r w:rsidRPr="007441CC">
              <w:rPr>
                <w:b/>
                <w:color w:val="auto"/>
              </w:rPr>
              <w:t xml:space="preserve">Total- 5 </w:t>
            </w:r>
            <w:proofErr w:type="spellStart"/>
            <w:r w:rsidRPr="007441CC">
              <w:rPr>
                <w:color w:val="auto"/>
              </w:rPr>
              <w:t>Hrs</w:t>
            </w:r>
            <w:proofErr w:type="spellEnd"/>
          </w:p>
        </w:tc>
        <w:tc>
          <w:tcPr>
            <w:tcW w:w="812" w:type="pct"/>
            <w:shd w:val="clear" w:color="auto" w:fill="auto"/>
          </w:tcPr>
          <w:p w14:paraId="022DF1B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Household  Fluoride  treatment filter</w:t>
            </w:r>
          </w:p>
          <w:p w14:paraId="379DEAF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Paper</w:t>
            </w:r>
          </w:p>
          <w:p w14:paraId="404BF381"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Pencils</w:t>
            </w:r>
          </w:p>
          <w:p w14:paraId="3CC96A50"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Scale</w:t>
            </w:r>
          </w:p>
          <w:p w14:paraId="16005FB9"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Eraser</w:t>
            </w:r>
          </w:p>
          <w:p w14:paraId="2764FBD3" w14:textId="77777777" w:rsidR="008C6072" w:rsidRPr="007441CC" w:rsidRDefault="008C6072" w:rsidP="00B52903">
            <w:pPr>
              <w:pStyle w:val="ListParagraph"/>
              <w:spacing w:after="0" w:line="240" w:lineRule="auto"/>
              <w:ind w:left="360" w:firstLine="0"/>
              <w:jc w:val="left"/>
              <w:rPr>
                <w:color w:val="auto"/>
              </w:rPr>
            </w:pPr>
          </w:p>
        </w:tc>
        <w:tc>
          <w:tcPr>
            <w:tcW w:w="566" w:type="pct"/>
            <w:shd w:val="clear" w:color="auto" w:fill="auto"/>
          </w:tcPr>
          <w:p w14:paraId="681D894B" w14:textId="77777777" w:rsidR="008C6072" w:rsidRPr="007441CC" w:rsidRDefault="008C6072" w:rsidP="00B52903">
            <w:pPr>
              <w:spacing w:before="240"/>
              <w:ind w:left="49"/>
              <w:rPr>
                <w:color w:val="auto"/>
              </w:rPr>
            </w:pPr>
            <w:r w:rsidRPr="007441CC">
              <w:rPr>
                <w:color w:val="auto"/>
              </w:rPr>
              <w:t>Class Room</w:t>
            </w:r>
          </w:p>
          <w:p w14:paraId="5028F290" w14:textId="77777777" w:rsidR="008C6072" w:rsidRPr="007441CC" w:rsidRDefault="008C6072" w:rsidP="00B52903">
            <w:pPr>
              <w:rPr>
                <w:b/>
                <w:color w:val="auto"/>
              </w:rPr>
            </w:pPr>
            <w:r w:rsidRPr="007441CC">
              <w:rPr>
                <w:color w:val="auto"/>
              </w:rPr>
              <w:t>/Lab</w:t>
            </w:r>
          </w:p>
        </w:tc>
      </w:tr>
    </w:tbl>
    <w:p w14:paraId="4D53AF59" w14:textId="77777777" w:rsidR="008C6072" w:rsidRPr="007441CC" w:rsidRDefault="008C6072">
      <w:pPr>
        <w:rPr>
          <w:rFonts w:eastAsiaTheme="majorEastAsia"/>
          <w:b/>
          <w:bCs/>
          <w:color w:val="auto"/>
          <w:sz w:val="24"/>
          <w:lang w:val="pt-PT"/>
        </w:rPr>
      </w:pPr>
    </w:p>
    <w:p w14:paraId="1E7AB4DD" w14:textId="77777777" w:rsidR="00B52903" w:rsidRPr="007441CC" w:rsidRDefault="00B52903">
      <w:pPr>
        <w:spacing w:after="200" w:line="276" w:lineRule="auto"/>
        <w:ind w:left="0" w:firstLine="0"/>
        <w:jc w:val="left"/>
        <w:rPr>
          <w:b/>
          <w:color w:val="auto"/>
          <w:sz w:val="24"/>
          <w:lang w:val="pt-PT"/>
        </w:rPr>
      </w:pPr>
      <w:r w:rsidRPr="007441CC">
        <w:rPr>
          <w:color w:val="auto"/>
          <w:lang w:val="pt-PT"/>
        </w:rPr>
        <w:lastRenderedPageBreak/>
        <w:br w:type="page"/>
      </w:r>
    </w:p>
    <w:p w14:paraId="6479395B" w14:textId="77777777" w:rsidR="008C6072" w:rsidRPr="007441CC" w:rsidRDefault="008C6072" w:rsidP="008E5C10">
      <w:pPr>
        <w:pStyle w:val="Heading2"/>
        <w:rPr>
          <w:color w:val="auto"/>
        </w:rPr>
      </w:pPr>
      <w:bookmarkStart w:id="32" w:name="_Toc110114401"/>
      <w:r w:rsidRPr="007441CC">
        <w:rPr>
          <w:color w:val="auto"/>
          <w:lang w:val="pt-PT"/>
        </w:rPr>
        <w:lastRenderedPageBreak/>
        <w:t xml:space="preserve">Module: </w:t>
      </w:r>
      <w:bookmarkStart w:id="33" w:name="_Toc26477618"/>
      <w:bookmarkStart w:id="34" w:name="_Toc50042359"/>
      <w:r w:rsidRPr="007441CC">
        <w:rPr>
          <w:color w:val="auto"/>
          <w:lang w:val="pt-PT"/>
        </w:rPr>
        <w:t xml:space="preserve">1021CS-010.  </w:t>
      </w:r>
      <w:bookmarkStart w:id="35" w:name="_Toc26477609"/>
      <w:bookmarkStart w:id="36" w:name="_Toc50042323"/>
      <w:bookmarkEnd w:id="33"/>
      <w:bookmarkEnd w:id="34"/>
      <w:r w:rsidRPr="007441CC">
        <w:rPr>
          <w:color w:val="auto"/>
        </w:rPr>
        <w:t>Demonstrate health effects caused by pesticides contaminated water</w:t>
      </w:r>
      <w:bookmarkEnd w:id="32"/>
      <w:bookmarkEnd w:id="35"/>
      <w:bookmarkEnd w:id="36"/>
    </w:p>
    <w:p w14:paraId="199A454F" w14:textId="77777777" w:rsidR="008C6072" w:rsidRPr="007441CC" w:rsidRDefault="008C6072" w:rsidP="00B52903">
      <w:pPr>
        <w:ind w:left="347" w:firstLine="0"/>
        <w:rPr>
          <w:b/>
          <w:color w:val="auto"/>
        </w:rPr>
      </w:pPr>
      <w:r w:rsidRPr="007441CC">
        <w:rPr>
          <w:b/>
          <w:color w:val="auto"/>
          <w:lang w:val="pt-PT"/>
        </w:rPr>
        <w:t xml:space="preserve">Objective: </w:t>
      </w:r>
      <w:r w:rsidRPr="007441CC">
        <w:rPr>
          <w:color w:val="auto"/>
        </w:rPr>
        <w:t>After the completion of this module, the trainee will be able to demonstrate the sources of contamination and possible health effects/ diseases caused by pesticides contaminated water.</w:t>
      </w:r>
    </w:p>
    <w:p w14:paraId="4E6194BB" w14:textId="77777777" w:rsidR="008C6072" w:rsidRPr="007441CC" w:rsidRDefault="008C6072" w:rsidP="00B52903">
      <w:pPr>
        <w:spacing w:line="360" w:lineRule="auto"/>
        <w:rPr>
          <w:b/>
          <w:color w:val="auto"/>
        </w:rPr>
      </w:pPr>
      <w:r w:rsidRPr="007441CC">
        <w:rPr>
          <w:b/>
          <w:color w:val="auto"/>
        </w:rPr>
        <w:t xml:space="preserve"> Duration: 14 Hours</w:t>
      </w:r>
      <w:r w:rsidRPr="007441CC">
        <w:rPr>
          <w:b/>
          <w:color w:val="auto"/>
        </w:rPr>
        <w:tab/>
      </w:r>
      <w:r w:rsidRPr="007441CC">
        <w:rPr>
          <w:b/>
          <w:color w:val="auto"/>
        </w:rPr>
        <w:tab/>
      </w:r>
      <w:r w:rsidRPr="007441CC">
        <w:rPr>
          <w:b/>
          <w:color w:val="auto"/>
        </w:rPr>
        <w:tab/>
        <w:t>Theory: 3 Hours</w:t>
      </w:r>
      <w:r w:rsidRPr="007441CC">
        <w:rPr>
          <w:b/>
          <w:color w:val="auto"/>
        </w:rPr>
        <w:tab/>
      </w:r>
      <w:r w:rsidRPr="007441CC">
        <w:rPr>
          <w:b/>
          <w:color w:val="auto"/>
        </w:rPr>
        <w:tab/>
        <w:t>Practice: 11 Hours                  Credit Hours:  1.4</w:t>
      </w:r>
    </w:p>
    <w:tbl>
      <w:tblPr>
        <w:tblStyle w:val="TableGrid"/>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6"/>
        <w:gridCol w:w="3090"/>
        <w:gridCol w:w="2729"/>
        <w:gridCol w:w="2092"/>
        <w:gridCol w:w="2174"/>
        <w:gridCol w:w="2006"/>
      </w:tblGrid>
      <w:tr w:rsidR="007441CC" w:rsidRPr="007441CC" w14:paraId="6DC220D6" w14:textId="77777777" w:rsidTr="00B52903">
        <w:trPr>
          <w:trHeight w:val="619"/>
        </w:trPr>
        <w:tc>
          <w:tcPr>
            <w:tcW w:w="730" w:type="pct"/>
            <w:shd w:val="clear" w:color="auto" w:fill="E5B8B7"/>
            <w:vAlign w:val="center"/>
          </w:tcPr>
          <w:p w14:paraId="1093AA25" w14:textId="77777777" w:rsidR="008C6072" w:rsidRPr="007441CC" w:rsidRDefault="008C6072" w:rsidP="00B52903">
            <w:pPr>
              <w:spacing w:line="276" w:lineRule="auto"/>
              <w:jc w:val="center"/>
              <w:rPr>
                <w:color w:val="auto"/>
              </w:rPr>
            </w:pPr>
            <w:r w:rsidRPr="007441CC">
              <w:rPr>
                <w:b/>
                <w:color w:val="auto"/>
              </w:rPr>
              <w:t>Learning Unit</w:t>
            </w:r>
          </w:p>
        </w:tc>
        <w:tc>
          <w:tcPr>
            <w:tcW w:w="1090" w:type="pct"/>
            <w:shd w:val="clear" w:color="auto" w:fill="E5B8B7"/>
            <w:vAlign w:val="center"/>
          </w:tcPr>
          <w:p w14:paraId="0BF3099D"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963" w:type="pct"/>
            <w:shd w:val="clear" w:color="auto" w:fill="E5B8B7"/>
            <w:vAlign w:val="center"/>
          </w:tcPr>
          <w:p w14:paraId="05C47A0C"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739" w:type="pct"/>
            <w:shd w:val="clear" w:color="auto" w:fill="E5B8B7"/>
            <w:vAlign w:val="center"/>
          </w:tcPr>
          <w:p w14:paraId="5D8ABFB3" w14:textId="77777777" w:rsidR="008C6072" w:rsidRPr="007441CC" w:rsidRDefault="008C6072" w:rsidP="00B52903">
            <w:pPr>
              <w:spacing w:line="276" w:lineRule="auto"/>
              <w:ind w:left="2"/>
              <w:jc w:val="center"/>
              <w:rPr>
                <w:color w:val="auto"/>
              </w:rPr>
            </w:pPr>
            <w:r w:rsidRPr="007441CC">
              <w:rPr>
                <w:b/>
                <w:color w:val="auto"/>
              </w:rPr>
              <w:t>Duration</w:t>
            </w:r>
          </w:p>
        </w:tc>
        <w:tc>
          <w:tcPr>
            <w:tcW w:w="768" w:type="pct"/>
            <w:shd w:val="clear" w:color="auto" w:fill="E5B8B7"/>
          </w:tcPr>
          <w:p w14:paraId="2EE92FB6" w14:textId="77777777" w:rsidR="008C6072" w:rsidRPr="007441CC" w:rsidRDefault="008C6072" w:rsidP="00B52903">
            <w:pPr>
              <w:spacing w:after="136"/>
              <w:ind w:left="2"/>
              <w:rPr>
                <w:color w:val="auto"/>
              </w:rPr>
            </w:pPr>
            <w:r w:rsidRPr="007441CC">
              <w:rPr>
                <w:b/>
                <w:color w:val="auto"/>
              </w:rPr>
              <w:t xml:space="preserve">Materials </w:t>
            </w:r>
          </w:p>
          <w:p w14:paraId="42D8325B" w14:textId="77777777" w:rsidR="008C6072" w:rsidRPr="007441CC" w:rsidRDefault="008C6072" w:rsidP="00B52903">
            <w:pPr>
              <w:spacing w:line="276" w:lineRule="auto"/>
              <w:ind w:left="2"/>
              <w:rPr>
                <w:color w:val="auto"/>
              </w:rPr>
            </w:pPr>
            <w:r w:rsidRPr="007441CC">
              <w:rPr>
                <w:b/>
                <w:color w:val="auto"/>
              </w:rPr>
              <w:t xml:space="preserve">Required </w:t>
            </w:r>
          </w:p>
        </w:tc>
        <w:tc>
          <w:tcPr>
            <w:tcW w:w="709" w:type="pct"/>
            <w:shd w:val="clear" w:color="auto" w:fill="E5B8B7"/>
          </w:tcPr>
          <w:p w14:paraId="7B10B3B5" w14:textId="77777777" w:rsidR="008C6072" w:rsidRPr="007441CC" w:rsidRDefault="008C6072" w:rsidP="00B52903">
            <w:pPr>
              <w:spacing w:after="136"/>
              <w:ind w:left="2"/>
              <w:rPr>
                <w:color w:val="auto"/>
              </w:rPr>
            </w:pPr>
            <w:r w:rsidRPr="007441CC">
              <w:rPr>
                <w:b/>
                <w:color w:val="auto"/>
              </w:rPr>
              <w:t xml:space="preserve">Learning </w:t>
            </w:r>
          </w:p>
          <w:p w14:paraId="4ACB211D"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4483180C" w14:textId="77777777" w:rsidTr="00B52903">
        <w:trPr>
          <w:trHeight w:val="1554"/>
        </w:trPr>
        <w:tc>
          <w:tcPr>
            <w:tcW w:w="730" w:type="pct"/>
            <w:shd w:val="clear" w:color="auto" w:fill="auto"/>
          </w:tcPr>
          <w:p w14:paraId="4B72A0A3" w14:textId="77777777" w:rsidR="008C6072" w:rsidRPr="007441CC" w:rsidRDefault="008C6072" w:rsidP="00B52903">
            <w:pPr>
              <w:ind w:right="120"/>
              <w:rPr>
                <w:b/>
                <w:color w:val="auto"/>
              </w:rPr>
            </w:pPr>
            <w:r w:rsidRPr="007441CC">
              <w:rPr>
                <w:b/>
                <w:color w:val="auto"/>
              </w:rPr>
              <w:t>LU1.</w:t>
            </w:r>
          </w:p>
          <w:p w14:paraId="07896077" w14:textId="77777777" w:rsidR="008C6072" w:rsidRPr="007441CC" w:rsidRDefault="008C6072" w:rsidP="00B52903">
            <w:pPr>
              <w:ind w:right="120"/>
              <w:rPr>
                <w:color w:val="auto"/>
              </w:rPr>
            </w:pPr>
            <w:r w:rsidRPr="007441CC">
              <w:rPr>
                <w:b/>
                <w:color w:val="auto"/>
              </w:rPr>
              <w:t>Demonstrate  the sources of pesticide contamination</w:t>
            </w:r>
          </w:p>
        </w:tc>
        <w:tc>
          <w:tcPr>
            <w:tcW w:w="1090" w:type="pct"/>
            <w:shd w:val="clear" w:color="auto" w:fill="auto"/>
          </w:tcPr>
          <w:p w14:paraId="3C466124" w14:textId="77777777" w:rsidR="008C6072" w:rsidRPr="007441CC" w:rsidRDefault="008C6072" w:rsidP="00B52903">
            <w:pPr>
              <w:spacing w:line="276" w:lineRule="auto"/>
              <w:ind w:left="2"/>
              <w:rPr>
                <w:b/>
                <w:color w:val="auto"/>
              </w:rPr>
            </w:pPr>
            <w:r w:rsidRPr="007441CC">
              <w:rPr>
                <w:b/>
                <w:color w:val="auto"/>
              </w:rPr>
              <w:t>Trainee will be able to:</w:t>
            </w:r>
          </w:p>
          <w:p w14:paraId="7309667C" w14:textId="77777777" w:rsidR="008C6072" w:rsidRPr="007441CC" w:rsidRDefault="008C6072" w:rsidP="008C6072">
            <w:pPr>
              <w:pStyle w:val="ListBullet"/>
              <w:numPr>
                <w:ilvl w:val="0"/>
                <w:numId w:val="7"/>
              </w:numPr>
              <w:spacing w:after="120" w:line="276" w:lineRule="auto"/>
              <w:contextualSpacing w:val="0"/>
              <w:jc w:val="both"/>
              <w:rPr>
                <w:rFonts w:ascii="Arial" w:hAnsi="Arial" w:cs="Arial"/>
                <w:sz w:val="22"/>
              </w:rPr>
            </w:pPr>
            <w:r w:rsidRPr="007441CC">
              <w:rPr>
                <w:rFonts w:ascii="Arial" w:hAnsi="Arial" w:cs="Arial"/>
                <w:sz w:val="22"/>
              </w:rPr>
              <w:t>Identify the sources of Pesticides including Persistent Organic Pollutants (POPs) in water.</w:t>
            </w:r>
          </w:p>
          <w:p w14:paraId="4AAD9D08" w14:textId="77777777" w:rsidR="008C6072" w:rsidRPr="007441CC" w:rsidRDefault="008C6072" w:rsidP="008C6072">
            <w:pPr>
              <w:pStyle w:val="ListBullet"/>
              <w:numPr>
                <w:ilvl w:val="0"/>
                <w:numId w:val="7"/>
              </w:numPr>
              <w:spacing w:after="120" w:line="276" w:lineRule="auto"/>
              <w:contextualSpacing w:val="0"/>
              <w:jc w:val="both"/>
              <w:rPr>
                <w:rFonts w:ascii="Arial" w:hAnsi="Arial" w:cs="Arial"/>
                <w:sz w:val="22"/>
              </w:rPr>
            </w:pPr>
            <w:r w:rsidRPr="007441CC">
              <w:rPr>
                <w:rFonts w:ascii="Arial" w:hAnsi="Arial" w:cs="Arial"/>
                <w:sz w:val="22"/>
              </w:rPr>
              <w:t xml:space="preserve">Enlist the area of World with pesticide in water and its possible sources. </w:t>
            </w:r>
          </w:p>
          <w:p w14:paraId="016E0AA9" w14:textId="77777777" w:rsidR="008C6072" w:rsidRPr="007441CC" w:rsidRDefault="008C6072" w:rsidP="008C6072">
            <w:pPr>
              <w:pStyle w:val="ListParagraph"/>
              <w:numPr>
                <w:ilvl w:val="0"/>
                <w:numId w:val="7"/>
              </w:numPr>
              <w:spacing w:after="0" w:line="276" w:lineRule="auto"/>
              <w:jc w:val="left"/>
              <w:rPr>
                <w:color w:val="auto"/>
              </w:rPr>
            </w:pPr>
            <w:r w:rsidRPr="007441CC">
              <w:rPr>
                <w:color w:val="auto"/>
              </w:rPr>
              <w:t>Enlist the areas of Pakistan with higher usage of Pesticides</w:t>
            </w:r>
          </w:p>
          <w:p w14:paraId="759BA532" w14:textId="77777777" w:rsidR="008C6072" w:rsidRPr="007441CC" w:rsidRDefault="008C6072" w:rsidP="00B52903">
            <w:pPr>
              <w:spacing w:line="276" w:lineRule="auto"/>
              <w:rPr>
                <w:color w:val="auto"/>
              </w:rPr>
            </w:pPr>
          </w:p>
        </w:tc>
        <w:tc>
          <w:tcPr>
            <w:tcW w:w="963" w:type="pct"/>
            <w:shd w:val="clear" w:color="auto" w:fill="auto"/>
          </w:tcPr>
          <w:p w14:paraId="6F1D6B05" w14:textId="77777777" w:rsidR="008C6072" w:rsidRPr="007441CC"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7441CC">
              <w:rPr>
                <w:rFonts w:eastAsia="Times New Roman"/>
                <w:color w:val="auto"/>
              </w:rPr>
              <w:t>Define the Pesticide</w:t>
            </w:r>
          </w:p>
          <w:p w14:paraId="569F8DEF" w14:textId="77777777" w:rsidR="008C6072" w:rsidRPr="007441CC" w:rsidRDefault="008C6072" w:rsidP="00594206">
            <w:pPr>
              <w:numPr>
                <w:ilvl w:val="0"/>
                <w:numId w:val="13"/>
              </w:numPr>
              <w:tabs>
                <w:tab w:val="left" w:pos="354"/>
              </w:tabs>
              <w:autoSpaceDE w:val="0"/>
              <w:autoSpaceDN w:val="0"/>
              <w:adjustRightInd w:val="0"/>
              <w:spacing w:after="0" w:line="360" w:lineRule="auto"/>
              <w:ind w:left="354" w:hanging="283"/>
              <w:jc w:val="left"/>
              <w:rPr>
                <w:rFonts w:eastAsia="Times New Roman"/>
                <w:color w:val="auto"/>
              </w:rPr>
            </w:pPr>
            <w:r w:rsidRPr="007441CC">
              <w:rPr>
                <w:rFonts w:eastAsia="Times New Roman"/>
                <w:color w:val="auto"/>
              </w:rPr>
              <w:t xml:space="preserve">Enlist the name of areas in Pakistan with higher usage of Pesticides </w:t>
            </w:r>
          </w:p>
          <w:p w14:paraId="4214F20D"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3896A99A" w14:textId="77777777" w:rsidR="008C6072" w:rsidRPr="007441CC" w:rsidRDefault="008C6072" w:rsidP="00B52903">
            <w:pPr>
              <w:spacing w:line="360" w:lineRule="auto"/>
              <w:ind w:left="12"/>
              <w:rPr>
                <w:color w:val="auto"/>
              </w:rPr>
            </w:pPr>
            <w:r w:rsidRPr="007441CC">
              <w:rPr>
                <w:color w:val="auto"/>
              </w:rPr>
              <w:t>Enlist four major sources of Pesticide contamination in Pakistan</w:t>
            </w:r>
          </w:p>
        </w:tc>
        <w:tc>
          <w:tcPr>
            <w:tcW w:w="739" w:type="pct"/>
            <w:shd w:val="clear" w:color="auto" w:fill="auto"/>
            <w:vAlign w:val="center"/>
          </w:tcPr>
          <w:p w14:paraId="06F53A5D" w14:textId="77777777" w:rsidR="008C6072" w:rsidRPr="007441CC" w:rsidRDefault="008C6072" w:rsidP="00B52903">
            <w:pPr>
              <w:ind w:left="647" w:hanging="613"/>
              <w:rPr>
                <w:color w:val="auto"/>
              </w:rPr>
            </w:pPr>
            <w:r w:rsidRPr="007441CC">
              <w:rPr>
                <w:b/>
                <w:color w:val="auto"/>
              </w:rPr>
              <w:t>Theory-</w:t>
            </w:r>
            <w:r w:rsidRPr="007441CC">
              <w:rPr>
                <w:color w:val="auto"/>
              </w:rPr>
              <w:t xml:space="preserve">01 </w:t>
            </w:r>
            <w:proofErr w:type="spellStart"/>
            <w:r w:rsidRPr="007441CC">
              <w:rPr>
                <w:color w:val="auto"/>
              </w:rPr>
              <w:t>Hrs</w:t>
            </w:r>
            <w:proofErr w:type="spellEnd"/>
          </w:p>
          <w:p w14:paraId="08CCA4DB"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-04 </w:t>
            </w:r>
            <w:proofErr w:type="spellStart"/>
            <w:r w:rsidRPr="007441CC">
              <w:rPr>
                <w:color w:val="auto"/>
              </w:rPr>
              <w:t>Hrs</w:t>
            </w:r>
            <w:proofErr w:type="spellEnd"/>
          </w:p>
          <w:p w14:paraId="2DDD1956" w14:textId="77777777" w:rsidR="008C6072" w:rsidRPr="007441CC" w:rsidRDefault="008C6072" w:rsidP="00B52903">
            <w:pPr>
              <w:ind w:left="647" w:hanging="613"/>
              <w:rPr>
                <w:color w:val="auto"/>
              </w:rPr>
            </w:pPr>
            <w:r w:rsidRPr="007441CC">
              <w:rPr>
                <w:b/>
                <w:color w:val="auto"/>
              </w:rPr>
              <w:t>Total-</w:t>
            </w:r>
            <w:r w:rsidRPr="007441CC">
              <w:rPr>
                <w:color w:val="auto"/>
              </w:rPr>
              <w:t xml:space="preserve"> 05 </w:t>
            </w:r>
            <w:proofErr w:type="spellStart"/>
            <w:r w:rsidRPr="007441CC">
              <w:rPr>
                <w:color w:val="auto"/>
              </w:rPr>
              <w:t>Hrs</w:t>
            </w:r>
            <w:proofErr w:type="spellEnd"/>
          </w:p>
        </w:tc>
        <w:tc>
          <w:tcPr>
            <w:tcW w:w="768" w:type="pct"/>
            <w:shd w:val="clear" w:color="auto" w:fill="auto"/>
          </w:tcPr>
          <w:p w14:paraId="1621BF6D" w14:textId="77777777" w:rsidR="008C6072" w:rsidRPr="007441CC" w:rsidRDefault="008C6072" w:rsidP="00594206">
            <w:pPr>
              <w:pStyle w:val="ListParagraph"/>
              <w:numPr>
                <w:ilvl w:val="0"/>
                <w:numId w:val="74"/>
              </w:numPr>
              <w:spacing w:after="160" w:line="259" w:lineRule="auto"/>
              <w:ind w:left="318" w:hanging="283"/>
              <w:jc w:val="left"/>
              <w:rPr>
                <w:color w:val="auto"/>
              </w:rPr>
            </w:pPr>
            <w:r w:rsidRPr="007441CC">
              <w:rPr>
                <w:color w:val="auto"/>
              </w:rPr>
              <w:t>Literature about Pesticide</w:t>
            </w:r>
          </w:p>
          <w:p w14:paraId="27B98181" w14:textId="77777777" w:rsidR="008C6072" w:rsidRPr="007441CC" w:rsidRDefault="008C6072" w:rsidP="00594206">
            <w:pPr>
              <w:pStyle w:val="ListParagraph"/>
              <w:numPr>
                <w:ilvl w:val="0"/>
                <w:numId w:val="74"/>
              </w:numPr>
              <w:spacing w:after="160" w:line="259" w:lineRule="auto"/>
              <w:ind w:left="318" w:hanging="283"/>
              <w:jc w:val="left"/>
              <w:rPr>
                <w:color w:val="auto"/>
              </w:rPr>
            </w:pPr>
            <w:r w:rsidRPr="007441CC">
              <w:rPr>
                <w:color w:val="auto"/>
              </w:rPr>
              <w:t>Internet connection</w:t>
            </w:r>
          </w:p>
          <w:p w14:paraId="12AA0197" w14:textId="77777777" w:rsidR="008C6072" w:rsidRPr="007441CC" w:rsidRDefault="008C6072" w:rsidP="00594206">
            <w:pPr>
              <w:pStyle w:val="ListParagraph"/>
              <w:numPr>
                <w:ilvl w:val="0"/>
                <w:numId w:val="74"/>
              </w:numPr>
              <w:spacing w:after="160" w:line="259" w:lineRule="auto"/>
              <w:ind w:left="318" w:hanging="283"/>
              <w:jc w:val="left"/>
              <w:rPr>
                <w:color w:val="auto"/>
              </w:rPr>
            </w:pPr>
            <w:r w:rsidRPr="007441CC">
              <w:rPr>
                <w:color w:val="auto"/>
              </w:rPr>
              <w:t>Computer</w:t>
            </w:r>
          </w:p>
          <w:p w14:paraId="1F0BBB86" w14:textId="77777777" w:rsidR="008C6072" w:rsidRPr="007441CC" w:rsidRDefault="008C6072" w:rsidP="00594206">
            <w:pPr>
              <w:pStyle w:val="ListParagraph"/>
              <w:numPr>
                <w:ilvl w:val="0"/>
                <w:numId w:val="74"/>
              </w:numPr>
              <w:spacing w:after="160" w:line="259" w:lineRule="auto"/>
              <w:ind w:left="318" w:hanging="283"/>
              <w:jc w:val="left"/>
              <w:rPr>
                <w:color w:val="auto"/>
              </w:rPr>
            </w:pPr>
            <w:r w:rsidRPr="007441CC">
              <w:rPr>
                <w:color w:val="auto"/>
              </w:rPr>
              <w:t xml:space="preserve"> Projector</w:t>
            </w:r>
          </w:p>
          <w:p w14:paraId="2025C9F7" w14:textId="77777777" w:rsidR="008C6072" w:rsidRPr="007441CC" w:rsidRDefault="008C6072" w:rsidP="00594206">
            <w:pPr>
              <w:pStyle w:val="ListParagraph"/>
              <w:numPr>
                <w:ilvl w:val="0"/>
                <w:numId w:val="74"/>
              </w:numPr>
              <w:spacing w:after="160" w:line="259" w:lineRule="auto"/>
              <w:ind w:left="318" w:hanging="283"/>
              <w:jc w:val="left"/>
              <w:rPr>
                <w:color w:val="auto"/>
              </w:rPr>
            </w:pPr>
            <w:r w:rsidRPr="007441CC">
              <w:rPr>
                <w:color w:val="auto"/>
              </w:rPr>
              <w:t xml:space="preserve"> White board &amp;   marker</w:t>
            </w:r>
          </w:p>
          <w:p w14:paraId="64C1CABE" w14:textId="77777777" w:rsidR="008C6072" w:rsidRPr="007441CC" w:rsidRDefault="008C6072" w:rsidP="00B52903">
            <w:pPr>
              <w:pStyle w:val="ListParagraph"/>
              <w:ind w:left="360"/>
              <w:rPr>
                <w:color w:val="auto"/>
              </w:rPr>
            </w:pPr>
          </w:p>
        </w:tc>
        <w:tc>
          <w:tcPr>
            <w:tcW w:w="709" w:type="pct"/>
            <w:shd w:val="clear" w:color="auto" w:fill="auto"/>
          </w:tcPr>
          <w:p w14:paraId="798BB5D5" w14:textId="77777777" w:rsidR="008C6072" w:rsidRPr="007441CC" w:rsidRDefault="008C6072" w:rsidP="00B52903">
            <w:pPr>
              <w:spacing w:before="240"/>
              <w:ind w:left="49"/>
              <w:rPr>
                <w:color w:val="auto"/>
              </w:rPr>
            </w:pPr>
            <w:r w:rsidRPr="007441CC">
              <w:rPr>
                <w:color w:val="auto"/>
              </w:rPr>
              <w:t>Class Room</w:t>
            </w:r>
          </w:p>
          <w:p w14:paraId="7FCBB246" w14:textId="77777777" w:rsidR="008C6072" w:rsidRPr="007441CC" w:rsidRDefault="008C6072" w:rsidP="00B52903">
            <w:pPr>
              <w:ind w:left="49"/>
              <w:rPr>
                <w:b/>
                <w:color w:val="auto"/>
              </w:rPr>
            </w:pPr>
          </w:p>
        </w:tc>
      </w:tr>
      <w:tr w:rsidR="007441CC" w:rsidRPr="007441CC" w14:paraId="488B5B46" w14:textId="77777777" w:rsidTr="00B52903">
        <w:trPr>
          <w:trHeight w:val="1554"/>
        </w:trPr>
        <w:tc>
          <w:tcPr>
            <w:tcW w:w="730" w:type="pct"/>
            <w:shd w:val="clear" w:color="auto" w:fill="auto"/>
          </w:tcPr>
          <w:p w14:paraId="743E5E7F" w14:textId="77777777" w:rsidR="008C6072" w:rsidRPr="007441CC" w:rsidRDefault="008C6072" w:rsidP="00B52903">
            <w:pPr>
              <w:ind w:right="120"/>
              <w:rPr>
                <w:b/>
                <w:color w:val="auto"/>
              </w:rPr>
            </w:pPr>
            <w:r w:rsidRPr="007441CC">
              <w:rPr>
                <w:b/>
                <w:color w:val="auto"/>
              </w:rPr>
              <w:lastRenderedPageBreak/>
              <w:t>LU2.</w:t>
            </w:r>
          </w:p>
          <w:p w14:paraId="17BC1BAF" w14:textId="77777777" w:rsidR="008C6072" w:rsidRPr="007441CC" w:rsidRDefault="008C6072" w:rsidP="00B52903">
            <w:pPr>
              <w:ind w:right="120"/>
              <w:rPr>
                <w:color w:val="auto"/>
              </w:rPr>
            </w:pPr>
            <w:r w:rsidRPr="007441CC">
              <w:rPr>
                <w:b/>
                <w:color w:val="auto"/>
              </w:rPr>
              <w:t>Identify  health effects  caused  by pesticides</w:t>
            </w:r>
          </w:p>
        </w:tc>
        <w:tc>
          <w:tcPr>
            <w:tcW w:w="1090" w:type="pct"/>
            <w:shd w:val="clear" w:color="auto" w:fill="auto"/>
          </w:tcPr>
          <w:p w14:paraId="267ED1A2" w14:textId="77777777" w:rsidR="008C6072" w:rsidRPr="007441CC" w:rsidRDefault="008C6072" w:rsidP="00B52903">
            <w:pPr>
              <w:spacing w:line="276" w:lineRule="auto"/>
              <w:ind w:left="2"/>
              <w:rPr>
                <w:b/>
                <w:color w:val="auto"/>
              </w:rPr>
            </w:pPr>
            <w:r w:rsidRPr="007441CC">
              <w:rPr>
                <w:b/>
                <w:color w:val="auto"/>
              </w:rPr>
              <w:t>Trainee will be able to:</w:t>
            </w:r>
          </w:p>
          <w:p w14:paraId="6A3CEB25" w14:textId="77777777" w:rsidR="008C6072" w:rsidRPr="007441CC" w:rsidRDefault="008C6072" w:rsidP="00594206">
            <w:pPr>
              <w:pStyle w:val="ListBullet"/>
              <w:numPr>
                <w:ilvl w:val="0"/>
                <w:numId w:val="75"/>
              </w:numPr>
              <w:spacing w:after="120" w:line="276" w:lineRule="auto"/>
              <w:ind w:left="165" w:hanging="165"/>
              <w:contextualSpacing w:val="0"/>
              <w:jc w:val="both"/>
              <w:rPr>
                <w:rFonts w:ascii="Arial" w:hAnsi="Arial" w:cs="Arial"/>
                <w:sz w:val="22"/>
              </w:rPr>
            </w:pPr>
            <w:r w:rsidRPr="007441CC">
              <w:rPr>
                <w:rFonts w:ascii="Arial" w:hAnsi="Arial" w:cs="Arial"/>
                <w:sz w:val="22"/>
              </w:rPr>
              <w:t xml:space="preserve">Identify the diseases caused by excessive pesticides intake using pictures/flow diagrams </w:t>
            </w:r>
          </w:p>
          <w:p w14:paraId="3E15EC98" w14:textId="77777777" w:rsidR="008C6072" w:rsidRPr="007441CC" w:rsidRDefault="008C6072" w:rsidP="00594206">
            <w:pPr>
              <w:pStyle w:val="ListParagraph"/>
              <w:numPr>
                <w:ilvl w:val="0"/>
                <w:numId w:val="75"/>
              </w:numPr>
              <w:spacing w:after="0" w:line="276" w:lineRule="auto"/>
              <w:ind w:left="165" w:hanging="165"/>
              <w:jc w:val="left"/>
              <w:rPr>
                <w:color w:val="auto"/>
              </w:rPr>
            </w:pPr>
            <w:r w:rsidRPr="007441CC">
              <w:rPr>
                <w:color w:val="auto"/>
              </w:rPr>
              <w:t>Enlist the areas of country with people possibly having pesticides exposure</w:t>
            </w:r>
          </w:p>
        </w:tc>
        <w:tc>
          <w:tcPr>
            <w:tcW w:w="963" w:type="pct"/>
            <w:shd w:val="clear" w:color="auto" w:fill="auto"/>
          </w:tcPr>
          <w:p w14:paraId="6A224A40" w14:textId="77777777" w:rsidR="008C6072" w:rsidRPr="007441CC" w:rsidRDefault="008C6072" w:rsidP="00594206">
            <w:pPr>
              <w:numPr>
                <w:ilvl w:val="0"/>
                <w:numId w:val="13"/>
              </w:numPr>
              <w:autoSpaceDE w:val="0"/>
              <w:autoSpaceDN w:val="0"/>
              <w:adjustRightInd w:val="0"/>
              <w:spacing w:after="0" w:line="360" w:lineRule="auto"/>
              <w:jc w:val="left"/>
              <w:rPr>
                <w:rFonts w:eastAsia="Times New Roman"/>
                <w:color w:val="auto"/>
              </w:rPr>
            </w:pPr>
            <w:r w:rsidRPr="007441CC">
              <w:rPr>
                <w:rFonts w:eastAsia="Times New Roman"/>
                <w:color w:val="auto"/>
              </w:rPr>
              <w:t xml:space="preserve">Describe the possible health effects of pesticide in children </w:t>
            </w:r>
          </w:p>
          <w:p w14:paraId="40875A95" w14:textId="77777777" w:rsidR="008C6072" w:rsidRPr="007441CC" w:rsidRDefault="008C6072" w:rsidP="00594206">
            <w:pPr>
              <w:numPr>
                <w:ilvl w:val="0"/>
                <w:numId w:val="13"/>
              </w:numPr>
              <w:autoSpaceDE w:val="0"/>
              <w:autoSpaceDN w:val="0"/>
              <w:adjustRightInd w:val="0"/>
              <w:spacing w:after="0" w:line="360" w:lineRule="auto"/>
              <w:jc w:val="left"/>
              <w:rPr>
                <w:rFonts w:eastAsia="Times New Roman"/>
                <w:color w:val="auto"/>
              </w:rPr>
            </w:pPr>
            <w:r w:rsidRPr="007441CC">
              <w:rPr>
                <w:rFonts w:eastAsia="Times New Roman"/>
                <w:color w:val="auto"/>
              </w:rPr>
              <w:t>Describe the area of Pakistan where people have pesticide exposure</w:t>
            </w:r>
          </w:p>
          <w:p w14:paraId="23AADE19"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6D1721FF" w14:textId="77777777" w:rsidR="008C6072" w:rsidRPr="007441CC" w:rsidRDefault="008C6072" w:rsidP="00B52903">
            <w:pPr>
              <w:spacing w:line="360" w:lineRule="auto"/>
              <w:ind w:left="12"/>
              <w:rPr>
                <w:b/>
                <w:color w:val="auto"/>
                <w:u w:val="single"/>
              </w:rPr>
            </w:pPr>
            <w:r w:rsidRPr="007441CC">
              <w:rPr>
                <w:color w:val="auto"/>
              </w:rPr>
              <w:t>Identify the POPs from provided list of pesticides</w:t>
            </w:r>
          </w:p>
        </w:tc>
        <w:tc>
          <w:tcPr>
            <w:tcW w:w="739" w:type="pct"/>
            <w:shd w:val="clear" w:color="auto" w:fill="auto"/>
            <w:vAlign w:val="center"/>
          </w:tcPr>
          <w:p w14:paraId="2B802754" w14:textId="77777777" w:rsidR="008C6072" w:rsidRPr="007441CC" w:rsidRDefault="008C6072" w:rsidP="00B52903">
            <w:pPr>
              <w:ind w:left="647" w:hanging="613"/>
              <w:rPr>
                <w:color w:val="auto"/>
              </w:rPr>
            </w:pPr>
            <w:r w:rsidRPr="007441CC">
              <w:rPr>
                <w:b/>
                <w:color w:val="auto"/>
              </w:rPr>
              <w:t>Theory-</w:t>
            </w:r>
            <w:r w:rsidRPr="007441CC">
              <w:rPr>
                <w:color w:val="auto"/>
              </w:rPr>
              <w:t xml:space="preserve">01 </w:t>
            </w:r>
            <w:proofErr w:type="spellStart"/>
            <w:r w:rsidRPr="007441CC">
              <w:rPr>
                <w:color w:val="auto"/>
              </w:rPr>
              <w:t>Hrs</w:t>
            </w:r>
            <w:proofErr w:type="spellEnd"/>
          </w:p>
          <w:p w14:paraId="6E71865F"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04 </w:t>
            </w:r>
            <w:proofErr w:type="spellStart"/>
            <w:r w:rsidRPr="007441CC">
              <w:rPr>
                <w:color w:val="auto"/>
              </w:rPr>
              <w:t>Hrs</w:t>
            </w:r>
            <w:proofErr w:type="spellEnd"/>
          </w:p>
          <w:p w14:paraId="143CE7F2" w14:textId="77777777" w:rsidR="008C6072" w:rsidRPr="007441CC" w:rsidRDefault="008C6072" w:rsidP="00B52903">
            <w:pPr>
              <w:ind w:left="647" w:hanging="613"/>
              <w:rPr>
                <w:color w:val="auto"/>
              </w:rPr>
            </w:pPr>
            <w:r w:rsidRPr="007441CC">
              <w:rPr>
                <w:b/>
                <w:color w:val="auto"/>
              </w:rPr>
              <w:t>Total-</w:t>
            </w:r>
            <w:r w:rsidRPr="007441CC">
              <w:rPr>
                <w:color w:val="auto"/>
              </w:rPr>
              <w:t xml:space="preserve"> 05 </w:t>
            </w:r>
            <w:proofErr w:type="spellStart"/>
            <w:r w:rsidRPr="007441CC">
              <w:rPr>
                <w:color w:val="auto"/>
              </w:rPr>
              <w:t>Hrs</w:t>
            </w:r>
            <w:proofErr w:type="spellEnd"/>
          </w:p>
        </w:tc>
        <w:tc>
          <w:tcPr>
            <w:tcW w:w="768" w:type="pct"/>
            <w:shd w:val="clear" w:color="auto" w:fill="auto"/>
          </w:tcPr>
          <w:p w14:paraId="7F9AE515"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Literature about pesticides</w:t>
            </w:r>
          </w:p>
          <w:p w14:paraId="74536357"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questionnaires</w:t>
            </w:r>
          </w:p>
          <w:p w14:paraId="3E17059B" w14:textId="77777777" w:rsidR="008C6072" w:rsidRPr="007441CC" w:rsidRDefault="008C6072" w:rsidP="00B52903">
            <w:pPr>
              <w:pStyle w:val="ListParagraph"/>
              <w:spacing w:after="0" w:line="240" w:lineRule="auto"/>
              <w:ind w:left="360" w:firstLine="0"/>
              <w:jc w:val="left"/>
              <w:rPr>
                <w:color w:val="auto"/>
              </w:rPr>
            </w:pPr>
          </w:p>
        </w:tc>
        <w:tc>
          <w:tcPr>
            <w:tcW w:w="709" w:type="pct"/>
            <w:shd w:val="clear" w:color="auto" w:fill="auto"/>
          </w:tcPr>
          <w:p w14:paraId="143ECEAC" w14:textId="77777777" w:rsidR="008C6072" w:rsidRPr="007441CC" w:rsidRDefault="008C6072" w:rsidP="00B52903">
            <w:pPr>
              <w:ind w:left="49"/>
              <w:rPr>
                <w:b/>
                <w:color w:val="auto"/>
              </w:rPr>
            </w:pPr>
            <w:r w:rsidRPr="007441CC">
              <w:rPr>
                <w:color w:val="auto"/>
              </w:rPr>
              <w:t>Class Room</w:t>
            </w:r>
          </w:p>
        </w:tc>
      </w:tr>
      <w:tr w:rsidR="007441CC" w:rsidRPr="007441CC" w14:paraId="6446433C" w14:textId="77777777" w:rsidTr="00B52903">
        <w:trPr>
          <w:trHeight w:val="1554"/>
        </w:trPr>
        <w:tc>
          <w:tcPr>
            <w:tcW w:w="730" w:type="pct"/>
            <w:shd w:val="clear" w:color="auto" w:fill="auto"/>
          </w:tcPr>
          <w:p w14:paraId="25396E83" w14:textId="77777777" w:rsidR="008C6072" w:rsidRPr="007441CC" w:rsidRDefault="008C6072" w:rsidP="00B52903">
            <w:pPr>
              <w:ind w:right="120"/>
              <w:rPr>
                <w:b/>
                <w:color w:val="auto"/>
              </w:rPr>
            </w:pPr>
            <w:r w:rsidRPr="007441CC">
              <w:rPr>
                <w:b/>
                <w:color w:val="auto"/>
              </w:rPr>
              <w:t>LU3.</w:t>
            </w:r>
          </w:p>
          <w:p w14:paraId="27516884" w14:textId="77777777" w:rsidR="008C6072" w:rsidRPr="007441CC" w:rsidRDefault="008C6072" w:rsidP="00B52903">
            <w:pPr>
              <w:ind w:right="120"/>
              <w:rPr>
                <w:b/>
                <w:color w:val="auto"/>
              </w:rPr>
            </w:pPr>
            <w:r w:rsidRPr="007441CC">
              <w:rPr>
                <w:b/>
                <w:color w:val="auto"/>
              </w:rPr>
              <w:t>Minimize the risk of  disease caused by pesticides</w:t>
            </w:r>
          </w:p>
        </w:tc>
        <w:tc>
          <w:tcPr>
            <w:tcW w:w="1090" w:type="pct"/>
            <w:shd w:val="clear" w:color="auto" w:fill="auto"/>
          </w:tcPr>
          <w:p w14:paraId="79234A05" w14:textId="77777777" w:rsidR="008C6072" w:rsidRPr="007441CC" w:rsidRDefault="008C6072" w:rsidP="00B52903">
            <w:pPr>
              <w:spacing w:line="276" w:lineRule="auto"/>
              <w:ind w:left="2"/>
              <w:rPr>
                <w:b/>
                <w:color w:val="auto"/>
              </w:rPr>
            </w:pPr>
            <w:r w:rsidRPr="007441CC">
              <w:rPr>
                <w:b/>
                <w:color w:val="auto"/>
              </w:rPr>
              <w:t>Trainee will be able to:</w:t>
            </w:r>
          </w:p>
          <w:p w14:paraId="59DB9940" w14:textId="77777777" w:rsidR="008C6072" w:rsidRPr="007441CC" w:rsidRDefault="008C6072" w:rsidP="00594206">
            <w:pPr>
              <w:pStyle w:val="ListBullet"/>
              <w:numPr>
                <w:ilvl w:val="0"/>
                <w:numId w:val="73"/>
              </w:numPr>
              <w:spacing w:after="120" w:line="276" w:lineRule="auto"/>
              <w:ind w:left="306" w:hanging="306"/>
              <w:contextualSpacing w:val="0"/>
              <w:jc w:val="both"/>
              <w:rPr>
                <w:rFonts w:ascii="Arial" w:hAnsi="Arial" w:cs="Arial"/>
                <w:sz w:val="22"/>
              </w:rPr>
            </w:pPr>
            <w:r w:rsidRPr="007441CC">
              <w:rPr>
                <w:rFonts w:ascii="Arial" w:hAnsi="Arial" w:cs="Arial"/>
                <w:sz w:val="22"/>
              </w:rPr>
              <w:t>Sketch the water treatment process to reduce the risk of Pesticide poisoning as per standards</w:t>
            </w:r>
          </w:p>
          <w:p w14:paraId="58931AC5" w14:textId="77777777" w:rsidR="008C6072" w:rsidRPr="007441CC" w:rsidRDefault="008C6072" w:rsidP="00594206">
            <w:pPr>
              <w:pStyle w:val="ListParagraph"/>
              <w:numPr>
                <w:ilvl w:val="0"/>
                <w:numId w:val="73"/>
              </w:numPr>
              <w:spacing w:after="0" w:line="276" w:lineRule="auto"/>
              <w:ind w:left="306" w:hanging="306"/>
              <w:rPr>
                <w:b/>
                <w:color w:val="auto"/>
              </w:rPr>
            </w:pPr>
            <w:r w:rsidRPr="007441CC">
              <w:rPr>
                <w:color w:val="auto"/>
              </w:rPr>
              <w:t xml:space="preserve">Develop one page fact sheet on Pesticide sources and possible health effects for general public and farmer awareness. </w:t>
            </w:r>
          </w:p>
        </w:tc>
        <w:tc>
          <w:tcPr>
            <w:tcW w:w="963" w:type="pct"/>
            <w:shd w:val="clear" w:color="auto" w:fill="auto"/>
          </w:tcPr>
          <w:p w14:paraId="1E76CE56" w14:textId="77777777" w:rsidR="008C6072" w:rsidRPr="007441CC"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7441CC">
              <w:rPr>
                <w:rFonts w:eastAsia="Times New Roman"/>
                <w:color w:val="auto"/>
              </w:rPr>
              <w:t>Describe the treatment process to reduce the pesticide contamination in drinking water</w:t>
            </w:r>
          </w:p>
          <w:p w14:paraId="4ED679C1" w14:textId="77777777" w:rsidR="008C6072" w:rsidRPr="007441CC"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7441CC">
              <w:rPr>
                <w:rFonts w:eastAsia="Times New Roman"/>
                <w:color w:val="auto"/>
              </w:rPr>
              <w:t xml:space="preserve">Enlist the good practices for farmer to reduce the use of Pesticides </w:t>
            </w:r>
          </w:p>
          <w:p w14:paraId="1509CA04"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lastRenderedPageBreak/>
              <w:t>Practical Activity:</w:t>
            </w:r>
          </w:p>
          <w:p w14:paraId="3397BA52" w14:textId="77777777" w:rsidR="008C6072" w:rsidRPr="007441CC" w:rsidRDefault="008C6072" w:rsidP="00B52903">
            <w:pPr>
              <w:pStyle w:val="ListParagraph"/>
              <w:autoSpaceDE w:val="0"/>
              <w:autoSpaceDN w:val="0"/>
              <w:adjustRightInd w:val="0"/>
              <w:spacing w:after="0" w:line="360" w:lineRule="auto"/>
              <w:ind w:left="339" w:firstLine="0"/>
              <w:jc w:val="left"/>
              <w:rPr>
                <w:rFonts w:eastAsia="Times New Roman"/>
                <w:color w:val="auto"/>
              </w:rPr>
            </w:pPr>
            <w:r w:rsidRPr="007441CC">
              <w:rPr>
                <w:rFonts w:eastAsia="Times New Roman"/>
                <w:color w:val="auto"/>
              </w:rPr>
              <w:t xml:space="preserve">Enlist the diseases caused by pesticide contamination in water </w:t>
            </w:r>
          </w:p>
          <w:p w14:paraId="5ED39E79" w14:textId="77777777" w:rsidR="008C6072" w:rsidRPr="007441CC" w:rsidRDefault="008C6072" w:rsidP="00B52903">
            <w:pPr>
              <w:autoSpaceDE w:val="0"/>
              <w:autoSpaceDN w:val="0"/>
              <w:adjustRightInd w:val="0"/>
              <w:spacing w:line="360" w:lineRule="auto"/>
              <w:ind w:left="347"/>
              <w:rPr>
                <w:rFonts w:eastAsia="Times New Roman"/>
                <w:color w:val="auto"/>
              </w:rPr>
            </w:pPr>
          </w:p>
          <w:p w14:paraId="77737B1E" w14:textId="77777777" w:rsidR="008C6072" w:rsidRPr="007441CC" w:rsidRDefault="008C6072" w:rsidP="00B52903">
            <w:pPr>
              <w:autoSpaceDE w:val="0"/>
              <w:autoSpaceDN w:val="0"/>
              <w:adjustRightInd w:val="0"/>
              <w:spacing w:line="360" w:lineRule="auto"/>
              <w:rPr>
                <w:rFonts w:eastAsia="Times New Roman"/>
                <w:color w:val="auto"/>
              </w:rPr>
            </w:pPr>
          </w:p>
          <w:p w14:paraId="24473512" w14:textId="77777777" w:rsidR="008C6072" w:rsidRPr="007441CC" w:rsidRDefault="008C6072" w:rsidP="00B52903">
            <w:pPr>
              <w:autoSpaceDE w:val="0"/>
              <w:autoSpaceDN w:val="0"/>
              <w:adjustRightInd w:val="0"/>
              <w:spacing w:line="360" w:lineRule="auto"/>
              <w:rPr>
                <w:rFonts w:eastAsia="Times New Roman"/>
                <w:color w:val="auto"/>
              </w:rPr>
            </w:pPr>
          </w:p>
        </w:tc>
        <w:tc>
          <w:tcPr>
            <w:tcW w:w="739" w:type="pct"/>
            <w:shd w:val="clear" w:color="auto" w:fill="auto"/>
            <w:vAlign w:val="center"/>
          </w:tcPr>
          <w:p w14:paraId="5ACBC117" w14:textId="77777777" w:rsidR="008C6072" w:rsidRPr="007441CC" w:rsidRDefault="008C6072" w:rsidP="00B52903">
            <w:pPr>
              <w:ind w:left="647" w:hanging="613"/>
              <w:rPr>
                <w:color w:val="auto"/>
              </w:rPr>
            </w:pPr>
            <w:r w:rsidRPr="007441CC">
              <w:rPr>
                <w:b/>
                <w:color w:val="auto"/>
              </w:rPr>
              <w:lastRenderedPageBreak/>
              <w:t>Theory-</w:t>
            </w:r>
            <w:r w:rsidRPr="007441CC">
              <w:rPr>
                <w:color w:val="auto"/>
              </w:rPr>
              <w:t xml:space="preserve">01 </w:t>
            </w:r>
            <w:proofErr w:type="spellStart"/>
            <w:r w:rsidRPr="007441CC">
              <w:rPr>
                <w:color w:val="auto"/>
              </w:rPr>
              <w:t>Hrs</w:t>
            </w:r>
            <w:proofErr w:type="spellEnd"/>
          </w:p>
          <w:p w14:paraId="55BB691E"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03 </w:t>
            </w:r>
            <w:proofErr w:type="spellStart"/>
            <w:r w:rsidRPr="007441CC">
              <w:rPr>
                <w:color w:val="auto"/>
              </w:rPr>
              <w:t>Hrs</w:t>
            </w:r>
            <w:proofErr w:type="spellEnd"/>
          </w:p>
          <w:p w14:paraId="11BC94F8" w14:textId="77777777" w:rsidR="008C6072" w:rsidRPr="007441CC" w:rsidRDefault="008C6072" w:rsidP="00B52903">
            <w:pPr>
              <w:ind w:left="647" w:hanging="613"/>
              <w:rPr>
                <w:b/>
                <w:color w:val="auto"/>
              </w:rPr>
            </w:pPr>
            <w:r w:rsidRPr="007441CC">
              <w:rPr>
                <w:b/>
                <w:color w:val="auto"/>
              </w:rPr>
              <w:t>Total-</w:t>
            </w:r>
            <w:r w:rsidRPr="007441CC">
              <w:rPr>
                <w:color w:val="auto"/>
              </w:rPr>
              <w:t xml:space="preserve"> 04 </w:t>
            </w:r>
            <w:proofErr w:type="spellStart"/>
            <w:r w:rsidRPr="007441CC">
              <w:rPr>
                <w:color w:val="auto"/>
              </w:rPr>
              <w:t>Hrs</w:t>
            </w:r>
            <w:proofErr w:type="spellEnd"/>
          </w:p>
        </w:tc>
        <w:tc>
          <w:tcPr>
            <w:tcW w:w="768" w:type="pct"/>
            <w:shd w:val="clear" w:color="auto" w:fill="auto"/>
          </w:tcPr>
          <w:p w14:paraId="0AABA53F"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Projector</w:t>
            </w:r>
          </w:p>
          <w:p w14:paraId="75EF095F"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White board &amp; marker</w:t>
            </w:r>
          </w:p>
          <w:p w14:paraId="6E477726"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Literature about pesticide</w:t>
            </w:r>
          </w:p>
          <w:p w14:paraId="46B2CD89" w14:textId="77777777" w:rsidR="008C6072" w:rsidRPr="007441CC" w:rsidRDefault="008C6072" w:rsidP="00B52903">
            <w:pPr>
              <w:pStyle w:val="ListParagraph"/>
              <w:spacing w:after="160" w:line="259" w:lineRule="auto"/>
              <w:ind w:left="360" w:firstLine="0"/>
              <w:jc w:val="left"/>
              <w:rPr>
                <w:color w:val="auto"/>
              </w:rPr>
            </w:pPr>
          </w:p>
        </w:tc>
        <w:tc>
          <w:tcPr>
            <w:tcW w:w="709" w:type="pct"/>
            <w:shd w:val="clear" w:color="auto" w:fill="auto"/>
          </w:tcPr>
          <w:p w14:paraId="5483EDCA" w14:textId="77777777" w:rsidR="008C6072" w:rsidRPr="007441CC" w:rsidRDefault="008C6072" w:rsidP="00B52903">
            <w:pPr>
              <w:spacing w:before="240"/>
              <w:ind w:left="49"/>
              <w:rPr>
                <w:color w:val="auto"/>
              </w:rPr>
            </w:pPr>
            <w:r w:rsidRPr="007441CC">
              <w:rPr>
                <w:color w:val="auto"/>
              </w:rPr>
              <w:t>Class Room</w:t>
            </w:r>
          </w:p>
        </w:tc>
      </w:tr>
    </w:tbl>
    <w:p w14:paraId="768E415D" w14:textId="77777777" w:rsidR="008C6072" w:rsidRPr="007441CC" w:rsidRDefault="008C6072" w:rsidP="00B52903">
      <w:pPr>
        <w:rPr>
          <w:color w:val="auto"/>
        </w:rPr>
      </w:pPr>
    </w:p>
    <w:p w14:paraId="4A6E948E" w14:textId="77777777" w:rsidR="00B52903" w:rsidRPr="007441CC" w:rsidRDefault="00B52903">
      <w:pPr>
        <w:spacing w:after="200" w:line="276" w:lineRule="auto"/>
        <w:ind w:left="0" w:firstLine="0"/>
        <w:jc w:val="left"/>
        <w:rPr>
          <w:b/>
          <w:color w:val="auto"/>
          <w:sz w:val="24"/>
          <w:lang w:val="pt-PT"/>
        </w:rPr>
      </w:pPr>
      <w:r w:rsidRPr="007441CC">
        <w:rPr>
          <w:color w:val="auto"/>
          <w:lang w:val="pt-PT"/>
        </w:rPr>
        <w:lastRenderedPageBreak/>
        <w:br w:type="page"/>
      </w:r>
    </w:p>
    <w:p w14:paraId="0F45EA86" w14:textId="77777777" w:rsidR="008C6072" w:rsidRPr="007441CC" w:rsidRDefault="008C6072" w:rsidP="008E5C10">
      <w:pPr>
        <w:pStyle w:val="Heading2"/>
        <w:rPr>
          <w:color w:val="auto"/>
        </w:rPr>
      </w:pPr>
      <w:bookmarkStart w:id="37" w:name="_Toc110114402"/>
      <w:r w:rsidRPr="007441CC">
        <w:rPr>
          <w:color w:val="auto"/>
          <w:lang w:val="pt-PT"/>
        </w:rPr>
        <w:lastRenderedPageBreak/>
        <w:t xml:space="preserve">Module: 1021CS-011.  </w:t>
      </w:r>
      <w:r w:rsidRPr="007441CC">
        <w:rPr>
          <w:color w:val="auto"/>
        </w:rPr>
        <w:t>Demonstrate health effects caused by Lead contaminated water</w:t>
      </w:r>
      <w:bookmarkEnd w:id="37"/>
    </w:p>
    <w:p w14:paraId="0842CF7B" w14:textId="77777777" w:rsidR="008C6072" w:rsidRPr="007441CC" w:rsidRDefault="008C6072" w:rsidP="00B52903">
      <w:pPr>
        <w:rPr>
          <w:b/>
          <w:color w:val="auto"/>
        </w:rPr>
      </w:pPr>
      <w:r w:rsidRPr="007441CC">
        <w:rPr>
          <w:b/>
          <w:color w:val="auto"/>
          <w:lang w:val="pt-PT"/>
        </w:rPr>
        <w:t xml:space="preserve">Objective: </w:t>
      </w:r>
      <w:r w:rsidRPr="007441CC">
        <w:rPr>
          <w:color w:val="auto"/>
        </w:rPr>
        <w:t>After the completion of this module, the Trainee will be able to demonstrate the sources of contamination and possible health effects/ diseases caused by Lead contaminated water.</w:t>
      </w:r>
    </w:p>
    <w:p w14:paraId="061E4906" w14:textId="77777777" w:rsidR="008C6072" w:rsidRPr="007441CC" w:rsidRDefault="008C6072" w:rsidP="00B52903">
      <w:pPr>
        <w:spacing w:line="360" w:lineRule="auto"/>
        <w:rPr>
          <w:b/>
          <w:color w:val="auto"/>
        </w:rPr>
      </w:pPr>
      <w:r w:rsidRPr="007441CC">
        <w:rPr>
          <w:b/>
          <w:color w:val="auto"/>
        </w:rPr>
        <w:t xml:space="preserve"> Duration: 13 Hours</w:t>
      </w:r>
      <w:r w:rsidRPr="007441CC">
        <w:rPr>
          <w:b/>
          <w:color w:val="auto"/>
        </w:rPr>
        <w:tab/>
      </w:r>
      <w:r w:rsidRPr="007441CC">
        <w:rPr>
          <w:b/>
          <w:color w:val="auto"/>
        </w:rPr>
        <w:tab/>
      </w:r>
      <w:r w:rsidRPr="007441CC">
        <w:rPr>
          <w:b/>
          <w:color w:val="auto"/>
        </w:rPr>
        <w:tab/>
        <w:t>Theory: 3 Hours</w:t>
      </w:r>
      <w:r w:rsidRPr="007441CC">
        <w:rPr>
          <w:b/>
          <w:color w:val="auto"/>
        </w:rPr>
        <w:tab/>
      </w:r>
      <w:r w:rsidRPr="007441CC">
        <w:rPr>
          <w:b/>
          <w:color w:val="auto"/>
        </w:rPr>
        <w:tab/>
        <w:t>Practice: 10 Hours                  Credit Hours:  1.3</w:t>
      </w:r>
    </w:p>
    <w:tbl>
      <w:tblPr>
        <w:tblStyle w:val="TableGrid"/>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6"/>
        <w:gridCol w:w="3090"/>
        <w:gridCol w:w="2729"/>
        <w:gridCol w:w="2092"/>
        <w:gridCol w:w="2174"/>
        <w:gridCol w:w="2006"/>
      </w:tblGrid>
      <w:tr w:rsidR="007441CC" w:rsidRPr="007441CC" w14:paraId="24EF9C6C" w14:textId="77777777" w:rsidTr="00B52903">
        <w:trPr>
          <w:trHeight w:val="619"/>
        </w:trPr>
        <w:tc>
          <w:tcPr>
            <w:tcW w:w="730" w:type="pct"/>
            <w:shd w:val="clear" w:color="auto" w:fill="E5B8B7"/>
            <w:vAlign w:val="center"/>
          </w:tcPr>
          <w:p w14:paraId="52E42C84" w14:textId="77777777" w:rsidR="008C6072" w:rsidRPr="007441CC" w:rsidRDefault="008C6072" w:rsidP="00B52903">
            <w:pPr>
              <w:spacing w:line="276" w:lineRule="auto"/>
              <w:jc w:val="center"/>
              <w:rPr>
                <w:color w:val="auto"/>
              </w:rPr>
            </w:pPr>
            <w:r w:rsidRPr="007441CC">
              <w:rPr>
                <w:b/>
                <w:color w:val="auto"/>
              </w:rPr>
              <w:t>Learning Unit</w:t>
            </w:r>
          </w:p>
        </w:tc>
        <w:tc>
          <w:tcPr>
            <w:tcW w:w="1090" w:type="pct"/>
            <w:shd w:val="clear" w:color="auto" w:fill="E5B8B7"/>
            <w:vAlign w:val="center"/>
          </w:tcPr>
          <w:p w14:paraId="168CACC8"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963" w:type="pct"/>
            <w:shd w:val="clear" w:color="auto" w:fill="E5B8B7"/>
            <w:vAlign w:val="center"/>
          </w:tcPr>
          <w:p w14:paraId="2DCD2C8E"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739" w:type="pct"/>
            <w:shd w:val="clear" w:color="auto" w:fill="E5B8B7"/>
            <w:vAlign w:val="center"/>
          </w:tcPr>
          <w:p w14:paraId="33330A65" w14:textId="77777777" w:rsidR="008C6072" w:rsidRPr="007441CC" w:rsidRDefault="008C6072" w:rsidP="00B52903">
            <w:pPr>
              <w:spacing w:line="276" w:lineRule="auto"/>
              <w:ind w:left="2"/>
              <w:jc w:val="center"/>
              <w:rPr>
                <w:color w:val="auto"/>
              </w:rPr>
            </w:pPr>
            <w:r w:rsidRPr="007441CC">
              <w:rPr>
                <w:b/>
                <w:color w:val="auto"/>
              </w:rPr>
              <w:t>Duration</w:t>
            </w:r>
          </w:p>
        </w:tc>
        <w:tc>
          <w:tcPr>
            <w:tcW w:w="768" w:type="pct"/>
            <w:shd w:val="clear" w:color="auto" w:fill="E5B8B7"/>
          </w:tcPr>
          <w:p w14:paraId="4822911E" w14:textId="77777777" w:rsidR="008C6072" w:rsidRPr="007441CC" w:rsidRDefault="008C6072" w:rsidP="00B52903">
            <w:pPr>
              <w:spacing w:after="136"/>
              <w:ind w:left="2"/>
              <w:rPr>
                <w:color w:val="auto"/>
              </w:rPr>
            </w:pPr>
            <w:r w:rsidRPr="007441CC">
              <w:rPr>
                <w:b/>
                <w:color w:val="auto"/>
              </w:rPr>
              <w:t xml:space="preserve">Materials </w:t>
            </w:r>
          </w:p>
          <w:p w14:paraId="7126103A" w14:textId="77777777" w:rsidR="008C6072" w:rsidRPr="007441CC" w:rsidRDefault="008C6072" w:rsidP="00B52903">
            <w:pPr>
              <w:spacing w:line="276" w:lineRule="auto"/>
              <w:ind w:left="2"/>
              <w:rPr>
                <w:color w:val="auto"/>
              </w:rPr>
            </w:pPr>
            <w:r w:rsidRPr="007441CC">
              <w:rPr>
                <w:b/>
                <w:color w:val="auto"/>
              </w:rPr>
              <w:t xml:space="preserve">Required </w:t>
            </w:r>
          </w:p>
        </w:tc>
        <w:tc>
          <w:tcPr>
            <w:tcW w:w="709" w:type="pct"/>
            <w:shd w:val="clear" w:color="auto" w:fill="E5B8B7"/>
          </w:tcPr>
          <w:p w14:paraId="5C49633A" w14:textId="77777777" w:rsidR="008C6072" w:rsidRPr="007441CC" w:rsidRDefault="008C6072" w:rsidP="00B52903">
            <w:pPr>
              <w:spacing w:after="136"/>
              <w:ind w:left="2"/>
              <w:rPr>
                <w:color w:val="auto"/>
              </w:rPr>
            </w:pPr>
            <w:r w:rsidRPr="007441CC">
              <w:rPr>
                <w:b/>
                <w:color w:val="auto"/>
              </w:rPr>
              <w:t xml:space="preserve">Learning </w:t>
            </w:r>
          </w:p>
          <w:p w14:paraId="0670801D"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2B519184" w14:textId="77777777" w:rsidTr="00B52903">
        <w:trPr>
          <w:trHeight w:val="1554"/>
        </w:trPr>
        <w:tc>
          <w:tcPr>
            <w:tcW w:w="730" w:type="pct"/>
            <w:shd w:val="clear" w:color="auto" w:fill="auto"/>
          </w:tcPr>
          <w:p w14:paraId="1750A471" w14:textId="77777777" w:rsidR="008C6072" w:rsidRPr="007441CC" w:rsidRDefault="008C6072" w:rsidP="00B52903">
            <w:pPr>
              <w:ind w:right="120"/>
              <w:rPr>
                <w:b/>
                <w:color w:val="auto"/>
              </w:rPr>
            </w:pPr>
            <w:r w:rsidRPr="007441CC">
              <w:rPr>
                <w:b/>
                <w:color w:val="auto"/>
              </w:rPr>
              <w:t>LU1.</w:t>
            </w:r>
          </w:p>
          <w:p w14:paraId="0BC1484A" w14:textId="77777777" w:rsidR="008C6072" w:rsidRPr="007441CC" w:rsidRDefault="008C6072" w:rsidP="00B52903">
            <w:pPr>
              <w:ind w:right="120"/>
              <w:rPr>
                <w:color w:val="auto"/>
              </w:rPr>
            </w:pPr>
            <w:r w:rsidRPr="007441CC">
              <w:rPr>
                <w:b/>
                <w:color w:val="auto"/>
              </w:rPr>
              <w:t>Demonstrate  the sources of Lead contamination</w:t>
            </w:r>
          </w:p>
        </w:tc>
        <w:tc>
          <w:tcPr>
            <w:tcW w:w="1090" w:type="pct"/>
            <w:shd w:val="clear" w:color="auto" w:fill="auto"/>
          </w:tcPr>
          <w:p w14:paraId="10FEEC11" w14:textId="77777777" w:rsidR="008C6072" w:rsidRPr="007441CC" w:rsidRDefault="008C6072" w:rsidP="00B52903">
            <w:pPr>
              <w:spacing w:line="276" w:lineRule="auto"/>
              <w:ind w:left="2"/>
              <w:rPr>
                <w:b/>
                <w:color w:val="auto"/>
              </w:rPr>
            </w:pPr>
            <w:r w:rsidRPr="007441CC">
              <w:rPr>
                <w:b/>
                <w:color w:val="auto"/>
              </w:rPr>
              <w:t>Trainee will be able to:</w:t>
            </w:r>
          </w:p>
          <w:p w14:paraId="1EB30FF6" w14:textId="77777777" w:rsidR="008C6072" w:rsidRPr="007441CC" w:rsidRDefault="008C6072" w:rsidP="008C6072">
            <w:pPr>
              <w:pStyle w:val="ListBullet"/>
              <w:numPr>
                <w:ilvl w:val="0"/>
                <w:numId w:val="7"/>
              </w:numPr>
              <w:spacing w:after="120" w:line="276" w:lineRule="auto"/>
              <w:contextualSpacing w:val="0"/>
              <w:jc w:val="both"/>
              <w:rPr>
                <w:rFonts w:ascii="Arial" w:hAnsi="Arial" w:cs="Arial"/>
                <w:sz w:val="22"/>
              </w:rPr>
            </w:pPr>
            <w:r w:rsidRPr="007441CC">
              <w:rPr>
                <w:rFonts w:ascii="Arial" w:hAnsi="Arial" w:cs="Arial"/>
                <w:sz w:val="22"/>
              </w:rPr>
              <w:t>Identify the sources of heavy metals including Lead in water.</w:t>
            </w:r>
          </w:p>
          <w:p w14:paraId="5678044B" w14:textId="77777777" w:rsidR="008C6072" w:rsidRPr="007441CC" w:rsidRDefault="008C6072" w:rsidP="008C6072">
            <w:pPr>
              <w:pStyle w:val="ListBullet"/>
              <w:numPr>
                <w:ilvl w:val="0"/>
                <w:numId w:val="7"/>
              </w:numPr>
              <w:spacing w:after="120" w:line="276" w:lineRule="auto"/>
              <w:contextualSpacing w:val="0"/>
              <w:jc w:val="both"/>
              <w:rPr>
                <w:rFonts w:ascii="Arial" w:hAnsi="Arial" w:cs="Arial"/>
                <w:sz w:val="22"/>
              </w:rPr>
            </w:pPr>
            <w:r w:rsidRPr="007441CC">
              <w:rPr>
                <w:rFonts w:ascii="Arial" w:hAnsi="Arial" w:cs="Arial"/>
                <w:sz w:val="22"/>
              </w:rPr>
              <w:t>Enlist the major incidents of Lead poisoning in world.</w:t>
            </w:r>
          </w:p>
          <w:p w14:paraId="5549865D" w14:textId="77777777" w:rsidR="008C6072" w:rsidRPr="007441CC" w:rsidRDefault="008C6072" w:rsidP="008C6072">
            <w:pPr>
              <w:pStyle w:val="ListParagraph"/>
              <w:numPr>
                <w:ilvl w:val="0"/>
                <w:numId w:val="7"/>
              </w:numPr>
              <w:spacing w:after="0" w:line="276" w:lineRule="auto"/>
              <w:jc w:val="left"/>
              <w:rPr>
                <w:color w:val="auto"/>
              </w:rPr>
            </w:pPr>
            <w:r w:rsidRPr="007441CC">
              <w:rPr>
                <w:color w:val="auto"/>
              </w:rPr>
              <w:t>Enlist the areas of Pakistan with higher usage of Lead</w:t>
            </w:r>
          </w:p>
          <w:p w14:paraId="00B484D1" w14:textId="77777777" w:rsidR="008C6072" w:rsidRPr="007441CC" w:rsidRDefault="008C6072" w:rsidP="008C6072">
            <w:pPr>
              <w:pStyle w:val="ListParagraph"/>
              <w:numPr>
                <w:ilvl w:val="0"/>
                <w:numId w:val="7"/>
              </w:numPr>
              <w:spacing w:after="0" w:line="276" w:lineRule="auto"/>
              <w:jc w:val="left"/>
              <w:rPr>
                <w:color w:val="auto"/>
              </w:rPr>
            </w:pPr>
            <w:r w:rsidRPr="007441CC">
              <w:rPr>
                <w:color w:val="auto"/>
              </w:rPr>
              <w:t>Enlist the Industries causing Lead poisoning in the environment</w:t>
            </w:r>
          </w:p>
        </w:tc>
        <w:tc>
          <w:tcPr>
            <w:tcW w:w="963" w:type="pct"/>
            <w:shd w:val="clear" w:color="auto" w:fill="auto"/>
          </w:tcPr>
          <w:p w14:paraId="2857F00A" w14:textId="77777777" w:rsidR="008C6072" w:rsidRPr="007441CC"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7441CC">
              <w:rPr>
                <w:rFonts w:eastAsia="Times New Roman"/>
                <w:color w:val="auto"/>
              </w:rPr>
              <w:t>Define the Heavy metals</w:t>
            </w:r>
          </w:p>
          <w:p w14:paraId="50A06642" w14:textId="77777777" w:rsidR="008C6072" w:rsidRPr="007441CC"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7441CC">
              <w:rPr>
                <w:rFonts w:eastAsia="Times New Roman"/>
                <w:color w:val="auto"/>
              </w:rPr>
              <w:t xml:space="preserve">Enlist the name of major Industries causing  Lead poisoning in water  </w:t>
            </w:r>
          </w:p>
          <w:p w14:paraId="347FC0EA" w14:textId="77777777" w:rsidR="008C6072" w:rsidRPr="007441CC" w:rsidRDefault="008C6072" w:rsidP="00B52903">
            <w:pPr>
              <w:autoSpaceDE w:val="0"/>
              <w:autoSpaceDN w:val="0"/>
              <w:adjustRightInd w:val="0"/>
              <w:spacing w:line="360" w:lineRule="auto"/>
              <w:ind w:left="362"/>
              <w:rPr>
                <w:rFonts w:eastAsia="Times New Roman"/>
                <w:color w:val="auto"/>
              </w:rPr>
            </w:pPr>
          </w:p>
          <w:p w14:paraId="2418A561"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608D41F1" w14:textId="77777777" w:rsidR="008C6072" w:rsidRPr="007441CC" w:rsidRDefault="008C6072" w:rsidP="00B52903">
            <w:pPr>
              <w:spacing w:line="360" w:lineRule="auto"/>
              <w:ind w:left="12"/>
              <w:rPr>
                <w:color w:val="auto"/>
              </w:rPr>
            </w:pPr>
            <w:r w:rsidRPr="007441CC">
              <w:rPr>
                <w:color w:val="auto"/>
              </w:rPr>
              <w:t>Enlist four major sources of Lead contamination in Pakistan</w:t>
            </w:r>
          </w:p>
        </w:tc>
        <w:tc>
          <w:tcPr>
            <w:tcW w:w="739" w:type="pct"/>
            <w:shd w:val="clear" w:color="auto" w:fill="auto"/>
            <w:vAlign w:val="center"/>
          </w:tcPr>
          <w:p w14:paraId="2627B43C" w14:textId="77777777" w:rsidR="008C6072" w:rsidRPr="007441CC" w:rsidRDefault="008C6072" w:rsidP="00B52903">
            <w:pPr>
              <w:ind w:left="647" w:hanging="613"/>
              <w:rPr>
                <w:color w:val="auto"/>
              </w:rPr>
            </w:pPr>
            <w:r w:rsidRPr="007441CC">
              <w:rPr>
                <w:b/>
                <w:color w:val="auto"/>
              </w:rPr>
              <w:t>Theory-</w:t>
            </w:r>
            <w:r w:rsidRPr="007441CC">
              <w:rPr>
                <w:color w:val="auto"/>
              </w:rPr>
              <w:t xml:space="preserve">01 </w:t>
            </w:r>
            <w:proofErr w:type="spellStart"/>
            <w:r w:rsidRPr="007441CC">
              <w:rPr>
                <w:color w:val="auto"/>
              </w:rPr>
              <w:t>Hrs</w:t>
            </w:r>
            <w:proofErr w:type="spellEnd"/>
          </w:p>
          <w:p w14:paraId="5C3A3B09"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-04 </w:t>
            </w:r>
            <w:proofErr w:type="spellStart"/>
            <w:r w:rsidRPr="007441CC">
              <w:rPr>
                <w:color w:val="auto"/>
              </w:rPr>
              <w:t>Hrs</w:t>
            </w:r>
            <w:proofErr w:type="spellEnd"/>
          </w:p>
          <w:p w14:paraId="40F7AEEC" w14:textId="77777777" w:rsidR="008C6072" w:rsidRPr="007441CC" w:rsidRDefault="008C6072" w:rsidP="00B52903">
            <w:pPr>
              <w:ind w:left="647" w:hanging="613"/>
              <w:rPr>
                <w:color w:val="auto"/>
              </w:rPr>
            </w:pPr>
            <w:r w:rsidRPr="007441CC">
              <w:rPr>
                <w:b/>
                <w:color w:val="auto"/>
              </w:rPr>
              <w:t>Total-</w:t>
            </w:r>
            <w:r w:rsidRPr="007441CC">
              <w:rPr>
                <w:color w:val="auto"/>
              </w:rPr>
              <w:t xml:space="preserve"> 05 </w:t>
            </w:r>
            <w:proofErr w:type="spellStart"/>
            <w:r w:rsidRPr="007441CC">
              <w:rPr>
                <w:color w:val="auto"/>
              </w:rPr>
              <w:t>Hrs</w:t>
            </w:r>
            <w:proofErr w:type="spellEnd"/>
          </w:p>
        </w:tc>
        <w:tc>
          <w:tcPr>
            <w:tcW w:w="768" w:type="pct"/>
            <w:shd w:val="clear" w:color="auto" w:fill="auto"/>
          </w:tcPr>
          <w:p w14:paraId="78FE67BA" w14:textId="77777777" w:rsidR="008C6072" w:rsidRPr="007441CC" w:rsidRDefault="008C6072" w:rsidP="00594206">
            <w:pPr>
              <w:pStyle w:val="ListParagraph"/>
              <w:numPr>
                <w:ilvl w:val="0"/>
                <w:numId w:val="74"/>
              </w:numPr>
              <w:spacing w:after="160" w:line="259" w:lineRule="auto"/>
              <w:ind w:left="318" w:hanging="371"/>
              <w:jc w:val="left"/>
              <w:rPr>
                <w:color w:val="auto"/>
              </w:rPr>
            </w:pPr>
            <w:r w:rsidRPr="007441CC">
              <w:rPr>
                <w:color w:val="auto"/>
              </w:rPr>
              <w:t>Literature about Lead</w:t>
            </w:r>
          </w:p>
          <w:p w14:paraId="52DE3C29" w14:textId="77777777" w:rsidR="008C6072" w:rsidRPr="007441CC" w:rsidRDefault="008C6072" w:rsidP="00594206">
            <w:pPr>
              <w:pStyle w:val="ListParagraph"/>
              <w:numPr>
                <w:ilvl w:val="0"/>
                <w:numId w:val="74"/>
              </w:numPr>
              <w:spacing w:after="160" w:line="259" w:lineRule="auto"/>
              <w:ind w:left="318" w:hanging="371"/>
              <w:jc w:val="left"/>
              <w:rPr>
                <w:color w:val="auto"/>
              </w:rPr>
            </w:pPr>
            <w:r w:rsidRPr="007441CC">
              <w:rPr>
                <w:color w:val="auto"/>
              </w:rPr>
              <w:t>Internet connection</w:t>
            </w:r>
          </w:p>
          <w:p w14:paraId="32B6D8D2" w14:textId="77777777" w:rsidR="008C6072" w:rsidRPr="007441CC" w:rsidRDefault="008C6072" w:rsidP="00594206">
            <w:pPr>
              <w:pStyle w:val="ListParagraph"/>
              <w:numPr>
                <w:ilvl w:val="0"/>
                <w:numId w:val="74"/>
              </w:numPr>
              <w:spacing w:after="160" w:line="259" w:lineRule="auto"/>
              <w:ind w:left="318" w:hanging="371"/>
              <w:jc w:val="left"/>
              <w:rPr>
                <w:color w:val="auto"/>
              </w:rPr>
            </w:pPr>
            <w:r w:rsidRPr="007441CC">
              <w:rPr>
                <w:color w:val="auto"/>
              </w:rPr>
              <w:t>Computer</w:t>
            </w:r>
          </w:p>
          <w:p w14:paraId="2BA8C7A8" w14:textId="77777777" w:rsidR="008C6072" w:rsidRPr="007441CC" w:rsidRDefault="008C6072" w:rsidP="00594206">
            <w:pPr>
              <w:pStyle w:val="ListParagraph"/>
              <w:numPr>
                <w:ilvl w:val="0"/>
                <w:numId w:val="74"/>
              </w:numPr>
              <w:spacing w:after="160" w:line="259" w:lineRule="auto"/>
              <w:ind w:left="229" w:hanging="229"/>
              <w:jc w:val="left"/>
              <w:rPr>
                <w:color w:val="auto"/>
              </w:rPr>
            </w:pPr>
            <w:r w:rsidRPr="007441CC">
              <w:rPr>
                <w:color w:val="auto"/>
              </w:rPr>
              <w:t xml:space="preserve"> Projector</w:t>
            </w:r>
          </w:p>
          <w:p w14:paraId="050049EF" w14:textId="77777777" w:rsidR="008C6072" w:rsidRPr="007441CC" w:rsidRDefault="008C6072" w:rsidP="00594206">
            <w:pPr>
              <w:pStyle w:val="ListParagraph"/>
              <w:numPr>
                <w:ilvl w:val="0"/>
                <w:numId w:val="74"/>
              </w:numPr>
              <w:spacing w:after="160" w:line="259" w:lineRule="auto"/>
              <w:ind w:left="229" w:hanging="229"/>
              <w:jc w:val="left"/>
              <w:rPr>
                <w:color w:val="auto"/>
              </w:rPr>
            </w:pPr>
            <w:r w:rsidRPr="007441CC">
              <w:rPr>
                <w:color w:val="auto"/>
              </w:rPr>
              <w:t xml:space="preserve"> White board &amp;   marker</w:t>
            </w:r>
          </w:p>
          <w:p w14:paraId="7720F764" w14:textId="77777777" w:rsidR="008C6072" w:rsidRPr="007441CC" w:rsidRDefault="008C6072" w:rsidP="00B52903">
            <w:pPr>
              <w:pStyle w:val="ListParagraph"/>
              <w:ind w:left="360"/>
              <w:rPr>
                <w:color w:val="auto"/>
              </w:rPr>
            </w:pPr>
          </w:p>
        </w:tc>
        <w:tc>
          <w:tcPr>
            <w:tcW w:w="709" w:type="pct"/>
            <w:shd w:val="clear" w:color="auto" w:fill="auto"/>
          </w:tcPr>
          <w:p w14:paraId="46BF9F8E" w14:textId="77777777" w:rsidR="008C6072" w:rsidRPr="007441CC" w:rsidRDefault="008C6072" w:rsidP="00B52903">
            <w:pPr>
              <w:spacing w:before="240"/>
              <w:ind w:left="49"/>
              <w:rPr>
                <w:color w:val="auto"/>
              </w:rPr>
            </w:pPr>
            <w:r w:rsidRPr="007441CC">
              <w:rPr>
                <w:color w:val="auto"/>
              </w:rPr>
              <w:t>Class Room</w:t>
            </w:r>
          </w:p>
          <w:p w14:paraId="4058D78A" w14:textId="77777777" w:rsidR="008C6072" w:rsidRPr="007441CC" w:rsidRDefault="008C6072" w:rsidP="00B52903">
            <w:pPr>
              <w:ind w:left="49"/>
              <w:rPr>
                <w:b/>
                <w:color w:val="auto"/>
              </w:rPr>
            </w:pPr>
          </w:p>
        </w:tc>
      </w:tr>
      <w:tr w:rsidR="007441CC" w:rsidRPr="007441CC" w14:paraId="1F3F4EEA" w14:textId="77777777" w:rsidTr="00B52903">
        <w:trPr>
          <w:trHeight w:val="1554"/>
        </w:trPr>
        <w:tc>
          <w:tcPr>
            <w:tcW w:w="730" w:type="pct"/>
            <w:shd w:val="clear" w:color="auto" w:fill="auto"/>
          </w:tcPr>
          <w:p w14:paraId="73483A42" w14:textId="77777777" w:rsidR="008C6072" w:rsidRPr="007441CC" w:rsidRDefault="008C6072" w:rsidP="00B52903">
            <w:pPr>
              <w:ind w:right="120"/>
              <w:rPr>
                <w:b/>
                <w:color w:val="auto"/>
              </w:rPr>
            </w:pPr>
            <w:r w:rsidRPr="007441CC">
              <w:rPr>
                <w:b/>
                <w:color w:val="auto"/>
              </w:rPr>
              <w:lastRenderedPageBreak/>
              <w:t>LU2.</w:t>
            </w:r>
          </w:p>
          <w:p w14:paraId="34EFF6DB" w14:textId="77777777" w:rsidR="008C6072" w:rsidRPr="007441CC" w:rsidRDefault="008C6072" w:rsidP="00B52903">
            <w:pPr>
              <w:ind w:right="120"/>
              <w:rPr>
                <w:color w:val="auto"/>
              </w:rPr>
            </w:pPr>
            <w:r w:rsidRPr="007441CC">
              <w:rPr>
                <w:b/>
                <w:color w:val="auto"/>
              </w:rPr>
              <w:t>Identify  health effects  caused  by Lead</w:t>
            </w:r>
          </w:p>
        </w:tc>
        <w:tc>
          <w:tcPr>
            <w:tcW w:w="1090" w:type="pct"/>
            <w:shd w:val="clear" w:color="auto" w:fill="auto"/>
          </w:tcPr>
          <w:p w14:paraId="74DDF337" w14:textId="77777777" w:rsidR="008C6072" w:rsidRPr="007441CC" w:rsidRDefault="008C6072" w:rsidP="00B52903">
            <w:pPr>
              <w:spacing w:line="276" w:lineRule="auto"/>
              <w:ind w:left="2"/>
              <w:rPr>
                <w:b/>
                <w:color w:val="auto"/>
              </w:rPr>
            </w:pPr>
            <w:r w:rsidRPr="007441CC">
              <w:rPr>
                <w:b/>
                <w:color w:val="auto"/>
              </w:rPr>
              <w:t>Trainee will be able to:</w:t>
            </w:r>
          </w:p>
          <w:p w14:paraId="01C88603" w14:textId="77777777" w:rsidR="008C6072" w:rsidRPr="007441CC" w:rsidRDefault="008C6072" w:rsidP="00594206">
            <w:pPr>
              <w:pStyle w:val="ListBullet"/>
              <w:numPr>
                <w:ilvl w:val="0"/>
                <w:numId w:val="75"/>
              </w:numPr>
              <w:spacing w:after="120" w:line="276" w:lineRule="auto"/>
              <w:ind w:left="165" w:hanging="165"/>
              <w:contextualSpacing w:val="0"/>
              <w:jc w:val="both"/>
              <w:rPr>
                <w:rFonts w:ascii="Arial" w:hAnsi="Arial" w:cs="Arial"/>
                <w:sz w:val="22"/>
              </w:rPr>
            </w:pPr>
            <w:r w:rsidRPr="007441CC">
              <w:rPr>
                <w:rFonts w:ascii="Arial" w:hAnsi="Arial" w:cs="Arial"/>
                <w:sz w:val="22"/>
              </w:rPr>
              <w:t xml:space="preserve">Identify the diseases caused by excessive Lead intake using pictures/flow diagrams </w:t>
            </w:r>
          </w:p>
          <w:p w14:paraId="04C9CC7A" w14:textId="77777777" w:rsidR="008C6072" w:rsidRPr="007441CC" w:rsidRDefault="008C6072" w:rsidP="00594206">
            <w:pPr>
              <w:pStyle w:val="ListParagraph"/>
              <w:numPr>
                <w:ilvl w:val="0"/>
                <w:numId w:val="75"/>
              </w:numPr>
              <w:spacing w:after="0" w:line="276" w:lineRule="auto"/>
              <w:ind w:left="165" w:hanging="165"/>
              <w:jc w:val="left"/>
              <w:rPr>
                <w:color w:val="auto"/>
              </w:rPr>
            </w:pPr>
            <w:r w:rsidRPr="007441CC">
              <w:rPr>
                <w:color w:val="auto"/>
              </w:rPr>
              <w:t>Enlist the areas of country with people possibly having Lead exposure</w:t>
            </w:r>
          </w:p>
        </w:tc>
        <w:tc>
          <w:tcPr>
            <w:tcW w:w="963" w:type="pct"/>
            <w:shd w:val="clear" w:color="auto" w:fill="auto"/>
          </w:tcPr>
          <w:p w14:paraId="4CB61E51" w14:textId="77777777" w:rsidR="008C6072" w:rsidRPr="007441CC" w:rsidRDefault="008C6072" w:rsidP="00594206">
            <w:pPr>
              <w:numPr>
                <w:ilvl w:val="0"/>
                <w:numId w:val="13"/>
              </w:numPr>
              <w:autoSpaceDE w:val="0"/>
              <w:autoSpaceDN w:val="0"/>
              <w:adjustRightInd w:val="0"/>
              <w:spacing w:after="0" w:line="360" w:lineRule="auto"/>
              <w:jc w:val="left"/>
              <w:rPr>
                <w:rFonts w:eastAsia="Times New Roman"/>
                <w:color w:val="auto"/>
              </w:rPr>
            </w:pPr>
            <w:r w:rsidRPr="007441CC">
              <w:rPr>
                <w:rFonts w:eastAsia="Times New Roman"/>
                <w:color w:val="auto"/>
              </w:rPr>
              <w:t xml:space="preserve">Describe the possible health effects of Lead in children </w:t>
            </w:r>
          </w:p>
          <w:p w14:paraId="01B5EA87" w14:textId="77777777" w:rsidR="008C6072" w:rsidRPr="007441CC" w:rsidRDefault="008C6072" w:rsidP="00594206">
            <w:pPr>
              <w:numPr>
                <w:ilvl w:val="0"/>
                <w:numId w:val="13"/>
              </w:numPr>
              <w:autoSpaceDE w:val="0"/>
              <w:autoSpaceDN w:val="0"/>
              <w:adjustRightInd w:val="0"/>
              <w:spacing w:after="0" w:line="360" w:lineRule="auto"/>
              <w:ind w:hanging="359"/>
              <w:jc w:val="left"/>
              <w:rPr>
                <w:b/>
                <w:color w:val="auto"/>
                <w:u w:val="single"/>
              </w:rPr>
            </w:pPr>
            <w:r w:rsidRPr="007441CC">
              <w:rPr>
                <w:rFonts w:eastAsia="Times New Roman"/>
                <w:color w:val="auto"/>
              </w:rPr>
              <w:t xml:space="preserve">Describe the area of Pakistan where people are facing potentially lead poisoning </w:t>
            </w:r>
          </w:p>
          <w:p w14:paraId="3AF2F0D2" w14:textId="77777777" w:rsidR="008C6072" w:rsidRPr="007441CC" w:rsidRDefault="008C6072" w:rsidP="00B52903">
            <w:pPr>
              <w:autoSpaceDE w:val="0"/>
              <w:autoSpaceDN w:val="0"/>
              <w:adjustRightInd w:val="0"/>
              <w:spacing w:line="360" w:lineRule="auto"/>
              <w:ind w:left="3"/>
              <w:rPr>
                <w:b/>
                <w:color w:val="auto"/>
                <w:u w:val="single"/>
              </w:rPr>
            </w:pPr>
            <w:r w:rsidRPr="007441CC">
              <w:rPr>
                <w:b/>
                <w:color w:val="auto"/>
                <w:u w:val="single"/>
              </w:rPr>
              <w:t>Practical Activity:</w:t>
            </w:r>
          </w:p>
          <w:p w14:paraId="150D6F7A" w14:textId="77777777" w:rsidR="008C6072" w:rsidRPr="007441CC" w:rsidRDefault="008C6072" w:rsidP="00B52903">
            <w:pPr>
              <w:spacing w:line="360" w:lineRule="auto"/>
              <w:ind w:left="12"/>
              <w:rPr>
                <w:b/>
                <w:color w:val="auto"/>
                <w:u w:val="single"/>
              </w:rPr>
            </w:pPr>
            <w:r w:rsidRPr="007441CC">
              <w:rPr>
                <w:color w:val="auto"/>
              </w:rPr>
              <w:t xml:space="preserve">Identify the Industries causing Lead poisoning </w:t>
            </w:r>
          </w:p>
        </w:tc>
        <w:tc>
          <w:tcPr>
            <w:tcW w:w="739" w:type="pct"/>
            <w:shd w:val="clear" w:color="auto" w:fill="auto"/>
            <w:vAlign w:val="center"/>
          </w:tcPr>
          <w:p w14:paraId="3F7A54DE" w14:textId="77777777" w:rsidR="008C6072" w:rsidRPr="007441CC" w:rsidRDefault="008C6072" w:rsidP="00B52903">
            <w:pPr>
              <w:ind w:left="647" w:hanging="613"/>
              <w:rPr>
                <w:color w:val="auto"/>
              </w:rPr>
            </w:pPr>
            <w:r w:rsidRPr="007441CC">
              <w:rPr>
                <w:b/>
                <w:color w:val="auto"/>
              </w:rPr>
              <w:t>Theory-</w:t>
            </w:r>
            <w:r w:rsidRPr="007441CC">
              <w:rPr>
                <w:color w:val="auto"/>
              </w:rPr>
              <w:t xml:space="preserve">01 </w:t>
            </w:r>
            <w:proofErr w:type="spellStart"/>
            <w:r w:rsidRPr="007441CC">
              <w:rPr>
                <w:color w:val="auto"/>
              </w:rPr>
              <w:t>Hrs</w:t>
            </w:r>
            <w:proofErr w:type="spellEnd"/>
          </w:p>
          <w:p w14:paraId="53168F4E"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04 </w:t>
            </w:r>
            <w:proofErr w:type="spellStart"/>
            <w:r w:rsidRPr="007441CC">
              <w:rPr>
                <w:color w:val="auto"/>
              </w:rPr>
              <w:t>Hrs</w:t>
            </w:r>
            <w:proofErr w:type="spellEnd"/>
          </w:p>
          <w:p w14:paraId="23848831" w14:textId="77777777" w:rsidR="008C6072" w:rsidRPr="007441CC" w:rsidRDefault="008C6072" w:rsidP="00B52903">
            <w:pPr>
              <w:ind w:left="647" w:hanging="613"/>
              <w:rPr>
                <w:color w:val="auto"/>
              </w:rPr>
            </w:pPr>
            <w:r w:rsidRPr="007441CC">
              <w:rPr>
                <w:b/>
                <w:color w:val="auto"/>
              </w:rPr>
              <w:t>Total-</w:t>
            </w:r>
            <w:r w:rsidRPr="007441CC">
              <w:rPr>
                <w:color w:val="auto"/>
              </w:rPr>
              <w:t xml:space="preserve"> 05Hrs</w:t>
            </w:r>
          </w:p>
        </w:tc>
        <w:tc>
          <w:tcPr>
            <w:tcW w:w="768" w:type="pct"/>
            <w:shd w:val="clear" w:color="auto" w:fill="auto"/>
          </w:tcPr>
          <w:p w14:paraId="2E698603"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Literature about Lead</w:t>
            </w:r>
          </w:p>
          <w:p w14:paraId="2146DC23"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questionnaires</w:t>
            </w:r>
          </w:p>
          <w:p w14:paraId="3677E349" w14:textId="77777777" w:rsidR="008C6072" w:rsidRPr="007441CC" w:rsidRDefault="008C6072" w:rsidP="00B52903">
            <w:pPr>
              <w:pStyle w:val="ListParagraph"/>
              <w:spacing w:after="0" w:line="240" w:lineRule="auto"/>
              <w:ind w:left="360" w:firstLine="0"/>
              <w:jc w:val="left"/>
              <w:rPr>
                <w:color w:val="auto"/>
              </w:rPr>
            </w:pPr>
          </w:p>
        </w:tc>
        <w:tc>
          <w:tcPr>
            <w:tcW w:w="709" w:type="pct"/>
            <w:shd w:val="clear" w:color="auto" w:fill="auto"/>
          </w:tcPr>
          <w:p w14:paraId="305746AE" w14:textId="77777777" w:rsidR="008C6072" w:rsidRPr="007441CC" w:rsidRDefault="008C6072" w:rsidP="00B52903">
            <w:pPr>
              <w:ind w:left="49"/>
              <w:rPr>
                <w:b/>
                <w:color w:val="auto"/>
              </w:rPr>
            </w:pPr>
            <w:r w:rsidRPr="007441CC">
              <w:rPr>
                <w:color w:val="auto"/>
              </w:rPr>
              <w:t>Class Room</w:t>
            </w:r>
          </w:p>
        </w:tc>
      </w:tr>
      <w:tr w:rsidR="007441CC" w:rsidRPr="007441CC" w14:paraId="6479D210" w14:textId="77777777" w:rsidTr="00B52903">
        <w:trPr>
          <w:trHeight w:val="1554"/>
        </w:trPr>
        <w:tc>
          <w:tcPr>
            <w:tcW w:w="730" w:type="pct"/>
            <w:shd w:val="clear" w:color="auto" w:fill="auto"/>
          </w:tcPr>
          <w:p w14:paraId="5AC32858" w14:textId="77777777" w:rsidR="008C6072" w:rsidRPr="007441CC" w:rsidRDefault="008C6072" w:rsidP="00B52903">
            <w:pPr>
              <w:ind w:right="120"/>
              <w:rPr>
                <w:b/>
                <w:color w:val="auto"/>
              </w:rPr>
            </w:pPr>
            <w:r w:rsidRPr="007441CC">
              <w:rPr>
                <w:b/>
                <w:color w:val="auto"/>
              </w:rPr>
              <w:t>LU3.</w:t>
            </w:r>
          </w:p>
          <w:p w14:paraId="0BEFA0CC" w14:textId="77777777" w:rsidR="008C6072" w:rsidRPr="007441CC" w:rsidRDefault="008C6072" w:rsidP="00B52903">
            <w:pPr>
              <w:ind w:right="120"/>
              <w:rPr>
                <w:b/>
                <w:color w:val="auto"/>
              </w:rPr>
            </w:pPr>
            <w:r w:rsidRPr="007441CC">
              <w:rPr>
                <w:b/>
                <w:color w:val="auto"/>
              </w:rPr>
              <w:t>Minimize the risk of  disease caused by Lead</w:t>
            </w:r>
          </w:p>
        </w:tc>
        <w:tc>
          <w:tcPr>
            <w:tcW w:w="1090" w:type="pct"/>
            <w:shd w:val="clear" w:color="auto" w:fill="auto"/>
          </w:tcPr>
          <w:p w14:paraId="02F86A03" w14:textId="77777777" w:rsidR="008C6072" w:rsidRPr="007441CC" w:rsidRDefault="008C6072" w:rsidP="00B52903">
            <w:pPr>
              <w:spacing w:line="276" w:lineRule="auto"/>
              <w:ind w:left="2"/>
              <w:rPr>
                <w:b/>
                <w:color w:val="auto"/>
              </w:rPr>
            </w:pPr>
            <w:r w:rsidRPr="007441CC">
              <w:rPr>
                <w:b/>
                <w:color w:val="auto"/>
              </w:rPr>
              <w:t>Trainee will be able to:</w:t>
            </w:r>
          </w:p>
          <w:p w14:paraId="0F07958A" w14:textId="77777777" w:rsidR="008C6072" w:rsidRPr="007441CC" w:rsidRDefault="008C6072" w:rsidP="00594206">
            <w:pPr>
              <w:pStyle w:val="ListBullet"/>
              <w:numPr>
                <w:ilvl w:val="0"/>
                <w:numId w:val="73"/>
              </w:numPr>
              <w:spacing w:after="120" w:line="276" w:lineRule="auto"/>
              <w:ind w:left="306" w:hanging="306"/>
              <w:contextualSpacing w:val="0"/>
              <w:jc w:val="both"/>
              <w:rPr>
                <w:rFonts w:ascii="Arial" w:hAnsi="Arial" w:cs="Arial"/>
                <w:sz w:val="22"/>
              </w:rPr>
            </w:pPr>
            <w:r w:rsidRPr="007441CC">
              <w:rPr>
                <w:rFonts w:ascii="Arial" w:hAnsi="Arial" w:cs="Arial"/>
                <w:sz w:val="22"/>
              </w:rPr>
              <w:t>Sketch the water treatment process to reduce the risk of Lead poisoning as per standards</w:t>
            </w:r>
          </w:p>
          <w:p w14:paraId="31007533" w14:textId="77777777" w:rsidR="008C6072" w:rsidRPr="007441CC" w:rsidRDefault="008C6072" w:rsidP="00594206">
            <w:pPr>
              <w:pStyle w:val="ListParagraph"/>
              <w:numPr>
                <w:ilvl w:val="0"/>
                <w:numId w:val="73"/>
              </w:numPr>
              <w:spacing w:after="0" w:line="276" w:lineRule="auto"/>
              <w:ind w:left="306" w:hanging="306"/>
              <w:rPr>
                <w:b/>
                <w:color w:val="auto"/>
              </w:rPr>
            </w:pPr>
            <w:r w:rsidRPr="007441CC">
              <w:rPr>
                <w:color w:val="auto"/>
              </w:rPr>
              <w:t xml:space="preserve">Develop one page fact sheet on Lead for general public awareness. </w:t>
            </w:r>
          </w:p>
        </w:tc>
        <w:tc>
          <w:tcPr>
            <w:tcW w:w="963" w:type="pct"/>
            <w:shd w:val="clear" w:color="auto" w:fill="auto"/>
          </w:tcPr>
          <w:p w14:paraId="799CFA7E" w14:textId="77777777" w:rsidR="008C6072" w:rsidRPr="007441CC"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7441CC">
              <w:rPr>
                <w:rFonts w:eastAsia="Times New Roman"/>
                <w:color w:val="auto"/>
              </w:rPr>
              <w:t>Describe the treatment process to reduce the Lead contamination in drinking water</w:t>
            </w:r>
          </w:p>
          <w:p w14:paraId="1642B33B"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17E290DD" w14:textId="77777777" w:rsidR="008C6072" w:rsidRPr="007441CC" w:rsidRDefault="008C6072" w:rsidP="00B52903">
            <w:pPr>
              <w:pStyle w:val="ListParagraph"/>
              <w:autoSpaceDE w:val="0"/>
              <w:autoSpaceDN w:val="0"/>
              <w:adjustRightInd w:val="0"/>
              <w:spacing w:after="0" w:line="360" w:lineRule="auto"/>
              <w:ind w:left="339" w:firstLine="0"/>
              <w:jc w:val="left"/>
              <w:rPr>
                <w:rFonts w:eastAsia="Times New Roman"/>
                <w:color w:val="auto"/>
              </w:rPr>
            </w:pPr>
            <w:r w:rsidRPr="007441CC">
              <w:rPr>
                <w:rFonts w:eastAsia="Times New Roman"/>
                <w:color w:val="auto"/>
              </w:rPr>
              <w:t xml:space="preserve">Enlist the diseases caused by Lead contamination </w:t>
            </w:r>
          </w:p>
          <w:p w14:paraId="69DC2B20" w14:textId="77777777" w:rsidR="008C6072" w:rsidRPr="007441CC" w:rsidRDefault="008C6072" w:rsidP="00B52903">
            <w:pPr>
              <w:autoSpaceDE w:val="0"/>
              <w:autoSpaceDN w:val="0"/>
              <w:adjustRightInd w:val="0"/>
              <w:spacing w:line="360" w:lineRule="auto"/>
              <w:ind w:left="347"/>
              <w:rPr>
                <w:rFonts w:eastAsia="Times New Roman"/>
                <w:color w:val="auto"/>
              </w:rPr>
            </w:pPr>
          </w:p>
          <w:p w14:paraId="3E6F5759" w14:textId="77777777" w:rsidR="008C6072" w:rsidRPr="007441CC" w:rsidRDefault="008C6072" w:rsidP="00B52903">
            <w:pPr>
              <w:autoSpaceDE w:val="0"/>
              <w:autoSpaceDN w:val="0"/>
              <w:adjustRightInd w:val="0"/>
              <w:spacing w:line="360" w:lineRule="auto"/>
              <w:rPr>
                <w:rFonts w:eastAsia="Times New Roman"/>
                <w:color w:val="auto"/>
              </w:rPr>
            </w:pPr>
          </w:p>
          <w:p w14:paraId="5076BA50" w14:textId="77777777" w:rsidR="008C6072" w:rsidRPr="007441CC" w:rsidRDefault="008C6072" w:rsidP="00B52903">
            <w:pPr>
              <w:autoSpaceDE w:val="0"/>
              <w:autoSpaceDN w:val="0"/>
              <w:adjustRightInd w:val="0"/>
              <w:spacing w:line="360" w:lineRule="auto"/>
              <w:rPr>
                <w:rFonts w:eastAsia="Times New Roman"/>
                <w:color w:val="auto"/>
              </w:rPr>
            </w:pPr>
          </w:p>
        </w:tc>
        <w:tc>
          <w:tcPr>
            <w:tcW w:w="739" w:type="pct"/>
            <w:shd w:val="clear" w:color="auto" w:fill="auto"/>
            <w:vAlign w:val="center"/>
          </w:tcPr>
          <w:p w14:paraId="75D665C0" w14:textId="77777777" w:rsidR="008C6072" w:rsidRPr="007441CC" w:rsidRDefault="008C6072" w:rsidP="00B52903">
            <w:pPr>
              <w:ind w:left="647" w:hanging="613"/>
              <w:rPr>
                <w:color w:val="auto"/>
              </w:rPr>
            </w:pPr>
            <w:r w:rsidRPr="007441CC">
              <w:rPr>
                <w:b/>
                <w:color w:val="auto"/>
              </w:rPr>
              <w:lastRenderedPageBreak/>
              <w:t>Theory-</w:t>
            </w:r>
            <w:r w:rsidRPr="007441CC">
              <w:rPr>
                <w:color w:val="auto"/>
              </w:rPr>
              <w:t xml:space="preserve">01 </w:t>
            </w:r>
            <w:proofErr w:type="spellStart"/>
            <w:r w:rsidRPr="007441CC">
              <w:rPr>
                <w:color w:val="auto"/>
              </w:rPr>
              <w:t>Hrs</w:t>
            </w:r>
            <w:proofErr w:type="spellEnd"/>
          </w:p>
          <w:p w14:paraId="3D0A7D06"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02 </w:t>
            </w:r>
            <w:proofErr w:type="spellStart"/>
            <w:r w:rsidRPr="007441CC">
              <w:rPr>
                <w:color w:val="auto"/>
              </w:rPr>
              <w:t>Hrs</w:t>
            </w:r>
            <w:proofErr w:type="spellEnd"/>
          </w:p>
          <w:p w14:paraId="566B15D6" w14:textId="77777777" w:rsidR="008C6072" w:rsidRPr="007441CC" w:rsidRDefault="008C6072" w:rsidP="00B52903">
            <w:pPr>
              <w:ind w:left="647" w:hanging="613"/>
              <w:rPr>
                <w:b/>
                <w:color w:val="auto"/>
              </w:rPr>
            </w:pPr>
            <w:r w:rsidRPr="007441CC">
              <w:rPr>
                <w:b/>
                <w:color w:val="auto"/>
              </w:rPr>
              <w:t>Total-</w:t>
            </w:r>
            <w:r w:rsidRPr="007441CC">
              <w:rPr>
                <w:color w:val="auto"/>
              </w:rPr>
              <w:t xml:space="preserve"> 03 </w:t>
            </w:r>
            <w:proofErr w:type="spellStart"/>
            <w:r w:rsidRPr="007441CC">
              <w:rPr>
                <w:color w:val="auto"/>
              </w:rPr>
              <w:t>Hrs</w:t>
            </w:r>
            <w:proofErr w:type="spellEnd"/>
          </w:p>
        </w:tc>
        <w:tc>
          <w:tcPr>
            <w:tcW w:w="768" w:type="pct"/>
            <w:shd w:val="clear" w:color="auto" w:fill="auto"/>
          </w:tcPr>
          <w:p w14:paraId="65319798"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Projector</w:t>
            </w:r>
          </w:p>
          <w:p w14:paraId="3A918ECA"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White board &amp; marker</w:t>
            </w:r>
          </w:p>
          <w:p w14:paraId="7D1FBCC9"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Literature about Lead.</w:t>
            </w:r>
          </w:p>
          <w:p w14:paraId="459A7051" w14:textId="77777777" w:rsidR="008C6072" w:rsidRPr="007441CC" w:rsidRDefault="008C6072" w:rsidP="00B52903">
            <w:pPr>
              <w:pStyle w:val="ListParagraph"/>
              <w:spacing w:after="160" w:line="259" w:lineRule="auto"/>
              <w:ind w:left="360" w:firstLine="0"/>
              <w:jc w:val="left"/>
              <w:rPr>
                <w:color w:val="auto"/>
              </w:rPr>
            </w:pPr>
          </w:p>
        </w:tc>
        <w:tc>
          <w:tcPr>
            <w:tcW w:w="709" w:type="pct"/>
            <w:shd w:val="clear" w:color="auto" w:fill="auto"/>
          </w:tcPr>
          <w:p w14:paraId="50D3B2A9" w14:textId="77777777" w:rsidR="008C6072" w:rsidRPr="007441CC" w:rsidRDefault="008C6072" w:rsidP="00B52903">
            <w:pPr>
              <w:spacing w:before="240"/>
              <w:ind w:left="49"/>
              <w:rPr>
                <w:color w:val="auto"/>
              </w:rPr>
            </w:pPr>
            <w:r w:rsidRPr="007441CC">
              <w:rPr>
                <w:color w:val="auto"/>
              </w:rPr>
              <w:t>Class Room</w:t>
            </w:r>
          </w:p>
        </w:tc>
      </w:tr>
    </w:tbl>
    <w:p w14:paraId="307C9365" w14:textId="77777777" w:rsidR="008C6072" w:rsidRPr="007441CC" w:rsidRDefault="008C6072" w:rsidP="00B52903">
      <w:pPr>
        <w:rPr>
          <w:color w:val="auto"/>
        </w:rPr>
      </w:pPr>
    </w:p>
    <w:p w14:paraId="362F4C87" w14:textId="77777777" w:rsidR="00B52903" w:rsidRPr="007441CC" w:rsidRDefault="00B52903">
      <w:pPr>
        <w:spacing w:after="200" w:line="276" w:lineRule="auto"/>
        <w:ind w:left="0" w:firstLine="0"/>
        <w:jc w:val="left"/>
        <w:rPr>
          <w:b/>
          <w:color w:val="auto"/>
          <w:sz w:val="24"/>
          <w:lang w:val="pt-PT"/>
        </w:rPr>
      </w:pPr>
      <w:r w:rsidRPr="007441CC">
        <w:rPr>
          <w:color w:val="auto"/>
          <w:lang w:val="pt-PT"/>
        </w:rPr>
        <w:lastRenderedPageBreak/>
        <w:br w:type="page"/>
      </w:r>
    </w:p>
    <w:p w14:paraId="4F97B1C8" w14:textId="77777777" w:rsidR="008C6072" w:rsidRPr="007441CC" w:rsidRDefault="008C6072" w:rsidP="008E5C10">
      <w:pPr>
        <w:pStyle w:val="Heading2"/>
        <w:rPr>
          <w:color w:val="auto"/>
        </w:rPr>
      </w:pPr>
      <w:bookmarkStart w:id="38" w:name="_Toc110114403"/>
      <w:r w:rsidRPr="007441CC">
        <w:rPr>
          <w:color w:val="auto"/>
          <w:lang w:val="pt-PT"/>
        </w:rPr>
        <w:lastRenderedPageBreak/>
        <w:t xml:space="preserve">Module: 1021CS-012.  </w:t>
      </w:r>
      <w:r w:rsidRPr="007441CC">
        <w:rPr>
          <w:color w:val="auto"/>
        </w:rPr>
        <w:t>Demonstrate health effects caused by Mercury contaminated water</w:t>
      </w:r>
      <w:bookmarkEnd w:id="38"/>
    </w:p>
    <w:p w14:paraId="098C1E3A" w14:textId="77777777" w:rsidR="008C6072" w:rsidRPr="007441CC" w:rsidRDefault="008C6072" w:rsidP="00B52903">
      <w:pPr>
        <w:rPr>
          <w:b/>
          <w:color w:val="auto"/>
        </w:rPr>
      </w:pPr>
      <w:r w:rsidRPr="007441CC">
        <w:rPr>
          <w:b/>
          <w:color w:val="auto"/>
          <w:lang w:val="pt-PT"/>
        </w:rPr>
        <w:t xml:space="preserve">Objective: </w:t>
      </w:r>
      <w:r w:rsidRPr="007441CC">
        <w:rPr>
          <w:color w:val="auto"/>
        </w:rPr>
        <w:t>After the completion of this module, the trainee will be able to demonstrate the sources of contamination and possible health effects/ diseases caused by mercury contaminated water.</w:t>
      </w:r>
    </w:p>
    <w:p w14:paraId="5F703F01" w14:textId="77777777" w:rsidR="008C6072" w:rsidRPr="007441CC" w:rsidRDefault="008C6072" w:rsidP="00B52903">
      <w:pPr>
        <w:spacing w:line="360" w:lineRule="auto"/>
        <w:rPr>
          <w:b/>
          <w:color w:val="auto"/>
        </w:rPr>
      </w:pPr>
      <w:r w:rsidRPr="007441CC">
        <w:rPr>
          <w:b/>
          <w:color w:val="auto"/>
        </w:rPr>
        <w:t xml:space="preserve"> Duration: 13 Hours</w:t>
      </w:r>
      <w:r w:rsidRPr="007441CC">
        <w:rPr>
          <w:b/>
          <w:color w:val="auto"/>
        </w:rPr>
        <w:tab/>
      </w:r>
      <w:r w:rsidRPr="007441CC">
        <w:rPr>
          <w:b/>
          <w:color w:val="auto"/>
        </w:rPr>
        <w:tab/>
      </w:r>
      <w:r w:rsidRPr="007441CC">
        <w:rPr>
          <w:b/>
          <w:color w:val="auto"/>
        </w:rPr>
        <w:tab/>
        <w:t>Theory: 3 Hours</w:t>
      </w:r>
      <w:r w:rsidRPr="007441CC">
        <w:rPr>
          <w:b/>
          <w:color w:val="auto"/>
        </w:rPr>
        <w:tab/>
      </w:r>
      <w:r w:rsidRPr="007441CC">
        <w:rPr>
          <w:b/>
          <w:color w:val="auto"/>
        </w:rPr>
        <w:tab/>
        <w:t>Practice: 10 Hours                  Credit Hours:  1.3</w:t>
      </w:r>
    </w:p>
    <w:tbl>
      <w:tblPr>
        <w:tblStyle w:val="TableGrid"/>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6"/>
        <w:gridCol w:w="3090"/>
        <w:gridCol w:w="2729"/>
        <w:gridCol w:w="2092"/>
        <w:gridCol w:w="2174"/>
        <w:gridCol w:w="2006"/>
      </w:tblGrid>
      <w:tr w:rsidR="007441CC" w:rsidRPr="007441CC" w14:paraId="36A958A9" w14:textId="77777777" w:rsidTr="00B52903">
        <w:trPr>
          <w:trHeight w:val="619"/>
        </w:trPr>
        <w:tc>
          <w:tcPr>
            <w:tcW w:w="730" w:type="pct"/>
            <w:shd w:val="clear" w:color="auto" w:fill="E5B8B7"/>
            <w:vAlign w:val="center"/>
          </w:tcPr>
          <w:p w14:paraId="702E0272" w14:textId="77777777" w:rsidR="008C6072" w:rsidRPr="007441CC" w:rsidRDefault="008C6072" w:rsidP="00B52903">
            <w:pPr>
              <w:spacing w:line="276" w:lineRule="auto"/>
              <w:jc w:val="center"/>
              <w:rPr>
                <w:color w:val="auto"/>
              </w:rPr>
            </w:pPr>
            <w:r w:rsidRPr="007441CC">
              <w:rPr>
                <w:b/>
                <w:color w:val="auto"/>
              </w:rPr>
              <w:t>Learning Unit</w:t>
            </w:r>
          </w:p>
        </w:tc>
        <w:tc>
          <w:tcPr>
            <w:tcW w:w="1090" w:type="pct"/>
            <w:shd w:val="clear" w:color="auto" w:fill="E5B8B7"/>
            <w:vAlign w:val="center"/>
          </w:tcPr>
          <w:p w14:paraId="3020BDA3"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963" w:type="pct"/>
            <w:shd w:val="clear" w:color="auto" w:fill="E5B8B7"/>
            <w:vAlign w:val="center"/>
          </w:tcPr>
          <w:p w14:paraId="7317D12E"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739" w:type="pct"/>
            <w:shd w:val="clear" w:color="auto" w:fill="E5B8B7"/>
            <w:vAlign w:val="center"/>
          </w:tcPr>
          <w:p w14:paraId="73C0D00A" w14:textId="77777777" w:rsidR="008C6072" w:rsidRPr="007441CC" w:rsidRDefault="008C6072" w:rsidP="00B52903">
            <w:pPr>
              <w:spacing w:line="276" w:lineRule="auto"/>
              <w:ind w:left="2"/>
              <w:jc w:val="center"/>
              <w:rPr>
                <w:color w:val="auto"/>
              </w:rPr>
            </w:pPr>
            <w:r w:rsidRPr="007441CC">
              <w:rPr>
                <w:b/>
                <w:color w:val="auto"/>
              </w:rPr>
              <w:t>Duration</w:t>
            </w:r>
          </w:p>
        </w:tc>
        <w:tc>
          <w:tcPr>
            <w:tcW w:w="768" w:type="pct"/>
            <w:shd w:val="clear" w:color="auto" w:fill="E5B8B7"/>
          </w:tcPr>
          <w:p w14:paraId="46F9F310" w14:textId="77777777" w:rsidR="008C6072" w:rsidRPr="007441CC" w:rsidRDefault="008C6072" w:rsidP="00B52903">
            <w:pPr>
              <w:spacing w:after="136"/>
              <w:ind w:left="2"/>
              <w:rPr>
                <w:color w:val="auto"/>
              </w:rPr>
            </w:pPr>
            <w:r w:rsidRPr="007441CC">
              <w:rPr>
                <w:b/>
                <w:color w:val="auto"/>
              </w:rPr>
              <w:t xml:space="preserve">Materials </w:t>
            </w:r>
          </w:p>
          <w:p w14:paraId="7DEE8826" w14:textId="77777777" w:rsidR="008C6072" w:rsidRPr="007441CC" w:rsidRDefault="008C6072" w:rsidP="00B52903">
            <w:pPr>
              <w:spacing w:line="276" w:lineRule="auto"/>
              <w:ind w:left="2"/>
              <w:rPr>
                <w:color w:val="auto"/>
              </w:rPr>
            </w:pPr>
            <w:r w:rsidRPr="007441CC">
              <w:rPr>
                <w:b/>
                <w:color w:val="auto"/>
              </w:rPr>
              <w:t xml:space="preserve">Required </w:t>
            </w:r>
          </w:p>
        </w:tc>
        <w:tc>
          <w:tcPr>
            <w:tcW w:w="709" w:type="pct"/>
            <w:shd w:val="clear" w:color="auto" w:fill="E5B8B7"/>
          </w:tcPr>
          <w:p w14:paraId="42EA03C1" w14:textId="77777777" w:rsidR="008C6072" w:rsidRPr="007441CC" w:rsidRDefault="008C6072" w:rsidP="00B52903">
            <w:pPr>
              <w:spacing w:after="136"/>
              <w:ind w:left="2"/>
              <w:rPr>
                <w:color w:val="auto"/>
              </w:rPr>
            </w:pPr>
            <w:r w:rsidRPr="007441CC">
              <w:rPr>
                <w:b/>
                <w:color w:val="auto"/>
              </w:rPr>
              <w:t xml:space="preserve">Learning </w:t>
            </w:r>
          </w:p>
          <w:p w14:paraId="269ED6F6"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775A1054" w14:textId="77777777" w:rsidTr="00B52903">
        <w:trPr>
          <w:trHeight w:val="1554"/>
        </w:trPr>
        <w:tc>
          <w:tcPr>
            <w:tcW w:w="730" w:type="pct"/>
            <w:shd w:val="clear" w:color="auto" w:fill="auto"/>
          </w:tcPr>
          <w:p w14:paraId="19BB1534" w14:textId="77777777" w:rsidR="008C6072" w:rsidRPr="007441CC" w:rsidRDefault="008C6072" w:rsidP="00B52903">
            <w:pPr>
              <w:ind w:right="120"/>
              <w:rPr>
                <w:b/>
                <w:color w:val="auto"/>
              </w:rPr>
            </w:pPr>
            <w:r w:rsidRPr="007441CC">
              <w:rPr>
                <w:b/>
                <w:color w:val="auto"/>
              </w:rPr>
              <w:t>LU1.</w:t>
            </w:r>
          </w:p>
          <w:p w14:paraId="39291C25" w14:textId="77777777" w:rsidR="008C6072" w:rsidRPr="007441CC" w:rsidRDefault="008C6072" w:rsidP="00B52903">
            <w:pPr>
              <w:ind w:right="120"/>
              <w:rPr>
                <w:color w:val="auto"/>
              </w:rPr>
            </w:pPr>
            <w:r w:rsidRPr="007441CC">
              <w:rPr>
                <w:b/>
                <w:color w:val="auto"/>
              </w:rPr>
              <w:t>Demonstrate  the sources of mercury contamination</w:t>
            </w:r>
          </w:p>
        </w:tc>
        <w:tc>
          <w:tcPr>
            <w:tcW w:w="1090" w:type="pct"/>
            <w:shd w:val="clear" w:color="auto" w:fill="auto"/>
          </w:tcPr>
          <w:p w14:paraId="79299061" w14:textId="77777777" w:rsidR="008C6072" w:rsidRPr="007441CC" w:rsidRDefault="008C6072" w:rsidP="00B52903">
            <w:pPr>
              <w:spacing w:line="276" w:lineRule="auto"/>
              <w:ind w:left="2"/>
              <w:rPr>
                <w:b/>
                <w:color w:val="auto"/>
              </w:rPr>
            </w:pPr>
            <w:r w:rsidRPr="007441CC">
              <w:rPr>
                <w:b/>
                <w:color w:val="auto"/>
              </w:rPr>
              <w:t>Trainee will be able to:</w:t>
            </w:r>
          </w:p>
          <w:p w14:paraId="4A94CA61" w14:textId="77777777" w:rsidR="008C6072" w:rsidRPr="007441CC" w:rsidRDefault="008C6072" w:rsidP="008C6072">
            <w:pPr>
              <w:pStyle w:val="ListBullet"/>
              <w:numPr>
                <w:ilvl w:val="0"/>
                <w:numId w:val="7"/>
              </w:numPr>
              <w:spacing w:after="120" w:line="276" w:lineRule="auto"/>
              <w:contextualSpacing w:val="0"/>
              <w:jc w:val="both"/>
              <w:rPr>
                <w:rFonts w:ascii="Arial" w:hAnsi="Arial" w:cs="Arial"/>
                <w:sz w:val="22"/>
              </w:rPr>
            </w:pPr>
            <w:r w:rsidRPr="007441CC">
              <w:rPr>
                <w:rFonts w:ascii="Arial" w:hAnsi="Arial" w:cs="Arial"/>
                <w:sz w:val="22"/>
              </w:rPr>
              <w:t>Identify the sources of heavy metals including mercury in water.</w:t>
            </w:r>
          </w:p>
          <w:p w14:paraId="4924CFDE" w14:textId="77777777" w:rsidR="008C6072" w:rsidRPr="007441CC" w:rsidRDefault="008C6072" w:rsidP="008C6072">
            <w:pPr>
              <w:pStyle w:val="ListBullet"/>
              <w:numPr>
                <w:ilvl w:val="0"/>
                <w:numId w:val="7"/>
              </w:numPr>
              <w:spacing w:after="120" w:line="276" w:lineRule="auto"/>
              <w:contextualSpacing w:val="0"/>
              <w:jc w:val="both"/>
              <w:rPr>
                <w:rFonts w:ascii="Arial" w:hAnsi="Arial" w:cs="Arial"/>
                <w:sz w:val="22"/>
              </w:rPr>
            </w:pPr>
            <w:r w:rsidRPr="007441CC">
              <w:rPr>
                <w:rFonts w:ascii="Arial" w:hAnsi="Arial" w:cs="Arial"/>
                <w:sz w:val="22"/>
              </w:rPr>
              <w:t>Enlist the major incidents of mercury poisoning in world.</w:t>
            </w:r>
          </w:p>
          <w:p w14:paraId="24474F51" w14:textId="77777777" w:rsidR="008C6072" w:rsidRPr="007441CC" w:rsidRDefault="008C6072" w:rsidP="008C6072">
            <w:pPr>
              <w:pStyle w:val="ListParagraph"/>
              <w:numPr>
                <w:ilvl w:val="0"/>
                <w:numId w:val="7"/>
              </w:numPr>
              <w:spacing w:after="0" w:line="276" w:lineRule="auto"/>
              <w:jc w:val="left"/>
              <w:rPr>
                <w:color w:val="auto"/>
              </w:rPr>
            </w:pPr>
            <w:r w:rsidRPr="007441CC">
              <w:rPr>
                <w:color w:val="auto"/>
              </w:rPr>
              <w:t>Enlist the areas of Pakistan with higher usage of mercury</w:t>
            </w:r>
          </w:p>
          <w:p w14:paraId="5EBA9DD5" w14:textId="77777777" w:rsidR="008C6072" w:rsidRPr="007441CC" w:rsidRDefault="008C6072" w:rsidP="008C6072">
            <w:pPr>
              <w:pStyle w:val="ListParagraph"/>
              <w:numPr>
                <w:ilvl w:val="0"/>
                <w:numId w:val="7"/>
              </w:numPr>
              <w:spacing w:after="0" w:line="276" w:lineRule="auto"/>
              <w:jc w:val="left"/>
              <w:rPr>
                <w:color w:val="auto"/>
              </w:rPr>
            </w:pPr>
            <w:r w:rsidRPr="007441CC">
              <w:rPr>
                <w:color w:val="auto"/>
              </w:rPr>
              <w:t>Enlist the Industries causing mercury poisoning in the environment</w:t>
            </w:r>
          </w:p>
        </w:tc>
        <w:tc>
          <w:tcPr>
            <w:tcW w:w="963" w:type="pct"/>
            <w:shd w:val="clear" w:color="auto" w:fill="auto"/>
          </w:tcPr>
          <w:p w14:paraId="3845D231" w14:textId="77777777" w:rsidR="008C6072" w:rsidRPr="007441CC"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7441CC">
              <w:rPr>
                <w:rFonts w:eastAsia="Times New Roman"/>
                <w:color w:val="auto"/>
              </w:rPr>
              <w:t>Define the Heavy metals</w:t>
            </w:r>
          </w:p>
          <w:p w14:paraId="699D6529" w14:textId="77777777" w:rsidR="008C6072" w:rsidRPr="007441CC"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7441CC">
              <w:rPr>
                <w:rFonts w:eastAsia="Times New Roman"/>
                <w:color w:val="auto"/>
              </w:rPr>
              <w:t xml:space="preserve">Enlist the name of major Industries causing  mercury poisoning in water  </w:t>
            </w:r>
          </w:p>
          <w:p w14:paraId="563EBB0C" w14:textId="77777777" w:rsidR="008C6072" w:rsidRPr="007441CC" w:rsidRDefault="008C6072" w:rsidP="00B52903">
            <w:pPr>
              <w:autoSpaceDE w:val="0"/>
              <w:autoSpaceDN w:val="0"/>
              <w:adjustRightInd w:val="0"/>
              <w:spacing w:line="360" w:lineRule="auto"/>
              <w:ind w:left="362"/>
              <w:rPr>
                <w:rFonts w:eastAsia="Times New Roman"/>
                <w:color w:val="auto"/>
              </w:rPr>
            </w:pPr>
          </w:p>
          <w:p w14:paraId="3F9A9D71"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2996C8FA" w14:textId="77777777" w:rsidR="008C6072" w:rsidRPr="007441CC" w:rsidRDefault="008C6072" w:rsidP="00B52903">
            <w:pPr>
              <w:spacing w:line="360" w:lineRule="auto"/>
              <w:ind w:left="12"/>
              <w:rPr>
                <w:color w:val="auto"/>
              </w:rPr>
            </w:pPr>
            <w:r w:rsidRPr="007441CC">
              <w:rPr>
                <w:color w:val="auto"/>
              </w:rPr>
              <w:t xml:space="preserve">Enlist three major sources of mercury contamination in water </w:t>
            </w:r>
          </w:p>
        </w:tc>
        <w:tc>
          <w:tcPr>
            <w:tcW w:w="739" w:type="pct"/>
            <w:shd w:val="clear" w:color="auto" w:fill="auto"/>
            <w:vAlign w:val="center"/>
          </w:tcPr>
          <w:p w14:paraId="18A8D8E4" w14:textId="77777777" w:rsidR="008C6072" w:rsidRPr="007441CC" w:rsidRDefault="008C6072" w:rsidP="00B52903">
            <w:pPr>
              <w:ind w:left="647" w:hanging="613"/>
              <w:rPr>
                <w:color w:val="auto"/>
              </w:rPr>
            </w:pPr>
            <w:r w:rsidRPr="007441CC">
              <w:rPr>
                <w:b/>
                <w:color w:val="auto"/>
              </w:rPr>
              <w:t>Theory-</w:t>
            </w:r>
            <w:r w:rsidRPr="007441CC">
              <w:rPr>
                <w:color w:val="auto"/>
              </w:rPr>
              <w:t xml:space="preserve">01 </w:t>
            </w:r>
            <w:proofErr w:type="spellStart"/>
            <w:r w:rsidRPr="007441CC">
              <w:rPr>
                <w:color w:val="auto"/>
              </w:rPr>
              <w:t>Hrs</w:t>
            </w:r>
            <w:proofErr w:type="spellEnd"/>
          </w:p>
          <w:p w14:paraId="209573E7"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-04 </w:t>
            </w:r>
            <w:proofErr w:type="spellStart"/>
            <w:r w:rsidRPr="007441CC">
              <w:rPr>
                <w:color w:val="auto"/>
              </w:rPr>
              <w:t>Hrs</w:t>
            </w:r>
            <w:proofErr w:type="spellEnd"/>
          </w:p>
          <w:p w14:paraId="208C2CED" w14:textId="77777777" w:rsidR="008C6072" w:rsidRPr="007441CC" w:rsidRDefault="008C6072" w:rsidP="00B52903">
            <w:pPr>
              <w:ind w:left="647" w:hanging="613"/>
              <w:rPr>
                <w:color w:val="auto"/>
              </w:rPr>
            </w:pPr>
            <w:r w:rsidRPr="007441CC">
              <w:rPr>
                <w:b/>
                <w:color w:val="auto"/>
              </w:rPr>
              <w:t>Total-</w:t>
            </w:r>
            <w:r w:rsidRPr="007441CC">
              <w:rPr>
                <w:color w:val="auto"/>
              </w:rPr>
              <w:t xml:space="preserve"> 05 </w:t>
            </w:r>
            <w:proofErr w:type="spellStart"/>
            <w:r w:rsidRPr="007441CC">
              <w:rPr>
                <w:color w:val="auto"/>
              </w:rPr>
              <w:t>Hrs</w:t>
            </w:r>
            <w:proofErr w:type="spellEnd"/>
          </w:p>
        </w:tc>
        <w:tc>
          <w:tcPr>
            <w:tcW w:w="768" w:type="pct"/>
            <w:shd w:val="clear" w:color="auto" w:fill="auto"/>
          </w:tcPr>
          <w:p w14:paraId="3CA448EE" w14:textId="77777777" w:rsidR="008C6072" w:rsidRPr="007441CC" w:rsidRDefault="008C6072" w:rsidP="00594206">
            <w:pPr>
              <w:pStyle w:val="ListParagraph"/>
              <w:numPr>
                <w:ilvl w:val="0"/>
                <w:numId w:val="74"/>
              </w:numPr>
              <w:spacing w:after="160" w:line="259" w:lineRule="auto"/>
              <w:ind w:left="318" w:hanging="371"/>
              <w:jc w:val="left"/>
              <w:rPr>
                <w:color w:val="auto"/>
              </w:rPr>
            </w:pPr>
            <w:r w:rsidRPr="007441CC">
              <w:rPr>
                <w:color w:val="auto"/>
              </w:rPr>
              <w:t>Literature about mercury</w:t>
            </w:r>
          </w:p>
          <w:p w14:paraId="058E9B38" w14:textId="77777777" w:rsidR="008C6072" w:rsidRPr="007441CC" w:rsidRDefault="008C6072" w:rsidP="00594206">
            <w:pPr>
              <w:pStyle w:val="ListParagraph"/>
              <w:numPr>
                <w:ilvl w:val="0"/>
                <w:numId w:val="74"/>
              </w:numPr>
              <w:spacing w:after="160" w:line="259" w:lineRule="auto"/>
              <w:ind w:left="318" w:hanging="371"/>
              <w:jc w:val="left"/>
              <w:rPr>
                <w:color w:val="auto"/>
              </w:rPr>
            </w:pPr>
            <w:r w:rsidRPr="007441CC">
              <w:rPr>
                <w:color w:val="auto"/>
              </w:rPr>
              <w:t>Internet connection</w:t>
            </w:r>
          </w:p>
          <w:p w14:paraId="4AE57521" w14:textId="77777777" w:rsidR="008C6072" w:rsidRPr="007441CC" w:rsidRDefault="008C6072" w:rsidP="00594206">
            <w:pPr>
              <w:pStyle w:val="ListParagraph"/>
              <w:numPr>
                <w:ilvl w:val="0"/>
                <w:numId w:val="74"/>
              </w:numPr>
              <w:spacing w:after="160" w:line="259" w:lineRule="auto"/>
              <w:ind w:left="318" w:hanging="371"/>
              <w:jc w:val="left"/>
              <w:rPr>
                <w:color w:val="auto"/>
              </w:rPr>
            </w:pPr>
            <w:r w:rsidRPr="007441CC">
              <w:rPr>
                <w:color w:val="auto"/>
              </w:rPr>
              <w:t>Computer</w:t>
            </w:r>
          </w:p>
          <w:p w14:paraId="5FCB5F42" w14:textId="77777777" w:rsidR="008C6072" w:rsidRPr="007441CC" w:rsidRDefault="008C6072" w:rsidP="00594206">
            <w:pPr>
              <w:pStyle w:val="ListParagraph"/>
              <w:numPr>
                <w:ilvl w:val="0"/>
                <w:numId w:val="74"/>
              </w:numPr>
              <w:spacing w:after="160" w:line="259" w:lineRule="auto"/>
              <w:ind w:left="229" w:hanging="229"/>
              <w:jc w:val="left"/>
              <w:rPr>
                <w:color w:val="auto"/>
              </w:rPr>
            </w:pPr>
            <w:r w:rsidRPr="007441CC">
              <w:rPr>
                <w:color w:val="auto"/>
              </w:rPr>
              <w:t xml:space="preserve"> Projector</w:t>
            </w:r>
          </w:p>
          <w:p w14:paraId="181252E0" w14:textId="77777777" w:rsidR="008C6072" w:rsidRPr="007441CC" w:rsidRDefault="008C6072" w:rsidP="00594206">
            <w:pPr>
              <w:pStyle w:val="ListParagraph"/>
              <w:numPr>
                <w:ilvl w:val="0"/>
                <w:numId w:val="74"/>
              </w:numPr>
              <w:spacing w:after="160" w:line="259" w:lineRule="auto"/>
              <w:ind w:left="229" w:hanging="229"/>
              <w:jc w:val="left"/>
              <w:rPr>
                <w:color w:val="auto"/>
              </w:rPr>
            </w:pPr>
            <w:r w:rsidRPr="007441CC">
              <w:rPr>
                <w:color w:val="auto"/>
              </w:rPr>
              <w:t xml:space="preserve"> White board &amp;   marker</w:t>
            </w:r>
          </w:p>
          <w:p w14:paraId="1202246F" w14:textId="77777777" w:rsidR="008C6072" w:rsidRPr="007441CC" w:rsidRDefault="008C6072" w:rsidP="00B52903">
            <w:pPr>
              <w:pStyle w:val="ListParagraph"/>
              <w:ind w:left="360"/>
              <w:rPr>
                <w:color w:val="auto"/>
              </w:rPr>
            </w:pPr>
          </w:p>
        </w:tc>
        <w:tc>
          <w:tcPr>
            <w:tcW w:w="709" w:type="pct"/>
            <w:shd w:val="clear" w:color="auto" w:fill="auto"/>
          </w:tcPr>
          <w:p w14:paraId="773C6D9E" w14:textId="77777777" w:rsidR="008C6072" w:rsidRPr="007441CC" w:rsidRDefault="008C6072" w:rsidP="00B52903">
            <w:pPr>
              <w:spacing w:before="240"/>
              <w:ind w:left="49"/>
              <w:rPr>
                <w:color w:val="auto"/>
              </w:rPr>
            </w:pPr>
            <w:r w:rsidRPr="007441CC">
              <w:rPr>
                <w:color w:val="auto"/>
              </w:rPr>
              <w:t>Class Room</w:t>
            </w:r>
          </w:p>
          <w:p w14:paraId="6446488C" w14:textId="77777777" w:rsidR="008C6072" w:rsidRPr="007441CC" w:rsidRDefault="008C6072" w:rsidP="00B52903">
            <w:pPr>
              <w:ind w:left="49"/>
              <w:rPr>
                <w:b/>
                <w:color w:val="auto"/>
              </w:rPr>
            </w:pPr>
          </w:p>
        </w:tc>
      </w:tr>
      <w:tr w:rsidR="007441CC" w:rsidRPr="007441CC" w14:paraId="00403A17" w14:textId="77777777" w:rsidTr="00B52903">
        <w:trPr>
          <w:trHeight w:val="1554"/>
        </w:trPr>
        <w:tc>
          <w:tcPr>
            <w:tcW w:w="730" w:type="pct"/>
            <w:shd w:val="clear" w:color="auto" w:fill="auto"/>
          </w:tcPr>
          <w:p w14:paraId="55314ED1" w14:textId="77777777" w:rsidR="008C6072" w:rsidRPr="007441CC" w:rsidRDefault="008C6072" w:rsidP="00B52903">
            <w:pPr>
              <w:ind w:right="120"/>
              <w:rPr>
                <w:b/>
                <w:color w:val="auto"/>
              </w:rPr>
            </w:pPr>
            <w:r w:rsidRPr="007441CC">
              <w:rPr>
                <w:b/>
                <w:color w:val="auto"/>
              </w:rPr>
              <w:lastRenderedPageBreak/>
              <w:t>LU2.</w:t>
            </w:r>
          </w:p>
          <w:p w14:paraId="5FA97BC5" w14:textId="77777777" w:rsidR="008C6072" w:rsidRPr="007441CC" w:rsidRDefault="008C6072" w:rsidP="00B52903">
            <w:pPr>
              <w:ind w:right="120"/>
              <w:rPr>
                <w:color w:val="auto"/>
              </w:rPr>
            </w:pPr>
            <w:r w:rsidRPr="007441CC">
              <w:rPr>
                <w:b/>
                <w:color w:val="auto"/>
              </w:rPr>
              <w:t>Identify  health effects  caused  by mercury</w:t>
            </w:r>
          </w:p>
        </w:tc>
        <w:tc>
          <w:tcPr>
            <w:tcW w:w="1090" w:type="pct"/>
            <w:shd w:val="clear" w:color="auto" w:fill="auto"/>
          </w:tcPr>
          <w:p w14:paraId="03FE183A" w14:textId="77777777" w:rsidR="008C6072" w:rsidRPr="007441CC" w:rsidRDefault="008C6072" w:rsidP="00B52903">
            <w:pPr>
              <w:spacing w:line="276" w:lineRule="auto"/>
              <w:ind w:left="2"/>
              <w:rPr>
                <w:b/>
                <w:color w:val="auto"/>
              </w:rPr>
            </w:pPr>
            <w:r w:rsidRPr="007441CC">
              <w:rPr>
                <w:b/>
                <w:color w:val="auto"/>
              </w:rPr>
              <w:t>Trainee will be able to:</w:t>
            </w:r>
          </w:p>
          <w:p w14:paraId="45F40C83" w14:textId="77777777" w:rsidR="008C6072" w:rsidRPr="007441CC" w:rsidRDefault="008C6072" w:rsidP="00594206">
            <w:pPr>
              <w:pStyle w:val="ListBullet"/>
              <w:numPr>
                <w:ilvl w:val="0"/>
                <w:numId w:val="75"/>
              </w:numPr>
              <w:spacing w:after="120" w:line="276" w:lineRule="auto"/>
              <w:ind w:left="165" w:hanging="165"/>
              <w:contextualSpacing w:val="0"/>
              <w:jc w:val="both"/>
              <w:rPr>
                <w:rFonts w:ascii="Arial" w:hAnsi="Arial" w:cs="Arial"/>
                <w:sz w:val="22"/>
              </w:rPr>
            </w:pPr>
            <w:r w:rsidRPr="007441CC">
              <w:rPr>
                <w:rFonts w:ascii="Arial" w:hAnsi="Arial" w:cs="Arial"/>
                <w:sz w:val="22"/>
              </w:rPr>
              <w:t xml:space="preserve">Identify the diseases caused by excessive mercury intake using pictures/flow diagrams </w:t>
            </w:r>
          </w:p>
          <w:p w14:paraId="3E90D435" w14:textId="77777777" w:rsidR="008C6072" w:rsidRPr="007441CC" w:rsidRDefault="008C6072" w:rsidP="00594206">
            <w:pPr>
              <w:pStyle w:val="ListParagraph"/>
              <w:numPr>
                <w:ilvl w:val="0"/>
                <w:numId w:val="75"/>
              </w:numPr>
              <w:spacing w:after="0" w:line="276" w:lineRule="auto"/>
              <w:ind w:left="165" w:hanging="165"/>
              <w:jc w:val="left"/>
              <w:rPr>
                <w:color w:val="auto"/>
              </w:rPr>
            </w:pPr>
            <w:r w:rsidRPr="007441CC">
              <w:rPr>
                <w:color w:val="auto"/>
              </w:rPr>
              <w:t>Enlist the areas of country where people possibly facing mercury exposure</w:t>
            </w:r>
          </w:p>
        </w:tc>
        <w:tc>
          <w:tcPr>
            <w:tcW w:w="963" w:type="pct"/>
            <w:shd w:val="clear" w:color="auto" w:fill="auto"/>
          </w:tcPr>
          <w:p w14:paraId="5529CE31" w14:textId="77777777" w:rsidR="008C6072" w:rsidRPr="007441CC" w:rsidRDefault="008C6072" w:rsidP="00594206">
            <w:pPr>
              <w:numPr>
                <w:ilvl w:val="0"/>
                <w:numId w:val="13"/>
              </w:numPr>
              <w:autoSpaceDE w:val="0"/>
              <w:autoSpaceDN w:val="0"/>
              <w:adjustRightInd w:val="0"/>
              <w:spacing w:after="0" w:line="360" w:lineRule="auto"/>
              <w:jc w:val="left"/>
              <w:rPr>
                <w:rFonts w:eastAsia="Times New Roman"/>
                <w:color w:val="auto"/>
              </w:rPr>
            </w:pPr>
            <w:r w:rsidRPr="007441CC">
              <w:rPr>
                <w:rFonts w:eastAsia="Times New Roman"/>
                <w:color w:val="auto"/>
              </w:rPr>
              <w:t xml:space="preserve">Describe the possible health effects of mercury in children </w:t>
            </w:r>
          </w:p>
          <w:p w14:paraId="3FD81EF1" w14:textId="77777777" w:rsidR="008C6072" w:rsidRPr="007441CC" w:rsidRDefault="008C6072" w:rsidP="00594206">
            <w:pPr>
              <w:numPr>
                <w:ilvl w:val="0"/>
                <w:numId w:val="13"/>
              </w:numPr>
              <w:autoSpaceDE w:val="0"/>
              <w:autoSpaceDN w:val="0"/>
              <w:adjustRightInd w:val="0"/>
              <w:spacing w:after="0" w:line="360" w:lineRule="auto"/>
              <w:ind w:hanging="359"/>
              <w:jc w:val="left"/>
              <w:rPr>
                <w:b/>
                <w:color w:val="auto"/>
                <w:u w:val="single"/>
              </w:rPr>
            </w:pPr>
            <w:r w:rsidRPr="007441CC">
              <w:rPr>
                <w:rFonts w:eastAsia="Times New Roman"/>
                <w:color w:val="auto"/>
              </w:rPr>
              <w:t xml:space="preserve">Describe the area of Pakistan where people are facing potentially mercury poisoning </w:t>
            </w:r>
          </w:p>
          <w:p w14:paraId="6127E807" w14:textId="77777777" w:rsidR="008C6072" w:rsidRPr="007441CC" w:rsidRDefault="008C6072" w:rsidP="00B52903">
            <w:pPr>
              <w:autoSpaceDE w:val="0"/>
              <w:autoSpaceDN w:val="0"/>
              <w:adjustRightInd w:val="0"/>
              <w:spacing w:line="360" w:lineRule="auto"/>
              <w:ind w:left="3"/>
              <w:rPr>
                <w:b/>
                <w:color w:val="auto"/>
                <w:u w:val="single"/>
              </w:rPr>
            </w:pPr>
            <w:r w:rsidRPr="007441CC">
              <w:rPr>
                <w:b/>
                <w:color w:val="auto"/>
                <w:u w:val="single"/>
              </w:rPr>
              <w:t>Practical Activity:</w:t>
            </w:r>
          </w:p>
          <w:p w14:paraId="52FD44A3" w14:textId="77777777" w:rsidR="008C6072" w:rsidRPr="007441CC" w:rsidRDefault="008C6072" w:rsidP="00B52903">
            <w:pPr>
              <w:spacing w:line="360" w:lineRule="auto"/>
              <w:ind w:left="12"/>
              <w:rPr>
                <w:b/>
                <w:color w:val="auto"/>
                <w:u w:val="single"/>
              </w:rPr>
            </w:pPr>
            <w:r w:rsidRPr="007441CC">
              <w:rPr>
                <w:color w:val="auto"/>
              </w:rPr>
              <w:t xml:space="preserve">Identify the Industries causing mercury poisoning in water </w:t>
            </w:r>
          </w:p>
        </w:tc>
        <w:tc>
          <w:tcPr>
            <w:tcW w:w="739" w:type="pct"/>
            <w:shd w:val="clear" w:color="auto" w:fill="auto"/>
            <w:vAlign w:val="center"/>
          </w:tcPr>
          <w:p w14:paraId="593EF0DD" w14:textId="77777777" w:rsidR="008C6072" w:rsidRPr="007441CC" w:rsidRDefault="008C6072" w:rsidP="00B52903">
            <w:pPr>
              <w:ind w:left="647" w:hanging="613"/>
              <w:rPr>
                <w:color w:val="auto"/>
              </w:rPr>
            </w:pPr>
            <w:r w:rsidRPr="007441CC">
              <w:rPr>
                <w:b/>
                <w:color w:val="auto"/>
              </w:rPr>
              <w:t>Theory-</w:t>
            </w:r>
            <w:r w:rsidRPr="007441CC">
              <w:rPr>
                <w:color w:val="auto"/>
              </w:rPr>
              <w:t xml:space="preserve">01 </w:t>
            </w:r>
            <w:proofErr w:type="spellStart"/>
            <w:r w:rsidRPr="007441CC">
              <w:rPr>
                <w:color w:val="auto"/>
              </w:rPr>
              <w:t>Hrs</w:t>
            </w:r>
            <w:proofErr w:type="spellEnd"/>
          </w:p>
          <w:p w14:paraId="5EAB2B58"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04 </w:t>
            </w:r>
            <w:proofErr w:type="spellStart"/>
            <w:r w:rsidRPr="007441CC">
              <w:rPr>
                <w:color w:val="auto"/>
              </w:rPr>
              <w:t>Hrs</w:t>
            </w:r>
            <w:proofErr w:type="spellEnd"/>
          </w:p>
          <w:p w14:paraId="67AABFBC" w14:textId="77777777" w:rsidR="008C6072" w:rsidRPr="007441CC" w:rsidRDefault="008C6072" w:rsidP="00B52903">
            <w:pPr>
              <w:ind w:left="647" w:hanging="613"/>
              <w:rPr>
                <w:color w:val="auto"/>
              </w:rPr>
            </w:pPr>
            <w:r w:rsidRPr="007441CC">
              <w:rPr>
                <w:b/>
                <w:color w:val="auto"/>
              </w:rPr>
              <w:t>Total-</w:t>
            </w:r>
            <w:r w:rsidRPr="007441CC">
              <w:rPr>
                <w:color w:val="auto"/>
              </w:rPr>
              <w:t xml:space="preserve"> 05Hrs</w:t>
            </w:r>
          </w:p>
        </w:tc>
        <w:tc>
          <w:tcPr>
            <w:tcW w:w="768" w:type="pct"/>
            <w:shd w:val="clear" w:color="auto" w:fill="auto"/>
          </w:tcPr>
          <w:p w14:paraId="1C8A774D"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Literature about mercury</w:t>
            </w:r>
          </w:p>
          <w:p w14:paraId="070F7CF3"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questionnaires</w:t>
            </w:r>
          </w:p>
          <w:p w14:paraId="78391DB0" w14:textId="77777777" w:rsidR="008C6072" w:rsidRPr="007441CC" w:rsidRDefault="008C6072" w:rsidP="00B52903">
            <w:pPr>
              <w:pStyle w:val="ListParagraph"/>
              <w:spacing w:after="0" w:line="240" w:lineRule="auto"/>
              <w:ind w:left="360" w:firstLine="0"/>
              <w:jc w:val="left"/>
              <w:rPr>
                <w:color w:val="auto"/>
              </w:rPr>
            </w:pPr>
          </w:p>
        </w:tc>
        <w:tc>
          <w:tcPr>
            <w:tcW w:w="709" w:type="pct"/>
            <w:shd w:val="clear" w:color="auto" w:fill="auto"/>
          </w:tcPr>
          <w:p w14:paraId="4234D79B" w14:textId="77777777" w:rsidR="008C6072" w:rsidRPr="007441CC" w:rsidRDefault="008C6072" w:rsidP="00B52903">
            <w:pPr>
              <w:ind w:left="49"/>
              <w:rPr>
                <w:b/>
                <w:color w:val="auto"/>
              </w:rPr>
            </w:pPr>
            <w:r w:rsidRPr="007441CC">
              <w:rPr>
                <w:color w:val="auto"/>
              </w:rPr>
              <w:t>Class Room</w:t>
            </w:r>
          </w:p>
        </w:tc>
      </w:tr>
      <w:tr w:rsidR="007441CC" w:rsidRPr="007441CC" w14:paraId="107FD15C" w14:textId="77777777" w:rsidTr="00B52903">
        <w:trPr>
          <w:trHeight w:val="1554"/>
        </w:trPr>
        <w:tc>
          <w:tcPr>
            <w:tcW w:w="730" w:type="pct"/>
            <w:shd w:val="clear" w:color="auto" w:fill="auto"/>
          </w:tcPr>
          <w:p w14:paraId="3B014398" w14:textId="77777777" w:rsidR="008C6072" w:rsidRPr="007441CC" w:rsidRDefault="008C6072" w:rsidP="00B52903">
            <w:pPr>
              <w:ind w:right="120"/>
              <w:rPr>
                <w:b/>
                <w:color w:val="auto"/>
              </w:rPr>
            </w:pPr>
            <w:r w:rsidRPr="007441CC">
              <w:rPr>
                <w:b/>
                <w:color w:val="auto"/>
              </w:rPr>
              <w:t>LU3.</w:t>
            </w:r>
          </w:p>
          <w:p w14:paraId="3A8B03C0" w14:textId="77777777" w:rsidR="008C6072" w:rsidRPr="007441CC" w:rsidRDefault="008C6072" w:rsidP="00B52903">
            <w:pPr>
              <w:ind w:right="120"/>
              <w:rPr>
                <w:b/>
                <w:color w:val="auto"/>
              </w:rPr>
            </w:pPr>
            <w:r w:rsidRPr="007441CC">
              <w:rPr>
                <w:b/>
                <w:color w:val="auto"/>
              </w:rPr>
              <w:t>Minimize the risk of  disease caused by mercury</w:t>
            </w:r>
          </w:p>
        </w:tc>
        <w:tc>
          <w:tcPr>
            <w:tcW w:w="1090" w:type="pct"/>
            <w:shd w:val="clear" w:color="auto" w:fill="auto"/>
          </w:tcPr>
          <w:p w14:paraId="021BA356" w14:textId="77777777" w:rsidR="008C6072" w:rsidRPr="007441CC" w:rsidRDefault="008C6072" w:rsidP="00B52903">
            <w:pPr>
              <w:spacing w:line="276" w:lineRule="auto"/>
              <w:ind w:left="2"/>
              <w:rPr>
                <w:b/>
                <w:color w:val="auto"/>
              </w:rPr>
            </w:pPr>
            <w:r w:rsidRPr="007441CC">
              <w:rPr>
                <w:b/>
                <w:color w:val="auto"/>
              </w:rPr>
              <w:t>Trainee will be able to:</w:t>
            </w:r>
          </w:p>
          <w:p w14:paraId="7955D1C3" w14:textId="77777777" w:rsidR="008C6072" w:rsidRPr="007441CC" w:rsidRDefault="008C6072" w:rsidP="00594206">
            <w:pPr>
              <w:pStyle w:val="ListBullet"/>
              <w:numPr>
                <w:ilvl w:val="0"/>
                <w:numId w:val="73"/>
              </w:numPr>
              <w:spacing w:after="120" w:line="276" w:lineRule="auto"/>
              <w:ind w:left="306" w:hanging="306"/>
              <w:contextualSpacing w:val="0"/>
              <w:jc w:val="both"/>
              <w:rPr>
                <w:rFonts w:ascii="Arial" w:hAnsi="Arial" w:cs="Arial"/>
                <w:sz w:val="22"/>
              </w:rPr>
            </w:pPr>
            <w:r w:rsidRPr="007441CC">
              <w:rPr>
                <w:rFonts w:ascii="Arial" w:hAnsi="Arial" w:cs="Arial"/>
                <w:sz w:val="22"/>
              </w:rPr>
              <w:t>Sketch the water treatment process to reduce the risk of mercury poisoning as per standards</w:t>
            </w:r>
          </w:p>
          <w:p w14:paraId="6C5D1688" w14:textId="77777777" w:rsidR="008C6072" w:rsidRPr="007441CC" w:rsidRDefault="008C6072" w:rsidP="00594206">
            <w:pPr>
              <w:pStyle w:val="ListParagraph"/>
              <w:numPr>
                <w:ilvl w:val="0"/>
                <w:numId w:val="73"/>
              </w:numPr>
              <w:spacing w:after="0" w:line="276" w:lineRule="auto"/>
              <w:ind w:left="306" w:hanging="306"/>
              <w:rPr>
                <w:b/>
                <w:color w:val="auto"/>
              </w:rPr>
            </w:pPr>
            <w:r w:rsidRPr="007441CC">
              <w:rPr>
                <w:color w:val="auto"/>
              </w:rPr>
              <w:t xml:space="preserve">Develop one page fact sheet on mercury </w:t>
            </w:r>
            <w:r w:rsidRPr="007441CC">
              <w:rPr>
                <w:color w:val="auto"/>
              </w:rPr>
              <w:lastRenderedPageBreak/>
              <w:t xml:space="preserve">poisoning for general public awareness. </w:t>
            </w:r>
          </w:p>
        </w:tc>
        <w:tc>
          <w:tcPr>
            <w:tcW w:w="963" w:type="pct"/>
            <w:shd w:val="clear" w:color="auto" w:fill="auto"/>
          </w:tcPr>
          <w:p w14:paraId="4A365784" w14:textId="77777777" w:rsidR="008C6072" w:rsidRPr="007441CC"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7441CC">
              <w:rPr>
                <w:rFonts w:eastAsia="Times New Roman"/>
                <w:color w:val="auto"/>
              </w:rPr>
              <w:lastRenderedPageBreak/>
              <w:t>Describe the treatment process to reduce the mercury contamination in drinking water</w:t>
            </w:r>
          </w:p>
          <w:p w14:paraId="21C84363"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1ACDFE0A" w14:textId="77777777" w:rsidR="008C6072" w:rsidRPr="007441CC" w:rsidRDefault="008C6072" w:rsidP="00B52903">
            <w:pPr>
              <w:pStyle w:val="ListParagraph"/>
              <w:autoSpaceDE w:val="0"/>
              <w:autoSpaceDN w:val="0"/>
              <w:adjustRightInd w:val="0"/>
              <w:spacing w:after="0" w:line="360" w:lineRule="auto"/>
              <w:ind w:left="339" w:firstLine="0"/>
              <w:jc w:val="left"/>
              <w:rPr>
                <w:rFonts w:eastAsia="Times New Roman"/>
                <w:color w:val="auto"/>
              </w:rPr>
            </w:pPr>
            <w:r w:rsidRPr="007441CC">
              <w:rPr>
                <w:rFonts w:eastAsia="Times New Roman"/>
                <w:color w:val="auto"/>
              </w:rPr>
              <w:t xml:space="preserve">Enlist the three diseases caused by </w:t>
            </w:r>
            <w:r w:rsidRPr="007441CC">
              <w:rPr>
                <w:rFonts w:eastAsia="Times New Roman"/>
                <w:color w:val="auto"/>
              </w:rPr>
              <w:lastRenderedPageBreak/>
              <w:t xml:space="preserve">mercury contamination in drinking water </w:t>
            </w:r>
          </w:p>
          <w:p w14:paraId="6B978DA3" w14:textId="77777777" w:rsidR="008C6072" w:rsidRPr="007441CC" w:rsidRDefault="008C6072" w:rsidP="00B52903">
            <w:pPr>
              <w:autoSpaceDE w:val="0"/>
              <w:autoSpaceDN w:val="0"/>
              <w:adjustRightInd w:val="0"/>
              <w:spacing w:line="360" w:lineRule="auto"/>
              <w:ind w:left="347"/>
              <w:rPr>
                <w:rFonts w:eastAsia="Times New Roman"/>
                <w:color w:val="auto"/>
              </w:rPr>
            </w:pPr>
          </w:p>
          <w:p w14:paraId="30219569" w14:textId="77777777" w:rsidR="008C6072" w:rsidRPr="007441CC" w:rsidRDefault="008C6072" w:rsidP="00B52903">
            <w:pPr>
              <w:autoSpaceDE w:val="0"/>
              <w:autoSpaceDN w:val="0"/>
              <w:adjustRightInd w:val="0"/>
              <w:spacing w:line="360" w:lineRule="auto"/>
              <w:rPr>
                <w:rFonts w:eastAsia="Times New Roman"/>
                <w:color w:val="auto"/>
              </w:rPr>
            </w:pPr>
          </w:p>
          <w:p w14:paraId="136DA5E7" w14:textId="77777777" w:rsidR="008C6072" w:rsidRPr="007441CC" w:rsidRDefault="008C6072" w:rsidP="00B52903">
            <w:pPr>
              <w:autoSpaceDE w:val="0"/>
              <w:autoSpaceDN w:val="0"/>
              <w:adjustRightInd w:val="0"/>
              <w:spacing w:line="360" w:lineRule="auto"/>
              <w:rPr>
                <w:rFonts w:eastAsia="Times New Roman"/>
                <w:color w:val="auto"/>
              </w:rPr>
            </w:pPr>
          </w:p>
        </w:tc>
        <w:tc>
          <w:tcPr>
            <w:tcW w:w="739" w:type="pct"/>
            <w:shd w:val="clear" w:color="auto" w:fill="auto"/>
            <w:vAlign w:val="center"/>
          </w:tcPr>
          <w:p w14:paraId="708250B4" w14:textId="77777777" w:rsidR="008C6072" w:rsidRPr="007441CC" w:rsidRDefault="008C6072" w:rsidP="00B52903">
            <w:pPr>
              <w:ind w:left="647" w:hanging="613"/>
              <w:rPr>
                <w:color w:val="auto"/>
              </w:rPr>
            </w:pPr>
            <w:r w:rsidRPr="007441CC">
              <w:rPr>
                <w:b/>
                <w:color w:val="auto"/>
              </w:rPr>
              <w:lastRenderedPageBreak/>
              <w:t>Theory-</w:t>
            </w:r>
            <w:r w:rsidRPr="007441CC">
              <w:rPr>
                <w:color w:val="auto"/>
              </w:rPr>
              <w:t xml:space="preserve">01 </w:t>
            </w:r>
            <w:proofErr w:type="spellStart"/>
            <w:r w:rsidRPr="007441CC">
              <w:rPr>
                <w:color w:val="auto"/>
              </w:rPr>
              <w:t>Hrs</w:t>
            </w:r>
            <w:proofErr w:type="spellEnd"/>
          </w:p>
          <w:p w14:paraId="525EF5A9"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02 </w:t>
            </w:r>
            <w:proofErr w:type="spellStart"/>
            <w:r w:rsidRPr="007441CC">
              <w:rPr>
                <w:color w:val="auto"/>
              </w:rPr>
              <w:t>Hrs</w:t>
            </w:r>
            <w:proofErr w:type="spellEnd"/>
          </w:p>
          <w:p w14:paraId="2003405E" w14:textId="77777777" w:rsidR="008C6072" w:rsidRPr="007441CC" w:rsidRDefault="008C6072" w:rsidP="00B52903">
            <w:pPr>
              <w:ind w:left="647" w:hanging="613"/>
              <w:rPr>
                <w:b/>
                <w:color w:val="auto"/>
              </w:rPr>
            </w:pPr>
            <w:r w:rsidRPr="007441CC">
              <w:rPr>
                <w:b/>
                <w:color w:val="auto"/>
              </w:rPr>
              <w:t>Total-</w:t>
            </w:r>
            <w:r w:rsidRPr="007441CC">
              <w:rPr>
                <w:color w:val="auto"/>
              </w:rPr>
              <w:t xml:space="preserve"> 03 </w:t>
            </w:r>
            <w:proofErr w:type="spellStart"/>
            <w:r w:rsidRPr="007441CC">
              <w:rPr>
                <w:color w:val="auto"/>
              </w:rPr>
              <w:t>Hrs</w:t>
            </w:r>
            <w:proofErr w:type="spellEnd"/>
          </w:p>
        </w:tc>
        <w:tc>
          <w:tcPr>
            <w:tcW w:w="768" w:type="pct"/>
            <w:shd w:val="clear" w:color="auto" w:fill="auto"/>
          </w:tcPr>
          <w:p w14:paraId="37C9262C"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Projector</w:t>
            </w:r>
          </w:p>
          <w:p w14:paraId="3ACA3F86"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White board &amp; marker</w:t>
            </w:r>
          </w:p>
          <w:p w14:paraId="7BF3D3D7" w14:textId="77777777" w:rsidR="008C6072" w:rsidRPr="007441CC" w:rsidRDefault="008C6072" w:rsidP="008C6072">
            <w:pPr>
              <w:pStyle w:val="ListParagraph"/>
              <w:numPr>
                <w:ilvl w:val="0"/>
                <w:numId w:val="6"/>
              </w:numPr>
              <w:spacing w:after="160" w:line="259" w:lineRule="auto"/>
              <w:jc w:val="left"/>
              <w:rPr>
                <w:color w:val="auto"/>
              </w:rPr>
            </w:pPr>
            <w:r w:rsidRPr="007441CC">
              <w:rPr>
                <w:color w:val="auto"/>
              </w:rPr>
              <w:t>Literature about mercury.</w:t>
            </w:r>
          </w:p>
          <w:p w14:paraId="5412C8FA" w14:textId="77777777" w:rsidR="008C6072" w:rsidRPr="007441CC" w:rsidRDefault="008C6072" w:rsidP="00B52903">
            <w:pPr>
              <w:pStyle w:val="ListParagraph"/>
              <w:spacing w:after="160" w:line="259" w:lineRule="auto"/>
              <w:ind w:left="360" w:firstLine="0"/>
              <w:jc w:val="left"/>
              <w:rPr>
                <w:color w:val="auto"/>
              </w:rPr>
            </w:pPr>
          </w:p>
        </w:tc>
        <w:tc>
          <w:tcPr>
            <w:tcW w:w="709" w:type="pct"/>
            <w:shd w:val="clear" w:color="auto" w:fill="auto"/>
          </w:tcPr>
          <w:p w14:paraId="6FB511FC" w14:textId="77777777" w:rsidR="008C6072" w:rsidRPr="007441CC" w:rsidRDefault="008C6072" w:rsidP="00B52903">
            <w:pPr>
              <w:spacing w:before="240"/>
              <w:ind w:left="49"/>
              <w:rPr>
                <w:color w:val="auto"/>
              </w:rPr>
            </w:pPr>
            <w:r w:rsidRPr="007441CC">
              <w:rPr>
                <w:color w:val="auto"/>
              </w:rPr>
              <w:t>Class Room</w:t>
            </w:r>
          </w:p>
        </w:tc>
      </w:tr>
    </w:tbl>
    <w:p w14:paraId="128F5D9D" w14:textId="77777777" w:rsidR="008C6072" w:rsidRPr="007441CC" w:rsidRDefault="008C6072" w:rsidP="00B52903">
      <w:pPr>
        <w:rPr>
          <w:color w:val="auto"/>
        </w:rPr>
      </w:pPr>
    </w:p>
    <w:p w14:paraId="21070370" w14:textId="77777777" w:rsidR="008C6072" w:rsidRPr="007441CC" w:rsidRDefault="008C6072" w:rsidP="00B52903">
      <w:pPr>
        <w:rPr>
          <w:color w:val="auto"/>
        </w:rPr>
      </w:pPr>
    </w:p>
    <w:p w14:paraId="251BAA65" w14:textId="77777777" w:rsidR="008C6072" w:rsidRPr="007441CC" w:rsidRDefault="008C6072">
      <w:pPr>
        <w:rPr>
          <w:color w:val="auto"/>
        </w:rPr>
      </w:pPr>
    </w:p>
    <w:p w14:paraId="31649BD7" w14:textId="77777777" w:rsidR="00B52903" w:rsidRPr="007441CC" w:rsidRDefault="00B52903">
      <w:pPr>
        <w:spacing w:after="200" w:line="276" w:lineRule="auto"/>
        <w:ind w:left="0" w:firstLine="0"/>
        <w:jc w:val="left"/>
        <w:rPr>
          <w:b/>
          <w:color w:val="auto"/>
          <w:sz w:val="24"/>
          <w:lang w:val="pt-PT"/>
        </w:rPr>
      </w:pPr>
      <w:r w:rsidRPr="007441CC">
        <w:rPr>
          <w:b/>
          <w:color w:val="auto"/>
          <w:sz w:val="24"/>
          <w:lang w:val="pt-PT"/>
        </w:rPr>
        <w:br w:type="page"/>
      </w:r>
    </w:p>
    <w:p w14:paraId="7BBB54F4" w14:textId="77777777" w:rsidR="008C6072" w:rsidRPr="007441CC" w:rsidRDefault="008C6072" w:rsidP="00B52903">
      <w:pPr>
        <w:keepNext/>
        <w:keepLines/>
        <w:spacing w:after="0" w:line="246" w:lineRule="auto"/>
        <w:ind w:left="0" w:right="-15" w:firstLine="0"/>
        <w:outlineLvl w:val="1"/>
        <w:rPr>
          <w:b/>
          <w:color w:val="auto"/>
          <w:lang w:val="pt-PT"/>
        </w:rPr>
      </w:pPr>
      <w:bookmarkStart w:id="39" w:name="_Toc110114404"/>
      <w:r w:rsidRPr="007441CC">
        <w:rPr>
          <w:b/>
          <w:color w:val="auto"/>
          <w:sz w:val="24"/>
          <w:lang w:val="pt-PT"/>
        </w:rPr>
        <w:lastRenderedPageBreak/>
        <w:t xml:space="preserve">Module: 1021CS-013. </w:t>
      </w:r>
      <w:r w:rsidRPr="007441CC">
        <w:rPr>
          <w:b/>
          <w:bCs/>
          <w:color w:val="auto"/>
        </w:rPr>
        <w:t>Demonstrate components of Hydrologic cycle.</w:t>
      </w:r>
      <w:bookmarkEnd w:id="39"/>
    </w:p>
    <w:p w14:paraId="5CB70A47" w14:textId="77777777" w:rsidR="008C6072" w:rsidRPr="007441CC" w:rsidRDefault="008C6072" w:rsidP="00B52903">
      <w:pPr>
        <w:spacing w:line="360" w:lineRule="auto"/>
        <w:rPr>
          <w:color w:val="auto"/>
        </w:rPr>
      </w:pPr>
      <w:r w:rsidRPr="007441CC">
        <w:rPr>
          <w:b/>
          <w:color w:val="auto"/>
          <w:lang w:val="pt-PT"/>
        </w:rPr>
        <w:t xml:space="preserve">Objective: </w:t>
      </w:r>
      <w:r w:rsidRPr="007441CC">
        <w:rPr>
          <w:color w:val="auto"/>
        </w:rPr>
        <w:t>After the completion of this module, the trainee will be able to develop skill and competence required to demonstrate components of Hydrologic cycle</w:t>
      </w:r>
    </w:p>
    <w:p w14:paraId="75122686" w14:textId="77777777" w:rsidR="008C6072" w:rsidRPr="007441CC" w:rsidRDefault="008C6072" w:rsidP="00B52903">
      <w:pPr>
        <w:rPr>
          <w:b/>
          <w:color w:val="auto"/>
        </w:rPr>
      </w:pPr>
      <w:r w:rsidRPr="007441CC">
        <w:rPr>
          <w:b/>
          <w:color w:val="auto"/>
        </w:rPr>
        <w:t xml:space="preserve"> Duration:  15 Hours</w:t>
      </w:r>
      <w:r w:rsidRPr="007441CC">
        <w:rPr>
          <w:b/>
          <w:color w:val="auto"/>
        </w:rPr>
        <w:tab/>
      </w:r>
      <w:r w:rsidRPr="007441CC">
        <w:rPr>
          <w:b/>
          <w:color w:val="auto"/>
        </w:rPr>
        <w:tab/>
      </w:r>
      <w:r w:rsidRPr="007441CC">
        <w:rPr>
          <w:b/>
          <w:color w:val="auto"/>
        </w:rPr>
        <w:tab/>
        <w:t>Theory:  3 Hours</w:t>
      </w:r>
      <w:r w:rsidRPr="007441CC">
        <w:rPr>
          <w:b/>
          <w:color w:val="auto"/>
        </w:rPr>
        <w:tab/>
      </w:r>
      <w:r w:rsidRPr="007441CC">
        <w:rPr>
          <w:b/>
          <w:color w:val="auto"/>
        </w:rPr>
        <w:tab/>
        <w:t>Practice:  12 Hours                  Credit Hours:  1.5</w:t>
      </w:r>
    </w:p>
    <w:tbl>
      <w:tblPr>
        <w:tblStyle w:val="TableGrid"/>
        <w:tblpPr w:leftFromText="180" w:rightFromText="180" w:vertAnchor="text" w:tblpY="1"/>
        <w:tblOverlap w:val="never"/>
        <w:tblW w:w="504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1"/>
        <w:gridCol w:w="3266"/>
        <w:gridCol w:w="2745"/>
        <w:gridCol w:w="1938"/>
        <w:gridCol w:w="2224"/>
        <w:gridCol w:w="1591"/>
      </w:tblGrid>
      <w:tr w:rsidR="007441CC" w:rsidRPr="007441CC" w14:paraId="3B52CC5D" w14:textId="77777777" w:rsidTr="00B52903">
        <w:trPr>
          <w:trHeight w:val="619"/>
        </w:trPr>
        <w:tc>
          <w:tcPr>
            <w:tcW w:w="800" w:type="pct"/>
            <w:shd w:val="clear" w:color="auto" w:fill="E5B8B7"/>
            <w:vAlign w:val="center"/>
          </w:tcPr>
          <w:p w14:paraId="545CCFA0" w14:textId="77777777" w:rsidR="008C6072" w:rsidRPr="007441CC" w:rsidRDefault="008C6072" w:rsidP="00B52903">
            <w:pPr>
              <w:spacing w:line="276" w:lineRule="auto"/>
              <w:jc w:val="center"/>
              <w:rPr>
                <w:color w:val="auto"/>
              </w:rPr>
            </w:pPr>
            <w:r w:rsidRPr="007441CC">
              <w:rPr>
                <w:b/>
                <w:color w:val="auto"/>
              </w:rPr>
              <w:t>Learning Unit</w:t>
            </w:r>
          </w:p>
        </w:tc>
        <w:tc>
          <w:tcPr>
            <w:tcW w:w="1166" w:type="pct"/>
            <w:shd w:val="clear" w:color="auto" w:fill="E5B8B7"/>
            <w:vAlign w:val="center"/>
          </w:tcPr>
          <w:p w14:paraId="07960B2A"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980" w:type="pct"/>
            <w:shd w:val="clear" w:color="auto" w:fill="E5B8B7"/>
            <w:vAlign w:val="center"/>
          </w:tcPr>
          <w:p w14:paraId="2236FC2A"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92" w:type="pct"/>
            <w:shd w:val="clear" w:color="auto" w:fill="E5B8B7"/>
            <w:vAlign w:val="center"/>
          </w:tcPr>
          <w:p w14:paraId="327489B0" w14:textId="77777777" w:rsidR="008C6072" w:rsidRPr="007441CC" w:rsidRDefault="008C6072" w:rsidP="00B52903">
            <w:pPr>
              <w:spacing w:line="276" w:lineRule="auto"/>
              <w:ind w:left="2"/>
              <w:jc w:val="center"/>
              <w:rPr>
                <w:color w:val="auto"/>
              </w:rPr>
            </w:pPr>
            <w:r w:rsidRPr="007441CC">
              <w:rPr>
                <w:b/>
                <w:color w:val="auto"/>
              </w:rPr>
              <w:t>Duration</w:t>
            </w:r>
          </w:p>
        </w:tc>
        <w:tc>
          <w:tcPr>
            <w:tcW w:w="794" w:type="pct"/>
            <w:shd w:val="clear" w:color="auto" w:fill="E5B8B7"/>
          </w:tcPr>
          <w:p w14:paraId="3BD2E1C8" w14:textId="77777777" w:rsidR="008C6072" w:rsidRPr="007441CC" w:rsidRDefault="008C6072" w:rsidP="00B52903">
            <w:pPr>
              <w:spacing w:after="136"/>
              <w:ind w:left="2"/>
              <w:rPr>
                <w:color w:val="auto"/>
              </w:rPr>
            </w:pPr>
            <w:r w:rsidRPr="007441CC">
              <w:rPr>
                <w:b/>
                <w:color w:val="auto"/>
              </w:rPr>
              <w:t xml:space="preserve">Materials </w:t>
            </w:r>
          </w:p>
          <w:p w14:paraId="242C7C04" w14:textId="77777777" w:rsidR="008C6072" w:rsidRPr="007441CC" w:rsidRDefault="008C6072" w:rsidP="00B52903">
            <w:pPr>
              <w:spacing w:line="276" w:lineRule="auto"/>
              <w:ind w:left="2"/>
              <w:rPr>
                <w:color w:val="auto"/>
              </w:rPr>
            </w:pPr>
            <w:r w:rsidRPr="007441CC">
              <w:rPr>
                <w:b/>
                <w:color w:val="auto"/>
              </w:rPr>
              <w:t xml:space="preserve">Required </w:t>
            </w:r>
          </w:p>
        </w:tc>
        <w:tc>
          <w:tcPr>
            <w:tcW w:w="568" w:type="pct"/>
            <w:shd w:val="clear" w:color="auto" w:fill="E5B8B7"/>
          </w:tcPr>
          <w:p w14:paraId="599E6E6F" w14:textId="77777777" w:rsidR="008C6072" w:rsidRPr="007441CC" w:rsidRDefault="008C6072" w:rsidP="00B52903">
            <w:pPr>
              <w:spacing w:after="136"/>
              <w:ind w:left="2"/>
              <w:rPr>
                <w:color w:val="auto"/>
              </w:rPr>
            </w:pPr>
            <w:r w:rsidRPr="007441CC">
              <w:rPr>
                <w:b/>
                <w:color w:val="auto"/>
              </w:rPr>
              <w:t xml:space="preserve">Learning </w:t>
            </w:r>
          </w:p>
          <w:p w14:paraId="2DFF6F05"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1363B8E0" w14:textId="77777777" w:rsidTr="00B52903">
        <w:trPr>
          <w:trHeight w:val="2985"/>
        </w:trPr>
        <w:tc>
          <w:tcPr>
            <w:tcW w:w="800" w:type="pct"/>
            <w:tcBorders>
              <w:bottom w:val="single" w:sz="4" w:space="0" w:color="auto"/>
            </w:tcBorders>
            <w:shd w:val="clear" w:color="auto" w:fill="auto"/>
          </w:tcPr>
          <w:p w14:paraId="7276D271" w14:textId="77777777" w:rsidR="008C6072" w:rsidRPr="007441CC" w:rsidRDefault="008C6072" w:rsidP="00B52903">
            <w:pPr>
              <w:ind w:right="120"/>
              <w:rPr>
                <w:b/>
                <w:color w:val="auto"/>
              </w:rPr>
            </w:pPr>
            <w:r w:rsidRPr="007441CC">
              <w:rPr>
                <w:b/>
                <w:color w:val="auto"/>
              </w:rPr>
              <w:t>LU1.</w:t>
            </w:r>
          </w:p>
          <w:p w14:paraId="53741DE7" w14:textId="77777777" w:rsidR="008C6072" w:rsidRPr="007441CC" w:rsidRDefault="008C6072" w:rsidP="00B52903">
            <w:pPr>
              <w:ind w:right="120"/>
              <w:rPr>
                <w:rStyle w:val="SpecialBold"/>
                <w:color w:val="auto"/>
              </w:rPr>
            </w:pPr>
            <w:r w:rsidRPr="007441CC">
              <w:rPr>
                <w:rStyle w:val="SpecialBold"/>
                <w:color w:val="auto"/>
              </w:rPr>
              <w:t>Understand Hydrologic Cycle</w:t>
            </w:r>
          </w:p>
          <w:p w14:paraId="28AC13A4" w14:textId="77777777" w:rsidR="008C6072" w:rsidRPr="007441CC" w:rsidRDefault="008C6072" w:rsidP="00B52903">
            <w:pPr>
              <w:ind w:right="120"/>
              <w:rPr>
                <w:rStyle w:val="SpecialBold"/>
                <w:b w:val="0"/>
                <w:bCs/>
                <w:color w:val="auto"/>
              </w:rPr>
            </w:pPr>
          </w:p>
          <w:p w14:paraId="6C7A438E" w14:textId="77777777" w:rsidR="008C6072" w:rsidRPr="007441CC" w:rsidRDefault="008C6072" w:rsidP="00B52903">
            <w:pPr>
              <w:ind w:right="120"/>
              <w:rPr>
                <w:rStyle w:val="SpecialBold"/>
                <w:color w:val="auto"/>
              </w:rPr>
            </w:pPr>
          </w:p>
          <w:p w14:paraId="297E9BA5" w14:textId="77777777" w:rsidR="008C6072" w:rsidRPr="007441CC" w:rsidRDefault="008C6072" w:rsidP="00B52903">
            <w:pPr>
              <w:ind w:right="120"/>
              <w:rPr>
                <w:rStyle w:val="SpecialBold"/>
                <w:color w:val="auto"/>
              </w:rPr>
            </w:pPr>
          </w:p>
          <w:p w14:paraId="7925C28F" w14:textId="77777777" w:rsidR="008C6072" w:rsidRPr="007441CC" w:rsidRDefault="008C6072" w:rsidP="00B52903">
            <w:pPr>
              <w:ind w:right="120"/>
              <w:rPr>
                <w:bCs/>
                <w:color w:val="auto"/>
              </w:rPr>
            </w:pPr>
          </w:p>
        </w:tc>
        <w:tc>
          <w:tcPr>
            <w:tcW w:w="1166" w:type="pct"/>
            <w:tcBorders>
              <w:bottom w:val="single" w:sz="4" w:space="0" w:color="auto"/>
            </w:tcBorders>
            <w:shd w:val="clear" w:color="auto" w:fill="auto"/>
          </w:tcPr>
          <w:p w14:paraId="38A5DBF0" w14:textId="77777777" w:rsidR="008C6072" w:rsidRPr="007441CC" w:rsidRDefault="008C6072" w:rsidP="00B52903">
            <w:pPr>
              <w:spacing w:line="276" w:lineRule="auto"/>
              <w:ind w:left="2"/>
              <w:rPr>
                <w:b/>
                <w:color w:val="auto"/>
              </w:rPr>
            </w:pPr>
            <w:r w:rsidRPr="007441CC">
              <w:rPr>
                <w:b/>
                <w:color w:val="auto"/>
              </w:rPr>
              <w:t>Trainee will be able to develop and reinforce knowledge on:</w:t>
            </w:r>
          </w:p>
          <w:p w14:paraId="4DF366EB" w14:textId="77777777" w:rsidR="008C6072" w:rsidRPr="007441CC" w:rsidRDefault="008C6072" w:rsidP="008C6072">
            <w:pPr>
              <w:pStyle w:val="List"/>
              <w:numPr>
                <w:ilvl w:val="0"/>
                <w:numId w:val="7"/>
              </w:numPr>
              <w:spacing w:before="0" w:after="0"/>
              <w:rPr>
                <w:rFonts w:ascii="Arial" w:hAnsi="Arial" w:cs="Arial"/>
              </w:rPr>
            </w:pPr>
            <w:r w:rsidRPr="007441CC">
              <w:rPr>
                <w:rFonts w:ascii="Arial" w:hAnsi="Arial" w:cs="Arial"/>
              </w:rPr>
              <w:t>Hydrology</w:t>
            </w:r>
          </w:p>
          <w:p w14:paraId="0DC03252" w14:textId="77777777" w:rsidR="008C6072" w:rsidRPr="007441CC" w:rsidRDefault="008C6072" w:rsidP="008C6072">
            <w:pPr>
              <w:pStyle w:val="BodyText"/>
              <w:keepNext w:val="0"/>
              <w:keepLines w:val="0"/>
              <w:widowControl w:val="0"/>
              <w:numPr>
                <w:ilvl w:val="0"/>
                <w:numId w:val="7"/>
              </w:numPr>
              <w:autoSpaceDE w:val="0"/>
              <w:autoSpaceDN w:val="0"/>
              <w:spacing w:before="0" w:after="0"/>
              <w:contextualSpacing w:val="0"/>
              <w:rPr>
                <w:rFonts w:ascii="Arial" w:hAnsi="Arial" w:cs="Arial"/>
                <w:sz w:val="22"/>
                <w:lang w:val="en-US"/>
              </w:rPr>
            </w:pPr>
            <w:r w:rsidRPr="007441CC">
              <w:rPr>
                <w:rFonts w:ascii="Arial" w:hAnsi="Arial" w:cs="Arial"/>
                <w:sz w:val="22"/>
                <w:lang w:val="en-US"/>
              </w:rPr>
              <w:t>Hydrologic Cycle</w:t>
            </w:r>
          </w:p>
          <w:p w14:paraId="21572B50" w14:textId="77777777" w:rsidR="008C6072" w:rsidRPr="007441CC" w:rsidRDefault="008C6072" w:rsidP="008C6072">
            <w:pPr>
              <w:pStyle w:val="BodyText"/>
              <w:keepNext w:val="0"/>
              <w:keepLines w:val="0"/>
              <w:widowControl w:val="0"/>
              <w:numPr>
                <w:ilvl w:val="0"/>
                <w:numId w:val="7"/>
              </w:numPr>
              <w:autoSpaceDE w:val="0"/>
              <w:autoSpaceDN w:val="0"/>
              <w:spacing w:before="0" w:after="0"/>
              <w:contextualSpacing w:val="0"/>
              <w:rPr>
                <w:rFonts w:ascii="Arial" w:hAnsi="Arial" w:cs="Arial"/>
                <w:sz w:val="22"/>
                <w:lang w:val="en-US"/>
              </w:rPr>
            </w:pPr>
            <w:r w:rsidRPr="007441CC">
              <w:rPr>
                <w:rFonts w:ascii="Arial" w:hAnsi="Arial" w:cs="Arial"/>
                <w:sz w:val="22"/>
                <w:lang w:val="en-US"/>
              </w:rPr>
              <w:t>Components of Hydrologic Cycle</w:t>
            </w:r>
          </w:p>
          <w:p w14:paraId="28256665"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Relation of the components</w:t>
            </w:r>
          </w:p>
          <w:p w14:paraId="3DD5EB5C" w14:textId="77777777" w:rsidR="008C6072" w:rsidRPr="007441CC" w:rsidRDefault="008C6072" w:rsidP="00B52903">
            <w:pPr>
              <w:pStyle w:val="ListParagraph"/>
              <w:spacing w:after="0" w:line="240" w:lineRule="auto"/>
              <w:ind w:left="362" w:firstLine="0"/>
              <w:rPr>
                <w:color w:val="auto"/>
              </w:rPr>
            </w:pPr>
          </w:p>
        </w:tc>
        <w:tc>
          <w:tcPr>
            <w:tcW w:w="980" w:type="pct"/>
            <w:tcBorders>
              <w:bottom w:val="single" w:sz="4" w:space="0" w:color="auto"/>
            </w:tcBorders>
            <w:shd w:val="clear" w:color="auto" w:fill="auto"/>
          </w:tcPr>
          <w:p w14:paraId="52B30AE0" w14:textId="77777777" w:rsidR="008C6072" w:rsidRPr="007441CC" w:rsidRDefault="008C6072" w:rsidP="00594206">
            <w:pPr>
              <w:numPr>
                <w:ilvl w:val="0"/>
                <w:numId w:val="13"/>
              </w:numPr>
              <w:autoSpaceDE w:val="0"/>
              <w:autoSpaceDN w:val="0"/>
              <w:adjustRightInd w:val="0"/>
              <w:spacing w:after="0" w:line="240" w:lineRule="auto"/>
              <w:jc w:val="left"/>
              <w:rPr>
                <w:rFonts w:eastAsia="Times New Roman"/>
                <w:color w:val="auto"/>
              </w:rPr>
            </w:pPr>
            <w:r w:rsidRPr="007441CC">
              <w:rPr>
                <w:rFonts w:eastAsia="Times New Roman"/>
                <w:color w:val="auto"/>
              </w:rPr>
              <w:t>Define hydrology and components of hydrologic cycle</w:t>
            </w:r>
          </w:p>
          <w:p w14:paraId="39B52724" w14:textId="77777777" w:rsidR="008C6072" w:rsidRPr="007441CC" w:rsidRDefault="008C6072" w:rsidP="00594206">
            <w:pPr>
              <w:numPr>
                <w:ilvl w:val="0"/>
                <w:numId w:val="13"/>
              </w:numPr>
              <w:autoSpaceDE w:val="0"/>
              <w:autoSpaceDN w:val="0"/>
              <w:adjustRightInd w:val="0"/>
              <w:spacing w:after="0" w:line="240" w:lineRule="auto"/>
              <w:jc w:val="left"/>
              <w:rPr>
                <w:rFonts w:eastAsia="Times New Roman"/>
                <w:color w:val="auto"/>
              </w:rPr>
            </w:pPr>
            <w:r w:rsidRPr="007441CC">
              <w:rPr>
                <w:rFonts w:eastAsia="Times New Roman"/>
                <w:color w:val="auto"/>
              </w:rPr>
              <w:t>Understand linkage among the components of hydrologic cycle</w:t>
            </w:r>
          </w:p>
          <w:p w14:paraId="75AB5BE7" w14:textId="77777777" w:rsidR="008C6072" w:rsidRPr="007441CC" w:rsidRDefault="008C6072" w:rsidP="00B52903">
            <w:pPr>
              <w:autoSpaceDE w:val="0"/>
              <w:autoSpaceDN w:val="0"/>
              <w:adjustRightInd w:val="0"/>
              <w:ind w:left="362"/>
              <w:rPr>
                <w:rFonts w:eastAsia="Times New Roman"/>
                <w:color w:val="auto"/>
              </w:rPr>
            </w:pPr>
          </w:p>
          <w:p w14:paraId="49F1A63A" w14:textId="77777777" w:rsidR="008C6072" w:rsidRPr="007441CC" w:rsidRDefault="00B52903" w:rsidP="00B52903">
            <w:pPr>
              <w:pStyle w:val="ListParagraph"/>
              <w:spacing w:line="240" w:lineRule="auto"/>
              <w:ind w:left="362" w:hanging="359"/>
              <w:jc w:val="left"/>
              <w:rPr>
                <w:b/>
                <w:color w:val="auto"/>
                <w:u w:val="single"/>
              </w:rPr>
            </w:pPr>
            <w:r w:rsidRPr="007441CC">
              <w:rPr>
                <w:b/>
                <w:color w:val="auto"/>
                <w:u w:val="single"/>
              </w:rPr>
              <w:t xml:space="preserve">Practical </w:t>
            </w:r>
            <w:r w:rsidR="008C6072" w:rsidRPr="007441CC">
              <w:rPr>
                <w:b/>
                <w:color w:val="auto"/>
                <w:u w:val="single"/>
              </w:rPr>
              <w:t xml:space="preserve">Activity: </w:t>
            </w:r>
            <w:r w:rsidR="008C6072" w:rsidRPr="007441CC">
              <w:rPr>
                <w:bCs/>
                <w:color w:val="auto"/>
              </w:rPr>
              <w:t>Demonstrate the existing weather condition with hydrologic cycle</w:t>
            </w:r>
          </w:p>
        </w:tc>
        <w:tc>
          <w:tcPr>
            <w:tcW w:w="692" w:type="pct"/>
            <w:tcBorders>
              <w:bottom w:val="single" w:sz="4" w:space="0" w:color="auto"/>
            </w:tcBorders>
            <w:shd w:val="clear" w:color="auto" w:fill="auto"/>
            <w:vAlign w:val="center"/>
          </w:tcPr>
          <w:p w14:paraId="5682DBE8" w14:textId="77777777" w:rsidR="008C6072" w:rsidRPr="007441CC" w:rsidRDefault="008C6072" w:rsidP="00B52903">
            <w:pPr>
              <w:ind w:left="647" w:hanging="613"/>
              <w:rPr>
                <w:color w:val="auto"/>
              </w:rPr>
            </w:pPr>
            <w:r w:rsidRPr="007441CC">
              <w:rPr>
                <w:b/>
                <w:color w:val="auto"/>
              </w:rPr>
              <w:t>Theory-</w:t>
            </w:r>
            <w:r w:rsidRPr="007441CC">
              <w:rPr>
                <w:color w:val="auto"/>
              </w:rPr>
              <w:t xml:space="preserve"> 1 </w:t>
            </w:r>
            <w:proofErr w:type="spellStart"/>
            <w:r w:rsidRPr="007441CC">
              <w:rPr>
                <w:color w:val="auto"/>
              </w:rPr>
              <w:t>Hrs</w:t>
            </w:r>
            <w:proofErr w:type="spellEnd"/>
          </w:p>
          <w:p w14:paraId="753B2F24"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4 </w:t>
            </w:r>
            <w:proofErr w:type="spellStart"/>
            <w:r w:rsidRPr="007441CC">
              <w:rPr>
                <w:color w:val="auto"/>
              </w:rPr>
              <w:t>Hrs</w:t>
            </w:r>
            <w:proofErr w:type="spellEnd"/>
          </w:p>
          <w:p w14:paraId="7A8C6C70" w14:textId="77777777" w:rsidR="008C6072" w:rsidRPr="007441CC" w:rsidRDefault="008C6072" w:rsidP="00B52903">
            <w:pPr>
              <w:ind w:left="647" w:hanging="613"/>
              <w:rPr>
                <w:color w:val="auto"/>
              </w:rPr>
            </w:pPr>
            <w:r w:rsidRPr="007441CC">
              <w:rPr>
                <w:b/>
                <w:color w:val="auto"/>
              </w:rPr>
              <w:t>Total-</w:t>
            </w:r>
            <w:r w:rsidRPr="007441CC">
              <w:rPr>
                <w:color w:val="auto"/>
              </w:rPr>
              <w:t xml:space="preserve"> 5 </w:t>
            </w:r>
            <w:proofErr w:type="spellStart"/>
            <w:r w:rsidRPr="007441CC">
              <w:rPr>
                <w:color w:val="auto"/>
              </w:rPr>
              <w:t>Hrs</w:t>
            </w:r>
            <w:proofErr w:type="spellEnd"/>
          </w:p>
          <w:p w14:paraId="78290855" w14:textId="77777777" w:rsidR="008C6072" w:rsidRPr="007441CC" w:rsidRDefault="008C6072" w:rsidP="00B52903">
            <w:pPr>
              <w:ind w:left="647" w:hanging="613"/>
              <w:rPr>
                <w:color w:val="auto"/>
              </w:rPr>
            </w:pPr>
          </w:p>
          <w:p w14:paraId="5931AAA0" w14:textId="77777777" w:rsidR="008C6072" w:rsidRPr="007441CC" w:rsidRDefault="008C6072" w:rsidP="00B52903">
            <w:pPr>
              <w:ind w:left="647" w:hanging="613"/>
              <w:rPr>
                <w:color w:val="auto"/>
              </w:rPr>
            </w:pPr>
          </w:p>
          <w:p w14:paraId="616B9ECE" w14:textId="77777777" w:rsidR="008C6072" w:rsidRPr="007441CC" w:rsidRDefault="008C6072" w:rsidP="00B52903">
            <w:pPr>
              <w:ind w:left="647" w:hanging="613"/>
              <w:rPr>
                <w:color w:val="auto"/>
              </w:rPr>
            </w:pPr>
          </w:p>
        </w:tc>
        <w:tc>
          <w:tcPr>
            <w:tcW w:w="794" w:type="pct"/>
            <w:tcBorders>
              <w:bottom w:val="single" w:sz="4" w:space="0" w:color="auto"/>
            </w:tcBorders>
            <w:shd w:val="clear" w:color="auto" w:fill="auto"/>
          </w:tcPr>
          <w:p w14:paraId="78B82724"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PowerPoint presentations</w:t>
            </w:r>
          </w:p>
          <w:p w14:paraId="4BC275E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Class activities</w:t>
            </w:r>
          </w:p>
          <w:p w14:paraId="7E32196C" w14:textId="77777777" w:rsidR="008C6072" w:rsidRPr="007441CC" w:rsidRDefault="008C6072" w:rsidP="00B52903">
            <w:pPr>
              <w:rPr>
                <w:color w:val="auto"/>
              </w:rPr>
            </w:pPr>
          </w:p>
          <w:p w14:paraId="630643C3" w14:textId="77777777" w:rsidR="008C6072" w:rsidRPr="007441CC" w:rsidRDefault="008C6072" w:rsidP="00B52903">
            <w:pPr>
              <w:rPr>
                <w:color w:val="auto"/>
              </w:rPr>
            </w:pPr>
          </w:p>
          <w:p w14:paraId="02626FAD" w14:textId="77777777" w:rsidR="008C6072" w:rsidRPr="007441CC" w:rsidRDefault="008C6072" w:rsidP="00B52903">
            <w:pPr>
              <w:rPr>
                <w:color w:val="auto"/>
              </w:rPr>
            </w:pPr>
          </w:p>
          <w:p w14:paraId="1562FF8A" w14:textId="77777777" w:rsidR="008C6072" w:rsidRPr="007441CC" w:rsidRDefault="008C6072" w:rsidP="00B52903">
            <w:pPr>
              <w:rPr>
                <w:color w:val="auto"/>
              </w:rPr>
            </w:pPr>
          </w:p>
          <w:p w14:paraId="11F213C0" w14:textId="77777777" w:rsidR="008C6072" w:rsidRPr="007441CC" w:rsidRDefault="008C6072" w:rsidP="00B52903">
            <w:pPr>
              <w:rPr>
                <w:color w:val="auto"/>
              </w:rPr>
            </w:pPr>
          </w:p>
          <w:p w14:paraId="0EEC633A" w14:textId="77777777" w:rsidR="008C6072" w:rsidRPr="007441CC" w:rsidRDefault="008C6072" w:rsidP="00B52903">
            <w:pPr>
              <w:rPr>
                <w:color w:val="auto"/>
              </w:rPr>
            </w:pPr>
          </w:p>
          <w:p w14:paraId="1DA75D92" w14:textId="77777777" w:rsidR="008C6072" w:rsidRPr="007441CC" w:rsidRDefault="008C6072" w:rsidP="00B52903">
            <w:pPr>
              <w:rPr>
                <w:color w:val="auto"/>
              </w:rPr>
            </w:pPr>
          </w:p>
          <w:p w14:paraId="38BD780A" w14:textId="77777777" w:rsidR="008C6072" w:rsidRPr="007441CC" w:rsidRDefault="008C6072" w:rsidP="00B52903">
            <w:pPr>
              <w:rPr>
                <w:color w:val="auto"/>
              </w:rPr>
            </w:pPr>
          </w:p>
          <w:p w14:paraId="57B2F4D8" w14:textId="77777777" w:rsidR="008C6072" w:rsidRPr="007441CC" w:rsidRDefault="008C6072" w:rsidP="00B52903">
            <w:pPr>
              <w:rPr>
                <w:color w:val="auto"/>
              </w:rPr>
            </w:pPr>
          </w:p>
        </w:tc>
        <w:tc>
          <w:tcPr>
            <w:tcW w:w="568" w:type="pct"/>
            <w:tcBorders>
              <w:bottom w:val="single" w:sz="4" w:space="0" w:color="auto"/>
            </w:tcBorders>
            <w:shd w:val="clear" w:color="auto" w:fill="auto"/>
          </w:tcPr>
          <w:p w14:paraId="0767DAD0" w14:textId="77777777" w:rsidR="008C6072" w:rsidRPr="007441CC" w:rsidRDefault="008C6072" w:rsidP="00B52903">
            <w:pPr>
              <w:spacing w:before="240"/>
              <w:ind w:left="49"/>
              <w:rPr>
                <w:color w:val="auto"/>
              </w:rPr>
            </w:pPr>
            <w:r w:rsidRPr="007441CC">
              <w:rPr>
                <w:color w:val="auto"/>
              </w:rPr>
              <w:t>Class Room</w:t>
            </w:r>
          </w:p>
          <w:p w14:paraId="364216F5" w14:textId="77777777" w:rsidR="008C6072" w:rsidRPr="007441CC" w:rsidRDefault="008C6072" w:rsidP="00B52903">
            <w:pPr>
              <w:spacing w:before="240"/>
              <w:ind w:left="49"/>
              <w:rPr>
                <w:color w:val="auto"/>
              </w:rPr>
            </w:pPr>
          </w:p>
          <w:p w14:paraId="20779417" w14:textId="77777777" w:rsidR="008C6072" w:rsidRPr="007441CC" w:rsidRDefault="008C6072" w:rsidP="00B52903">
            <w:pPr>
              <w:spacing w:before="240"/>
              <w:ind w:left="49"/>
              <w:rPr>
                <w:color w:val="auto"/>
              </w:rPr>
            </w:pPr>
          </w:p>
          <w:p w14:paraId="2678FD17" w14:textId="77777777" w:rsidR="008C6072" w:rsidRPr="007441CC" w:rsidRDefault="008C6072" w:rsidP="00B52903">
            <w:pPr>
              <w:spacing w:before="240"/>
              <w:ind w:left="49"/>
              <w:rPr>
                <w:color w:val="auto"/>
              </w:rPr>
            </w:pPr>
          </w:p>
          <w:p w14:paraId="0A9220D1" w14:textId="77777777" w:rsidR="008C6072" w:rsidRPr="007441CC" w:rsidRDefault="008C6072" w:rsidP="00B52903">
            <w:pPr>
              <w:spacing w:before="240"/>
              <w:ind w:left="49"/>
              <w:rPr>
                <w:color w:val="auto"/>
              </w:rPr>
            </w:pPr>
          </w:p>
          <w:p w14:paraId="2301B404" w14:textId="77777777" w:rsidR="008C6072" w:rsidRPr="007441CC" w:rsidRDefault="008C6072" w:rsidP="00B52903">
            <w:pPr>
              <w:ind w:left="49"/>
              <w:rPr>
                <w:b/>
                <w:color w:val="auto"/>
              </w:rPr>
            </w:pPr>
          </w:p>
        </w:tc>
      </w:tr>
      <w:tr w:rsidR="007441CC" w:rsidRPr="007441CC" w14:paraId="6193C29A" w14:textId="77777777" w:rsidTr="00B52903">
        <w:trPr>
          <w:trHeight w:val="3392"/>
        </w:trPr>
        <w:tc>
          <w:tcPr>
            <w:tcW w:w="800" w:type="pct"/>
            <w:tcBorders>
              <w:top w:val="single" w:sz="4" w:space="0" w:color="auto"/>
              <w:bottom w:val="single" w:sz="4" w:space="0" w:color="auto"/>
            </w:tcBorders>
            <w:shd w:val="clear" w:color="auto" w:fill="auto"/>
          </w:tcPr>
          <w:p w14:paraId="73B81E6C" w14:textId="77777777" w:rsidR="008C6072" w:rsidRPr="007441CC" w:rsidRDefault="008C6072" w:rsidP="00B52903">
            <w:pPr>
              <w:ind w:right="120"/>
              <w:rPr>
                <w:rStyle w:val="SpecialBold"/>
                <w:color w:val="auto"/>
              </w:rPr>
            </w:pPr>
            <w:r w:rsidRPr="007441CC">
              <w:rPr>
                <w:rStyle w:val="SpecialBold"/>
                <w:color w:val="auto"/>
              </w:rPr>
              <w:lastRenderedPageBreak/>
              <w:t>LU2.</w:t>
            </w:r>
          </w:p>
          <w:p w14:paraId="79740626" w14:textId="77777777" w:rsidR="008C6072" w:rsidRPr="007441CC" w:rsidRDefault="008C6072" w:rsidP="00B52903">
            <w:pPr>
              <w:ind w:right="120"/>
              <w:rPr>
                <w:rStyle w:val="SpecialBold"/>
                <w:color w:val="auto"/>
              </w:rPr>
            </w:pPr>
            <w:r w:rsidRPr="007441CC">
              <w:rPr>
                <w:rStyle w:val="SpecialBold"/>
                <w:color w:val="auto"/>
              </w:rPr>
              <w:t>Draw Hydrologic Cycle</w:t>
            </w:r>
          </w:p>
          <w:p w14:paraId="731CD5D0" w14:textId="77777777" w:rsidR="008C6072" w:rsidRPr="007441CC" w:rsidRDefault="008C6072" w:rsidP="00B52903">
            <w:pPr>
              <w:ind w:right="120"/>
              <w:rPr>
                <w:rStyle w:val="SpecialBold"/>
                <w:b w:val="0"/>
                <w:bCs/>
                <w:color w:val="auto"/>
              </w:rPr>
            </w:pPr>
          </w:p>
          <w:p w14:paraId="34439010" w14:textId="77777777" w:rsidR="008C6072" w:rsidRPr="007441CC" w:rsidRDefault="008C6072" w:rsidP="00B52903">
            <w:pPr>
              <w:ind w:right="120"/>
              <w:rPr>
                <w:rStyle w:val="SpecialBold"/>
                <w:color w:val="auto"/>
              </w:rPr>
            </w:pPr>
          </w:p>
          <w:p w14:paraId="1EFA8743" w14:textId="77777777" w:rsidR="008C6072" w:rsidRPr="007441CC" w:rsidRDefault="008C6072" w:rsidP="00B52903">
            <w:pPr>
              <w:ind w:right="120"/>
              <w:rPr>
                <w:rStyle w:val="SpecialBold"/>
                <w:color w:val="auto"/>
              </w:rPr>
            </w:pPr>
          </w:p>
          <w:p w14:paraId="0C23D9D4" w14:textId="77777777" w:rsidR="008C6072" w:rsidRPr="007441CC" w:rsidRDefault="008C6072" w:rsidP="00B52903">
            <w:pPr>
              <w:ind w:right="120"/>
              <w:rPr>
                <w:b/>
                <w:color w:val="auto"/>
              </w:rPr>
            </w:pPr>
          </w:p>
        </w:tc>
        <w:tc>
          <w:tcPr>
            <w:tcW w:w="1166" w:type="pct"/>
            <w:tcBorders>
              <w:top w:val="single" w:sz="4" w:space="0" w:color="auto"/>
              <w:bottom w:val="single" w:sz="4" w:space="0" w:color="auto"/>
            </w:tcBorders>
            <w:shd w:val="clear" w:color="auto" w:fill="auto"/>
          </w:tcPr>
          <w:p w14:paraId="56684E3D" w14:textId="77777777" w:rsidR="008C6072" w:rsidRPr="007441CC" w:rsidRDefault="008C6072" w:rsidP="00B52903">
            <w:pPr>
              <w:rPr>
                <w:color w:val="auto"/>
              </w:rPr>
            </w:pPr>
          </w:p>
          <w:p w14:paraId="7A8E6B26" w14:textId="77777777" w:rsidR="008C6072" w:rsidRPr="007441CC" w:rsidRDefault="008C6072" w:rsidP="00B52903">
            <w:pPr>
              <w:rPr>
                <w:color w:val="auto"/>
              </w:rPr>
            </w:pPr>
          </w:p>
          <w:p w14:paraId="44B18DB6" w14:textId="77777777" w:rsidR="008C6072" w:rsidRPr="007441CC" w:rsidRDefault="008C6072" w:rsidP="00B52903">
            <w:pPr>
              <w:rPr>
                <w:color w:val="auto"/>
              </w:rPr>
            </w:pPr>
          </w:p>
          <w:p w14:paraId="6A965129" w14:textId="77777777" w:rsidR="008C6072" w:rsidRPr="007441CC" w:rsidRDefault="008C6072" w:rsidP="008C6072">
            <w:pPr>
              <w:pStyle w:val="ListParagraph"/>
              <w:numPr>
                <w:ilvl w:val="0"/>
                <w:numId w:val="7"/>
              </w:numPr>
              <w:spacing w:after="0" w:line="360" w:lineRule="auto"/>
              <w:jc w:val="left"/>
              <w:rPr>
                <w:color w:val="auto"/>
              </w:rPr>
            </w:pPr>
            <w:r w:rsidRPr="007441CC">
              <w:rPr>
                <w:color w:val="auto"/>
              </w:rPr>
              <w:t>Enlist the components of hydrologic cycle</w:t>
            </w:r>
          </w:p>
          <w:p w14:paraId="23B48E21" w14:textId="77777777" w:rsidR="008C6072" w:rsidRPr="007441CC" w:rsidRDefault="008C6072" w:rsidP="00B52903">
            <w:pPr>
              <w:pStyle w:val="ListParagraph"/>
              <w:spacing w:after="0" w:line="360" w:lineRule="auto"/>
              <w:ind w:left="362" w:firstLine="0"/>
              <w:jc w:val="left"/>
              <w:rPr>
                <w:color w:val="auto"/>
              </w:rPr>
            </w:pPr>
          </w:p>
          <w:p w14:paraId="60BD419B" w14:textId="77777777" w:rsidR="008C6072" w:rsidRPr="007441CC" w:rsidRDefault="008C6072" w:rsidP="008C6072">
            <w:pPr>
              <w:pStyle w:val="ListParagraph"/>
              <w:numPr>
                <w:ilvl w:val="0"/>
                <w:numId w:val="7"/>
              </w:numPr>
              <w:spacing w:after="0" w:line="360" w:lineRule="auto"/>
              <w:jc w:val="left"/>
              <w:rPr>
                <w:color w:val="auto"/>
              </w:rPr>
            </w:pPr>
            <w:r w:rsidRPr="007441CC">
              <w:rPr>
                <w:color w:val="auto"/>
              </w:rPr>
              <w:t>Identify role of each component.</w:t>
            </w:r>
          </w:p>
          <w:p w14:paraId="578ACB4C" w14:textId="77777777" w:rsidR="008C6072" w:rsidRPr="007441CC" w:rsidRDefault="008C6072" w:rsidP="008C6072">
            <w:pPr>
              <w:pStyle w:val="ListParagraph"/>
              <w:numPr>
                <w:ilvl w:val="0"/>
                <w:numId w:val="7"/>
              </w:numPr>
              <w:spacing w:after="0" w:line="360" w:lineRule="auto"/>
              <w:jc w:val="left"/>
              <w:rPr>
                <w:b/>
                <w:color w:val="auto"/>
              </w:rPr>
            </w:pPr>
            <w:r w:rsidRPr="007441CC">
              <w:rPr>
                <w:color w:val="auto"/>
              </w:rPr>
              <w:t>Prepare diagram of hydrologic cycle.</w:t>
            </w:r>
          </w:p>
        </w:tc>
        <w:tc>
          <w:tcPr>
            <w:tcW w:w="980" w:type="pct"/>
            <w:tcBorders>
              <w:top w:val="single" w:sz="4" w:space="0" w:color="auto"/>
              <w:bottom w:val="single" w:sz="4" w:space="0" w:color="auto"/>
            </w:tcBorders>
            <w:shd w:val="clear" w:color="auto" w:fill="auto"/>
          </w:tcPr>
          <w:p w14:paraId="02A60359" w14:textId="77777777" w:rsidR="008C6072" w:rsidRPr="007441CC" w:rsidRDefault="008C6072" w:rsidP="00B52903">
            <w:pPr>
              <w:pStyle w:val="ListParagraph"/>
              <w:spacing w:line="360" w:lineRule="auto"/>
              <w:ind w:left="362" w:hanging="359"/>
              <w:jc w:val="center"/>
              <w:rPr>
                <w:b/>
                <w:color w:val="auto"/>
                <w:u w:val="single"/>
              </w:rPr>
            </w:pPr>
          </w:p>
          <w:p w14:paraId="35DB0D8D" w14:textId="77777777" w:rsidR="008C6072" w:rsidRPr="007441CC" w:rsidRDefault="008C6072" w:rsidP="00B52903">
            <w:pPr>
              <w:spacing w:line="360" w:lineRule="auto"/>
              <w:rPr>
                <w:color w:val="auto"/>
              </w:rPr>
            </w:pPr>
            <w:r w:rsidRPr="007441CC">
              <w:rPr>
                <w:color w:val="auto"/>
              </w:rPr>
              <w:t>List down components of hydrologic cycle</w:t>
            </w:r>
          </w:p>
          <w:p w14:paraId="2FA3B81D" w14:textId="77777777" w:rsidR="008C6072" w:rsidRPr="007441CC" w:rsidRDefault="008C6072" w:rsidP="00B52903">
            <w:pPr>
              <w:spacing w:line="360" w:lineRule="auto"/>
              <w:ind w:left="40"/>
              <w:rPr>
                <w:bCs/>
                <w:color w:val="auto"/>
              </w:rPr>
            </w:pPr>
            <w:r w:rsidRPr="007441CC">
              <w:rPr>
                <w:b/>
                <w:color w:val="auto"/>
                <w:u w:val="single"/>
              </w:rPr>
              <w:t xml:space="preserve">Practical Activity: </w:t>
            </w:r>
            <w:r w:rsidRPr="007441CC">
              <w:rPr>
                <w:bCs/>
                <w:color w:val="auto"/>
              </w:rPr>
              <w:t>Draw hydrologic cycle on a piece of chart</w:t>
            </w:r>
          </w:p>
          <w:p w14:paraId="36DAEB81" w14:textId="77777777" w:rsidR="008C6072" w:rsidRPr="007441CC" w:rsidRDefault="008C6072" w:rsidP="00B52903">
            <w:pPr>
              <w:spacing w:line="360" w:lineRule="auto"/>
              <w:ind w:left="40"/>
              <w:rPr>
                <w:rFonts w:eastAsia="Times New Roman"/>
                <w:color w:val="auto"/>
              </w:rPr>
            </w:pPr>
          </w:p>
        </w:tc>
        <w:tc>
          <w:tcPr>
            <w:tcW w:w="692" w:type="pct"/>
            <w:tcBorders>
              <w:top w:val="single" w:sz="4" w:space="0" w:color="auto"/>
              <w:bottom w:val="single" w:sz="4" w:space="0" w:color="auto"/>
            </w:tcBorders>
            <w:shd w:val="clear" w:color="auto" w:fill="auto"/>
            <w:vAlign w:val="center"/>
          </w:tcPr>
          <w:p w14:paraId="07898BD5" w14:textId="77777777" w:rsidR="008C6072" w:rsidRPr="007441CC" w:rsidRDefault="008C6072" w:rsidP="00B52903">
            <w:pPr>
              <w:ind w:left="647" w:hanging="613"/>
              <w:rPr>
                <w:color w:val="auto"/>
              </w:rPr>
            </w:pPr>
          </w:p>
          <w:p w14:paraId="42C6274C" w14:textId="77777777" w:rsidR="008C6072" w:rsidRPr="007441CC" w:rsidRDefault="008C6072" w:rsidP="00B52903">
            <w:pPr>
              <w:ind w:left="647" w:hanging="613"/>
              <w:rPr>
                <w:color w:val="auto"/>
              </w:rPr>
            </w:pPr>
            <w:r w:rsidRPr="007441CC">
              <w:rPr>
                <w:b/>
                <w:color w:val="auto"/>
              </w:rPr>
              <w:t>Theory-</w:t>
            </w:r>
            <w:r w:rsidRPr="007441CC">
              <w:rPr>
                <w:color w:val="auto"/>
              </w:rPr>
              <w:t xml:space="preserve"> 1 </w:t>
            </w:r>
            <w:proofErr w:type="spellStart"/>
            <w:r w:rsidRPr="007441CC">
              <w:rPr>
                <w:color w:val="auto"/>
              </w:rPr>
              <w:t>Hrs</w:t>
            </w:r>
            <w:proofErr w:type="spellEnd"/>
          </w:p>
          <w:p w14:paraId="46DE5BEF"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4 </w:t>
            </w:r>
            <w:proofErr w:type="spellStart"/>
            <w:r w:rsidRPr="007441CC">
              <w:rPr>
                <w:color w:val="auto"/>
              </w:rPr>
              <w:t>Hrs</w:t>
            </w:r>
            <w:proofErr w:type="spellEnd"/>
          </w:p>
          <w:p w14:paraId="5B79CB0C" w14:textId="77777777" w:rsidR="008C6072" w:rsidRPr="007441CC" w:rsidRDefault="008C6072" w:rsidP="00B52903">
            <w:pPr>
              <w:ind w:left="647" w:hanging="613"/>
              <w:rPr>
                <w:color w:val="auto"/>
              </w:rPr>
            </w:pPr>
            <w:r w:rsidRPr="007441CC">
              <w:rPr>
                <w:b/>
                <w:color w:val="auto"/>
              </w:rPr>
              <w:t>Total-</w:t>
            </w:r>
            <w:r w:rsidRPr="007441CC">
              <w:rPr>
                <w:color w:val="auto"/>
              </w:rPr>
              <w:t xml:space="preserve"> 5 </w:t>
            </w:r>
            <w:proofErr w:type="spellStart"/>
            <w:r w:rsidRPr="007441CC">
              <w:rPr>
                <w:color w:val="auto"/>
              </w:rPr>
              <w:t>Hrs</w:t>
            </w:r>
            <w:proofErr w:type="spellEnd"/>
          </w:p>
          <w:p w14:paraId="6A6F626C" w14:textId="77777777" w:rsidR="008C6072" w:rsidRPr="007441CC" w:rsidRDefault="008C6072" w:rsidP="00B52903">
            <w:pPr>
              <w:ind w:left="647" w:hanging="613"/>
              <w:rPr>
                <w:color w:val="auto"/>
              </w:rPr>
            </w:pPr>
          </w:p>
          <w:p w14:paraId="4E1FCBFC" w14:textId="77777777" w:rsidR="008C6072" w:rsidRPr="007441CC" w:rsidRDefault="008C6072" w:rsidP="00B52903">
            <w:pPr>
              <w:ind w:left="647" w:hanging="613"/>
              <w:rPr>
                <w:color w:val="auto"/>
              </w:rPr>
            </w:pPr>
          </w:p>
          <w:p w14:paraId="34E15AF7" w14:textId="77777777" w:rsidR="008C6072" w:rsidRPr="007441CC" w:rsidRDefault="008C6072" w:rsidP="00B52903">
            <w:pPr>
              <w:ind w:left="647" w:hanging="613"/>
              <w:rPr>
                <w:b/>
                <w:color w:val="auto"/>
              </w:rPr>
            </w:pPr>
          </w:p>
        </w:tc>
        <w:tc>
          <w:tcPr>
            <w:tcW w:w="794" w:type="pct"/>
            <w:tcBorders>
              <w:top w:val="single" w:sz="4" w:space="0" w:color="auto"/>
              <w:bottom w:val="single" w:sz="4" w:space="0" w:color="auto"/>
            </w:tcBorders>
            <w:shd w:val="clear" w:color="auto" w:fill="auto"/>
          </w:tcPr>
          <w:p w14:paraId="446B7618" w14:textId="77777777" w:rsidR="008C6072" w:rsidRPr="007441CC" w:rsidRDefault="008C6072" w:rsidP="00B52903">
            <w:pPr>
              <w:rPr>
                <w:color w:val="auto"/>
              </w:rPr>
            </w:pPr>
          </w:p>
          <w:p w14:paraId="699E51AE" w14:textId="77777777" w:rsidR="008C6072" w:rsidRPr="007441CC" w:rsidRDefault="008C6072" w:rsidP="00B52903">
            <w:pPr>
              <w:rPr>
                <w:color w:val="auto"/>
              </w:rPr>
            </w:pPr>
          </w:p>
          <w:p w14:paraId="79B06DAE"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PowerPoint presentations</w:t>
            </w:r>
          </w:p>
          <w:p w14:paraId="006C9484" w14:textId="77777777" w:rsidR="008C6072" w:rsidRPr="007441CC" w:rsidRDefault="008C6072" w:rsidP="00B52903">
            <w:pPr>
              <w:rPr>
                <w:color w:val="auto"/>
              </w:rPr>
            </w:pPr>
            <w:r w:rsidRPr="007441CC">
              <w:rPr>
                <w:color w:val="auto"/>
              </w:rPr>
              <w:t>Class activities</w:t>
            </w:r>
          </w:p>
          <w:p w14:paraId="608A396F" w14:textId="77777777" w:rsidR="008C6072" w:rsidRPr="007441CC" w:rsidRDefault="008C6072" w:rsidP="00B52903">
            <w:pPr>
              <w:rPr>
                <w:color w:val="auto"/>
              </w:rPr>
            </w:pPr>
          </w:p>
          <w:p w14:paraId="31CA3AFB" w14:textId="77777777" w:rsidR="008C6072" w:rsidRPr="007441CC" w:rsidRDefault="008C6072" w:rsidP="00B52903">
            <w:pPr>
              <w:rPr>
                <w:color w:val="auto"/>
              </w:rPr>
            </w:pPr>
          </w:p>
          <w:p w14:paraId="36458474" w14:textId="77777777" w:rsidR="008C6072" w:rsidRPr="007441CC" w:rsidRDefault="008C6072" w:rsidP="00B52903">
            <w:pPr>
              <w:rPr>
                <w:color w:val="auto"/>
              </w:rPr>
            </w:pPr>
          </w:p>
          <w:p w14:paraId="23F724BE" w14:textId="77777777" w:rsidR="008C6072" w:rsidRPr="007441CC" w:rsidRDefault="008C6072" w:rsidP="00B52903">
            <w:pPr>
              <w:rPr>
                <w:color w:val="auto"/>
              </w:rPr>
            </w:pPr>
          </w:p>
          <w:p w14:paraId="5B495541" w14:textId="77777777" w:rsidR="008C6072" w:rsidRPr="007441CC" w:rsidRDefault="008C6072" w:rsidP="00B52903">
            <w:pPr>
              <w:rPr>
                <w:color w:val="auto"/>
              </w:rPr>
            </w:pPr>
          </w:p>
          <w:p w14:paraId="27587C5A" w14:textId="77777777" w:rsidR="008C6072" w:rsidRPr="007441CC" w:rsidRDefault="008C6072" w:rsidP="00B52903">
            <w:pPr>
              <w:rPr>
                <w:color w:val="auto"/>
              </w:rPr>
            </w:pPr>
          </w:p>
          <w:p w14:paraId="08A74517" w14:textId="77777777" w:rsidR="008C6072" w:rsidRPr="007441CC" w:rsidRDefault="008C6072" w:rsidP="00B52903">
            <w:pPr>
              <w:rPr>
                <w:color w:val="auto"/>
              </w:rPr>
            </w:pPr>
          </w:p>
          <w:p w14:paraId="14124645" w14:textId="77777777" w:rsidR="008C6072" w:rsidRPr="007441CC" w:rsidRDefault="008C6072" w:rsidP="00B52903">
            <w:pPr>
              <w:rPr>
                <w:color w:val="auto"/>
              </w:rPr>
            </w:pPr>
          </w:p>
          <w:p w14:paraId="1C1E806A" w14:textId="77777777" w:rsidR="008C6072" w:rsidRPr="007441CC" w:rsidRDefault="008C6072" w:rsidP="00B52903">
            <w:pPr>
              <w:rPr>
                <w:color w:val="auto"/>
              </w:rPr>
            </w:pPr>
          </w:p>
        </w:tc>
        <w:tc>
          <w:tcPr>
            <w:tcW w:w="568" w:type="pct"/>
            <w:tcBorders>
              <w:top w:val="single" w:sz="4" w:space="0" w:color="auto"/>
              <w:bottom w:val="single" w:sz="4" w:space="0" w:color="auto"/>
            </w:tcBorders>
            <w:shd w:val="clear" w:color="auto" w:fill="auto"/>
          </w:tcPr>
          <w:p w14:paraId="59311096" w14:textId="77777777" w:rsidR="008C6072" w:rsidRPr="007441CC" w:rsidRDefault="008C6072" w:rsidP="00B52903">
            <w:pPr>
              <w:spacing w:before="240"/>
              <w:ind w:left="49"/>
              <w:rPr>
                <w:color w:val="auto"/>
              </w:rPr>
            </w:pPr>
          </w:p>
          <w:p w14:paraId="4A563F88" w14:textId="77777777" w:rsidR="008C6072" w:rsidRPr="007441CC" w:rsidRDefault="008C6072" w:rsidP="00B52903">
            <w:pPr>
              <w:spacing w:before="240"/>
              <w:ind w:left="49"/>
              <w:rPr>
                <w:color w:val="auto"/>
              </w:rPr>
            </w:pPr>
            <w:r w:rsidRPr="007441CC">
              <w:rPr>
                <w:color w:val="auto"/>
              </w:rPr>
              <w:t>Class Room</w:t>
            </w:r>
          </w:p>
          <w:p w14:paraId="69D0139A" w14:textId="77777777" w:rsidR="008C6072" w:rsidRPr="007441CC" w:rsidRDefault="008C6072" w:rsidP="00B52903">
            <w:pPr>
              <w:spacing w:before="240"/>
              <w:ind w:left="49"/>
              <w:rPr>
                <w:color w:val="auto"/>
              </w:rPr>
            </w:pPr>
          </w:p>
          <w:p w14:paraId="6E8CFAEC" w14:textId="77777777" w:rsidR="008C6072" w:rsidRPr="007441CC" w:rsidRDefault="008C6072" w:rsidP="00B52903">
            <w:pPr>
              <w:spacing w:before="240"/>
              <w:ind w:left="49"/>
              <w:rPr>
                <w:color w:val="auto"/>
              </w:rPr>
            </w:pPr>
          </w:p>
          <w:p w14:paraId="318312DE" w14:textId="77777777" w:rsidR="008C6072" w:rsidRPr="007441CC" w:rsidRDefault="008C6072" w:rsidP="00B52903">
            <w:pPr>
              <w:spacing w:before="240"/>
              <w:ind w:left="49"/>
              <w:rPr>
                <w:color w:val="auto"/>
              </w:rPr>
            </w:pPr>
          </w:p>
          <w:p w14:paraId="0C778E1E" w14:textId="77777777" w:rsidR="008C6072" w:rsidRPr="007441CC" w:rsidRDefault="008C6072" w:rsidP="00B52903">
            <w:pPr>
              <w:ind w:left="49"/>
              <w:rPr>
                <w:color w:val="auto"/>
              </w:rPr>
            </w:pPr>
          </w:p>
        </w:tc>
      </w:tr>
      <w:tr w:rsidR="007441CC" w:rsidRPr="007441CC" w14:paraId="36AF751E" w14:textId="77777777" w:rsidTr="00B52903">
        <w:trPr>
          <w:trHeight w:val="4935"/>
        </w:trPr>
        <w:tc>
          <w:tcPr>
            <w:tcW w:w="800" w:type="pct"/>
            <w:tcBorders>
              <w:top w:val="single" w:sz="4" w:space="0" w:color="auto"/>
            </w:tcBorders>
            <w:shd w:val="clear" w:color="auto" w:fill="auto"/>
          </w:tcPr>
          <w:p w14:paraId="7C9D8680" w14:textId="77777777" w:rsidR="008C6072" w:rsidRPr="007441CC" w:rsidRDefault="008C6072" w:rsidP="00B52903">
            <w:pPr>
              <w:ind w:right="120"/>
              <w:rPr>
                <w:rStyle w:val="SpecialBold"/>
                <w:color w:val="auto"/>
              </w:rPr>
            </w:pPr>
          </w:p>
          <w:p w14:paraId="423DE6AB" w14:textId="77777777" w:rsidR="008C6072" w:rsidRPr="007441CC" w:rsidRDefault="008C6072" w:rsidP="00B52903">
            <w:pPr>
              <w:ind w:right="120"/>
              <w:rPr>
                <w:rStyle w:val="SpecialBold"/>
                <w:b w:val="0"/>
                <w:bCs/>
                <w:color w:val="auto"/>
              </w:rPr>
            </w:pPr>
            <w:r w:rsidRPr="007441CC">
              <w:rPr>
                <w:rStyle w:val="SpecialBold"/>
                <w:color w:val="auto"/>
              </w:rPr>
              <w:t>LU3.</w:t>
            </w:r>
          </w:p>
          <w:p w14:paraId="5BC705DC" w14:textId="77777777" w:rsidR="008C6072" w:rsidRPr="007441CC" w:rsidRDefault="008C6072" w:rsidP="00B52903">
            <w:pPr>
              <w:ind w:right="120"/>
              <w:rPr>
                <w:rStyle w:val="SpecialBold"/>
                <w:color w:val="auto"/>
              </w:rPr>
            </w:pPr>
            <w:r w:rsidRPr="007441CC">
              <w:rPr>
                <w:rStyle w:val="SpecialBold"/>
                <w:color w:val="auto"/>
              </w:rPr>
              <w:t>Demonstrate water balance</w:t>
            </w:r>
          </w:p>
          <w:p w14:paraId="7D38BDA8" w14:textId="77777777" w:rsidR="008C6072" w:rsidRPr="007441CC" w:rsidRDefault="008C6072" w:rsidP="00B52903">
            <w:pPr>
              <w:ind w:right="120"/>
              <w:rPr>
                <w:rStyle w:val="SpecialBold"/>
                <w:b w:val="0"/>
                <w:bCs/>
                <w:color w:val="auto"/>
              </w:rPr>
            </w:pPr>
          </w:p>
          <w:p w14:paraId="04D0D616" w14:textId="77777777" w:rsidR="008C6072" w:rsidRPr="007441CC" w:rsidRDefault="008C6072" w:rsidP="00B52903">
            <w:pPr>
              <w:ind w:right="120"/>
              <w:rPr>
                <w:rStyle w:val="SpecialBold"/>
                <w:color w:val="auto"/>
              </w:rPr>
            </w:pPr>
          </w:p>
        </w:tc>
        <w:tc>
          <w:tcPr>
            <w:tcW w:w="1166" w:type="pct"/>
            <w:tcBorders>
              <w:top w:val="single" w:sz="4" w:space="0" w:color="auto"/>
            </w:tcBorders>
            <w:shd w:val="clear" w:color="auto" w:fill="auto"/>
          </w:tcPr>
          <w:p w14:paraId="5AB1CDCD" w14:textId="77777777" w:rsidR="008C6072" w:rsidRPr="007441CC" w:rsidRDefault="008C6072" w:rsidP="00B52903">
            <w:pPr>
              <w:rPr>
                <w:color w:val="auto"/>
              </w:rPr>
            </w:pPr>
          </w:p>
          <w:p w14:paraId="72311A12" w14:textId="77777777" w:rsidR="008C6072" w:rsidRPr="007441CC" w:rsidRDefault="008C6072" w:rsidP="00B52903">
            <w:pPr>
              <w:rPr>
                <w:color w:val="auto"/>
              </w:rPr>
            </w:pPr>
          </w:p>
          <w:p w14:paraId="60C21441" w14:textId="77777777" w:rsidR="008C6072" w:rsidRPr="007441CC" w:rsidRDefault="008C6072" w:rsidP="008C6072">
            <w:pPr>
              <w:pStyle w:val="ListParagraph"/>
              <w:numPr>
                <w:ilvl w:val="0"/>
                <w:numId w:val="7"/>
              </w:numPr>
              <w:spacing w:after="0" w:line="360" w:lineRule="auto"/>
              <w:rPr>
                <w:color w:val="auto"/>
              </w:rPr>
            </w:pPr>
            <w:r w:rsidRPr="007441CC">
              <w:rPr>
                <w:color w:val="auto"/>
              </w:rPr>
              <w:t>Define water balance</w:t>
            </w:r>
          </w:p>
          <w:p w14:paraId="108FFB3A" w14:textId="77777777" w:rsidR="008C6072" w:rsidRPr="007441CC" w:rsidRDefault="008C6072" w:rsidP="008C6072">
            <w:pPr>
              <w:pStyle w:val="ListParagraph"/>
              <w:numPr>
                <w:ilvl w:val="0"/>
                <w:numId w:val="7"/>
              </w:numPr>
              <w:spacing w:after="0" w:line="360" w:lineRule="auto"/>
              <w:rPr>
                <w:color w:val="auto"/>
              </w:rPr>
            </w:pPr>
            <w:r w:rsidRPr="007441CC">
              <w:rPr>
                <w:color w:val="auto"/>
              </w:rPr>
              <w:t>Identify the components of water balance</w:t>
            </w:r>
          </w:p>
          <w:p w14:paraId="7EA58BFA" w14:textId="77777777" w:rsidR="008C6072" w:rsidRPr="007441CC" w:rsidRDefault="008C6072" w:rsidP="008C6072">
            <w:pPr>
              <w:pStyle w:val="ListParagraph"/>
              <w:numPr>
                <w:ilvl w:val="0"/>
                <w:numId w:val="7"/>
              </w:numPr>
              <w:spacing w:after="0" w:line="240" w:lineRule="auto"/>
              <w:rPr>
                <w:color w:val="auto"/>
              </w:rPr>
            </w:pPr>
            <w:r w:rsidRPr="007441CC">
              <w:rPr>
                <w:color w:val="auto"/>
              </w:rPr>
              <w:t>Demonstrate equation of water balance</w:t>
            </w:r>
          </w:p>
        </w:tc>
        <w:tc>
          <w:tcPr>
            <w:tcW w:w="980" w:type="pct"/>
            <w:tcBorders>
              <w:top w:val="single" w:sz="4" w:space="0" w:color="auto"/>
            </w:tcBorders>
            <w:shd w:val="clear" w:color="auto" w:fill="auto"/>
          </w:tcPr>
          <w:p w14:paraId="2FF7E098" w14:textId="77777777" w:rsidR="008C6072" w:rsidRPr="007441CC" w:rsidRDefault="008C6072" w:rsidP="00B52903">
            <w:pPr>
              <w:spacing w:line="360" w:lineRule="auto"/>
              <w:ind w:left="40"/>
              <w:rPr>
                <w:b/>
                <w:color w:val="auto"/>
                <w:u w:val="single"/>
              </w:rPr>
            </w:pPr>
          </w:p>
          <w:p w14:paraId="536FFAEA" w14:textId="77777777" w:rsidR="008C6072" w:rsidRPr="007441CC" w:rsidRDefault="008C6072" w:rsidP="00B52903">
            <w:pPr>
              <w:ind w:left="40"/>
              <w:rPr>
                <w:bCs/>
                <w:color w:val="auto"/>
              </w:rPr>
            </w:pPr>
            <w:r w:rsidRPr="007441CC">
              <w:rPr>
                <w:bCs/>
                <w:color w:val="auto"/>
              </w:rPr>
              <w:t>Define water balance equation and its utility in practical life</w:t>
            </w:r>
          </w:p>
          <w:p w14:paraId="09F9B8BB" w14:textId="77777777" w:rsidR="008C6072" w:rsidRPr="007441CC" w:rsidRDefault="008C6072" w:rsidP="00B52903">
            <w:pPr>
              <w:ind w:left="40"/>
              <w:rPr>
                <w:bCs/>
                <w:color w:val="auto"/>
              </w:rPr>
            </w:pPr>
            <w:r w:rsidRPr="007441CC">
              <w:rPr>
                <w:b/>
                <w:color w:val="auto"/>
                <w:u w:val="single"/>
              </w:rPr>
              <w:t>Practical Activity:</w:t>
            </w:r>
            <w:r w:rsidRPr="007441CC">
              <w:rPr>
                <w:bCs/>
                <w:color w:val="auto"/>
              </w:rPr>
              <w:t xml:space="preserve"> Write down water balance equation keeping in view your area and local conditions</w:t>
            </w:r>
          </w:p>
          <w:p w14:paraId="4C30899E" w14:textId="77777777" w:rsidR="008C6072" w:rsidRPr="007441CC" w:rsidRDefault="008C6072" w:rsidP="00B52903">
            <w:pPr>
              <w:spacing w:line="360" w:lineRule="auto"/>
              <w:ind w:left="40"/>
              <w:rPr>
                <w:b/>
                <w:color w:val="auto"/>
                <w:u w:val="single"/>
              </w:rPr>
            </w:pPr>
          </w:p>
          <w:p w14:paraId="7D1C4843" w14:textId="77777777" w:rsidR="008C6072" w:rsidRPr="007441CC" w:rsidRDefault="008C6072" w:rsidP="00B52903">
            <w:pPr>
              <w:spacing w:line="360" w:lineRule="auto"/>
              <w:ind w:left="40"/>
              <w:rPr>
                <w:b/>
                <w:color w:val="auto"/>
                <w:u w:val="single"/>
              </w:rPr>
            </w:pPr>
          </w:p>
        </w:tc>
        <w:tc>
          <w:tcPr>
            <w:tcW w:w="692" w:type="pct"/>
            <w:tcBorders>
              <w:top w:val="single" w:sz="4" w:space="0" w:color="auto"/>
            </w:tcBorders>
            <w:shd w:val="clear" w:color="auto" w:fill="auto"/>
            <w:vAlign w:val="center"/>
          </w:tcPr>
          <w:p w14:paraId="410D38B0" w14:textId="77777777" w:rsidR="008C6072" w:rsidRPr="007441CC" w:rsidRDefault="008C6072" w:rsidP="00B52903">
            <w:pPr>
              <w:ind w:left="647" w:hanging="613"/>
              <w:rPr>
                <w:color w:val="auto"/>
              </w:rPr>
            </w:pPr>
          </w:p>
          <w:p w14:paraId="334485A4" w14:textId="77777777" w:rsidR="008C6072" w:rsidRPr="007441CC" w:rsidRDefault="008C6072" w:rsidP="00B52903">
            <w:pPr>
              <w:ind w:left="647" w:hanging="613"/>
              <w:rPr>
                <w:color w:val="auto"/>
              </w:rPr>
            </w:pPr>
          </w:p>
          <w:p w14:paraId="66C7A5EA" w14:textId="77777777" w:rsidR="008C6072" w:rsidRPr="007441CC" w:rsidRDefault="008C6072" w:rsidP="00B52903">
            <w:pPr>
              <w:ind w:left="647" w:hanging="613"/>
              <w:rPr>
                <w:color w:val="auto"/>
              </w:rPr>
            </w:pPr>
          </w:p>
          <w:p w14:paraId="1434EAD6" w14:textId="77777777" w:rsidR="008C6072" w:rsidRPr="007441CC" w:rsidRDefault="008C6072" w:rsidP="00B52903">
            <w:pPr>
              <w:ind w:left="647" w:hanging="613"/>
              <w:rPr>
                <w:color w:val="auto"/>
              </w:rPr>
            </w:pPr>
          </w:p>
          <w:p w14:paraId="4D21CBA3" w14:textId="77777777" w:rsidR="008C6072" w:rsidRPr="007441CC" w:rsidRDefault="008C6072" w:rsidP="00B52903">
            <w:pPr>
              <w:ind w:left="647" w:hanging="613"/>
              <w:rPr>
                <w:color w:val="auto"/>
              </w:rPr>
            </w:pPr>
            <w:r w:rsidRPr="007441CC">
              <w:rPr>
                <w:b/>
                <w:color w:val="auto"/>
              </w:rPr>
              <w:t>Theory-</w:t>
            </w:r>
            <w:r w:rsidRPr="007441CC">
              <w:rPr>
                <w:color w:val="auto"/>
              </w:rPr>
              <w:t xml:space="preserve"> 1 </w:t>
            </w:r>
            <w:proofErr w:type="spellStart"/>
            <w:r w:rsidRPr="007441CC">
              <w:rPr>
                <w:color w:val="auto"/>
              </w:rPr>
              <w:t>Hrs</w:t>
            </w:r>
            <w:proofErr w:type="spellEnd"/>
          </w:p>
          <w:p w14:paraId="248E1963"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4 </w:t>
            </w:r>
            <w:proofErr w:type="spellStart"/>
            <w:r w:rsidRPr="007441CC">
              <w:rPr>
                <w:color w:val="auto"/>
              </w:rPr>
              <w:t>Hrs</w:t>
            </w:r>
            <w:proofErr w:type="spellEnd"/>
          </w:p>
          <w:p w14:paraId="7A70B763" w14:textId="77777777" w:rsidR="008C6072" w:rsidRPr="007441CC" w:rsidRDefault="008C6072" w:rsidP="00B52903">
            <w:pPr>
              <w:ind w:left="647" w:hanging="613"/>
              <w:rPr>
                <w:color w:val="auto"/>
              </w:rPr>
            </w:pPr>
            <w:r w:rsidRPr="007441CC">
              <w:rPr>
                <w:b/>
                <w:color w:val="auto"/>
              </w:rPr>
              <w:t>Total-</w:t>
            </w:r>
            <w:r w:rsidRPr="007441CC">
              <w:rPr>
                <w:color w:val="auto"/>
              </w:rPr>
              <w:t xml:space="preserve"> 5 </w:t>
            </w:r>
            <w:proofErr w:type="spellStart"/>
            <w:r w:rsidRPr="007441CC">
              <w:rPr>
                <w:color w:val="auto"/>
              </w:rPr>
              <w:t>Hrs</w:t>
            </w:r>
            <w:proofErr w:type="spellEnd"/>
          </w:p>
        </w:tc>
        <w:tc>
          <w:tcPr>
            <w:tcW w:w="794" w:type="pct"/>
            <w:tcBorders>
              <w:top w:val="single" w:sz="4" w:space="0" w:color="auto"/>
            </w:tcBorders>
            <w:shd w:val="clear" w:color="auto" w:fill="auto"/>
          </w:tcPr>
          <w:p w14:paraId="51385BA8" w14:textId="77777777" w:rsidR="008C6072" w:rsidRPr="007441CC" w:rsidRDefault="008C6072" w:rsidP="00B52903">
            <w:pPr>
              <w:rPr>
                <w:color w:val="auto"/>
              </w:rPr>
            </w:pPr>
          </w:p>
          <w:p w14:paraId="7A211E42" w14:textId="77777777" w:rsidR="008C6072" w:rsidRPr="007441CC" w:rsidRDefault="008C6072" w:rsidP="00B52903">
            <w:pPr>
              <w:rPr>
                <w:color w:val="auto"/>
              </w:rPr>
            </w:pPr>
          </w:p>
          <w:p w14:paraId="6392CF3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PowerPoint presentations</w:t>
            </w:r>
          </w:p>
          <w:p w14:paraId="1223AFDF" w14:textId="77777777" w:rsidR="008C6072" w:rsidRPr="007441CC" w:rsidRDefault="008C6072" w:rsidP="00B52903">
            <w:pPr>
              <w:rPr>
                <w:color w:val="auto"/>
              </w:rPr>
            </w:pPr>
            <w:r w:rsidRPr="007441CC">
              <w:rPr>
                <w:color w:val="auto"/>
              </w:rPr>
              <w:t>Class activities</w:t>
            </w:r>
          </w:p>
          <w:p w14:paraId="7E1EB767" w14:textId="77777777" w:rsidR="008C6072" w:rsidRPr="007441CC" w:rsidRDefault="008C6072" w:rsidP="00B52903">
            <w:pPr>
              <w:rPr>
                <w:color w:val="auto"/>
              </w:rPr>
            </w:pPr>
          </w:p>
          <w:p w14:paraId="7B6EEFDD" w14:textId="77777777" w:rsidR="008C6072" w:rsidRPr="007441CC" w:rsidRDefault="008C6072" w:rsidP="00B52903">
            <w:pPr>
              <w:rPr>
                <w:color w:val="auto"/>
              </w:rPr>
            </w:pPr>
          </w:p>
          <w:p w14:paraId="69F4DE74" w14:textId="77777777" w:rsidR="008C6072" w:rsidRPr="007441CC" w:rsidRDefault="008C6072" w:rsidP="00B52903">
            <w:pPr>
              <w:rPr>
                <w:color w:val="auto"/>
              </w:rPr>
            </w:pPr>
          </w:p>
          <w:p w14:paraId="7206FB01" w14:textId="77777777" w:rsidR="008C6072" w:rsidRPr="007441CC" w:rsidRDefault="008C6072" w:rsidP="00B52903">
            <w:pPr>
              <w:rPr>
                <w:color w:val="auto"/>
              </w:rPr>
            </w:pPr>
          </w:p>
          <w:p w14:paraId="10D840AA" w14:textId="77777777" w:rsidR="008C6072" w:rsidRPr="007441CC" w:rsidRDefault="008C6072" w:rsidP="00B52903">
            <w:pPr>
              <w:rPr>
                <w:color w:val="auto"/>
              </w:rPr>
            </w:pPr>
          </w:p>
          <w:p w14:paraId="5335716E" w14:textId="77777777" w:rsidR="008C6072" w:rsidRPr="007441CC" w:rsidRDefault="008C6072" w:rsidP="00B52903">
            <w:pPr>
              <w:rPr>
                <w:color w:val="auto"/>
              </w:rPr>
            </w:pPr>
          </w:p>
          <w:p w14:paraId="444D613A" w14:textId="77777777" w:rsidR="008C6072" w:rsidRPr="007441CC" w:rsidRDefault="008C6072" w:rsidP="00B52903">
            <w:pPr>
              <w:rPr>
                <w:color w:val="auto"/>
              </w:rPr>
            </w:pPr>
          </w:p>
          <w:p w14:paraId="6797C6DC" w14:textId="77777777" w:rsidR="008C6072" w:rsidRPr="007441CC" w:rsidRDefault="008C6072" w:rsidP="00B52903">
            <w:pPr>
              <w:rPr>
                <w:color w:val="auto"/>
              </w:rPr>
            </w:pPr>
          </w:p>
          <w:p w14:paraId="44B4C921" w14:textId="77777777" w:rsidR="008C6072" w:rsidRPr="007441CC" w:rsidRDefault="008C6072" w:rsidP="00B52903">
            <w:pPr>
              <w:rPr>
                <w:color w:val="auto"/>
              </w:rPr>
            </w:pPr>
          </w:p>
          <w:p w14:paraId="6694BD58" w14:textId="77777777" w:rsidR="008C6072" w:rsidRPr="007441CC" w:rsidRDefault="008C6072" w:rsidP="00B52903">
            <w:pPr>
              <w:rPr>
                <w:color w:val="auto"/>
              </w:rPr>
            </w:pPr>
          </w:p>
          <w:p w14:paraId="7330C84F" w14:textId="77777777" w:rsidR="008C6072" w:rsidRPr="007441CC" w:rsidRDefault="008C6072" w:rsidP="00B52903">
            <w:pPr>
              <w:rPr>
                <w:color w:val="auto"/>
              </w:rPr>
            </w:pPr>
          </w:p>
        </w:tc>
        <w:tc>
          <w:tcPr>
            <w:tcW w:w="568" w:type="pct"/>
            <w:tcBorders>
              <w:top w:val="single" w:sz="4" w:space="0" w:color="auto"/>
            </w:tcBorders>
            <w:shd w:val="clear" w:color="auto" w:fill="auto"/>
          </w:tcPr>
          <w:p w14:paraId="31817BC1" w14:textId="77777777" w:rsidR="008C6072" w:rsidRPr="007441CC" w:rsidRDefault="008C6072" w:rsidP="00B52903">
            <w:pPr>
              <w:spacing w:before="240"/>
              <w:ind w:left="49"/>
              <w:rPr>
                <w:color w:val="auto"/>
              </w:rPr>
            </w:pPr>
          </w:p>
          <w:p w14:paraId="4F757B19" w14:textId="77777777" w:rsidR="008C6072" w:rsidRPr="007441CC" w:rsidRDefault="008C6072" w:rsidP="00B52903">
            <w:pPr>
              <w:spacing w:before="240"/>
              <w:ind w:left="49"/>
              <w:rPr>
                <w:color w:val="auto"/>
              </w:rPr>
            </w:pPr>
          </w:p>
          <w:p w14:paraId="69003BB5" w14:textId="77777777" w:rsidR="008C6072" w:rsidRPr="007441CC" w:rsidRDefault="008C6072" w:rsidP="00B52903">
            <w:pPr>
              <w:spacing w:before="240"/>
              <w:ind w:left="49"/>
              <w:rPr>
                <w:color w:val="auto"/>
              </w:rPr>
            </w:pPr>
            <w:r w:rsidRPr="007441CC">
              <w:rPr>
                <w:color w:val="auto"/>
              </w:rPr>
              <w:t>Class Room</w:t>
            </w:r>
          </w:p>
          <w:p w14:paraId="48FF6F7C" w14:textId="77777777" w:rsidR="008C6072" w:rsidRPr="007441CC" w:rsidRDefault="008C6072" w:rsidP="00B52903">
            <w:pPr>
              <w:spacing w:before="240"/>
              <w:ind w:left="49"/>
              <w:rPr>
                <w:color w:val="auto"/>
              </w:rPr>
            </w:pPr>
          </w:p>
          <w:p w14:paraId="0A64D4FF" w14:textId="77777777" w:rsidR="008C6072" w:rsidRPr="007441CC" w:rsidRDefault="008C6072" w:rsidP="00B52903">
            <w:pPr>
              <w:spacing w:before="240"/>
              <w:ind w:left="49"/>
              <w:rPr>
                <w:color w:val="auto"/>
              </w:rPr>
            </w:pPr>
          </w:p>
          <w:p w14:paraId="594BF228" w14:textId="77777777" w:rsidR="008C6072" w:rsidRPr="007441CC" w:rsidRDefault="008C6072" w:rsidP="00B52903">
            <w:pPr>
              <w:spacing w:before="240"/>
              <w:ind w:left="49"/>
              <w:rPr>
                <w:color w:val="auto"/>
              </w:rPr>
            </w:pPr>
          </w:p>
          <w:p w14:paraId="5195D939" w14:textId="77777777" w:rsidR="008C6072" w:rsidRPr="007441CC" w:rsidRDefault="008C6072" w:rsidP="00B52903">
            <w:pPr>
              <w:spacing w:before="240"/>
              <w:ind w:left="49"/>
              <w:rPr>
                <w:color w:val="auto"/>
              </w:rPr>
            </w:pPr>
          </w:p>
          <w:p w14:paraId="7CBB40BC" w14:textId="77777777" w:rsidR="008C6072" w:rsidRPr="007441CC" w:rsidRDefault="008C6072" w:rsidP="00B52903">
            <w:pPr>
              <w:ind w:left="49"/>
              <w:rPr>
                <w:color w:val="auto"/>
              </w:rPr>
            </w:pPr>
          </w:p>
        </w:tc>
      </w:tr>
    </w:tbl>
    <w:p w14:paraId="042CCD74" w14:textId="77777777" w:rsidR="00B52903" w:rsidRPr="007441CC" w:rsidRDefault="00B52903">
      <w:pPr>
        <w:spacing w:after="200" w:line="276" w:lineRule="auto"/>
        <w:ind w:left="0" w:firstLine="0"/>
        <w:jc w:val="left"/>
        <w:rPr>
          <w:b/>
          <w:color w:val="auto"/>
          <w:sz w:val="24"/>
          <w:lang w:val="pt-PT"/>
        </w:rPr>
      </w:pPr>
    </w:p>
    <w:p w14:paraId="45D28E8B" w14:textId="77777777" w:rsidR="008C6072" w:rsidRPr="007441CC" w:rsidRDefault="008C6072" w:rsidP="00B52903">
      <w:pPr>
        <w:pStyle w:val="Heading2"/>
        <w:rPr>
          <w:color w:val="auto"/>
          <w:lang w:val="pt-PT"/>
        </w:rPr>
      </w:pPr>
      <w:bookmarkStart w:id="40" w:name="_Toc110114405"/>
      <w:r w:rsidRPr="007441CC">
        <w:rPr>
          <w:color w:val="auto"/>
          <w:lang w:val="pt-PT"/>
        </w:rPr>
        <w:t xml:space="preserve">Module: 1021CS-014. </w:t>
      </w:r>
      <w:r w:rsidRPr="007441CC">
        <w:rPr>
          <w:color w:val="auto"/>
        </w:rPr>
        <w:t>Perform stream gauge operation, maintenance, and data retrieval.</w:t>
      </w:r>
      <w:bookmarkEnd w:id="40"/>
    </w:p>
    <w:p w14:paraId="39B33533" w14:textId="77777777" w:rsidR="008C6072" w:rsidRPr="007441CC" w:rsidRDefault="008C6072" w:rsidP="00B52903">
      <w:pPr>
        <w:spacing w:line="360" w:lineRule="auto"/>
        <w:ind w:left="0" w:firstLine="0"/>
        <w:rPr>
          <w:color w:val="auto"/>
        </w:rPr>
      </w:pPr>
      <w:r w:rsidRPr="007441CC">
        <w:rPr>
          <w:b/>
          <w:color w:val="auto"/>
          <w:lang w:val="pt-PT"/>
        </w:rPr>
        <w:t xml:space="preserve">Objective: </w:t>
      </w:r>
      <w:r w:rsidRPr="007441CC">
        <w:rPr>
          <w:color w:val="auto"/>
        </w:rPr>
        <w:t>After the completion of this module, the trainee will be able to develop skill and competence required to demonstrate stream gauging operation</w:t>
      </w:r>
    </w:p>
    <w:p w14:paraId="2B0CC30A" w14:textId="77777777" w:rsidR="008C6072" w:rsidRPr="007441CC" w:rsidRDefault="008C6072" w:rsidP="00B52903">
      <w:pPr>
        <w:rPr>
          <w:b/>
          <w:color w:val="auto"/>
        </w:rPr>
      </w:pPr>
      <w:r w:rsidRPr="007441CC">
        <w:rPr>
          <w:b/>
          <w:color w:val="auto"/>
        </w:rPr>
        <w:lastRenderedPageBreak/>
        <w:t xml:space="preserve"> Duration: 22 Hours</w:t>
      </w:r>
      <w:r w:rsidRPr="007441CC">
        <w:rPr>
          <w:b/>
          <w:color w:val="auto"/>
        </w:rPr>
        <w:tab/>
      </w:r>
      <w:r w:rsidRPr="007441CC">
        <w:rPr>
          <w:b/>
          <w:color w:val="auto"/>
        </w:rPr>
        <w:tab/>
      </w:r>
      <w:r w:rsidRPr="007441CC">
        <w:rPr>
          <w:b/>
          <w:color w:val="auto"/>
        </w:rPr>
        <w:tab/>
        <w:t>Theory:  3 Hours</w:t>
      </w:r>
      <w:r w:rsidRPr="007441CC">
        <w:rPr>
          <w:b/>
          <w:color w:val="auto"/>
        </w:rPr>
        <w:tab/>
      </w:r>
      <w:r w:rsidRPr="007441CC">
        <w:rPr>
          <w:b/>
          <w:color w:val="auto"/>
        </w:rPr>
        <w:tab/>
        <w:t>Practice:  19 Hours                  Credit Hours:  2.2</w:t>
      </w:r>
    </w:p>
    <w:tbl>
      <w:tblPr>
        <w:tblStyle w:val="TableGrid"/>
        <w:tblpPr w:leftFromText="180" w:rightFromText="180" w:vertAnchor="text" w:tblpY="1"/>
        <w:tblOverlap w:val="never"/>
        <w:tblW w:w="504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1"/>
        <w:gridCol w:w="3266"/>
        <w:gridCol w:w="2745"/>
        <w:gridCol w:w="1938"/>
        <w:gridCol w:w="2224"/>
        <w:gridCol w:w="1591"/>
      </w:tblGrid>
      <w:tr w:rsidR="007441CC" w:rsidRPr="007441CC" w14:paraId="4F93B8DE" w14:textId="77777777" w:rsidTr="00B52903">
        <w:trPr>
          <w:trHeight w:val="619"/>
        </w:trPr>
        <w:tc>
          <w:tcPr>
            <w:tcW w:w="800" w:type="pct"/>
            <w:shd w:val="clear" w:color="auto" w:fill="E5B8B7"/>
            <w:vAlign w:val="center"/>
          </w:tcPr>
          <w:p w14:paraId="23A3247C" w14:textId="77777777" w:rsidR="008C6072" w:rsidRPr="007441CC" w:rsidRDefault="008C6072" w:rsidP="00B52903">
            <w:pPr>
              <w:spacing w:line="276" w:lineRule="auto"/>
              <w:jc w:val="center"/>
              <w:rPr>
                <w:color w:val="auto"/>
              </w:rPr>
            </w:pPr>
            <w:r w:rsidRPr="007441CC">
              <w:rPr>
                <w:b/>
                <w:color w:val="auto"/>
              </w:rPr>
              <w:lastRenderedPageBreak/>
              <w:t>Learning Unit</w:t>
            </w:r>
          </w:p>
        </w:tc>
        <w:tc>
          <w:tcPr>
            <w:tcW w:w="1166" w:type="pct"/>
            <w:shd w:val="clear" w:color="auto" w:fill="E5B8B7"/>
            <w:vAlign w:val="center"/>
          </w:tcPr>
          <w:p w14:paraId="44BB7852"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980" w:type="pct"/>
            <w:shd w:val="clear" w:color="auto" w:fill="E5B8B7"/>
            <w:vAlign w:val="center"/>
          </w:tcPr>
          <w:p w14:paraId="6703C25F"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92" w:type="pct"/>
            <w:shd w:val="clear" w:color="auto" w:fill="E5B8B7"/>
            <w:vAlign w:val="center"/>
          </w:tcPr>
          <w:p w14:paraId="16449586" w14:textId="77777777" w:rsidR="008C6072" w:rsidRPr="007441CC" w:rsidRDefault="008C6072" w:rsidP="00B52903">
            <w:pPr>
              <w:spacing w:line="276" w:lineRule="auto"/>
              <w:ind w:left="2"/>
              <w:jc w:val="center"/>
              <w:rPr>
                <w:color w:val="auto"/>
              </w:rPr>
            </w:pPr>
            <w:r w:rsidRPr="007441CC">
              <w:rPr>
                <w:b/>
                <w:color w:val="auto"/>
              </w:rPr>
              <w:t>Duration</w:t>
            </w:r>
          </w:p>
        </w:tc>
        <w:tc>
          <w:tcPr>
            <w:tcW w:w="794" w:type="pct"/>
            <w:shd w:val="clear" w:color="auto" w:fill="E5B8B7"/>
          </w:tcPr>
          <w:p w14:paraId="6028F571" w14:textId="77777777" w:rsidR="008C6072" w:rsidRPr="007441CC" w:rsidRDefault="008C6072" w:rsidP="00B52903">
            <w:pPr>
              <w:spacing w:after="136"/>
              <w:ind w:left="2"/>
              <w:rPr>
                <w:color w:val="auto"/>
              </w:rPr>
            </w:pPr>
            <w:r w:rsidRPr="007441CC">
              <w:rPr>
                <w:b/>
                <w:color w:val="auto"/>
              </w:rPr>
              <w:t xml:space="preserve">Materials </w:t>
            </w:r>
          </w:p>
          <w:p w14:paraId="1E5CDFFF" w14:textId="77777777" w:rsidR="008C6072" w:rsidRPr="007441CC" w:rsidRDefault="008C6072" w:rsidP="00B52903">
            <w:pPr>
              <w:spacing w:line="276" w:lineRule="auto"/>
              <w:ind w:left="2"/>
              <w:rPr>
                <w:color w:val="auto"/>
              </w:rPr>
            </w:pPr>
            <w:r w:rsidRPr="007441CC">
              <w:rPr>
                <w:b/>
                <w:color w:val="auto"/>
              </w:rPr>
              <w:t xml:space="preserve">Required </w:t>
            </w:r>
          </w:p>
        </w:tc>
        <w:tc>
          <w:tcPr>
            <w:tcW w:w="568" w:type="pct"/>
            <w:shd w:val="clear" w:color="auto" w:fill="E5B8B7"/>
          </w:tcPr>
          <w:p w14:paraId="6C09FB59" w14:textId="77777777" w:rsidR="008C6072" w:rsidRPr="007441CC" w:rsidRDefault="008C6072" w:rsidP="00B52903">
            <w:pPr>
              <w:spacing w:after="136"/>
              <w:ind w:left="2"/>
              <w:rPr>
                <w:color w:val="auto"/>
              </w:rPr>
            </w:pPr>
            <w:r w:rsidRPr="007441CC">
              <w:rPr>
                <w:b/>
                <w:color w:val="auto"/>
              </w:rPr>
              <w:t xml:space="preserve">Learning </w:t>
            </w:r>
          </w:p>
          <w:p w14:paraId="55FC6AA2"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068CBA93" w14:textId="77777777" w:rsidTr="00B52903">
        <w:trPr>
          <w:trHeight w:val="3000"/>
        </w:trPr>
        <w:tc>
          <w:tcPr>
            <w:tcW w:w="800" w:type="pct"/>
            <w:shd w:val="clear" w:color="auto" w:fill="auto"/>
          </w:tcPr>
          <w:p w14:paraId="71280BB1" w14:textId="77777777" w:rsidR="008C6072" w:rsidRPr="007441CC" w:rsidRDefault="008C6072" w:rsidP="00B52903">
            <w:pPr>
              <w:ind w:right="120"/>
              <w:rPr>
                <w:b/>
                <w:color w:val="auto"/>
              </w:rPr>
            </w:pPr>
            <w:r w:rsidRPr="007441CC">
              <w:rPr>
                <w:b/>
                <w:color w:val="auto"/>
              </w:rPr>
              <w:t>LU1.</w:t>
            </w:r>
          </w:p>
          <w:p w14:paraId="2855667C" w14:textId="77777777" w:rsidR="008C6072" w:rsidRPr="007441CC" w:rsidRDefault="008C6072" w:rsidP="00B52903">
            <w:pPr>
              <w:ind w:right="120"/>
              <w:rPr>
                <w:rStyle w:val="SpecialBold"/>
                <w:color w:val="auto"/>
              </w:rPr>
            </w:pPr>
            <w:r w:rsidRPr="007441CC">
              <w:rPr>
                <w:rStyle w:val="SpecialBold"/>
                <w:color w:val="auto"/>
              </w:rPr>
              <w:t>Identify a stream and its components</w:t>
            </w:r>
          </w:p>
          <w:p w14:paraId="6F496D26" w14:textId="77777777" w:rsidR="008C6072" w:rsidRPr="007441CC" w:rsidRDefault="008C6072" w:rsidP="00B52903">
            <w:pPr>
              <w:ind w:right="120"/>
              <w:rPr>
                <w:rStyle w:val="SpecialBold"/>
                <w:b w:val="0"/>
                <w:bCs/>
                <w:color w:val="auto"/>
              </w:rPr>
            </w:pPr>
          </w:p>
          <w:p w14:paraId="6EED3D4B" w14:textId="77777777" w:rsidR="008C6072" w:rsidRPr="007441CC" w:rsidRDefault="008C6072" w:rsidP="00B52903">
            <w:pPr>
              <w:ind w:right="120"/>
              <w:rPr>
                <w:rStyle w:val="SpecialBold"/>
                <w:color w:val="auto"/>
              </w:rPr>
            </w:pPr>
            <w:r w:rsidRPr="007441CC">
              <w:rPr>
                <w:rStyle w:val="SpecialBold"/>
                <w:color w:val="auto"/>
              </w:rPr>
              <w:t>LU2.</w:t>
            </w:r>
          </w:p>
          <w:p w14:paraId="1E555511" w14:textId="77777777" w:rsidR="008C6072" w:rsidRPr="007441CC" w:rsidRDefault="008C6072" w:rsidP="00B52903">
            <w:pPr>
              <w:ind w:right="120"/>
              <w:rPr>
                <w:rStyle w:val="SpecialBold"/>
                <w:color w:val="auto"/>
              </w:rPr>
            </w:pPr>
            <w:r w:rsidRPr="007441CC">
              <w:rPr>
                <w:rStyle w:val="SpecialBold"/>
                <w:color w:val="auto"/>
              </w:rPr>
              <w:t>Gauge stream and its operation</w:t>
            </w:r>
          </w:p>
          <w:p w14:paraId="4AAD3987" w14:textId="77777777" w:rsidR="008C6072" w:rsidRPr="007441CC" w:rsidRDefault="008C6072" w:rsidP="00B52903">
            <w:pPr>
              <w:ind w:right="120"/>
              <w:rPr>
                <w:rStyle w:val="SpecialBold"/>
                <w:color w:val="auto"/>
              </w:rPr>
            </w:pPr>
          </w:p>
          <w:p w14:paraId="7284CD67" w14:textId="77777777" w:rsidR="008C6072" w:rsidRPr="007441CC" w:rsidRDefault="008C6072" w:rsidP="00B52903">
            <w:pPr>
              <w:ind w:right="120"/>
              <w:rPr>
                <w:rStyle w:val="SpecialBold"/>
                <w:color w:val="auto"/>
              </w:rPr>
            </w:pPr>
          </w:p>
          <w:p w14:paraId="6BC8CEB1" w14:textId="77777777" w:rsidR="008C6072" w:rsidRPr="007441CC" w:rsidRDefault="008C6072" w:rsidP="00B52903">
            <w:pPr>
              <w:ind w:right="120"/>
              <w:rPr>
                <w:rStyle w:val="SpecialBold"/>
                <w:color w:val="auto"/>
              </w:rPr>
            </w:pPr>
          </w:p>
          <w:p w14:paraId="11AE5A42" w14:textId="77777777" w:rsidR="008C6072" w:rsidRPr="007441CC" w:rsidRDefault="008C6072" w:rsidP="00B52903">
            <w:pPr>
              <w:ind w:right="120"/>
              <w:rPr>
                <w:rStyle w:val="SpecialBold"/>
                <w:color w:val="auto"/>
              </w:rPr>
            </w:pPr>
          </w:p>
          <w:p w14:paraId="68C9567D" w14:textId="77777777" w:rsidR="008C6072" w:rsidRPr="007441CC" w:rsidRDefault="008C6072" w:rsidP="00B52903">
            <w:pPr>
              <w:ind w:right="120"/>
              <w:rPr>
                <w:rStyle w:val="SpecialBold"/>
                <w:color w:val="auto"/>
              </w:rPr>
            </w:pPr>
            <w:r w:rsidRPr="007441CC">
              <w:rPr>
                <w:rStyle w:val="SpecialBold"/>
                <w:color w:val="auto"/>
              </w:rPr>
              <w:t>LU3.</w:t>
            </w:r>
          </w:p>
          <w:p w14:paraId="0F07E250" w14:textId="77777777" w:rsidR="008C6072" w:rsidRPr="007441CC" w:rsidRDefault="008C6072" w:rsidP="00B52903">
            <w:pPr>
              <w:ind w:right="120"/>
              <w:rPr>
                <w:rStyle w:val="SpecialBold"/>
                <w:color w:val="auto"/>
              </w:rPr>
            </w:pPr>
            <w:r w:rsidRPr="007441CC">
              <w:rPr>
                <w:rStyle w:val="SpecialBold"/>
                <w:color w:val="auto"/>
              </w:rPr>
              <w:lastRenderedPageBreak/>
              <w:t>Demonstrate data management</w:t>
            </w:r>
          </w:p>
          <w:p w14:paraId="3C81D5EE" w14:textId="77777777" w:rsidR="008C6072" w:rsidRPr="007441CC" w:rsidRDefault="008C6072" w:rsidP="00B52903">
            <w:pPr>
              <w:ind w:right="120"/>
              <w:rPr>
                <w:rStyle w:val="SpecialBold"/>
                <w:b w:val="0"/>
                <w:bCs/>
                <w:color w:val="auto"/>
              </w:rPr>
            </w:pPr>
          </w:p>
          <w:p w14:paraId="5BF8CE25" w14:textId="77777777" w:rsidR="008C6072" w:rsidRPr="007441CC" w:rsidRDefault="008C6072" w:rsidP="00B52903">
            <w:pPr>
              <w:ind w:right="120"/>
              <w:rPr>
                <w:rStyle w:val="SpecialBold"/>
                <w:b w:val="0"/>
                <w:bCs/>
                <w:color w:val="auto"/>
              </w:rPr>
            </w:pPr>
          </w:p>
          <w:p w14:paraId="7309549A" w14:textId="77777777" w:rsidR="008C6072" w:rsidRPr="007441CC" w:rsidRDefault="008C6072" w:rsidP="00B52903">
            <w:pPr>
              <w:ind w:right="120"/>
              <w:rPr>
                <w:bCs/>
                <w:color w:val="auto"/>
              </w:rPr>
            </w:pPr>
          </w:p>
        </w:tc>
        <w:tc>
          <w:tcPr>
            <w:tcW w:w="1166" w:type="pct"/>
            <w:shd w:val="clear" w:color="auto" w:fill="auto"/>
          </w:tcPr>
          <w:p w14:paraId="47FF9F1E" w14:textId="77777777" w:rsidR="008C6072" w:rsidRPr="007441CC" w:rsidRDefault="008C6072" w:rsidP="00B52903">
            <w:pPr>
              <w:spacing w:line="276" w:lineRule="auto"/>
              <w:ind w:left="2"/>
              <w:rPr>
                <w:b/>
                <w:color w:val="auto"/>
              </w:rPr>
            </w:pPr>
            <w:r w:rsidRPr="007441CC">
              <w:rPr>
                <w:b/>
                <w:color w:val="auto"/>
              </w:rPr>
              <w:lastRenderedPageBreak/>
              <w:t>Trainee will be able to:</w:t>
            </w:r>
          </w:p>
          <w:p w14:paraId="34880F73" w14:textId="77777777" w:rsidR="008C6072" w:rsidRPr="007441CC" w:rsidRDefault="008C6072" w:rsidP="008C6072">
            <w:pPr>
              <w:pStyle w:val="List"/>
              <w:numPr>
                <w:ilvl w:val="0"/>
                <w:numId w:val="7"/>
              </w:numPr>
              <w:spacing w:after="0"/>
              <w:rPr>
                <w:rFonts w:ascii="Arial" w:hAnsi="Arial" w:cs="Arial"/>
              </w:rPr>
            </w:pPr>
            <w:r w:rsidRPr="007441CC">
              <w:rPr>
                <w:rFonts w:ascii="Arial" w:hAnsi="Arial" w:cs="Arial"/>
              </w:rPr>
              <w:t>Define a stream</w:t>
            </w:r>
          </w:p>
          <w:p w14:paraId="62C5888A" w14:textId="77777777" w:rsidR="008C6072" w:rsidRPr="007441CC" w:rsidRDefault="008C6072" w:rsidP="008C6072">
            <w:pPr>
              <w:pStyle w:val="List"/>
              <w:numPr>
                <w:ilvl w:val="0"/>
                <w:numId w:val="7"/>
              </w:numPr>
              <w:spacing w:after="0"/>
              <w:rPr>
                <w:rFonts w:ascii="Arial" w:hAnsi="Arial" w:cs="Arial"/>
              </w:rPr>
            </w:pPr>
            <w:r w:rsidRPr="007441CC">
              <w:rPr>
                <w:rFonts w:ascii="Arial" w:hAnsi="Arial" w:cs="Arial"/>
              </w:rPr>
              <w:t>Enlist the components of a stream</w:t>
            </w:r>
          </w:p>
          <w:p w14:paraId="4F140733"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Identify the role of each component</w:t>
            </w:r>
          </w:p>
          <w:p w14:paraId="4E650D0A" w14:textId="77777777" w:rsidR="008C6072" w:rsidRPr="007441CC" w:rsidRDefault="008C6072" w:rsidP="00B52903">
            <w:pPr>
              <w:ind w:left="2"/>
              <w:rPr>
                <w:color w:val="auto"/>
              </w:rPr>
            </w:pPr>
          </w:p>
          <w:p w14:paraId="15B2067C" w14:textId="77777777" w:rsidR="008C6072" w:rsidRPr="007441CC" w:rsidRDefault="008C6072" w:rsidP="00B52903">
            <w:pPr>
              <w:ind w:left="2"/>
              <w:rPr>
                <w:color w:val="auto"/>
              </w:rPr>
            </w:pPr>
          </w:p>
          <w:p w14:paraId="69AF9252" w14:textId="77777777" w:rsidR="008C6072" w:rsidRPr="007441CC" w:rsidRDefault="008C6072" w:rsidP="00B52903">
            <w:pPr>
              <w:ind w:left="2"/>
              <w:rPr>
                <w:color w:val="auto"/>
              </w:rPr>
            </w:pPr>
          </w:p>
          <w:p w14:paraId="0F8D3460" w14:textId="77777777" w:rsidR="008C6072" w:rsidRPr="007441CC" w:rsidRDefault="008C6072" w:rsidP="00B52903">
            <w:pPr>
              <w:rPr>
                <w:color w:val="auto"/>
              </w:rPr>
            </w:pPr>
          </w:p>
          <w:p w14:paraId="371EFF86" w14:textId="77777777" w:rsidR="008C6072" w:rsidRPr="007441CC" w:rsidRDefault="008C6072" w:rsidP="008C6072">
            <w:pPr>
              <w:pStyle w:val="ListParagraph"/>
              <w:numPr>
                <w:ilvl w:val="0"/>
                <w:numId w:val="7"/>
              </w:numPr>
              <w:spacing w:line="360" w:lineRule="auto"/>
              <w:jc w:val="left"/>
              <w:rPr>
                <w:color w:val="auto"/>
              </w:rPr>
            </w:pPr>
            <w:r w:rsidRPr="007441CC">
              <w:rPr>
                <w:color w:val="auto"/>
              </w:rPr>
              <w:t>Explain stream gaging process</w:t>
            </w:r>
          </w:p>
          <w:p w14:paraId="3B3D7772" w14:textId="77777777" w:rsidR="008C6072" w:rsidRPr="007441CC" w:rsidRDefault="008C6072" w:rsidP="008C6072">
            <w:pPr>
              <w:pStyle w:val="ListParagraph"/>
              <w:numPr>
                <w:ilvl w:val="0"/>
                <w:numId w:val="7"/>
              </w:numPr>
              <w:spacing w:line="360" w:lineRule="auto"/>
              <w:jc w:val="left"/>
              <w:rPr>
                <w:color w:val="auto"/>
              </w:rPr>
            </w:pPr>
            <w:r w:rsidRPr="007441CC">
              <w:rPr>
                <w:color w:val="auto"/>
              </w:rPr>
              <w:t>Demonstrate stream gaging equipment</w:t>
            </w:r>
          </w:p>
          <w:p w14:paraId="401C19FE" w14:textId="77777777" w:rsidR="008C6072" w:rsidRPr="007441CC" w:rsidRDefault="008C6072" w:rsidP="008C6072">
            <w:pPr>
              <w:pStyle w:val="ListParagraph"/>
              <w:numPr>
                <w:ilvl w:val="0"/>
                <w:numId w:val="7"/>
              </w:numPr>
              <w:spacing w:line="360" w:lineRule="auto"/>
              <w:jc w:val="left"/>
              <w:rPr>
                <w:color w:val="auto"/>
              </w:rPr>
            </w:pPr>
            <w:r w:rsidRPr="007441CC">
              <w:rPr>
                <w:color w:val="auto"/>
              </w:rPr>
              <w:t>Demonstrate equation for calculations</w:t>
            </w:r>
          </w:p>
          <w:p w14:paraId="111E0D5A"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Installation of stream gauges</w:t>
            </w:r>
          </w:p>
          <w:p w14:paraId="48F2F4A3" w14:textId="77777777" w:rsidR="008C6072" w:rsidRPr="007441CC" w:rsidRDefault="008C6072" w:rsidP="00B52903">
            <w:pPr>
              <w:ind w:left="2"/>
              <w:rPr>
                <w:color w:val="auto"/>
              </w:rPr>
            </w:pPr>
          </w:p>
          <w:p w14:paraId="2B9FDADF" w14:textId="77777777" w:rsidR="008C6072" w:rsidRPr="007441CC" w:rsidRDefault="008C6072" w:rsidP="00B52903">
            <w:pPr>
              <w:ind w:left="2"/>
              <w:rPr>
                <w:color w:val="auto"/>
              </w:rPr>
            </w:pPr>
          </w:p>
          <w:p w14:paraId="2E9C65B2" w14:textId="77777777" w:rsidR="008C6072" w:rsidRPr="007441CC" w:rsidRDefault="008C6072" w:rsidP="008C6072">
            <w:pPr>
              <w:pStyle w:val="ListParagraph"/>
              <w:numPr>
                <w:ilvl w:val="0"/>
                <w:numId w:val="7"/>
              </w:numPr>
              <w:spacing w:after="0" w:line="360" w:lineRule="auto"/>
              <w:jc w:val="left"/>
              <w:rPr>
                <w:color w:val="auto"/>
              </w:rPr>
            </w:pPr>
            <w:r w:rsidRPr="007441CC">
              <w:rPr>
                <w:color w:val="auto"/>
              </w:rPr>
              <w:t>Prepare Performa for data recording</w:t>
            </w:r>
          </w:p>
          <w:p w14:paraId="40F6187C" w14:textId="77777777" w:rsidR="008C6072" w:rsidRPr="007441CC" w:rsidRDefault="008C6072" w:rsidP="008C6072">
            <w:pPr>
              <w:pStyle w:val="ListParagraph"/>
              <w:numPr>
                <w:ilvl w:val="0"/>
                <w:numId w:val="7"/>
              </w:numPr>
              <w:spacing w:after="0" w:line="360" w:lineRule="auto"/>
              <w:jc w:val="left"/>
              <w:rPr>
                <w:color w:val="auto"/>
              </w:rPr>
            </w:pPr>
            <w:r w:rsidRPr="007441CC">
              <w:rPr>
                <w:color w:val="auto"/>
              </w:rPr>
              <w:t>Prepare excel sheets for data management</w:t>
            </w:r>
          </w:p>
          <w:p w14:paraId="3C161714" w14:textId="77777777" w:rsidR="008C6072" w:rsidRPr="007441CC" w:rsidRDefault="008C6072" w:rsidP="008C6072">
            <w:pPr>
              <w:pStyle w:val="ListParagraph"/>
              <w:numPr>
                <w:ilvl w:val="0"/>
                <w:numId w:val="7"/>
              </w:numPr>
              <w:spacing w:after="0" w:line="360" w:lineRule="auto"/>
              <w:jc w:val="left"/>
              <w:rPr>
                <w:color w:val="auto"/>
              </w:rPr>
            </w:pPr>
            <w:r w:rsidRPr="007441CC">
              <w:rPr>
                <w:color w:val="auto"/>
              </w:rPr>
              <w:t>Draw graphs and charts</w:t>
            </w:r>
          </w:p>
          <w:p w14:paraId="36801F6D"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Interpret data</w:t>
            </w:r>
          </w:p>
        </w:tc>
        <w:tc>
          <w:tcPr>
            <w:tcW w:w="980" w:type="pct"/>
            <w:shd w:val="clear" w:color="auto" w:fill="auto"/>
          </w:tcPr>
          <w:p w14:paraId="6C42652C" w14:textId="77777777" w:rsidR="008C6072" w:rsidRPr="007441CC" w:rsidRDefault="008C6072" w:rsidP="00B52903">
            <w:pPr>
              <w:rPr>
                <w:color w:val="auto"/>
              </w:rPr>
            </w:pPr>
            <w:r w:rsidRPr="007441CC">
              <w:rPr>
                <w:color w:val="auto"/>
              </w:rPr>
              <w:lastRenderedPageBreak/>
              <w:t>Explain the function of a stream and its components</w:t>
            </w:r>
          </w:p>
          <w:p w14:paraId="4A303B40"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375DE03D" w14:textId="77777777" w:rsidR="008C6072" w:rsidRPr="007441CC" w:rsidRDefault="008C6072" w:rsidP="00B52903">
            <w:pPr>
              <w:pStyle w:val="ListParagraph"/>
              <w:spacing w:line="240" w:lineRule="auto"/>
              <w:ind w:left="362" w:hanging="359"/>
              <w:rPr>
                <w:bCs/>
                <w:color w:val="auto"/>
              </w:rPr>
            </w:pPr>
            <w:r w:rsidRPr="007441CC">
              <w:rPr>
                <w:bCs/>
                <w:color w:val="auto"/>
              </w:rPr>
              <w:t>Go to a nearby stream and identify its components on a piece of paper</w:t>
            </w:r>
          </w:p>
          <w:p w14:paraId="277063C5" w14:textId="77777777" w:rsidR="008C6072" w:rsidRPr="007441CC" w:rsidRDefault="008C6072" w:rsidP="00B52903">
            <w:pPr>
              <w:rPr>
                <w:color w:val="auto"/>
              </w:rPr>
            </w:pPr>
            <w:r w:rsidRPr="007441CC">
              <w:rPr>
                <w:color w:val="auto"/>
              </w:rPr>
              <w:t>Understand stream gaging process and determine flow measurements</w:t>
            </w:r>
          </w:p>
          <w:p w14:paraId="1DB04DB7" w14:textId="77777777" w:rsidR="008C6072" w:rsidRPr="007441CC" w:rsidRDefault="008C6072" w:rsidP="00B52903">
            <w:pPr>
              <w:rPr>
                <w:color w:val="auto"/>
              </w:rPr>
            </w:pPr>
            <w:r w:rsidRPr="007441CC">
              <w:rPr>
                <w:b/>
                <w:bCs/>
                <w:color w:val="auto"/>
                <w:u w:val="single"/>
              </w:rPr>
              <w:t>Practical Activity:</w:t>
            </w:r>
            <w:r w:rsidRPr="007441CC">
              <w:rPr>
                <w:color w:val="auto"/>
              </w:rPr>
              <w:t xml:space="preserve"> Install a stream gage in a nearby stream and determine flow measurements</w:t>
            </w:r>
          </w:p>
          <w:p w14:paraId="0FA23475" w14:textId="77777777" w:rsidR="008C6072" w:rsidRPr="007441CC" w:rsidRDefault="008C6072" w:rsidP="00B52903">
            <w:pPr>
              <w:spacing w:line="360" w:lineRule="auto"/>
              <w:rPr>
                <w:b/>
                <w:color w:val="auto"/>
                <w:u w:val="single"/>
              </w:rPr>
            </w:pPr>
          </w:p>
          <w:p w14:paraId="5CC33136" w14:textId="77777777" w:rsidR="008C6072" w:rsidRPr="007441CC" w:rsidRDefault="008C6072" w:rsidP="00B52903">
            <w:pPr>
              <w:spacing w:line="360" w:lineRule="auto"/>
              <w:ind w:left="182"/>
              <w:rPr>
                <w:bCs/>
                <w:color w:val="auto"/>
              </w:rPr>
            </w:pPr>
            <w:r w:rsidRPr="007441CC">
              <w:rPr>
                <w:bCs/>
                <w:color w:val="auto"/>
              </w:rPr>
              <w:lastRenderedPageBreak/>
              <w:t>Able to develop data recording sheets and perform analysis</w:t>
            </w:r>
          </w:p>
          <w:p w14:paraId="4743D41C" w14:textId="77777777" w:rsidR="008C6072" w:rsidRPr="007441CC" w:rsidRDefault="008C6072" w:rsidP="00B52903">
            <w:pPr>
              <w:spacing w:line="360" w:lineRule="auto"/>
              <w:ind w:left="182"/>
              <w:rPr>
                <w:bCs/>
                <w:color w:val="auto"/>
              </w:rPr>
            </w:pPr>
            <w:r w:rsidRPr="007441CC">
              <w:rPr>
                <w:b/>
                <w:color w:val="auto"/>
              </w:rPr>
              <w:t xml:space="preserve">Practical Activity: </w:t>
            </w:r>
            <w:r w:rsidRPr="007441CC">
              <w:rPr>
                <w:bCs/>
                <w:color w:val="auto"/>
              </w:rPr>
              <w:t xml:space="preserve">On a given set of data, develop graphs and chart using excel </w:t>
            </w:r>
          </w:p>
        </w:tc>
        <w:tc>
          <w:tcPr>
            <w:tcW w:w="692" w:type="pct"/>
            <w:shd w:val="clear" w:color="auto" w:fill="auto"/>
            <w:vAlign w:val="center"/>
          </w:tcPr>
          <w:p w14:paraId="102D1ACE" w14:textId="77777777" w:rsidR="008C6072" w:rsidRPr="007441CC" w:rsidRDefault="008C6072" w:rsidP="00B52903">
            <w:pPr>
              <w:ind w:left="647" w:hanging="613"/>
              <w:rPr>
                <w:color w:val="auto"/>
              </w:rPr>
            </w:pPr>
            <w:r w:rsidRPr="007441CC">
              <w:rPr>
                <w:b/>
                <w:color w:val="auto"/>
              </w:rPr>
              <w:lastRenderedPageBreak/>
              <w:t>Theory-</w:t>
            </w:r>
            <w:r w:rsidRPr="007441CC">
              <w:rPr>
                <w:color w:val="auto"/>
              </w:rPr>
              <w:t xml:space="preserve"> 1 </w:t>
            </w:r>
            <w:proofErr w:type="spellStart"/>
            <w:r w:rsidRPr="007441CC">
              <w:rPr>
                <w:color w:val="auto"/>
              </w:rPr>
              <w:t>Hrs</w:t>
            </w:r>
            <w:proofErr w:type="spellEnd"/>
          </w:p>
          <w:p w14:paraId="2D6A0224"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4Hrs</w:t>
            </w:r>
          </w:p>
          <w:p w14:paraId="56E0E67C" w14:textId="77777777" w:rsidR="008C6072" w:rsidRPr="007441CC" w:rsidRDefault="008C6072" w:rsidP="00B52903">
            <w:pPr>
              <w:ind w:left="647" w:hanging="613"/>
              <w:rPr>
                <w:color w:val="auto"/>
              </w:rPr>
            </w:pPr>
            <w:r w:rsidRPr="007441CC">
              <w:rPr>
                <w:b/>
                <w:color w:val="auto"/>
              </w:rPr>
              <w:t>Total-</w:t>
            </w:r>
            <w:r w:rsidRPr="007441CC">
              <w:rPr>
                <w:color w:val="auto"/>
              </w:rPr>
              <w:t xml:space="preserve"> 5 </w:t>
            </w:r>
            <w:proofErr w:type="spellStart"/>
            <w:r w:rsidRPr="007441CC">
              <w:rPr>
                <w:color w:val="auto"/>
              </w:rPr>
              <w:t>Hrs</w:t>
            </w:r>
            <w:proofErr w:type="spellEnd"/>
          </w:p>
          <w:p w14:paraId="0CF700DC" w14:textId="77777777" w:rsidR="008C6072" w:rsidRPr="007441CC" w:rsidRDefault="008C6072" w:rsidP="00B52903">
            <w:pPr>
              <w:ind w:left="647" w:hanging="613"/>
              <w:rPr>
                <w:color w:val="auto"/>
              </w:rPr>
            </w:pPr>
          </w:p>
          <w:p w14:paraId="7AE8BB47" w14:textId="77777777" w:rsidR="008C6072" w:rsidRPr="007441CC" w:rsidRDefault="008C6072" w:rsidP="00B52903">
            <w:pPr>
              <w:ind w:left="647" w:hanging="613"/>
              <w:rPr>
                <w:color w:val="auto"/>
              </w:rPr>
            </w:pPr>
            <w:r w:rsidRPr="007441CC">
              <w:rPr>
                <w:b/>
                <w:color w:val="auto"/>
              </w:rPr>
              <w:t>Theory-</w:t>
            </w:r>
            <w:r w:rsidRPr="007441CC">
              <w:rPr>
                <w:color w:val="auto"/>
              </w:rPr>
              <w:t xml:space="preserve"> 1 </w:t>
            </w:r>
            <w:proofErr w:type="spellStart"/>
            <w:r w:rsidRPr="007441CC">
              <w:rPr>
                <w:color w:val="auto"/>
              </w:rPr>
              <w:t>Hrs</w:t>
            </w:r>
            <w:proofErr w:type="spellEnd"/>
          </w:p>
          <w:p w14:paraId="4D659E4F"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8Hrs</w:t>
            </w:r>
          </w:p>
          <w:p w14:paraId="4E771EEE" w14:textId="77777777" w:rsidR="008C6072" w:rsidRPr="007441CC" w:rsidRDefault="008C6072" w:rsidP="00B52903">
            <w:pPr>
              <w:ind w:left="647" w:hanging="613"/>
              <w:rPr>
                <w:color w:val="auto"/>
              </w:rPr>
            </w:pPr>
            <w:r w:rsidRPr="007441CC">
              <w:rPr>
                <w:b/>
                <w:color w:val="auto"/>
              </w:rPr>
              <w:t>Total-</w:t>
            </w:r>
            <w:r w:rsidRPr="007441CC">
              <w:rPr>
                <w:color w:val="auto"/>
              </w:rPr>
              <w:t xml:space="preserve"> 9 </w:t>
            </w:r>
            <w:proofErr w:type="spellStart"/>
            <w:r w:rsidRPr="007441CC">
              <w:rPr>
                <w:color w:val="auto"/>
              </w:rPr>
              <w:t>Hrs</w:t>
            </w:r>
            <w:proofErr w:type="spellEnd"/>
          </w:p>
          <w:p w14:paraId="4AEA6F52" w14:textId="77777777" w:rsidR="008C6072" w:rsidRPr="007441CC" w:rsidRDefault="008C6072" w:rsidP="00B52903">
            <w:pPr>
              <w:ind w:left="647" w:hanging="613"/>
              <w:rPr>
                <w:color w:val="auto"/>
              </w:rPr>
            </w:pPr>
          </w:p>
          <w:p w14:paraId="1EBD74FB" w14:textId="77777777" w:rsidR="008C6072" w:rsidRPr="007441CC" w:rsidRDefault="008C6072" w:rsidP="00B52903">
            <w:pPr>
              <w:ind w:left="647" w:hanging="613"/>
              <w:rPr>
                <w:color w:val="auto"/>
              </w:rPr>
            </w:pPr>
          </w:p>
          <w:p w14:paraId="653D9301" w14:textId="77777777" w:rsidR="008C6072" w:rsidRPr="007441CC" w:rsidRDefault="008C6072" w:rsidP="00B52903">
            <w:pPr>
              <w:ind w:left="647" w:hanging="613"/>
              <w:rPr>
                <w:color w:val="auto"/>
              </w:rPr>
            </w:pPr>
          </w:p>
          <w:p w14:paraId="063D74B1" w14:textId="77777777" w:rsidR="008C6072" w:rsidRPr="007441CC" w:rsidRDefault="008C6072" w:rsidP="00B52903">
            <w:pPr>
              <w:ind w:left="647" w:hanging="613"/>
              <w:rPr>
                <w:color w:val="auto"/>
              </w:rPr>
            </w:pPr>
          </w:p>
          <w:p w14:paraId="7EB27048" w14:textId="77777777" w:rsidR="008C6072" w:rsidRPr="007441CC" w:rsidRDefault="008C6072" w:rsidP="00B52903">
            <w:pPr>
              <w:ind w:left="647" w:hanging="613"/>
              <w:rPr>
                <w:color w:val="auto"/>
              </w:rPr>
            </w:pPr>
          </w:p>
          <w:p w14:paraId="1E8A6D06" w14:textId="77777777" w:rsidR="008C6072" w:rsidRPr="007441CC" w:rsidRDefault="008C6072" w:rsidP="00B52903">
            <w:pPr>
              <w:ind w:left="647" w:hanging="613"/>
              <w:rPr>
                <w:color w:val="auto"/>
              </w:rPr>
            </w:pPr>
          </w:p>
          <w:p w14:paraId="3F854430" w14:textId="77777777" w:rsidR="008C6072" w:rsidRPr="007441CC" w:rsidRDefault="008C6072" w:rsidP="00B52903">
            <w:pPr>
              <w:ind w:left="647" w:hanging="613"/>
              <w:rPr>
                <w:color w:val="auto"/>
              </w:rPr>
            </w:pPr>
            <w:r w:rsidRPr="007441CC">
              <w:rPr>
                <w:b/>
                <w:color w:val="auto"/>
              </w:rPr>
              <w:t>Theory-</w:t>
            </w:r>
            <w:r w:rsidRPr="007441CC">
              <w:rPr>
                <w:color w:val="auto"/>
              </w:rPr>
              <w:t xml:space="preserve"> 1 </w:t>
            </w:r>
            <w:proofErr w:type="spellStart"/>
            <w:r w:rsidRPr="007441CC">
              <w:rPr>
                <w:color w:val="auto"/>
              </w:rPr>
              <w:t>Hrs</w:t>
            </w:r>
            <w:proofErr w:type="spellEnd"/>
          </w:p>
          <w:p w14:paraId="7695CA70" w14:textId="77777777" w:rsidR="008C6072" w:rsidRPr="007441CC" w:rsidRDefault="008C6072" w:rsidP="00B52903">
            <w:pPr>
              <w:ind w:left="647" w:hanging="613"/>
              <w:rPr>
                <w:color w:val="auto"/>
              </w:rPr>
            </w:pPr>
            <w:r w:rsidRPr="007441CC">
              <w:rPr>
                <w:b/>
                <w:color w:val="auto"/>
              </w:rPr>
              <w:lastRenderedPageBreak/>
              <w:t>Practical-</w:t>
            </w:r>
            <w:r w:rsidRPr="007441CC">
              <w:rPr>
                <w:color w:val="auto"/>
              </w:rPr>
              <w:t xml:space="preserve"> 7Hrs</w:t>
            </w:r>
          </w:p>
          <w:p w14:paraId="6B842531" w14:textId="77777777" w:rsidR="008C6072" w:rsidRPr="007441CC" w:rsidRDefault="008C6072" w:rsidP="00B52903">
            <w:pPr>
              <w:ind w:left="647" w:hanging="613"/>
              <w:rPr>
                <w:color w:val="auto"/>
              </w:rPr>
            </w:pPr>
            <w:r w:rsidRPr="007441CC">
              <w:rPr>
                <w:b/>
                <w:color w:val="auto"/>
              </w:rPr>
              <w:t>Total-</w:t>
            </w:r>
            <w:r w:rsidRPr="007441CC">
              <w:rPr>
                <w:color w:val="auto"/>
              </w:rPr>
              <w:t xml:space="preserve"> 8 </w:t>
            </w:r>
            <w:proofErr w:type="spellStart"/>
            <w:r w:rsidRPr="007441CC">
              <w:rPr>
                <w:color w:val="auto"/>
              </w:rPr>
              <w:t>Hrs</w:t>
            </w:r>
            <w:proofErr w:type="spellEnd"/>
          </w:p>
        </w:tc>
        <w:tc>
          <w:tcPr>
            <w:tcW w:w="794" w:type="pct"/>
            <w:shd w:val="clear" w:color="auto" w:fill="auto"/>
          </w:tcPr>
          <w:p w14:paraId="4793C867"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lastRenderedPageBreak/>
              <w:t>Stream gauges</w:t>
            </w:r>
          </w:p>
          <w:p w14:paraId="0B7BFE2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Sensors</w:t>
            </w:r>
          </w:p>
          <w:p w14:paraId="2ED1AC6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Telemetric System</w:t>
            </w:r>
          </w:p>
          <w:p w14:paraId="3CCFD8E4" w14:textId="77777777" w:rsidR="008C6072" w:rsidRPr="007441CC" w:rsidRDefault="008C6072" w:rsidP="00B52903">
            <w:pPr>
              <w:rPr>
                <w:color w:val="auto"/>
              </w:rPr>
            </w:pPr>
          </w:p>
          <w:p w14:paraId="0CC064C5" w14:textId="77777777" w:rsidR="008C6072" w:rsidRPr="007441CC" w:rsidRDefault="008C6072" w:rsidP="00B52903">
            <w:pPr>
              <w:rPr>
                <w:color w:val="auto"/>
              </w:rPr>
            </w:pPr>
          </w:p>
          <w:p w14:paraId="4BE6870C" w14:textId="77777777" w:rsidR="008C6072" w:rsidRPr="007441CC" w:rsidRDefault="008C6072" w:rsidP="00B52903">
            <w:pPr>
              <w:rPr>
                <w:color w:val="auto"/>
              </w:rPr>
            </w:pPr>
          </w:p>
          <w:p w14:paraId="65D7BB03" w14:textId="77777777" w:rsidR="008C6072" w:rsidRPr="007441CC" w:rsidRDefault="008C6072" w:rsidP="00B52903">
            <w:pPr>
              <w:rPr>
                <w:color w:val="auto"/>
              </w:rPr>
            </w:pPr>
          </w:p>
          <w:p w14:paraId="202E5242" w14:textId="77777777" w:rsidR="008C6072" w:rsidRPr="007441CC" w:rsidRDefault="008C6072" w:rsidP="00B52903">
            <w:pPr>
              <w:rPr>
                <w:color w:val="auto"/>
              </w:rPr>
            </w:pPr>
          </w:p>
          <w:p w14:paraId="2C16849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Stream gauges</w:t>
            </w:r>
          </w:p>
          <w:p w14:paraId="76E9942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Sensors</w:t>
            </w:r>
          </w:p>
          <w:p w14:paraId="79E5B3AB" w14:textId="77777777" w:rsidR="008C6072" w:rsidRPr="007441CC" w:rsidRDefault="008C6072" w:rsidP="00B52903">
            <w:pPr>
              <w:rPr>
                <w:color w:val="auto"/>
              </w:rPr>
            </w:pPr>
            <w:r w:rsidRPr="007441CC">
              <w:rPr>
                <w:color w:val="auto"/>
              </w:rPr>
              <w:t>Telemetric System</w:t>
            </w:r>
          </w:p>
          <w:p w14:paraId="7C2AB21C" w14:textId="77777777" w:rsidR="008C6072" w:rsidRPr="007441CC" w:rsidRDefault="008C6072" w:rsidP="00B52903">
            <w:pPr>
              <w:rPr>
                <w:color w:val="auto"/>
              </w:rPr>
            </w:pPr>
          </w:p>
          <w:p w14:paraId="0CFFDA48" w14:textId="77777777" w:rsidR="008C6072" w:rsidRPr="007441CC" w:rsidRDefault="008C6072" w:rsidP="00B52903">
            <w:pPr>
              <w:rPr>
                <w:color w:val="auto"/>
              </w:rPr>
            </w:pPr>
          </w:p>
          <w:p w14:paraId="4E65A43E" w14:textId="77777777" w:rsidR="008C6072" w:rsidRPr="007441CC" w:rsidRDefault="008C6072" w:rsidP="00B52903">
            <w:pPr>
              <w:rPr>
                <w:color w:val="auto"/>
              </w:rPr>
            </w:pPr>
          </w:p>
          <w:p w14:paraId="2C5ABF2F" w14:textId="77777777" w:rsidR="008C6072" w:rsidRPr="007441CC" w:rsidRDefault="008C6072" w:rsidP="00B52903">
            <w:pPr>
              <w:rPr>
                <w:color w:val="auto"/>
              </w:rPr>
            </w:pPr>
          </w:p>
          <w:p w14:paraId="30652DB1" w14:textId="77777777" w:rsidR="008C6072" w:rsidRPr="007441CC" w:rsidRDefault="008C6072" w:rsidP="00B52903">
            <w:pPr>
              <w:rPr>
                <w:color w:val="auto"/>
              </w:rPr>
            </w:pPr>
          </w:p>
          <w:p w14:paraId="34969AF2" w14:textId="77777777" w:rsidR="008C6072" w:rsidRPr="007441CC" w:rsidRDefault="008C6072" w:rsidP="00B52903">
            <w:pPr>
              <w:rPr>
                <w:color w:val="auto"/>
              </w:rPr>
            </w:pPr>
          </w:p>
          <w:p w14:paraId="10C2FFDF" w14:textId="77777777" w:rsidR="008C6072" w:rsidRPr="007441CC" w:rsidRDefault="008C6072" w:rsidP="00B52903">
            <w:pPr>
              <w:rPr>
                <w:color w:val="auto"/>
              </w:rPr>
            </w:pPr>
          </w:p>
          <w:p w14:paraId="23DECC34" w14:textId="77777777" w:rsidR="008C6072" w:rsidRPr="007441CC" w:rsidRDefault="008C6072" w:rsidP="00B52903">
            <w:pPr>
              <w:rPr>
                <w:color w:val="auto"/>
              </w:rPr>
            </w:pPr>
          </w:p>
          <w:p w14:paraId="354CB797" w14:textId="77777777" w:rsidR="008C6072" w:rsidRPr="007441CC" w:rsidRDefault="008C6072" w:rsidP="00B52903">
            <w:pPr>
              <w:rPr>
                <w:color w:val="auto"/>
              </w:rPr>
            </w:pPr>
          </w:p>
          <w:p w14:paraId="5B2BE762" w14:textId="77777777" w:rsidR="008C6072" w:rsidRPr="007441CC" w:rsidRDefault="008C6072" w:rsidP="00B52903">
            <w:pPr>
              <w:rPr>
                <w:color w:val="auto"/>
              </w:rPr>
            </w:pPr>
          </w:p>
          <w:p w14:paraId="3E58780A" w14:textId="77777777" w:rsidR="008C6072" w:rsidRPr="007441CC" w:rsidRDefault="008C6072" w:rsidP="00B52903">
            <w:pPr>
              <w:rPr>
                <w:color w:val="auto"/>
              </w:rPr>
            </w:pPr>
            <w:r w:rsidRPr="007441CC">
              <w:rPr>
                <w:color w:val="auto"/>
              </w:rPr>
              <w:t>Computer and software</w:t>
            </w:r>
          </w:p>
          <w:p w14:paraId="6301DE83" w14:textId="77777777" w:rsidR="008C6072" w:rsidRPr="007441CC" w:rsidRDefault="008C6072" w:rsidP="00B52903">
            <w:pPr>
              <w:rPr>
                <w:color w:val="auto"/>
              </w:rPr>
            </w:pPr>
          </w:p>
        </w:tc>
        <w:tc>
          <w:tcPr>
            <w:tcW w:w="568" w:type="pct"/>
            <w:shd w:val="clear" w:color="auto" w:fill="auto"/>
          </w:tcPr>
          <w:p w14:paraId="59C24159" w14:textId="77777777" w:rsidR="008C6072" w:rsidRPr="007441CC" w:rsidRDefault="008C6072" w:rsidP="00B52903">
            <w:pPr>
              <w:spacing w:before="240"/>
              <w:ind w:left="49"/>
              <w:rPr>
                <w:color w:val="auto"/>
              </w:rPr>
            </w:pPr>
            <w:r w:rsidRPr="007441CC">
              <w:rPr>
                <w:color w:val="auto"/>
              </w:rPr>
              <w:lastRenderedPageBreak/>
              <w:t>Class Room</w:t>
            </w:r>
          </w:p>
          <w:p w14:paraId="0C51D38B" w14:textId="77777777" w:rsidR="008C6072" w:rsidRPr="007441CC" w:rsidRDefault="008C6072" w:rsidP="00B52903">
            <w:pPr>
              <w:ind w:left="49"/>
              <w:rPr>
                <w:color w:val="auto"/>
              </w:rPr>
            </w:pPr>
            <w:r w:rsidRPr="007441CC">
              <w:rPr>
                <w:color w:val="auto"/>
              </w:rPr>
              <w:t>Lab/ Field Visit</w:t>
            </w:r>
          </w:p>
          <w:p w14:paraId="3A2D37AA" w14:textId="77777777" w:rsidR="008C6072" w:rsidRPr="007441CC" w:rsidRDefault="008C6072" w:rsidP="00B52903">
            <w:pPr>
              <w:ind w:left="49"/>
              <w:rPr>
                <w:b/>
                <w:color w:val="auto"/>
              </w:rPr>
            </w:pPr>
          </w:p>
          <w:p w14:paraId="73BD4920" w14:textId="77777777" w:rsidR="008C6072" w:rsidRPr="007441CC" w:rsidRDefault="008C6072" w:rsidP="00B52903">
            <w:pPr>
              <w:ind w:left="49"/>
              <w:rPr>
                <w:b/>
                <w:color w:val="auto"/>
              </w:rPr>
            </w:pPr>
          </w:p>
          <w:p w14:paraId="3FAB3EB2" w14:textId="77777777" w:rsidR="008C6072" w:rsidRPr="007441CC" w:rsidRDefault="008C6072" w:rsidP="00B52903">
            <w:pPr>
              <w:spacing w:before="240"/>
              <w:ind w:left="49"/>
              <w:rPr>
                <w:color w:val="auto"/>
              </w:rPr>
            </w:pPr>
            <w:r w:rsidRPr="007441CC">
              <w:rPr>
                <w:color w:val="auto"/>
              </w:rPr>
              <w:t>Class Room</w:t>
            </w:r>
          </w:p>
          <w:p w14:paraId="27910610" w14:textId="77777777" w:rsidR="008C6072" w:rsidRPr="007441CC" w:rsidRDefault="008C6072" w:rsidP="00B52903">
            <w:pPr>
              <w:ind w:left="49"/>
              <w:rPr>
                <w:color w:val="auto"/>
              </w:rPr>
            </w:pPr>
            <w:r w:rsidRPr="007441CC">
              <w:rPr>
                <w:color w:val="auto"/>
              </w:rPr>
              <w:t>Lab/ Field Visit</w:t>
            </w:r>
          </w:p>
          <w:p w14:paraId="01A24DA9" w14:textId="77777777" w:rsidR="008C6072" w:rsidRPr="007441CC" w:rsidRDefault="008C6072" w:rsidP="00B52903">
            <w:pPr>
              <w:ind w:left="49"/>
              <w:rPr>
                <w:b/>
                <w:color w:val="auto"/>
              </w:rPr>
            </w:pPr>
          </w:p>
          <w:p w14:paraId="4A8A0890" w14:textId="77777777" w:rsidR="008C6072" w:rsidRPr="007441CC" w:rsidRDefault="008C6072" w:rsidP="00B52903">
            <w:pPr>
              <w:ind w:left="49"/>
              <w:rPr>
                <w:b/>
                <w:color w:val="auto"/>
              </w:rPr>
            </w:pPr>
          </w:p>
          <w:p w14:paraId="2C7750AF" w14:textId="77777777" w:rsidR="008C6072" w:rsidRPr="007441CC" w:rsidRDefault="008C6072" w:rsidP="00B52903">
            <w:pPr>
              <w:ind w:left="49"/>
              <w:rPr>
                <w:b/>
                <w:color w:val="auto"/>
              </w:rPr>
            </w:pPr>
          </w:p>
          <w:p w14:paraId="785F1CBE" w14:textId="77777777" w:rsidR="008C6072" w:rsidRPr="007441CC" w:rsidRDefault="008C6072" w:rsidP="00B52903">
            <w:pPr>
              <w:ind w:left="49"/>
              <w:rPr>
                <w:b/>
                <w:color w:val="auto"/>
              </w:rPr>
            </w:pPr>
          </w:p>
          <w:p w14:paraId="73DE96B0" w14:textId="77777777" w:rsidR="008C6072" w:rsidRPr="007441CC" w:rsidRDefault="008C6072" w:rsidP="00B52903">
            <w:pPr>
              <w:spacing w:before="240"/>
              <w:ind w:left="49"/>
              <w:rPr>
                <w:color w:val="auto"/>
              </w:rPr>
            </w:pPr>
            <w:r w:rsidRPr="007441CC">
              <w:rPr>
                <w:color w:val="auto"/>
              </w:rPr>
              <w:t>Class Room</w:t>
            </w:r>
          </w:p>
          <w:p w14:paraId="3D47CCE8" w14:textId="77777777" w:rsidR="008C6072" w:rsidRPr="007441CC" w:rsidRDefault="008C6072" w:rsidP="00B52903">
            <w:pPr>
              <w:ind w:left="49"/>
              <w:rPr>
                <w:b/>
                <w:color w:val="auto"/>
              </w:rPr>
            </w:pPr>
          </w:p>
        </w:tc>
      </w:tr>
    </w:tbl>
    <w:p w14:paraId="5FDE4828" w14:textId="77777777" w:rsidR="008C6072" w:rsidRPr="007441CC" w:rsidRDefault="008C6072" w:rsidP="00B52903">
      <w:pPr>
        <w:rPr>
          <w:color w:val="auto"/>
        </w:rPr>
      </w:pPr>
    </w:p>
    <w:p w14:paraId="6D830D8E" w14:textId="77777777" w:rsidR="008C6072" w:rsidRPr="007441CC" w:rsidRDefault="008C6072" w:rsidP="00B52903">
      <w:pPr>
        <w:rPr>
          <w:color w:val="auto"/>
        </w:rPr>
      </w:pPr>
    </w:p>
    <w:p w14:paraId="57ABF76C" w14:textId="77777777" w:rsidR="008E5C10" w:rsidRPr="007441CC" w:rsidRDefault="008E5C10">
      <w:pPr>
        <w:spacing w:after="200" w:line="276" w:lineRule="auto"/>
        <w:ind w:left="0" w:firstLine="0"/>
        <w:jc w:val="left"/>
        <w:rPr>
          <w:color w:val="auto"/>
        </w:rPr>
      </w:pPr>
      <w:r w:rsidRPr="007441CC">
        <w:rPr>
          <w:color w:val="auto"/>
        </w:rPr>
        <w:br w:type="page"/>
      </w:r>
    </w:p>
    <w:p w14:paraId="7B3FC75E" w14:textId="77777777" w:rsidR="008C6072" w:rsidRPr="007441CC" w:rsidRDefault="008C6072" w:rsidP="008E5C10">
      <w:pPr>
        <w:rPr>
          <w:color w:val="auto"/>
          <w:lang w:val="pt-PT"/>
        </w:rPr>
      </w:pPr>
    </w:p>
    <w:p w14:paraId="58D058E2" w14:textId="77777777" w:rsidR="008C6072" w:rsidRPr="007441CC" w:rsidRDefault="008C6072" w:rsidP="00B52903">
      <w:pPr>
        <w:pStyle w:val="Heading2"/>
        <w:rPr>
          <w:color w:val="auto"/>
          <w:lang w:val="pt-PT"/>
        </w:rPr>
      </w:pPr>
      <w:bookmarkStart w:id="41" w:name="_Toc110114406"/>
      <w:r w:rsidRPr="007441CC">
        <w:rPr>
          <w:color w:val="auto"/>
          <w:lang w:val="pt-PT"/>
        </w:rPr>
        <w:t xml:space="preserve">Module:1021CS-015. </w:t>
      </w:r>
      <w:r w:rsidRPr="007441CC">
        <w:rPr>
          <w:color w:val="auto"/>
        </w:rPr>
        <w:t>Perform discharge measurement, instrument calibration.</w:t>
      </w:r>
      <w:bookmarkEnd w:id="41"/>
    </w:p>
    <w:p w14:paraId="4BEEBA21" w14:textId="77777777" w:rsidR="008C6072" w:rsidRPr="007441CC" w:rsidRDefault="008C6072" w:rsidP="00B52903">
      <w:pPr>
        <w:spacing w:line="360" w:lineRule="auto"/>
        <w:rPr>
          <w:color w:val="auto"/>
        </w:rPr>
      </w:pPr>
      <w:r w:rsidRPr="007441CC">
        <w:rPr>
          <w:b/>
          <w:color w:val="auto"/>
          <w:lang w:val="pt-PT"/>
        </w:rPr>
        <w:t xml:space="preserve">Objective: </w:t>
      </w:r>
      <w:r w:rsidRPr="007441CC">
        <w:rPr>
          <w:color w:val="auto"/>
        </w:rPr>
        <w:t>After the completion of this module, the trainee will be able to develop skill and competence required to perform discharge measurement</w:t>
      </w:r>
    </w:p>
    <w:p w14:paraId="206770A3" w14:textId="77777777" w:rsidR="008C6072" w:rsidRPr="007441CC" w:rsidRDefault="008C6072" w:rsidP="00B52903">
      <w:pPr>
        <w:rPr>
          <w:b/>
          <w:color w:val="auto"/>
        </w:rPr>
      </w:pPr>
      <w:r w:rsidRPr="007441CC">
        <w:rPr>
          <w:b/>
          <w:color w:val="auto"/>
        </w:rPr>
        <w:t xml:space="preserve"> Duration:  24 Hours</w:t>
      </w:r>
      <w:r w:rsidRPr="007441CC">
        <w:rPr>
          <w:b/>
          <w:color w:val="auto"/>
        </w:rPr>
        <w:tab/>
      </w:r>
      <w:r w:rsidRPr="007441CC">
        <w:rPr>
          <w:b/>
          <w:color w:val="auto"/>
        </w:rPr>
        <w:tab/>
      </w:r>
      <w:r w:rsidRPr="007441CC">
        <w:rPr>
          <w:b/>
          <w:color w:val="auto"/>
        </w:rPr>
        <w:tab/>
        <w:t>Theory:  6 Hours</w:t>
      </w:r>
      <w:r w:rsidRPr="007441CC">
        <w:rPr>
          <w:b/>
          <w:color w:val="auto"/>
        </w:rPr>
        <w:tab/>
      </w:r>
      <w:r w:rsidRPr="007441CC">
        <w:rPr>
          <w:b/>
          <w:color w:val="auto"/>
        </w:rPr>
        <w:tab/>
        <w:t>Practice:  18 Hours                  Credit Hours:  2.4</w:t>
      </w:r>
    </w:p>
    <w:tbl>
      <w:tblPr>
        <w:tblStyle w:val="TableGrid"/>
        <w:tblpPr w:leftFromText="180" w:rightFromText="180" w:vertAnchor="text" w:tblpY="1"/>
        <w:tblOverlap w:val="never"/>
        <w:tblW w:w="504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1"/>
        <w:gridCol w:w="3266"/>
        <w:gridCol w:w="2745"/>
        <w:gridCol w:w="1938"/>
        <w:gridCol w:w="2224"/>
        <w:gridCol w:w="1591"/>
      </w:tblGrid>
      <w:tr w:rsidR="007441CC" w:rsidRPr="007441CC" w14:paraId="23EA8086" w14:textId="77777777" w:rsidTr="00B52903">
        <w:trPr>
          <w:trHeight w:val="619"/>
        </w:trPr>
        <w:tc>
          <w:tcPr>
            <w:tcW w:w="800" w:type="pct"/>
            <w:shd w:val="clear" w:color="auto" w:fill="E5B8B7"/>
            <w:vAlign w:val="center"/>
          </w:tcPr>
          <w:p w14:paraId="3B58DF3A" w14:textId="77777777" w:rsidR="008C6072" w:rsidRPr="007441CC" w:rsidRDefault="008C6072" w:rsidP="00B52903">
            <w:pPr>
              <w:spacing w:line="276" w:lineRule="auto"/>
              <w:jc w:val="center"/>
              <w:rPr>
                <w:color w:val="auto"/>
              </w:rPr>
            </w:pPr>
            <w:r w:rsidRPr="007441CC">
              <w:rPr>
                <w:b/>
                <w:color w:val="auto"/>
              </w:rPr>
              <w:t>Learning Unit</w:t>
            </w:r>
          </w:p>
        </w:tc>
        <w:tc>
          <w:tcPr>
            <w:tcW w:w="1166" w:type="pct"/>
            <w:shd w:val="clear" w:color="auto" w:fill="E5B8B7"/>
            <w:vAlign w:val="center"/>
          </w:tcPr>
          <w:p w14:paraId="5B788EE2"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980" w:type="pct"/>
            <w:shd w:val="clear" w:color="auto" w:fill="E5B8B7"/>
            <w:vAlign w:val="center"/>
          </w:tcPr>
          <w:p w14:paraId="3B0E53A3"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92" w:type="pct"/>
            <w:shd w:val="clear" w:color="auto" w:fill="E5B8B7"/>
            <w:vAlign w:val="center"/>
          </w:tcPr>
          <w:p w14:paraId="2FAB5E65" w14:textId="77777777" w:rsidR="008C6072" w:rsidRPr="007441CC" w:rsidRDefault="008C6072" w:rsidP="00B52903">
            <w:pPr>
              <w:spacing w:line="276" w:lineRule="auto"/>
              <w:ind w:left="2"/>
              <w:jc w:val="center"/>
              <w:rPr>
                <w:color w:val="auto"/>
              </w:rPr>
            </w:pPr>
            <w:r w:rsidRPr="007441CC">
              <w:rPr>
                <w:b/>
                <w:color w:val="auto"/>
              </w:rPr>
              <w:t>Duration</w:t>
            </w:r>
          </w:p>
        </w:tc>
        <w:tc>
          <w:tcPr>
            <w:tcW w:w="794" w:type="pct"/>
            <w:shd w:val="clear" w:color="auto" w:fill="E5B8B7"/>
          </w:tcPr>
          <w:p w14:paraId="5C511BC9" w14:textId="77777777" w:rsidR="008C6072" w:rsidRPr="007441CC" w:rsidRDefault="008C6072" w:rsidP="00B52903">
            <w:pPr>
              <w:spacing w:after="136"/>
              <w:ind w:left="2"/>
              <w:rPr>
                <w:color w:val="auto"/>
              </w:rPr>
            </w:pPr>
            <w:r w:rsidRPr="007441CC">
              <w:rPr>
                <w:b/>
                <w:color w:val="auto"/>
              </w:rPr>
              <w:t xml:space="preserve">Materials </w:t>
            </w:r>
          </w:p>
          <w:p w14:paraId="2EA3D8B8" w14:textId="77777777" w:rsidR="008C6072" w:rsidRPr="007441CC" w:rsidRDefault="008C6072" w:rsidP="00B52903">
            <w:pPr>
              <w:spacing w:line="276" w:lineRule="auto"/>
              <w:ind w:left="2"/>
              <w:rPr>
                <w:color w:val="auto"/>
              </w:rPr>
            </w:pPr>
            <w:r w:rsidRPr="007441CC">
              <w:rPr>
                <w:b/>
                <w:color w:val="auto"/>
              </w:rPr>
              <w:t xml:space="preserve">Required </w:t>
            </w:r>
          </w:p>
        </w:tc>
        <w:tc>
          <w:tcPr>
            <w:tcW w:w="568" w:type="pct"/>
            <w:shd w:val="clear" w:color="auto" w:fill="E5B8B7"/>
          </w:tcPr>
          <w:p w14:paraId="5EBDD77E" w14:textId="77777777" w:rsidR="008C6072" w:rsidRPr="007441CC" w:rsidRDefault="008C6072" w:rsidP="00B52903">
            <w:pPr>
              <w:spacing w:after="136"/>
              <w:ind w:left="2"/>
              <w:rPr>
                <w:color w:val="auto"/>
              </w:rPr>
            </w:pPr>
            <w:r w:rsidRPr="007441CC">
              <w:rPr>
                <w:b/>
                <w:color w:val="auto"/>
              </w:rPr>
              <w:t xml:space="preserve">Learning </w:t>
            </w:r>
          </w:p>
          <w:p w14:paraId="3400F602"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36771421" w14:textId="77777777" w:rsidTr="00B52903">
        <w:trPr>
          <w:trHeight w:val="3000"/>
        </w:trPr>
        <w:tc>
          <w:tcPr>
            <w:tcW w:w="800" w:type="pct"/>
            <w:shd w:val="clear" w:color="auto" w:fill="auto"/>
          </w:tcPr>
          <w:p w14:paraId="76514754" w14:textId="77777777" w:rsidR="008C6072" w:rsidRPr="007441CC" w:rsidRDefault="008C6072" w:rsidP="00B52903">
            <w:pPr>
              <w:ind w:right="120"/>
              <w:rPr>
                <w:b/>
                <w:color w:val="auto"/>
              </w:rPr>
            </w:pPr>
            <w:r w:rsidRPr="007441CC">
              <w:rPr>
                <w:b/>
                <w:color w:val="auto"/>
              </w:rPr>
              <w:t>LU1.</w:t>
            </w:r>
          </w:p>
          <w:p w14:paraId="272A59A1" w14:textId="77777777" w:rsidR="008C6072" w:rsidRPr="007441CC" w:rsidRDefault="008C6072" w:rsidP="00B52903">
            <w:pPr>
              <w:ind w:right="120"/>
              <w:rPr>
                <w:rStyle w:val="SpecialBold"/>
                <w:color w:val="auto"/>
              </w:rPr>
            </w:pPr>
            <w:r w:rsidRPr="007441CC">
              <w:rPr>
                <w:rStyle w:val="SpecialBold"/>
                <w:color w:val="auto"/>
              </w:rPr>
              <w:t>Understand discharge measurement.</w:t>
            </w:r>
          </w:p>
          <w:p w14:paraId="1EBD2F8F" w14:textId="77777777" w:rsidR="008C6072" w:rsidRPr="007441CC" w:rsidRDefault="008C6072" w:rsidP="00B52903">
            <w:pPr>
              <w:ind w:right="120"/>
              <w:rPr>
                <w:rStyle w:val="SpecialBold"/>
                <w:b w:val="0"/>
                <w:bCs/>
                <w:color w:val="auto"/>
              </w:rPr>
            </w:pPr>
          </w:p>
          <w:p w14:paraId="5AD65205" w14:textId="77777777" w:rsidR="008C6072" w:rsidRPr="007441CC" w:rsidRDefault="008C6072" w:rsidP="00B52903">
            <w:pPr>
              <w:ind w:right="120"/>
              <w:rPr>
                <w:rStyle w:val="SpecialBold"/>
                <w:b w:val="0"/>
                <w:bCs/>
                <w:color w:val="auto"/>
              </w:rPr>
            </w:pPr>
          </w:p>
          <w:p w14:paraId="6B15782F" w14:textId="77777777" w:rsidR="008C6072" w:rsidRPr="007441CC" w:rsidRDefault="008C6072" w:rsidP="00B52903">
            <w:pPr>
              <w:ind w:right="120"/>
              <w:rPr>
                <w:b/>
                <w:color w:val="auto"/>
              </w:rPr>
            </w:pPr>
            <w:r w:rsidRPr="007441CC">
              <w:rPr>
                <w:b/>
                <w:color w:val="auto"/>
              </w:rPr>
              <w:t>LU2.</w:t>
            </w:r>
          </w:p>
          <w:p w14:paraId="31B09245" w14:textId="77777777" w:rsidR="008C6072" w:rsidRPr="007441CC" w:rsidRDefault="008C6072" w:rsidP="00B52903">
            <w:pPr>
              <w:ind w:right="120"/>
              <w:rPr>
                <w:rStyle w:val="SpecialBold"/>
                <w:color w:val="auto"/>
              </w:rPr>
            </w:pPr>
            <w:r w:rsidRPr="007441CC">
              <w:rPr>
                <w:rStyle w:val="SpecialBold"/>
                <w:color w:val="auto"/>
              </w:rPr>
              <w:t>Demonstrate discharge measurement instruments</w:t>
            </w:r>
          </w:p>
          <w:p w14:paraId="5DE829D2" w14:textId="77777777" w:rsidR="008C6072" w:rsidRPr="007441CC" w:rsidRDefault="008C6072" w:rsidP="00B52903">
            <w:pPr>
              <w:ind w:right="120"/>
              <w:rPr>
                <w:rStyle w:val="SpecialBold"/>
                <w:color w:val="auto"/>
              </w:rPr>
            </w:pPr>
          </w:p>
          <w:p w14:paraId="2E994571" w14:textId="77777777" w:rsidR="008C6072" w:rsidRPr="007441CC" w:rsidRDefault="008C6072" w:rsidP="00B52903">
            <w:pPr>
              <w:ind w:right="120"/>
              <w:rPr>
                <w:rStyle w:val="SpecialBold"/>
                <w:color w:val="auto"/>
              </w:rPr>
            </w:pPr>
          </w:p>
          <w:p w14:paraId="4909C5F5" w14:textId="77777777" w:rsidR="008C6072" w:rsidRPr="007441CC" w:rsidRDefault="008C6072" w:rsidP="00B52903">
            <w:pPr>
              <w:ind w:right="120"/>
              <w:rPr>
                <w:rStyle w:val="SpecialBold"/>
                <w:color w:val="auto"/>
              </w:rPr>
            </w:pPr>
          </w:p>
          <w:p w14:paraId="16FC33E7" w14:textId="77777777" w:rsidR="008C6072" w:rsidRPr="007441CC" w:rsidRDefault="008C6072" w:rsidP="00B52903">
            <w:pPr>
              <w:ind w:right="120"/>
              <w:rPr>
                <w:rStyle w:val="SpecialBold"/>
                <w:color w:val="auto"/>
              </w:rPr>
            </w:pPr>
          </w:p>
          <w:p w14:paraId="645FEDF9" w14:textId="77777777" w:rsidR="008C6072" w:rsidRPr="007441CC" w:rsidRDefault="008C6072" w:rsidP="00B52903">
            <w:pPr>
              <w:ind w:right="120"/>
              <w:rPr>
                <w:rStyle w:val="SpecialBold"/>
                <w:color w:val="auto"/>
              </w:rPr>
            </w:pPr>
          </w:p>
          <w:p w14:paraId="4F39471E" w14:textId="77777777" w:rsidR="008C6072" w:rsidRPr="007441CC" w:rsidRDefault="008C6072" w:rsidP="00B52903">
            <w:pPr>
              <w:ind w:right="120"/>
              <w:rPr>
                <w:rStyle w:val="SpecialBold"/>
                <w:color w:val="auto"/>
              </w:rPr>
            </w:pPr>
            <w:r w:rsidRPr="007441CC">
              <w:rPr>
                <w:rStyle w:val="SpecialBold"/>
                <w:color w:val="auto"/>
              </w:rPr>
              <w:t>LU3.</w:t>
            </w:r>
          </w:p>
          <w:p w14:paraId="636A25AF" w14:textId="77777777" w:rsidR="008C6072" w:rsidRPr="007441CC" w:rsidRDefault="008C6072" w:rsidP="00B52903">
            <w:pPr>
              <w:ind w:right="120"/>
              <w:rPr>
                <w:b/>
                <w:color w:val="auto"/>
              </w:rPr>
            </w:pPr>
            <w:r w:rsidRPr="007441CC">
              <w:rPr>
                <w:rStyle w:val="SpecialBold"/>
                <w:color w:val="auto"/>
              </w:rPr>
              <w:t>Conduct record keeping and data management</w:t>
            </w:r>
            <w:r w:rsidRPr="007441CC">
              <w:rPr>
                <w:color w:val="auto"/>
              </w:rPr>
              <w:t>.</w:t>
            </w:r>
          </w:p>
        </w:tc>
        <w:tc>
          <w:tcPr>
            <w:tcW w:w="1166" w:type="pct"/>
            <w:shd w:val="clear" w:color="auto" w:fill="auto"/>
          </w:tcPr>
          <w:p w14:paraId="7A3497F7" w14:textId="77777777" w:rsidR="008C6072" w:rsidRPr="007441CC" w:rsidRDefault="008C6072" w:rsidP="00B52903">
            <w:pPr>
              <w:spacing w:line="276" w:lineRule="auto"/>
              <w:ind w:left="2"/>
              <w:rPr>
                <w:b/>
                <w:color w:val="auto"/>
              </w:rPr>
            </w:pPr>
            <w:r w:rsidRPr="007441CC">
              <w:rPr>
                <w:b/>
                <w:color w:val="auto"/>
              </w:rPr>
              <w:lastRenderedPageBreak/>
              <w:t>Trainee will be able to:</w:t>
            </w:r>
          </w:p>
          <w:p w14:paraId="4EB6E66D" w14:textId="77777777" w:rsidR="008C6072" w:rsidRPr="007441CC" w:rsidRDefault="008C6072" w:rsidP="008C6072">
            <w:pPr>
              <w:pStyle w:val="List"/>
              <w:numPr>
                <w:ilvl w:val="0"/>
                <w:numId w:val="7"/>
              </w:numPr>
              <w:spacing w:after="0"/>
              <w:rPr>
                <w:rFonts w:ascii="Arial" w:hAnsi="Arial" w:cs="Arial"/>
              </w:rPr>
            </w:pPr>
            <w:r w:rsidRPr="007441CC">
              <w:rPr>
                <w:rFonts w:ascii="Arial" w:hAnsi="Arial" w:cs="Arial"/>
              </w:rPr>
              <w:t>Define discharge</w:t>
            </w:r>
          </w:p>
          <w:p w14:paraId="59B2BBA3" w14:textId="77777777" w:rsidR="008C6072" w:rsidRPr="007441CC" w:rsidRDefault="008C6072" w:rsidP="008C6072">
            <w:pPr>
              <w:pStyle w:val="List"/>
              <w:numPr>
                <w:ilvl w:val="0"/>
                <w:numId w:val="7"/>
              </w:numPr>
              <w:spacing w:after="0"/>
              <w:rPr>
                <w:rFonts w:ascii="Arial" w:hAnsi="Arial" w:cs="Arial"/>
              </w:rPr>
            </w:pPr>
            <w:r w:rsidRPr="007441CC">
              <w:rPr>
                <w:rFonts w:ascii="Arial" w:hAnsi="Arial" w:cs="Arial"/>
              </w:rPr>
              <w:t>Explain components of discharge</w:t>
            </w:r>
          </w:p>
          <w:p w14:paraId="38D54677"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Demonstrate equation of discharge for different cross-sections</w:t>
            </w:r>
          </w:p>
          <w:p w14:paraId="68FD0C6F" w14:textId="77777777" w:rsidR="008C6072" w:rsidRPr="007441CC" w:rsidRDefault="008C6072" w:rsidP="00B52903">
            <w:pPr>
              <w:pStyle w:val="ListParagraph"/>
              <w:spacing w:after="0" w:line="240" w:lineRule="auto"/>
              <w:ind w:left="362" w:firstLine="0"/>
              <w:jc w:val="left"/>
              <w:rPr>
                <w:color w:val="auto"/>
              </w:rPr>
            </w:pPr>
          </w:p>
          <w:p w14:paraId="4ED2E9EC" w14:textId="77777777" w:rsidR="008C6072" w:rsidRPr="007441CC" w:rsidRDefault="008C6072" w:rsidP="00B52903">
            <w:pPr>
              <w:pStyle w:val="ListParagraph"/>
              <w:spacing w:after="0" w:line="240" w:lineRule="auto"/>
              <w:ind w:left="362" w:firstLine="0"/>
              <w:jc w:val="left"/>
              <w:rPr>
                <w:color w:val="auto"/>
              </w:rPr>
            </w:pPr>
          </w:p>
          <w:p w14:paraId="0C64D648" w14:textId="77777777" w:rsidR="008C6072" w:rsidRPr="007441CC" w:rsidRDefault="008C6072" w:rsidP="00B52903">
            <w:pPr>
              <w:pStyle w:val="ListParagraph"/>
              <w:spacing w:after="0" w:line="240" w:lineRule="auto"/>
              <w:ind w:left="362" w:firstLine="0"/>
              <w:jc w:val="left"/>
              <w:rPr>
                <w:color w:val="auto"/>
              </w:rPr>
            </w:pPr>
          </w:p>
          <w:p w14:paraId="137D4FF1" w14:textId="77777777" w:rsidR="008C6072" w:rsidRPr="007441CC" w:rsidRDefault="008C6072" w:rsidP="00B52903">
            <w:pPr>
              <w:pStyle w:val="ListParagraph"/>
              <w:spacing w:after="0" w:line="240" w:lineRule="auto"/>
              <w:ind w:left="362" w:firstLine="0"/>
              <w:jc w:val="left"/>
              <w:rPr>
                <w:color w:val="auto"/>
              </w:rPr>
            </w:pPr>
          </w:p>
          <w:p w14:paraId="4970847A"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Perform velocity measurement</w:t>
            </w:r>
          </w:p>
          <w:p w14:paraId="7C97116F"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Perform depth measurement</w:t>
            </w:r>
          </w:p>
          <w:p w14:paraId="4A84DCB7"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lastRenderedPageBreak/>
              <w:t>Perform discharge calculations</w:t>
            </w:r>
          </w:p>
          <w:p w14:paraId="66142907"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 xml:space="preserve">Perform calibration of the instruments </w:t>
            </w:r>
          </w:p>
          <w:p w14:paraId="2E76D580" w14:textId="77777777" w:rsidR="008C6072" w:rsidRPr="007441CC" w:rsidRDefault="008C6072" w:rsidP="00B52903">
            <w:pPr>
              <w:ind w:left="2"/>
              <w:rPr>
                <w:color w:val="auto"/>
              </w:rPr>
            </w:pPr>
          </w:p>
          <w:p w14:paraId="1FE94ED1" w14:textId="77777777" w:rsidR="008C6072" w:rsidRPr="007441CC" w:rsidRDefault="008C6072" w:rsidP="00B52903">
            <w:pPr>
              <w:ind w:left="2"/>
              <w:rPr>
                <w:color w:val="auto"/>
              </w:rPr>
            </w:pPr>
          </w:p>
          <w:p w14:paraId="54816E0F" w14:textId="77777777" w:rsidR="008C6072" w:rsidRPr="007441CC" w:rsidRDefault="008C6072" w:rsidP="00B52903">
            <w:pPr>
              <w:ind w:left="2"/>
              <w:rPr>
                <w:color w:val="auto"/>
              </w:rPr>
            </w:pPr>
          </w:p>
          <w:p w14:paraId="04680FE4" w14:textId="77777777" w:rsidR="008C6072" w:rsidRPr="007441CC" w:rsidRDefault="008C6072" w:rsidP="00B52903">
            <w:pPr>
              <w:ind w:left="2"/>
              <w:rPr>
                <w:color w:val="auto"/>
              </w:rPr>
            </w:pPr>
          </w:p>
          <w:p w14:paraId="27365A86" w14:textId="77777777" w:rsidR="008C6072" w:rsidRPr="007441CC" w:rsidRDefault="008C6072" w:rsidP="00B52903">
            <w:pPr>
              <w:ind w:left="2"/>
              <w:rPr>
                <w:color w:val="auto"/>
              </w:rPr>
            </w:pPr>
          </w:p>
          <w:p w14:paraId="6B3B7F19" w14:textId="77777777" w:rsidR="008C6072" w:rsidRPr="007441CC" w:rsidRDefault="008C6072" w:rsidP="00B52903">
            <w:pPr>
              <w:ind w:left="2"/>
              <w:rPr>
                <w:color w:val="auto"/>
              </w:rPr>
            </w:pPr>
          </w:p>
          <w:p w14:paraId="6487D9AA" w14:textId="77777777" w:rsidR="008C6072" w:rsidRPr="007441CC" w:rsidRDefault="008C6072" w:rsidP="00B52903">
            <w:pPr>
              <w:ind w:left="2"/>
              <w:rPr>
                <w:color w:val="auto"/>
              </w:rPr>
            </w:pPr>
          </w:p>
          <w:p w14:paraId="4AB64B10"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Perform data recording</w:t>
            </w:r>
          </w:p>
          <w:p w14:paraId="4E6A8BC3"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 xml:space="preserve">Use data management software </w:t>
            </w:r>
          </w:p>
          <w:p w14:paraId="6880A7B5"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Use excel or other data software to develop graphs</w:t>
            </w:r>
          </w:p>
        </w:tc>
        <w:tc>
          <w:tcPr>
            <w:tcW w:w="980" w:type="pct"/>
            <w:shd w:val="clear" w:color="auto" w:fill="auto"/>
          </w:tcPr>
          <w:p w14:paraId="2AAEABDD" w14:textId="77777777" w:rsidR="008C6072" w:rsidRPr="007441CC" w:rsidRDefault="008C6072" w:rsidP="00594206">
            <w:pPr>
              <w:numPr>
                <w:ilvl w:val="0"/>
                <w:numId w:val="13"/>
              </w:numPr>
              <w:autoSpaceDE w:val="0"/>
              <w:autoSpaceDN w:val="0"/>
              <w:adjustRightInd w:val="0"/>
              <w:spacing w:after="0" w:line="240" w:lineRule="auto"/>
              <w:jc w:val="left"/>
              <w:rPr>
                <w:rFonts w:eastAsia="Times New Roman"/>
                <w:color w:val="auto"/>
              </w:rPr>
            </w:pPr>
            <w:r w:rsidRPr="007441CC">
              <w:rPr>
                <w:rFonts w:eastAsia="Times New Roman"/>
                <w:color w:val="auto"/>
              </w:rPr>
              <w:lastRenderedPageBreak/>
              <w:t>Understand discharge measurement methods</w:t>
            </w:r>
          </w:p>
          <w:p w14:paraId="0A040059" w14:textId="77777777" w:rsidR="008C6072" w:rsidRPr="007441CC" w:rsidRDefault="008C6072" w:rsidP="00594206">
            <w:pPr>
              <w:numPr>
                <w:ilvl w:val="0"/>
                <w:numId w:val="13"/>
              </w:numPr>
              <w:autoSpaceDE w:val="0"/>
              <w:autoSpaceDN w:val="0"/>
              <w:adjustRightInd w:val="0"/>
              <w:spacing w:after="0" w:line="240" w:lineRule="auto"/>
              <w:jc w:val="left"/>
              <w:rPr>
                <w:rFonts w:eastAsia="Times New Roman"/>
                <w:color w:val="auto"/>
              </w:rPr>
            </w:pPr>
            <w:r w:rsidRPr="007441CC">
              <w:rPr>
                <w:rFonts w:eastAsia="Times New Roman"/>
                <w:color w:val="auto"/>
              </w:rPr>
              <w:t>Understand discharge measurement equation under various conditions</w:t>
            </w:r>
          </w:p>
          <w:p w14:paraId="568E1F9C" w14:textId="77777777" w:rsidR="008C6072" w:rsidRPr="007441CC" w:rsidRDefault="008C6072" w:rsidP="00B52903">
            <w:pPr>
              <w:autoSpaceDE w:val="0"/>
              <w:autoSpaceDN w:val="0"/>
              <w:adjustRightInd w:val="0"/>
              <w:ind w:left="2"/>
              <w:rPr>
                <w:rFonts w:eastAsia="Times New Roman"/>
                <w:color w:val="auto"/>
              </w:rPr>
            </w:pPr>
            <w:r w:rsidRPr="007441CC">
              <w:rPr>
                <w:rFonts w:eastAsia="Times New Roman"/>
                <w:b/>
                <w:bCs/>
                <w:color w:val="auto"/>
              </w:rPr>
              <w:t xml:space="preserve">Practical Activity: </w:t>
            </w:r>
            <w:r w:rsidRPr="007441CC">
              <w:rPr>
                <w:rFonts w:eastAsia="Times New Roman"/>
                <w:color w:val="auto"/>
              </w:rPr>
              <w:t>Linked with below activity</w:t>
            </w:r>
          </w:p>
          <w:p w14:paraId="255F963D" w14:textId="77777777" w:rsidR="008C6072" w:rsidRPr="007441CC" w:rsidRDefault="008C6072" w:rsidP="00B52903">
            <w:pPr>
              <w:rPr>
                <w:color w:val="auto"/>
              </w:rPr>
            </w:pPr>
          </w:p>
          <w:p w14:paraId="5F137195" w14:textId="77777777" w:rsidR="008C6072" w:rsidRPr="007441CC" w:rsidRDefault="008C6072" w:rsidP="00B52903">
            <w:pPr>
              <w:rPr>
                <w:color w:val="auto"/>
              </w:rPr>
            </w:pPr>
            <w:r w:rsidRPr="007441CC">
              <w:rPr>
                <w:color w:val="auto"/>
              </w:rPr>
              <w:t xml:space="preserve">Able to use different kind of measuring instruments and determine discharge using different </w:t>
            </w:r>
            <w:r w:rsidRPr="007441CC">
              <w:rPr>
                <w:color w:val="auto"/>
              </w:rPr>
              <w:lastRenderedPageBreak/>
              <w:t>equations and conditions</w:t>
            </w:r>
          </w:p>
          <w:p w14:paraId="07F94FA7" w14:textId="77777777" w:rsidR="008C6072" w:rsidRPr="007441CC" w:rsidRDefault="008C6072" w:rsidP="00B52903">
            <w:pPr>
              <w:pStyle w:val="ListParagraph"/>
              <w:spacing w:line="240" w:lineRule="auto"/>
              <w:ind w:left="362" w:hanging="359"/>
              <w:rPr>
                <w:bCs/>
                <w:color w:val="auto"/>
              </w:rPr>
            </w:pPr>
            <w:r w:rsidRPr="007441CC">
              <w:rPr>
                <w:b/>
                <w:color w:val="auto"/>
                <w:u w:val="single"/>
              </w:rPr>
              <w:t xml:space="preserve">Practical Activity: </w:t>
            </w:r>
            <w:r w:rsidRPr="007441CC">
              <w:rPr>
                <w:bCs/>
                <w:color w:val="auto"/>
              </w:rPr>
              <w:t>Perform discharge measurement activity in nearby lake, stream, etc.</w:t>
            </w:r>
          </w:p>
          <w:p w14:paraId="02716A13" w14:textId="77777777" w:rsidR="008C6072" w:rsidRPr="007441CC" w:rsidRDefault="008C6072" w:rsidP="00B52903">
            <w:pPr>
              <w:pStyle w:val="ListParagraph"/>
              <w:spacing w:line="360" w:lineRule="auto"/>
              <w:ind w:left="362" w:hanging="359"/>
              <w:rPr>
                <w:b/>
                <w:color w:val="auto"/>
                <w:u w:val="single"/>
              </w:rPr>
            </w:pPr>
          </w:p>
          <w:p w14:paraId="53FF1B6A" w14:textId="77777777" w:rsidR="008C6072" w:rsidRPr="007441CC" w:rsidRDefault="008C6072" w:rsidP="00B52903">
            <w:pPr>
              <w:spacing w:line="360" w:lineRule="auto"/>
              <w:rPr>
                <w:color w:val="auto"/>
              </w:rPr>
            </w:pPr>
            <w:r w:rsidRPr="007441CC">
              <w:rPr>
                <w:color w:val="auto"/>
              </w:rPr>
              <w:t>Learn MS Word, Excel, PowerPoint</w:t>
            </w:r>
          </w:p>
          <w:p w14:paraId="7CCB9A68" w14:textId="77777777" w:rsidR="008C6072" w:rsidRPr="007441CC" w:rsidRDefault="008C6072" w:rsidP="00B52903">
            <w:pPr>
              <w:spacing w:line="360" w:lineRule="auto"/>
              <w:rPr>
                <w:b/>
                <w:bCs/>
                <w:color w:val="auto"/>
              </w:rPr>
            </w:pPr>
            <w:r w:rsidRPr="007441CC">
              <w:rPr>
                <w:b/>
                <w:bCs/>
                <w:color w:val="auto"/>
              </w:rPr>
              <w:t>Practical Activity</w:t>
            </w:r>
          </w:p>
          <w:p w14:paraId="29EF8404" w14:textId="77777777" w:rsidR="008C6072" w:rsidRPr="007441CC" w:rsidRDefault="008C6072" w:rsidP="00B52903">
            <w:pPr>
              <w:spacing w:line="360" w:lineRule="auto"/>
              <w:rPr>
                <w:color w:val="auto"/>
              </w:rPr>
            </w:pPr>
            <w:r w:rsidRPr="007441CC">
              <w:rPr>
                <w:color w:val="auto"/>
              </w:rPr>
              <w:t>Practice on MS Office</w:t>
            </w:r>
          </w:p>
          <w:p w14:paraId="64A84739" w14:textId="77777777" w:rsidR="008C6072" w:rsidRPr="007441CC" w:rsidRDefault="008C6072" w:rsidP="00B52903">
            <w:pPr>
              <w:spacing w:line="360" w:lineRule="auto"/>
              <w:rPr>
                <w:b/>
                <w:color w:val="auto"/>
                <w:u w:val="single"/>
              </w:rPr>
            </w:pPr>
          </w:p>
        </w:tc>
        <w:tc>
          <w:tcPr>
            <w:tcW w:w="692" w:type="pct"/>
            <w:shd w:val="clear" w:color="auto" w:fill="auto"/>
            <w:vAlign w:val="center"/>
          </w:tcPr>
          <w:p w14:paraId="26C13145" w14:textId="77777777" w:rsidR="008C6072" w:rsidRPr="007441CC" w:rsidRDefault="008C6072" w:rsidP="00B52903">
            <w:pPr>
              <w:ind w:left="647" w:hanging="613"/>
              <w:rPr>
                <w:color w:val="auto"/>
              </w:rPr>
            </w:pPr>
            <w:r w:rsidRPr="007441CC">
              <w:rPr>
                <w:b/>
                <w:color w:val="auto"/>
              </w:rPr>
              <w:lastRenderedPageBreak/>
              <w:t>Theory-</w:t>
            </w:r>
            <w:r w:rsidRPr="007441CC">
              <w:rPr>
                <w:color w:val="auto"/>
              </w:rPr>
              <w:t xml:space="preserve"> 2 </w:t>
            </w:r>
            <w:proofErr w:type="spellStart"/>
            <w:r w:rsidRPr="007441CC">
              <w:rPr>
                <w:color w:val="auto"/>
              </w:rPr>
              <w:t>Hrs</w:t>
            </w:r>
            <w:proofErr w:type="spellEnd"/>
          </w:p>
          <w:p w14:paraId="5C8BFC8E"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6 </w:t>
            </w:r>
            <w:proofErr w:type="spellStart"/>
            <w:r w:rsidRPr="007441CC">
              <w:rPr>
                <w:color w:val="auto"/>
              </w:rPr>
              <w:t>Hrs</w:t>
            </w:r>
            <w:proofErr w:type="spellEnd"/>
          </w:p>
          <w:p w14:paraId="0164C149" w14:textId="77777777" w:rsidR="008C6072" w:rsidRPr="007441CC" w:rsidRDefault="008C6072" w:rsidP="00B52903">
            <w:pPr>
              <w:ind w:left="647" w:hanging="613"/>
              <w:rPr>
                <w:color w:val="auto"/>
              </w:rPr>
            </w:pPr>
            <w:r w:rsidRPr="007441CC">
              <w:rPr>
                <w:b/>
                <w:color w:val="auto"/>
              </w:rPr>
              <w:t>Total-</w:t>
            </w:r>
            <w:r w:rsidRPr="007441CC">
              <w:rPr>
                <w:color w:val="auto"/>
              </w:rPr>
              <w:t xml:space="preserve"> 8 </w:t>
            </w:r>
            <w:proofErr w:type="spellStart"/>
            <w:r w:rsidRPr="007441CC">
              <w:rPr>
                <w:color w:val="auto"/>
              </w:rPr>
              <w:t>Hrs</w:t>
            </w:r>
            <w:proofErr w:type="spellEnd"/>
          </w:p>
          <w:p w14:paraId="1157BE00" w14:textId="77777777" w:rsidR="008C6072" w:rsidRPr="007441CC" w:rsidRDefault="008C6072" w:rsidP="00B52903">
            <w:pPr>
              <w:ind w:left="647" w:hanging="613"/>
              <w:rPr>
                <w:color w:val="auto"/>
              </w:rPr>
            </w:pPr>
          </w:p>
          <w:p w14:paraId="6E20CD7B" w14:textId="77777777" w:rsidR="008C6072" w:rsidRPr="007441CC" w:rsidRDefault="008C6072" w:rsidP="00B52903">
            <w:pPr>
              <w:ind w:left="647" w:hanging="613"/>
              <w:rPr>
                <w:color w:val="auto"/>
              </w:rPr>
            </w:pPr>
          </w:p>
          <w:p w14:paraId="7B77D7F6" w14:textId="77777777" w:rsidR="008C6072" w:rsidRPr="007441CC" w:rsidRDefault="008C6072" w:rsidP="00B52903">
            <w:pPr>
              <w:ind w:left="647" w:hanging="613"/>
              <w:rPr>
                <w:color w:val="auto"/>
              </w:rPr>
            </w:pPr>
          </w:p>
          <w:p w14:paraId="3FA4ECBB" w14:textId="77777777" w:rsidR="008C6072" w:rsidRPr="007441CC" w:rsidRDefault="008C6072" w:rsidP="00B52903">
            <w:pPr>
              <w:ind w:left="647" w:hanging="613"/>
              <w:rPr>
                <w:color w:val="auto"/>
              </w:rPr>
            </w:pPr>
            <w:r w:rsidRPr="007441CC">
              <w:rPr>
                <w:b/>
                <w:color w:val="auto"/>
              </w:rPr>
              <w:t>Theory-</w:t>
            </w:r>
            <w:r w:rsidRPr="007441CC">
              <w:rPr>
                <w:color w:val="auto"/>
              </w:rPr>
              <w:t xml:space="preserve"> 2 </w:t>
            </w:r>
            <w:proofErr w:type="spellStart"/>
            <w:r w:rsidRPr="007441CC">
              <w:rPr>
                <w:color w:val="auto"/>
              </w:rPr>
              <w:t>Hrs</w:t>
            </w:r>
            <w:proofErr w:type="spellEnd"/>
          </w:p>
          <w:p w14:paraId="351A9F38"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6 </w:t>
            </w:r>
            <w:proofErr w:type="spellStart"/>
            <w:r w:rsidRPr="007441CC">
              <w:rPr>
                <w:color w:val="auto"/>
              </w:rPr>
              <w:t>Hrs</w:t>
            </w:r>
            <w:proofErr w:type="spellEnd"/>
          </w:p>
          <w:p w14:paraId="595B06A7" w14:textId="77777777" w:rsidR="008C6072" w:rsidRPr="007441CC" w:rsidRDefault="008C6072" w:rsidP="00B52903">
            <w:pPr>
              <w:ind w:left="647" w:hanging="613"/>
              <w:rPr>
                <w:color w:val="auto"/>
              </w:rPr>
            </w:pPr>
            <w:r w:rsidRPr="007441CC">
              <w:rPr>
                <w:b/>
                <w:color w:val="auto"/>
              </w:rPr>
              <w:t>Total-</w:t>
            </w:r>
            <w:r w:rsidRPr="007441CC">
              <w:rPr>
                <w:color w:val="auto"/>
              </w:rPr>
              <w:t xml:space="preserve"> 8 </w:t>
            </w:r>
            <w:proofErr w:type="spellStart"/>
            <w:r w:rsidRPr="007441CC">
              <w:rPr>
                <w:color w:val="auto"/>
              </w:rPr>
              <w:t>Hrs</w:t>
            </w:r>
            <w:proofErr w:type="spellEnd"/>
          </w:p>
          <w:p w14:paraId="141B104F" w14:textId="77777777" w:rsidR="008C6072" w:rsidRPr="007441CC" w:rsidRDefault="008C6072" w:rsidP="00B52903">
            <w:pPr>
              <w:ind w:left="647" w:hanging="613"/>
              <w:rPr>
                <w:color w:val="auto"/>
              </w:rPr>
            </w:pPr>
          </w:p>
          <w:p w14:paraId="6D4D5FCB" w14:textId="77777777" w:rsidR="008C6072" w:rsidRPr="007441CC" w:rsidRDefault="008C6072" w:rsidP="00B52903">
            <w:pPr>
              <w:ind w:left="647" w:hanging="613"/>
              <w:rPr>
                <w:color w:val="auto"/>
              </w:rPr>
            </w:pPr>
          </w:p>
          <w:p w14:paraId="4C60D852" w14:textId="77777777" w:rsidR="008C6072" w:rsidRPr="007441CC" w:rsidRDefault="008C6072" w:rsidP="00B52903">
            <w:pPr>
              <w:ind w:left="647" w:hanging="613"/>
              <w:rPr>
                <w:color w:val="auto"/>
              </w:rPr>
            </w:pPr>
          </w:p>
          <w:p w14:paraId="3A579915" w14:textId="77777777" w:rsidR="008C6072" w:rsidRPr="007441CC" w:rsidRDefault="008C6072" w:rsidP="00B52903">
            <w:pPr>
              <w:ind w:left="647" w:hanging="613"/>
              <w:rPr>
                <w:color w:val="auto"/>
              </w:rPr>
            </w:pPr>
          </w:p>
          <w:p w14:paraId="4D98858F" w14:textId="77777777" w:rsidR="008C6072" w:rsidRPr="007441CC" w:rsidRDefault="008C6072" w:rsidP="00B52903">
            <w:pPr>
              <w:ind w:left="647" w:hanging="613"/>
              <w:rPr>
                <w:color w:val="auto"/>
              </w:rPr>
            </w:pPr>
          </w:p>
          <w:p w14:paraId="6F488B00" w14:textId="77777777" w:rsidR="008C6072" w:rsidRPr="007441CC" w:rsidRDefault="008C6072" w:rsidP="00B52903">
            <w:pPr>
              <w:ind w:left="647" w:hanging="613"/>
              <w:rPr>
                <w:color w:val="auto"/>
              </w:rPr>
            </w:pPr>
          </w:p>
          <w:p w14:paraId="4D0966DA" w14:textId="77777777" w:rsidR="008C6072" w:rsidRPr="007441CC" w:rsidRDefault="008C6072" w:rsidP="00B52903">
            <w:pPr>
              <w:ind w:left="647" w:hanging="613"/>
              <w:rPr>
                <w:color w:val="auto"/>
              </w:rPr>
            </w:pPr>
          </w:p>
          <w:p w14:paraId="7CBB89BD" w14:textId="77777777" w:rsidR="008C6072" w:rsidRPr="007441CC" w:rsidRDefault="008C6072" w:rsidP="00B52903">
            <w:pPr>
              <w:ind w:left="647" w:hanging="613"/>
              <w:rPr>
                <w:color w:val="auto"/>
              </w:rPr>
            </w:pPr>
          </w:p>
          <w:p w14:paraId="41A021FA" w14:textId="77777777" w:rsidR="008C6072" w:rsidRPr="007441CC" w:rsidRDefault="008C6072" w:rsidP="00B52903">
            <w:pPr>
              <w:ind w:left="647" w:hanging="613"/>
              <w:rPr>
                <w:color w:val="auto"/>
              </w:rPr>
            </w:pPr>
            <w:r w:rsidRPr="007441CC">
              <w:rPr>
                <w:b/>
                <w:color w:val="auto"/>
              </w:rPr>
              <w:t>Theory-</w:t>
            </w:r>
            <w:r w:rsidRPr="007441CC">
              <w:rPr>
                <w:color w:val="auto"/>
              </w:rPr>
              <w:t xml:space="preserve"> 2 </w:t>
            </w:r>
            <w:proofErr w:type="spellStart"/>
            <w:r w:rsidRPr="007441CC">
              <w:rPr>
                <w:color w:val="auto"/>
              </w:rPr>
              <w:t>Hrs</w:t>
            </w:r>
            <w:proofErr w:type="spellEnd"/>
          </w:p>
          <w:p w14:paraId="374459A6"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6 </w:t>
            </w:r>
            <w:proofErr w:type="spellStart"/>
            <w:r w:rsidRPr="007441CC">
              <w:rPr>
                <w:color w:val="auto"/>
              </w:rPr>
              <w:t>Hrs</w:t>
            </w:r>
            <w:proofErr w:type="spellEnd"/>
          </w:p>
          <w:p w14:paraId="54300960" w14:textId="77777777" w:rsidR="008C6072" w:rsidRPr="007441CC" w:rsidRDefault="008C6072" w:rsidP="00B52903">
            <w:pPr>
              <w:ind w:left="647" w:hanging="613"/>
              <w:rPr>
                <w:color w:val="auto"/>
              </w:rPr>
            </w:pPr>
            <w:r w:rsidRPr="007441CC">
              <w:rPr>
                <w:b/>
                <w:color w:val="auto"/>
              </w:rPr>
              <w:t>Total-</w:t>
            </w:r>
            <w:r w:rsidRPr="007441CC">
              <w:rPr>
                <w:color w:val="auto"/>
              </w:rPr>
              <w:t xml:space="preserve"> 8 </w:t>
            </w:r>
            <w:proofErr w:type="spellStart"/>
            <w:r w:rsidRPr="007441CC">
              <w:rPr>
                <w:color w:val="auto"/>
              </w:rPr>
              <w:t>Hrs</w:t>
            </w:r>
            <w:proofErr w:type="spellEnd"/>
          </w:p>
        </w:tc>
        <w:tc>
          <w:tcPr>
            <w:tcW w:w="794" w:type="pct"/>
            <w:shd w:val="clear" w:color="auto" w:fill="auto"/>
          </w:tcPr>
          <w:p w14:paraId="51E47A1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lastRenderedPageBreak/>
              <w:t>Current meter</w:t>
            </w:r>
          </w:p>
          <w:p w14:paraId="452BE858"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Flumes</w:t>
            </w:r>
          </w:p>
          <w:p w14:paraId="407D4FB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Acoustic Doppler Current Profiler (ADCP)</w:t>
            </w:r>
          </w:p>
          <w:p w14:paraId="2267C77F" w14:textId="77777777" w:rsidR="008C6072" w:rsidRPr="007441CC" w:rsidRDefault="008C6072" w:rsidP="00B52903">
            <w:pPr>
              <w:rPr>
                <w:color w:val="auto"/>
              </w:rPr>
            </w:pPr>
          </w:p>
          <w:p w14:paraId="025D0677" w14:textId="77777777" w:rsidR="008C6072" w:rsidRPr="007441CC" w:rsidRDefault="008C6072" w:rsidP="00B52903">
            <w:pPr>
              <w:rPr>
                <w:color w:val="auto"/>
              </w:rPr>
            </w:pPr>
          </w:p>
          <w:p w14:paraId="45CDC6F7" w14:textId="77777777" w:rsidR="008C6072" w:rsidRPr="007441CC" w:rsidRDefault="008C6072" w:rsidP="00B52903">
            <w:pPr>
              <w:rPr>
                <w:color w:val="auto"/>
              </w:rPr>
            </w:pPr>
          </w:p>
          <w:p w14:paraId="0256D35E" w14:textId="77777777" w:rsidR="008C6072" w:rsidRPr="007441CC" w:rsidRDefault="008C6072" w:rsidP="00B52903">
            <w:pPr>
              <w:rPr>
                <w:color w:val="auto"/>
              </w:rPr>
            </w:pPr>
          </w:p>
          <w:p w14:paraId="57F77B43" w14:textId="77777777" w:rsidR="008C6072" w:rsidRPr="007441CC" w:rsidRDefault="008C6072" w:rsidP="00B52903">
            <w:pPr>
              <w:rPr>
                <w:color w:val="auto"/>
              </w:rPr>
            </w:pPr>
          </w:p>
          <w:p w14:paraId="4C40A96F" w14:textId="77777777" w:rsidR="008C6072" w:rsidRPr="007441CC" w:rsidRDefault="008C6072" w:rsidP="00B52903">
            <w:pPr>
              <w:rPr>
                <w:color w:val="auto"/>
              </w:rPr>
            </w:pPr>
          </w:p>
          <w:p w14:paraId="67B0EDF9" w14:textId="77777777" w:rsidR="008C6072" w:rsidRPr="007441CC" w:rsidRDefault="008C6072" w:rsidP="00B52903">
            <w:pPr>
              <w:rPr>
                <w:color w:val="auto"/>
              </w:rPr>
            </w:pPr>
          </w:p>
          <w:p w14:paraId="09A663D2"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Current meter</w:t>
            </w:r>
          </w:p>
          <w:p w14:paraId="4F501427"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Flumes</w:t>
            </w:r>
          </w:p>
          <w:p w14:paraId="4E220418" w14:textId="77777777" w:rsidR="008C6072" w:rsidRPr="007441CC" w:rsidRDefault="008C6072" w:rsidP="00B52903">
            <w:pPr>
              <w:rPr>
                <w:color w:val="auto"/>
              </w:rPr>
            </w:pPr>
            <w:r w:rsidRPr="007441CC">
              <w:rPr>
                <w:color w:val="auto"/>
              </w:rPr>
              <w:t>Acoustic Doppler Current Profiler (ADCP)</w:t>
            </w:r>
          </w:p>
          <w:p w14:paraId="0A03E417" w14:textId="77777777" w:rsidR="008C6072" w:rsidRPr="007441CC" w:rsidRDefault="008C6072" w:rsidP="00B52903">
            <w:pPr>
              <w:rPr>
                <w:color w:val="auto"/>
              </w:rPr>
            </w:pPr>
          </w:p>
          <w:p w14:paraId="5251F1E3" w14:textId="77777777" w:rsidR="008C6072" w:rsidRPr="007441CC" w:rsidRDefault="008C6072" w:rsidP="00B52903">
            <w:pPr>
              <w:rPr>
                <w:color w:val="auto"/>
              </w:rPr>
            </w:pPr>
          </w:p>
          <w:p w14:paraId="2CB97FC3" w14:textId="77777777" w:rsidR="008C6072" w:rsidRPr="007441CC" w:rsidRDefault="008C6072" w:rsidP="00B52903">
            <w:pPr>
              <w:rPr>
                <w:color w:val="auto"/>
              </w:rPr>
            </w:pPr>
          </w:p>
          <w:p w14:paraId="63671DB3" w14:textId="77777777" w:rsidR="008C6072" w:rsidRPr="007441CC" w:rsidRDefault="008C6072" w:rsidP="00B52903">
            <w:pPr>
              <w:rPr>
                <w:color w:val="auto"/>
              </w:rPr>
            </w:pPr>
          </w:p>
          <w:p w14:paraId="05EB4F45" w14:textId="77777777" w:rsidR="008C6072" w:rsidRPr="007441CC" w:rsidRDefault="008C6072" w:rsidP="00B52903">
            <w:pPr>
              <w:rPr>
                <w:color w:val="auto"/>
              </w:rPr>
            </w:pPr>
          </w:p>
          <w:p w14:paraId="2F4CCB7B" w14:textId="77777777" w:rsidR="008C6072" w:rsidRPr="007441CC" w:rsidRDefault="008C6072" w:rsidP="00B52903">
            <w:pPr>
              <w:rPr>
                <w:color w:val="auto"/>
              </w:rPr>
            </w:pPr>
          </w:p>
          <w:p w14:paraId="3026F71D" w14:textId="77777777" w:rsidR="008C6072" w:rsidRPr="007441CC" w:rsidRDefault="008C6072" w:rsidP="00B52903">
            <w:pPr>
              <w:rPr>
                <w:color w:val="auto"/>
              </w:rPr>
            </w:pPr>
          </w:p>
          <w:p w14:paraId="61E2EDAC" w14:textId="77777777" w:rsidR="008C6072" w:rsidRPr="007441CC" w:rsidRDefault="008C6072" w:rsidP="00B52903">
            <w:pPr>
              <w:rPr>
                <w:color w:val="auto"/>
              </w:rPr>
            </w:pPr>
          </w:p>
          <w:p w14:paraId="59C4CD07" w14:textId="77777777" w:rsidR="008C6072" w:rsidRPr="007441CC" w:rsidRDefault="008C6072" w:rsidP="00B52903">
            <w:pPr>
              <w:rPr>
                <w:color w:val="auto"/>
              </w:rPr>
            </w:pPr>
          </w:p>
          <w:p w14:paraId="6DFA74CF" w14:textId="77777777" w:rsidR="008C6072" w:rsidRPr="007441CC" w:rsidRDefault="008C6072" w:rsidP="00B52903">
            <w:pPr>
              <w:rPr>
                <w:color w:val="auto"/>
              </w:rPr>
            </w:pPr>
          </w:p>
          <w:p w14:paraId="3C601F49" w14:textId="77777777" w:rsidR="008C6072" w:rsidRPr="007441CC" w:rsidRDefault="008C6072" w:rsidP="00B52903">
            <w:pPr>
              <w:rPr>
                <w:color w:val="auto"/>
              </w:rPr>
            </w:pPr>
          </w:p>
          <w:p w14:paraId="4E9D178C" w14:textId="77777777" w:rsidR="008C6072" w:rsidRPr="007441CC" w:rsidRDefault="008C6072" w:rsidP="00B52903">
            <w:pPr>
              <w:rPr>
                <w:color w:val="auto"/>
              </w:rPr>
            </w:pPr>
            <w:r w:rsidRPr="007441CC">
              <w:rPr>
                <w:color w:val="auto"/>
              </w:rPr>
              <w:lastRenderedPageBreak/>
              <w:t>Computer and software</w:t>
            </w:r>
          </w:p>
        </w:tc>
        <w:tc>
          <w:tcPr>
            <w:tcW w:w="568" w:type="pct"/>
            <w:shd w:val="clear" w:color="auto" w:fill="auto"/>
          </w:tcPr>
          <w:p w14:paraId="7B9D4281" w14:textId="77777777" w:rsidR="008C6072" w:rsidRPr="007441CC" w:rsidRDefault="008C6072" w:rsidP="00B52903">
            <w:pPr>
              <w:spacing w:before="240"/>
              <w:ind w:left="49"/>
              <w:rPr>
                <w:color w:val="auto"/>
              </w:rPr>
            </w:pPr>
            <w:r w:rsidRPr="007441CC">
              <w:rPr>
                <w:color w:val="auto"/>
              </w:rPr>
              <w:lastRenderedPageBreak/>
              <w:t>Class Room</w:t>
            </w:r>
          </w:p>
          <w:p w14:paraId="5B0D373D" w14:textId="77777777" w:rsidR="008C6072" w:rsidRPr="007441CC" w:rsidRDefault="008C6072" w:rsidP="00B52903">
            <w:pPr>
              <w:ind w:left="49"/>
              <w:rPr>
                <w:color w:val="auto"/>
              </w:rPr>
            </w:pPr>
            <w:r w:rsidRPr="007441CC">
              <w:rPr>
                <w:color w:val="auto"/>
              </w:rPr>
              <w:t>Lab/ Field Visit</w:t>
            </w:r>
          </w:p>
          <w:p w14:paraId="250CFA0D" w14:textId="77777777" w:rsidR="008C6072" w:rsidRPr="007441CC" w:rsidRDefault="008C6072" w:rsidP="00B52903">
            <w:pPr>
              <w:ind w:left="49"/>
              <w:rPr>
                <w:b/>
                <w:color w:val="auto"/>
              </w:rPr>
            </w:pPr>
          </w:p>
          <w:p w14:paraId="7DE184DC" w14:textId="77777777" w:rsidR="008C6072" w:rsidRPr="007441CC" w:rsidRDefault="008C6072" w:rsidP="00B52903">
            <w:pPr>
              <w:ind w:left="49"/>
              <w:rPr>
                <w:b/>
                <w:color w:val="auto"/>
              </w:rPr>
            </w:pPr>
          </w:p>
          <w:p w14:paraId="4FB2D858" w14:textId="77777777" w:rsidR="008C6072" w:rsidRPr="007441CC" w:rsidRDefault="008C6072" w:rsidP="00B52903">
            <w:pPr>
              <w:ind w:left="49"/>
              <w:rPr>
                <w:b/>
                <w:color w:val="auto"/>
              </w:rPr>
            </w:pPr>
          </w:p>
          <w:p w14:paraId="1B227B84" w14:textId="77777777" w:rsidR="008C6072" w:rsidRPr="007441CC" w:rsidRDefault="008C6072" w:rsidP="00B52903">
            <w:pPr>
              <w:spacing w:before="240"/>
              <w:ind w:left="49"/>
              <w:rPr>
                <w:color w:val="auto"/>
              </w:rPr>
            </w:pPr>
            <w:r w:rsidRPr="007441CC">
              <w:rPr>
                <w:color w:val="auto"/>
              </w:rPr>
              <w:t>Class Room</w:t>
            </w:r>
          </w:p>
          <w:p w14:paraId="14E93EBD" w14:textId="77777777" w:rsidR="008C6072" w:rsidRPr="007441CC" w:rsidRDefault="008C6072" w:rsidP="00B52903">
            <w:pPr>
              <w:ind w:left="49"/>
              <w:rPr>
                <w:color w:val="auto"/>
              </w:rPr>
            </w:pPr>
            <w:r w:rsidRPr="007441CC">
              <w:rPr>
                <w:color w:val="auto"/>
              </w:rPr>
              <w:t>Lab/ Field Visit</w:t>
            </w:r>
          </w:p>
          <w:p w14:paraId="53188C96" w14:textId="77777777" w:rsidR="008C6072" w:rsidRPr="007441CC" w:rsidRDefault="008C6072" w:rsidP="00B52903">
            <w:pPr>
              <w:ind w:left="49"/>
              <w:rPr>
                <w:b/>
                <w:color w:val="auto"/>
              </w:rPr>
            </w:pPr>
          </w:p>
          <w:p w14:paraId="6FD62B9C" w14:textId="77777777" w:rsidR="008C6072" w:rsidRPr="007441CC" w:rsidRDefault="008C6072" w:rsidP="00B52903">
            <w:pPr>
              <w:ind w:left="49"/>
              <w:rPr>
                <w:b/>
                <w:color w:val="auto"/>
              </w:rPr>
            </w:pPr>
          </w:p>
          <w:p w14:paraId="0653E6B4" w14:textId="77777777" w:rsidR="008C6072" w:rsidRPr="007441CC" w:rsidRDefault="008C6072" w:rsidP="00B52903">
            <w:pPr>
              <w:ind w:left="49"/>
              <w:rPr>
                <w:b/>
                <w:color w:val="auto"/>
              </w:rPr>
            </w:pPr>
          </w:p>
          <w:p w14:paraId="5BC63193" w14:textId="77777777" w:rsidR="008C6072" w:rsidRPr="007441CC" w:rsidRDefault="008C6072" w:rsidP="00B52903">
            <w:pPr>
              <w:ind w:left="49"/>
              <w:rPr>
                <w:b/>
                <w:color w:val="auto"/>
              </w:rPr>
            </w:pPr>
          </w:p>
          <w:p w14:paraId="5D68B85B" w14:textId="77777777" w:rsidR="008C6072" w:rsidRPr="007441CC" w:rsidRDefault="008C6072" w:rsidP="00B52903">
            <w:pPr>
              <w:ind w:left="49"/>
              <w:rPr>
                <w:b/>
                <w:color w:val="auto"/>
              </w:rPr>
            </w:pPr>
          </w:p>
          <w:p w14:paraId="157560BD" w14:textId="77777777" w:rsidR="008C6072" w:rsidRPr="007441CC" w:rsidRDefault="008C6072" w:rsidP="00B52903">
            <w:pPr>
              <w:ind w:left="49"/>
              <w:rPr>
                <w:b/>
                <w:color w:val="auto"/>
              </w:rPr>
            </w:pPr>
          </w:p>
          <w:p w14:paraId="530CF8CB" w14:textId="77777777" w:rsidR="008C6072" w:rsidRPr="007441CC" w:rsidRDefault="008C6072" w:rsidP="00B52903">
            <w:pPr>
              <w:ind w:left="49"/>
              <w:rPr>
                <w:b/>
                <w:color w:val="auto"/>
              </w:rPr>
            </w:pPr>
            <w:r w:rsidRPr="007441CC">
              <w:rPr>
                <w:b/>
                <w:color w:val="auto"/>
              </w:rPr>
              <w:t>Class room</w:t>
            </w:r>
          </w:p>
          <w:p w14:paraId="33B15E30" w14:textId="77777777" w:rsidR="008C6072" w:rsidRPr="007441CC" w:rsidRDefault="008C6072" w:rsidP="00B52903">
            <w:pPr>
              <w:ind w:left="49"/>
              <w:rPr>
                <w:b/>
                <w:color w:val="auto"/>
              </w:rPr>
            </w:pPr>
          </w:p>
        </w:tc>
      </w:tr>
    </w:tbl>
    <w:p w14:paraId="114C14C7" w14:textId="77777777" w:rsidR="008C6072" w:rsidRPr="007441CC" w:rsidRDefault="008C6072" w:rsidP="00B52903">
      <w:pPr>
        <w:ind w:left="0" w:firstLine="0"/>
        <w:rPr>
          <w:color w:val="auto"/>
        </w:rPr>
      </w:pPr>
    </w:p>
    <w:p w14:paraId="2EC5C127" w14:textId="77777777" w:rsidR="008C6072" w:rsidRPr="007441CC" w:rsidRDefault="008C6072" w:rsidP="00B52903">
      <w:pPr>
        <w:pStyle w:val="Heading2"/>
        <w:rPr>
          <w:color w:val="auto"/>
          <w:lang w:val="pt-PT"/>
        </w:rPr>
      </w:pPr>
      <w:bookmarkStart w:id="42" w:name="_Toc110114407"/>
      <w:r w:rsidRPr="007441CC">
        <w:rPr>
          <w:color w:val="auto"/>
          <w:lang w:val="pt-PT"/>
        </w:rPr>
        <w:lastRenderedPageBreak/>
        <w:t xml:space="preserve">Module:1021CS-016. </w:t>
      </w:r>
      <w:r w:rsidRPr="007441CC">
        <w:rPr>
          <w:color w:val="auto"/>
        </w:rPr>
        <w:t>Perform record keeping, data management, water sample collection.</w:t>
      </w:r>
      <w:bookmarkEnd w:id="42"/>
    </w:p>
    <w:p w14:paraId="738FCB1C" w14:textId="77777777" w:rsidR="008C6072" w:rsidRPr="007441CC" w:rsidRDefault="008C6072" w:rsidP="00B52903">
      <w:pPr>
        <w:spacing w:line="360" w:lineRule="auto"/>
        <w:rPr>
          <w:color w:val="auto"/>
        </w:rPr>
      </w:pPr>
      <w:r w:rsidRPr="007441CC">
        <w:rPr>
          <w:b/>
          <w:color w:val="auto"/>
          <w:lang w:val="pt-PT"/>
        </w:rPr>
        <w:t xml:space="preserve">Objective: </w:t>
      </w:r>
      <w:r w:rsidRPr="007441CC">
        <w:rPr>
          <w:color w:val="auto"/>
        </w:rPr>
        <w:t>After the completion of this module, the trainee will be able to develop skill and competence required to perform record keeping, data management, water sample collection</w:t>
      </w:r>
    </w:p>
    <w:p w14:paraId="6E6FD81F" w14:textId="77777777" w:rsidR="008C6072" w:rsidRPr="007441CC" w:rsidRDefault="008C6072" w:rsidP="00B52903">
      <w:pPr>
        <w:rPr>
          <w:b/>
          <w:color w:val="auto"/>
        </w:rPr>
      </w:pPr>
      <w:r w:rsidRPr="007441CC">
        <w:rPr>
          <w:b/>
          <w:color w:val="auto"/>
        </w:rPr>
        <w:t xml:space="preserve"> Duration:  16 Hours</w:t>
      </w:r>
      <w:r w:rsidRPr="007441CC">
        <w:rPr>
          <w:b/>
          <w:color w:val="auto"/>
        </w:rPr>
        <w:tab/>
      </w:r>
      <w:r w:rsidRPr="007441CC">
        <w:rPr>
          <w:b/>
          <w:color w:val="auto"/>
        </w:rPr>
        <w:tab/>
      </w:r>
      <w:r w:rsidRPr="007441CC">
        <w:rPr>
          <w:b/>
          <w:color w:val="auto"/>
        </w:rPr>
        <w:tab/>
        <w:t>Theory:  4 Hours</w:t>
      </w:r>
      <w:r w:rsidRPr="007441CC">
        <w:rPr>
          <w:b/>
          <w:color w:val="auto"/>
        </w:rPr>
        <w:tab/>
      </w:r>
      <w:r w:rsidRPr="007441CC">
        <w:rPr>
          <w:b/>
          <w:color w:val="auto"/>
        </w:rPr>
        <w:tab/>
        <w:t>Practice:  12 Hours                  Credit Hours:  1.6</w:t>
      </w:r>
    </w:p>
    <w:tbl>
      <w:tblPr>
        <w:tblStyle w:val="TableGrid"/>
        <w:tblpPr w:leftFromText="180" w:rightFromText="180" w:vertAnchor="text" w:tblpY="1"/>
        <w:tblOverlap w:val="never"/>
        <w:tblW w:w="504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1"/>
        <w:gridCol w:w="3266"/>
        <w:gridCol w:w="2745"/>
        <w:gridCol w:w="1938"/>
        <w:gridCol w:w="2224"/>
        <w:gridCol w:w="1591"/>
      </w:tblGrid>
      <w:tr w:rsidR="007441CC" w:rsidRPr="007441CC" w14:paraId="39C66F70" w14:textId="77777777" w:rsidTr="00B52903">
        <w:trPr>
          <w:trHeight w:val="619"/>
        </w:trPr>
        <w:tc>
          <w:tcPr>
            <w:tcW w:w="800" w:type="pct"/>
            <w:shd w:val="clear" w:color="auto" w:fill="E5B8B7"/>
            <w:vAlign w:val="center"/>
          </w:tcPr>
          <w:p w14:paraId="53C30D47" w14:textId="77777777" w:rsidR="008C6072" w:rsidRPr="007441CC" w:rsidRDefault="008C6072" w:rsidP="00B52903">
            <w:pPr>
              <w:spacing w:line="276" w:lineRule="auto"/>
              <w:jc w:val="center"/>
              <w:rPr>
                <w:color w:val="auto"/>
              </w:rPr>
            </w:pPr>
            <w:r w:rsidRPr="007441CC">
              <w:rPr>
                <w:b/>
                <w:color w:val="auto"/>
              </w:rPr>
              <w:t>Learning Unit</w:t>
            </w:r>
          </w:p>
        </w:tc>
        <w:tc>
          <w:tcPr>
            <w:tcW w:w="1166" w:type="pct"/>
            <w:shd w:val="clear" w:color="auto" w:fill="E5B8B7"/>
            <w:vAlign w:val="center"/>
          </w:tcPr>
          <w:p w14:paraId="7CE14BE9"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980" w:type="pct"/>
            <w:shd w:val="clear" w:color="auto" w:fill="E5B8B7"/>
            <w:vAlign w:val="center"/>
          </w:tcPr>
          <w:p w14:paraId="6A2A11CB"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92" w:type="pct"/>
            <w:shd w:val="clear" w:color="auto" w:fill="E5B8B7"/>
            <w:vAlign w:val="center"/>
          </w:tcPr>
          <w:p w14:paraId="6AF9852A" w14:textId="77777777" w:rsidR="008C6072" w:rsidRPr="007441CC" w:rsidRDefault="008C6072" w:rsidP="00B52903">
            <w:pPr>
              <w:spacing w:line="276" w:lineRule="auto"/>
              <w:ind w:left="2"/>
              <w:jc w:val="center"/>
              <w:rPr>
                <w:color w:val="auto"/>
              </w:rPr>
            </w:pPr>
            <w:r w:rsidRPr="007441CC">
              <w:rPr>
                <w:b/>
                <w:color w:val="auto"/>
              </w:rPr>
              <w:t>Duration</w:t>
            </w:r>
          </w:p>
        </w:tc>
        <w:tc>
          <w:tcPr>
            <w:tcW w:w="794" w:type="pct"/>
            <w:shd w:val="clear" w:color="auto" w:fill="E5B8B7"/>
          </w:tcPr>
          <w:p w14:paraId="01769618" w14:textId="77777777" w:rsidR="008C6072" w:rsidRPr="007441CC" w:rsidRDefault="008C6072" w:rsidP="00B52903">
            <w:pPr>
              <w:spacing w:after="136"/>
              <w:ind w:left="2"/>
              <w:rPr>
                <w:color w:val="auto"/>
              </w:rPr>
            </w:pPr>
            <w:r w:rsidRPr="007441CC">
              <w:rPr>
                <w:b/>
                <w:color w:val="auto"/>
              </w:rPr>
              <w:t xml:space="preserve">Materials </w:t>
            </w:r>
          </w:p>
          <w:p w14:paraId="3D68D7AF" w14:textId="77777777" w:rsidR="008C6072" w:rsidRPr="007441CC" w:rsidRDefault="008C6072" w:rsidP="00B52903">
            <w:pPr>
              <w:spacing w:line="276" w:lineRule="auto"/>
              <w:ind w:left="2"/>
              <w:rPr>
                <w:color w:val="auto"/>
              </w:rPr>
            </w:pPr>
            <w:r w:rsidRPr="007441CC">
              <w:rPr>
                <w:b/>
                <w:color w:val="auto"/>
              </w:rPr>
              <w:t xml:space="preserve">Required </w:t>
            </w:r>
          </w:p>
        </w:tc>
        <w:tc>
          <w:tcPr>
            <w:tcW w:w="568" w:type="pct"/>
            <w:shd w:val="clear" w:color="auto" w:fill="E5B8B7"/>
          </w:tcPr>
          <w:p w14:paraId="7A271A8E" w14:textId="77777777" w:rsidR="008C6072" w:rsidRPr="007441CC" w:rsidRDefault="008C6072" w:rsidP="00B52903">
            <w:pPr>
              <w:spacing w:after="136"/>
              <w:ind w:left="2"/>
              <w:rPr>
                <w:color w:val="auto"/>
              </w:rPr>
            </w:pPr>
            <w:r w:rsidRPr="007441CC">
              <w:rPr>
                <w:b/>
                <w:color w:val="auto"/>
              </w:rPr>
              <w:t xml:space="preserve">Learning </w:t>
            </w:r>
          </w:p>
          <w:p w14:paraId="4932B7EA"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06DEB31E" w14:textId="77777777" w:rsidTr="00B52903">
        <w:trPr>
          <w:trHeight w:val="3000"/>
        </w:trPr>
        <w:tc>
          <w:tcPr>
            <w:tcW w:w="800" w:type="pct"/>
            <w:shd w:val="clear" w:color="auto" w:fill="auto"/>
          </w:tcPr>
          <w:p w14:paraId="0CADF6F4" w14:textId="77777777" w:rsidR="008C6072" w:rsidRPr="007441CC" w:rsidRDefault="008C6072" w:rsidP="00B52903">
            <w:pPr>
              <w:ind w:right="120"/>
              <w:rPr>
                <w:b/>
                <w:color w:val="auto"/>
              </w:rPr>
            </w:pPr>
            <w:r w:rsidRPr="007441CC">
              <w:rPr>
                <w:b/>
                <w:color w:val="auto"/>
              </w:rPr>
              <w:lastRenderedPageBreak/>
              <w:t>LU1.</w:t>
            </w:r>
          </w:p>
          <w:p w14:paraId="08E7AB43" w14:textId="77777777" w:rsidR="008C6072" w:rsidRPr="007441CC" w:rsidRDefault="008C6072" w:rsidP="00B52903">
            <w:pPr>
              <w:ind w:right="120"/>
              <w:rPr>
                <w:rStyle w:val="SpecialBold"/>
                <w:b w:val="0"/>
                <w:bCs/>
                <w:color w:val="auto"/>
              </w:rPr>
            </w:pPr>
            <w:r w:rsidRPr="007441CC">
              <w:rPr>
                <w:rStyle w:val="SpecialBold"/>
                <w:bCs/>
                <w:color w:val="auto"/>
              </w:rPr>
              <w:t>Plan and prepare data recording sheets.</w:t>
            </w:r>
          </w:p>
          <w:p w14:paraId="3AA1DACB" w14:textId="77777777" w:rsidR="008C6072" w:rsidRPr="007441CC" w:rsidRDefault="008C6072" w:rsidP="00B52903">
            <w:pPr>
              <w:ind w:right="120"/>
              <w:rPr>
                <w:bCs/>
                <w:color w:val="auto"/>
              </w:rPr>
            </w:pPr>
          </w:p>
          <w:p w14:paraId="6E537316" w14:textId="77777777" w:rsidR="008C6072" w:rsidRPr="007441CC" w:rsidRDefault="008C6072" w:rsidP="00B52903">
            <w:pPr>
              <w:ind w:right="120"/>
              <w:rPr>
                <w:b/>
                <w:color w:val="auto"/>
              </w:rPr>
            </w:pPr>
            <w:r w:rsidRPr="007441CC">
              <w:rPr>
                <w:b/>
                <w:color w:val="auto"/>
              </w:rPr>
              <w:t>LU2.</w:t>
            </w:r>
          </w:p>
          <w:p w14:paraId="12730EED" w14:textId="77777777" w:rsidR="008C6072" w:rsidRPr="007441CC" w:rsidRDefault="008C6072" w:rsidP="00B52903">
            <w:pPr>
              <w:ind w:right="120"/>
              <w:rPr>
                <w:b/>
                <w:bCs/>
                <w:color w:val="auto"/>
              </w:rPr>
            </w:pPr>
            <w:r w:rsidRPr="007441CC">
              <w:rPr>
                <w:rStyle w:val="SpecialBold"/>
                <w:bCs/>
                <w:color w:val="auto"/>
              </w:rPr>
              <w:t>Conduct data management</w:t>
            </w:r>
          </w:p>
          <w:p w14:paraId="63105E5B" w14:textId="77777777" w:rsidR="008C6072" w:rsidRPr="007441CC" w:rsidRDefault="008C6072" w:rsidP="00B52903">
            <w:pPr>
              <w:ind w:right="120"/>
              <w:rPr>
                <w:b/>
                <w:color w:val="auto"/>
              </w:rPr>
            </w:pPr>
          </w:p>
          <w:p w14:paraId="0600B51C" w14:textId="77777777" w:rsidR="008C6072" w:rsidRPr="007441CC" w:rsidRDefault="008C6072" w:rsidP="00B52903">
            <w:pPr>
              <w:ind w:right="120"/>
              <w:rPr>
                <w:b/>
                <w:color w:val="auto"/>
              </w:rPr>
            </w:pPr>
          </w:p>
          <w:p w14:paraId="6430A3CC" w14:textId="77777777" w:rsidR="008C6072" w:rsidRPr="007441CC" w:rsidRDefault="008C6072" w:rsidP="00B52903">
            <w:pPr>
              <w:ind w:right="120"/>
              <w:rPr>
                <w:b/>
                <w:color w:val="auto"/>
              </w:rPr>
            </w:pPr>
          </w:p>
          <w:p w14:paraId="3908C4E4" w14:textId="77777777" w:rsidR="008C6072" w:rsidRPr="007441CC" w:rsidRDefault="008C6072" w:rsidP="00B52903">
            <w:pPr>
              <w:ind w:right="120"/>
              <w:rPr>
                <w:b/>
                <w:color w:val="auto"/>
              </w:rPr>
            </w:pPr>
          </w:p>
          <w:p w14:paraId="20763B5E" w14:textId="77777777" w:rsidR="008C6072" w:rsidRPr="007441CC" w:rsidRDefault="008C6072" w:rsidP="00B52903">
            <w:pPr>
              <w:ind w:right="120"/>
              <w:rPr>
                <w:b/>
                <w:color w:val="auto"/>
              </w:rPr>
            </w:pPr>
          </w:p>
          <w:p w14:paraId="72D04522" w14:textId="77777777" w:rsidR="008C6072" w:rsidRPr="007441CC" w:rsidRDefault="008C6072" w:rsidP="00B52903">
            <w:pPr>
              <w:ind w:right="120"/>
              <w:rPr>
                <w:b/>
                <w:color w:val="auto"/>
              </w:rPr>
            </w:pPr>
            <w:r w:rsidRPr="007441CC">
              <w:rPr>
                <w:b/>
                <w:color w:val="auto"/>
              </w:rPr>
              <w:t>LU3.</w:t>
            </w:r>
          </w:p>
          <w:p w14:paraId="3AF92E33" w14:textId="77777777" w:rsidR="008C6072" w:rsidRPr="007441CC" w:rsidRDefault="008C6072" w:rsidP="00B52903">
            <w:pPr>
              <w:ind w:right="120"/>
              <w:rPr>
                <w:b/>
                <w:color w:val="auto"/>
              </w:rPr>
            </w:pPr>
            <w:r w:rsidRPr="007441CC">
              <w:rPr>
                <w:b/>
                <w:color w:val="auto"/>
              </w:rPr>
              <w:t>Perform collection of water samples</w:t>
            </w:r>
          </w:p>
        </w:tc>
        <w:tc>
          <w:tcPr>
            <w:tcW w:w="1166" w:type="pct"/>
            <w:shd w:val="clear" w:color="auto" w:fill="auto"/>
          </w:tcPr>
          <w:p w14:paraId="046E3652" w14:textId="77777777" w:rsidR="008C6072" w:rsidRPr="007441CC" w:rsidRDefault="008C6072" w:rsidP="00B52903">
            <w:pPr>
              <w:spacing w:line="276" w:lineRule="auto"/>
              <w:ind w:left="2"/>
              <w:rPr>
                <w:b/>
                <w:color w:val="auto"/>
              </w:rPr>
            </w:pPr>
            <w:r w:rsidRPr="007441CC">
              <w:rPr>
                <w:b/>
                <w:color w:val="auto"/>
              </w:rPr>
              <w:t>Trainee will be able to:</w:t>
            </w:r>
          </w:p>
          <w:p w14:paraId="13268876" w14:textId="77777777" w:rsidR="008C6072" w:rsidRPr="007441CC" w:rsidRDefault="008C6072" w:rsidP="008C6072">
            <w:pPr>
              <w:pStyle w:val="List"/>
              <w:numPr>
                <w:ilvl w:val="0"/>
                <w:numId w:val="7"/>
              </w:numPr>
              <w:spacing w:after="0"/>
              <w:rPr>
                <w:rFonts w:ascii="Arial" w:hAnsi="Arial" w:cs="Arial"/>
              </w:rPr>
            </w:pPr>
            <w:r w:rsidRPr="007441CC">
              <w:rPr>
                <w:rFonts w:ascii="Arial" w:hAnsi="Arial" w:cs="Arial"/>
              </w:rPr>
              <w:t>Prepare work scope</w:t>
            </w:r>
          </w:p>
          <w:p w14:paraId="484DD1D6" w14:textId="77777777" w:rsidR="008C6072" w:rsidRPr="007441CC" w:rsidRDefault="008C6072" w:rsidP="008C6072">
            <w:pPr>
              <w:pStyle w:val="List"/>
              <w:numPr>
                <w:ilvl w:val="0"/>
                <w:numId w:val="7"/>
              </w:numPr>
              <w:spacing w:after="0"/>
              <w:rPr>
                <w:rFonts w:ascii="Arial" w:hAnsi="Arial" w:cs="Arial"/>
              </w:rPr>
            </w:pPr>
            <w:r w:rsidRPr="007441CC">
              <w:rPr>
                <w:rFonts w:ascii="Arial" w:hAnsi="Arial" w:cs="Arial"/>
              </w:rPr>
              <w:t>Create data sheets</w:t>
            </w:r>
          </w:p>
          <w:p w14:paraId="6C77D6B5" w14:textId="77777777" w:rsidR="008C6072" w:rsidRPr="007441CC" w:rsidRDefault="008C6072" w:rsidP="008C6072">
            <w:pPr>
              <w:pStyle w:val="List"/>
              <w:numPr>
                <w:ilvl w:val="0"/>
                <w:numId w:val="7"/>
              </w:numPr>
              <w:spacing w:after="0"/>
              <w:rPr>
                <w:rFonts w:ascii="Arial" w:hAnsi="Arial" w:cs="Arial"/>
              </w:rPr>
            </w:pPr>
            <w:r w:rsidRPr="007441CC">
              <w:rPr>
                <w:rFonts w:ascii="Arial" w:hAnsi="Arial" w:cs="Arial"/>
              </w:rPr>
              <w:t>Management of data sheets</w:t>
            </w:r>
          </w:p>
          <w:p w14:paraId="4C74C109" w14:textId="77777777" w:rsidR="008C6072" w:rsidRPr="007441CC" w:rsidRDefault="008C6072" w:rsidP="008C6072">
            <w:pPr>
              <w:pStyle w:val="ListParagraph"/>
              <w:numPr>
                <w:ilvl w:val="0"/>
                <w:numId w:val="7"/>
              </w:numPr>
              <w:spacing w:after="0" w:line="240" w:lineRule="auto"/>
              <w:jc w:val="left"/>
              <w:rPr>
                <w:color w:val="auto"/>
              </w:rPr>
            </w:pPr>
            <w:r w:rsidRPr="007441CC">
              <w:rPr>
                <w:color w:val="auto"/>
              </w:rPr>
              <w:t>Coding of data sheets</w:t>
            </w:r>
          </w:p>
          <w:p w14:paraId="361E43AC" w14:textId="77777777" w:rsidR="008C6072" w:rsidRPr="007441CC" w:rsidRDefault="008C6072" w:rsidP="00B52903">
            <w:pPr>
              <w:rPr>
                <w:color w:val="auto"/>
              </w:rPr>
            </w:pPr>
          </w:p>
          <w:p w14:paraId="4216E950" w14:textId="77777777" w:rsidR="008C6072" w:rsidRPr="007441CC" w:rsidRDefault="008C6072" w:rsidP="008C6072">
            <w:pPr>
              <w:pStyle w:val="ListParagraph"/>
              <w:numPr>
                <w:ilvl w:val="0"/>
                <w:numId w:val="7"/>
              </w:numPr>
              <w:rPr>
                <w:color w:val="auto"/>
              </w:rPr>
            </w:pPr>
            <w:r w:rsidRPr="007441CC">
              <w:rPr>
                <w:color w:val="auto"/>
              </w:rPr>
              <w:t>Digitize data</w:t>
            </w:r>
          </w:p>
          <w:p w14:paraId="04017503" w14:textId="77777777" w:rsidR="008C6072" w:rsidRPr="007441CC" w:rsidRDefault="008C6072" w:rsidP="00B52903">
            <w:pPr>
              <w:pStyle w:val="ListParagraph"/>
              <w:rPr>
                <w:color w:val="auto"/>
              </w:rPr>
            </w:pPr>
          </w:p>
          <w:p w14:paraId="46F2AA7D" w14:textId="77777777" w:rsidR="008C6072" w:rsidRPr="007441CC" w:rsidRDefault="008C6072" w:rsidP="008C6072">
            <w:pPr>
              <w:pStyle w:val="ListParagraph"/>
              <w:numPr>
                <w:ilvl w:val="0"/>
                <w:numId w:val="7"/>
              </w:numPr>
              <w:rPr>
                <w:color w:val="auto"/>
              </w:rPr>
            </w:pPr>
            <w:r w:rsidRPr="007441CC">
              <w:rPr>
                <w:color w:val="auto"/>
              </w:rPr>
              <w:t>Analyze data</w:t>
            </w:r>
          </w:p>
          <w:p w14:paraId="6683524D" w14:textId="77777777" w:rsidR="008C6072" w:rsidRPr="007441CC" w:rsidRDefault="008C6072" w:rsidP="00B52903">
            <w:pPr>
              <w:pStyle w:val="ListParagraph"/>
              <w:rPr>
                <w:color w:val="auto"/>
              </w:rPr>
            </w:pPr>
          </w:p>
          <w:p w14:paraId="56F94C75" w14:textId="77777777" w:rsidR="008C6072" w:rsidRPr="007441CC" w:rsidRDefault="008C6072" w:rsidP="008C6072">
            <w:pPr>
              <w:pStyle w:val="ListParagraph"/>
              <w:numPr>
                <w:ilvl w:val="0"/>
                <w:numId w:val="7"/>
              </w:numPr>
              <w:rPr>
                <w:color w:val="auto"/>
              </w:rPr>
            </w:pPr>
            <w:r w:rsidRPr="007441CC">
              <w:rPr>
                <w:color w:val="auto"/>
              </w:rPr>
              <w:t>Prepare graphs</w:t>
            </w:r>
          </w:p>
          <w:p w14:paraId="34F70157" w14:textId="77777777" w:rsidR="008C6072" w:rsidRPr="007441CC" w:rsidRDefault="008C6072" w:rsidP="00B52903">
            <w:pPr>
              <w:pStyle w:val="ListParagraph"/>
              <w:rPr>
                <w:color w:val="auto"/>
              </w:rPr>
            </w:pPr>
          </w:p>
          <w:p w14:paraId="02FB4279" w14:textId="77777777" w:rsidR="008C6072" w:rsidRPr="007441CC" w:rsidRDefault="008C6072" w:rsidP="008C6072">
            <w:pPr>
              <w:pStyle w:val="ListParagraph"/>
              <w:numPr>
                <w:ilvl w:val="0"/>
                <w:numId w:val="7"/>
              </w:numPr>
              <w:rPr>
                <w:color w:val="auto"/>
              </w:rPr>
            </w:pPr>
            <w:r w:rsidRPr="007441CC">
              <w:rPr>
                <w:color w:val="auto"/>
              </w:rPr>
              <w:t>Prepare reports</w:t>
            </w:r>
          </w:p>
          <w:p w14:paraId="7C31C397" w14:textId="77777777" w:rsidR="008C6072" w:rsidRPr="007441CC" w:rsidRDefault="008C6072" w:rsidP="00B52903">
            <w:pPr>
              <w:pStyle w:val="ListParagraph"/>
              <w:rPr>
                <w:color w:val="auto"/>
              </w:rPr>
            </w:pPr>
          </w:p>
          <w:p w14:paraId="1C297B6F" w14:textId="77777777" w:rsidR="008C6072" w:rsidRPr="007441CC" w:rsidRDefault="008C6072" w:rsidP="00B52903">
            <w:pPr>
              <w:rPr>
                <w:color w:val="auto"/>
              </w:rPr>
            </w:pPr>
          </w:p>
          <w:p w14:paraId="7E711A60" w14:textId="77777777" w:rsidR="008C6072" w:rsidRPr="007441CC" w:rsidRDefault="008C6072" w:rsidP="00B52903">
            <w:pPr>
              <w:rPr>
                <w:color w:val="auto"/>
              </w:rPr>
            </w:pPr>
          </w:p>
          <w:p w14:paraId="540DD8E6" w14:textId="77777777" w:rsidR="008C6072" w:rsidRPr="007441CC" w:rsidRDefault="008C6072" w:rsidP="008C6072">
            <w:pPr>
              <w:pStyle w:val="ListParagraph"/>
              <w:numPr>
                <w:ilvl w:val="0"/>
                <w:numId w:val="7"/>
              </w:numPr>
              <w:rPr>
                <w:color w:val="auto"/>
              </w:rPr>
            </w:pPr>
            <w:r w:rsidRPr="007441CC">
              <w:rPr>
                <w:color w:val="auto"/>
              </w:rPr>
              <w:t>Plan the collection of different type of water samples</w:t>
            </w:r>
          </w:p>
          <w:p w14:paraId="3246CB7E" w14:textId="77777777" w:rsidR="008C6072" w:rsidRPr="007441CC" w:rsidRDefault="008C6072" w:rsidP="008C6072">
            <w:pPr>
              <w:pStyle w:val="ListParagraph"/>
              <w:numPr>
                <w:ilvl w:val="0"/>
                <w:numId w:val="7"/>
              </w:numPr>
              <w:rPr>
                <w:color w:val="auto"/>
              </w:rPr>
            </w:pPr>
            <w:r w:rsidRPr="007441CC">
              <w:rPr>
                <w:color w:val="auto"/>
              </w:rPr>
              <w:t>Collect sampling material</w:t>
            </w:r>
          </w:p>
          <w:p w14:paraId="60F975BE" w14:textId="77777777" w:rsidR="008C6072" w:rsidRPr="007441CC" w:rsidRDefault="008C6072" w:rsidP="008C6072">
            <w:pPr>
              <w:pStyle w:val="ListParagraph"/>
              <w:numPr>
                <w:ilvl w:val="0"/>
                <w:numId w:val="7"/>
              </w:numPr>
              <w:rPr>
                <w:color w:val="auto"/>
              </w:rPr>
            </w:pPr>
            <w:r w:rsidRPr="007441CC">
              <w:rPr>
                <w:color w:val="auto"/>
              </w:rPr>
              <w:t>Label the samples</w:t>
            </w:r>
          </w:p>
          <w:p w14:paraId="5D26D31D" w14:textId="77777777" w:rsidR="008C6072" w:rsidRPr="007441CC" w:rsidRDefault="008C6072" w:rsidP="008C6072">
            <w:pPr>
              <w:pStyle w:val="ListParagraph"/>
              <w:numPr>
                <w:ilvl w:val="0"/>
                <w:numId w:val="7"/>
              </w:numPr>
              <w:rPr>
                <w:color w:val="auto"/>
              </w:rPr>
            </w:pPr>
            <w:r w:rsidRPr="007441CC">
              <w:rPr>
                <w:color w:val="auto"/>
              </w:rPr>
              <w:t>Transport samples under controlled environment</w:t>
            </w:r>
          </w:p>
          <w:p w14:paraId="357DD840" w14:textId="77777777" w:rsidR="008C6072" w:rsidRPr="007441CC" w:rsidRDefault="008C6072" w:rsidP="008C6072">
            <w:pPr>
              <w:pStyle w:val="ListParagraph"/>
              <w:numPr>
                <w:ilvl w:val="0"/>
                <w:numId w:val="7"/>
              </w:numPr>
              <w:rPr>
                <w:color w:val="auto"/>
              </w:rPr>
            </w:pPr>
            <w:r w:rsidRPr="007441CC">
              <w:rPr>
                <w:color w:val="auto"/>
              </w:rPr>
              <w:lastRenderedPageBreak/>
              <w:t>Perform basic field test</w:t>
            </w:r>
          </w:p>
        </w:tc>
        <w:tc>
          <w:tcPr>
            <w:tcW w:w="980" w:type="pct"/>
            <w:shd w:val="clear" w:color="auto" w:fill="auto"/>
          </w:tcPr>
          <w:p w14:paraId="37DDEB7D" w14:textId="77777777" w:rsidR="008C6072" w:rsidRPr="007441CC" w:rsidRDefault="008C6072" w:rsidP="00594206">
            <w:pPr>
              <w:numPr>
                <w:ilvl w:val="0"/>
                <w:numId w:val="13"/>
              </w:numPr>
              <w:autoSpaceDE w:val="0"/>
              <w:autoSpaceDN w:val="0"/>
              <w:adjustRightInd w:val="0"/>
              <w:spacing w:after="0" w:line="240" w:lineRule="auto"/>
              <w:jc w:val="left"/>
              <w:rPr>
                <w:rFonts w:eastAsia="Times New Roman"/>
                <w:color w:val="auto"/>
              </w:rPr>
            </w:pPr>
            <w:r w:rsidRPr="007441CC">
              <w:rPr>
                <w:rFonts w:eastAsia="Times New Roman"/>
                <w:color w:val="auto"/>
              </w:rPr>
              <w:lastRenderedPageBreak/>
              <w:t>Learn work activity process</w:t>
            </w:r>
          </w:p>
          <w:p w14:paraId="579FE4E3" w14:textId="77777777" w:rsidR="008C6072" w:rsidRPr="007441CC" w:rsidRDefault="008C6072" w:rsidP="00594206">
            <w:pPr>
              <w:numPr>
                <w:ilvl w:val="0"/>
                <w:numId w:val="13"/>
              </w:numPr>
              <w:autoSpaceDE w:val="0"/>
              <w:autoSpaceDN w:val="0"/>
              <w:adjustRightInd w:val="0"/>
              <w:spacing w:after="0" w:line="240" w:lineRule="auto"/>
              <w:jc w:val="left"/>
              <w:rPr>
                <w:rFonts w:eastAsia="Times New Roman"/>
                <w:color w:val="auto"/>
              </w:rPr>
            </w:pPr>
            <w:r w:rsidRPr="007441CC">
              <w:rPr>
                <w:rFonts w:eastAsia="Times New Roman"/>
                <w:color w:val="auto"/>
              </w:rPr>
              <w:t>Learn data sheet development</w:t>
            </w:r>
          </w:p>
          <w:p w14:paraId="2C1CC76F" w14:textId="77777777" w:rsidR="008C6072" w:rsidRPr="007441CC" w:rsidRDefault="008C6072" w:rsidP="00594206">
            <w:pPr>
              <w:numPr>
                <w:ilvl w:val="0"/>
                <w:numId w:val="13"/>
              </w:numPr>
              <w:autoSpaceDE w:val="0"/>
              <w:autoSpaceDN w:val="0"/>
              <w:adjustRightInd w:val="0"/>
              <w:spacing w:after="0" w:line="240" w:lineRule="auto"/>
              <w:jc w:val="left"/>
              <w:rPr>
                <w:rFonts w:eastAsia="Times New Roman"/>
                <w:color w:val="auto"/>
              </w:rPr>
            </w:pPr>
            <w:r w:rsidRPr="007441CC">
              <w:rPr>
                <w:rFonts w:eastAsia="Times New Roman"/>
                <w:color w:val="auto"/>
              </w:rPr>
              <w:t>Learn data recoding</w:t>
            </w:r>
          </w:p>
          <w:p w14:paraId="671BC789"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2FC2C749" w14:textId="77777777" w:rsidR="008C6072" w:rsidRPr="007441CC" w:rsidRDefault="008C6072" w:rsidP="00B52903">
            <w:pPr>
              <w:pStyle w:val="ListParagraph"/>
              <w:spacing w:line="240" w:lineRule="auto"/>
              <w:ind w:left="362" w:hanging="359"/>
              <w:rPr>
                <w:bCs/>
                <w:color w:val="auto"/>
              </w:rPr>
            </w:pPr>
            <w:r w:rsidRPr="007441CC">
              <w:rPr>
                <w:bCs/>
                <w:color w:val="auto"/>
              </w:rPr>
              <w:t>Develop a questionnaire for a given task</w:t>
            </w:r>
          </w:p>
          <w:p w14:paraId="5E64004D" w14:textId="77777777" w:rsidR="008C6072" w:rsidRPr="007441CC" w:rsidRDefault="008C6072" w:rsidP="00B52903">
            <w:pPr>
              <w:spacing w:line="360" w:lineRule="auto"/>
              <w:rPr>
                <w:color w:val="auto"/>
              </w:rPr>
            </w:pPr>
            <w:r w:rsidRPr="007441CC">
              <w:rPr>
                <w:color w:val="auto"/>
              </w:rPr>
              <w:t>Learn data recording, software use</w:t>
            </w:r>
          </w:p>
          <w:p w14:paraId="3D6C806F" w14:textId="77777777" w:rsidR="008C6072" w:rsidRPr="007441CC" w:rsidRDefault="008C6072" w:rsidP="00B52903">
            <w:pPr>
              <w:spacing w:line="360" w:lineRule="auto"/>
              <w:rPr>
                <w:b/>
                <w:bCs/>
                <w:color w:val="auto"/>
              </w:rPr>
            </w:pPr>
            <w:r w:rsidRPr="007441CC">
              <w:rPr>
                <w:b/>
                <w:bCs/>
                <w:color w:val="auto"/>
              </w:rPr>
              <w:t>Practical Activity:</w:t>
            </w:r>
          </w:p>
          <w:p w14:paraId="068802D6" w14:textId="77777777" w:rsidR="008C6072" w:rsidRPr="007441CC" w:rsidRDefault="008C6072" w:rsidP="00B52903">
            <w:pPr>
              <w:rPr>
                <w:color w:val="auto"/>
              </w:rPr>
            </w:pPr>
            <w:r w:rsidRPr="007441CC">
              <w:rPr>
                <w:color w:val="auto"/>
              </w:rPr>
              <w:t>Practice on MS Office and prepare graphs</w:t>
            </w:r>
          </w:p>
          <w:p w14:paraId="2AE17D6C" w14:textId="77777777" w:rsidR="008C6072" w:rsidRPr="007441CC" w:rsidRDefault="008C6072" w:rsidP="00B52903">
            <w:pPr>
              <w:spacing w:line="360" w:lineRule="auto"/>
              <w:rPr>
                <w:b/>
                <w:color w:val="auto"/>
                <w:u w:val="single"/>
              </w:rPr>
            </w:pPr>
          </w:p>
          <w:p w14:paraId="27955C1F" w14:textId="77777777" w:rsidR="008C6072" w:rsidRPr="007441CC" w:rsidRDefault="008C6072" w:rsidP="00B52903">
            <w:pPr>
              <w:spacing w:line="360" w:lineRule="auto"/>
              <w:rPr>
                <w:b/>
                <w:color w:val="auto"/>
                <w:u w:val="single"/>
              </w:rPr>
            </w:pPr>
          </w:p>
          <w:p w14:paraId="27FBDA78" w14:textId="77777777" w:rsidR="008C6072" w:rsidRPr="007441CC" w:rsidRDefault="008C6072" w:rsidP="00B52903">
            <w:pPr>
              <w:spacing w:line="360" w:lineRule="auto"/>
              <w:rPr>
                <w:bCs/>
                <w:color w:val="auto"/>
              </w:rPr>
            </w:pPr>
            <w:r w:rsidRPr="007441CC">
              <w:rPr>
                <w:bCs/>
                <w:color w:val="auto"/>
              </w:rPr>
              <w:t>Learn water sample collection procedure</w:t>
            </w:r>
          </w:p>
          <w:p w14:paraId="03F8F2D5" w14:textId="77777777" w:rsidR="008C6072" w:rsidRPr="007441CC" w:rsidRDefault="008C6072" w:rsidP="00B52903">
            <w:pPr>
              <w:spacing w:line="360" w:lineRule="auto"/>
              <w:rPr>
                <w:b/>
                <w:color w:val="auto"/>
                <w:u w:val="single"/>
              </w:rPr>
            </w:pPr>
            <w:r w:rsidRPr="007441CC">
              <w:rPr>
                <w:b/>
                <w:color w:val="auto"/>
                <w:u w:val="single"/>
              </w:rPr>
              <w:t>Practical Activity:</w:t>
            </w:r>
          </w:p>
          <w:p w14:paraId="00888291" w14:textId="77777777" w:rsidR="008C6072" w:rsidRPr="007441CC" w:rsidRDefault="008C6072" w:rsidP="00B52903">
            <w:pPr>
              <w:rPr>
                <w:bCs/>
                <w:color w:val="auto"/>
              </w:rPr>
            </w:pPr>
            <w:r w:rsidRPr="007441CC">
              <w:rPr>
                <w:bCs/>
                <w:color w:val="auto"/>
              </w:rPr>
              <w:lastRenderedPageBreak/>
              <w:t>Collect water samples from a nearby water sources, get them coded and transport to laboratory as per standard procedure.</w:t>
            </w:r>
          </w:p>
        </w:tc>
        <w:tc>
          <w:tcPr>
            <w:tcW w:w="692" w:type="pct"/>
            <w:shd w:val="clear" w:color="auto" w:fill="auto"/>
            <w:vAlign w:val="center"/>
          </w:tcPr>
          <w:p w14:paraId="10059619" w14:textId="77777777" w:rsidR="008C6072" w:rsidRPr="007441CC" w:rsidRDefault="008C6072" w:rsidP="00B52903">
            <w:pPr>
              <w:ind w:left="647" w:hanging="613"/>
              <w:rPr>
                <w:color w:val="auto"/>
              </w:rPr>
            </w:pPr>
            <w:r w:rsidRPr="007441CC">
              <w:rPr>
                <w:b/>
                <w:color w:val="auto"/>
              </w:rPr>
              <w:lastRenderedPageBreak/>
              <w:t>Theory-</w:t>
            </w:r>
            <w:r w:rsidRPr="007441CC">
              <w:rPr>
                <w:color w:val="auto"/>
              </w:rPr>
              <w:t xml:space="preserve"> 2 </w:t>
            </w:r>
            <w:proofErr w:type="spellStart"/>
            <w:r w:rsidRPr="007441CC">
              <w:rPr>
                <w:color w:val="auto"/>
              </w:rPr>
              <w:t>Hrs</w:t>
            </w:r>
            <w:proofErr w:type="spellEnd"/>
          </w:p>
          <w:p w14:paraId="415BF102"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4 </w:t>
            </w:r>
            <w:proofErr w:type="spellStart"/>
            <w:r w:rsidRPr="007441CC">
              <w:rPr>
                <w:color w:val="auto"/>
              </w:rPr>
              <w:t>Hrs</w:t>
            </w:r>
            <w:proofErr w:type="spellEnd"/>
          </w:p>
          <w:p w14:paraId="7F39BA58" w14:textId="77777777" w:rsidR="008C6072" w:rsidRPr="007441CC" w:rsidRDefault="008C6072" w:rsidP="00B52903">
            <w:pPr>
              <w:ind w:left="647" w:hanging="613"/>
              <w:rPr>
                <w:color w:val="auto"/>
              </w:rPr>
            </w:pPr>
            <w:r w:rsidRPr="007441CC">
              <w:rPr>
                <w:b/>
                <w:color w:val="auto"/>
              </w:rPr>
              <w:t>Total-</w:t>
            </w:r>
            <w:r w:rsidRPr="007441CC">
              <w:rPr>
                <w:color w:val="auto"/>
              </w:rPr>
              <w:t xml:space="preserve"> 6 </w:t>
            </w:r>
            <w:proofErr w:type="spellStart"/>
            <w:r w:rsidRPr="007441CC">
              <w:rPr>
                <w:color w:val="auto"/>
              </w:rPr>
              <w:t>Hrs</w:t>
            </w:r>
            <w:proofErr w:type="spellEnd"/>
          </w:p>
          <w:p w14:paraId="64AEB79B" w14:textId="77777777" w:rsidR="008C6072" w:rsidRPr="007441CC" w:rsidRDefault="008C6072" w:rsidP="00B52903">
            <w:pPr>
              <w:ind w:left="647" w:hanging="613"/>
              <w:rPr>
                <w:color w:val="auto"/>
              </w:rPr>
            </w:pPr>
          </w:p>
          <w:p w14:paraId="1DC6960B" w14:textId="77777777" w:rsidR="008C6072" w:rsidRPr="007441CC" w:rsidRDefault="008C6072" w:rsidP="00B52903">
            <w:pPr>
              <w:ind w:left="647" w:hanging="613"/>
              <w:rPr>
                <w:color w:val="auto"/>
              </w:rPr>
            </w:pPr>
          </w:p>
          <w:p w14:paraId="6676EA94" w14:textId="77777777" w:rsidR="008C6072" w:rsidRPr="007441CC" w:rsidRDefault="008C6072" w:rsidP="00B52903">
            <w:pPr>
              <w:ind w:left="647" w:hanging="613"/>
              <w:rPr>
                <w:color w:val="auto"/>
              </w:rPr>
            </w:pPr>
            <w:r w:rsidRPr="007441CC">
              <w:rPr>
                <w:b/>
                <w:color w:val="auto"/>
              </w:rPr>
              <w:t>Theory-</w:t>
            </w:r>
            <w:r w:rsidRPr="007441CC">
              <w:rPr>
                <w:color w:val="auto"/>
              </w:rPr>
              <w:t xml:space="preserve"> 1 </w:t>
            </w:r>
            <w:proofErr w:type="spellStart"/>
            <w:r w:rsidRPr="007441CC">
              <w:rPr>
                <w:color w:val="auto"/>
              </w:rPr>
              <w:t>Hrs</w:t>
            </w:r>
            <w:proofErr w:type="spellEnd"/>
          </w:p>
          <w:p w14:paraId="7B120DA6"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4 </w:t>
            </w:r>
            <w:proofErr w:type="spellStart"/>
            <w:r w:rsidRPr="007441CC">
              <w:rPr>
                <w:color w:val="auto"/>
              </w:rPr>
              <w:t>Hrs</w:t>
            </w:r>
            <w:proofErr w:type="spellEnd"/>
          </w:p>
          <w:p w14:paraId="7EA289FE" w14:textId="77777777" w:rsidR="008C6072" w:rsidRPr="007441CC" w:rsidRDefault="008C6072" w:rsidP="00B52903">
            <w:pPr>
              <w:ind w:left="647" w:hanging="613"/>
              <w:rPr>
                <w:color w:val="auto"/>
              </w:rPr>
            </w:pPr>
            <w:r w:rsidRPr="007441CC">
              <w:rPr>
                <w:b/>
                <w:color w:val="auto"/>
              </w:rPr>
              <w:t>Total-</w:t>
            </w:r>
            <w:r w:rsidRPr="007441CC">
              <w:rPr>
                <w:color w:val="auto"/>
              </w:rPr>
              <w:t xml:space="preserve"> 5 </w:t>
            </w:r>
            <w:proofErr w:type="spellStart"/>
            <w:r w:rsidRPr="007441CC">
              <w:rPr>
                <w:color w:val="auto"/>
              </w:rPr>
              <w:t>Hrs</w:t>
            </w:r>
            <w:proofErr w:type="spellEnd"/>
          </w:p>
          <w:p w14:paraId="3C94DCAB" w14:textId="77777777" w:rsidR="008C6072" w:rsidRPr="007441CC" w:rsidRDefault="008C6072" w:rsidP="00B52903">
            <w:pPr>
              <w:ind w:left="647" w:hanging="613"/>
              <w:rPr>
                <w:color w:val="auto"/>
              </w:rPr>
            </w:pPr>
          </w:p>
          <w:p w14:paraId="35E26EA7" w14:textId="77777777" w:rsidR="008C6072" w:rsidRPr="007441CC" w:rsidRDefault="008C6072" w:rsidP="00B52903">
            <w:pPr>
              <w:ind w:left="647" w:hanging="613"/>
              <w:rPr>
                <w:color w:val="auto"/>
              </w:rPr>
            </w:pPr>
          </w:p>
          <w:p w14:paraId="4ABBD109" w14:textId="77777777" w:rsidR="008C6072" w:rsidRPr="007441CC" w:rsidRDefault="008C6072" w:rsidP="00B52903">
            <w:pPr>
              <w:ind w:left="647" w:hanging="613"/>
              <w:rPr>
                <w:color w:val="auto"/>
              </w:rPr>
            </w:pPr>
          </w:p>
          <w:p w14:paraId="224F3457" w14:textId="77777777" w:rsidR="008C6072" w:rsidRPr="007441CC" w:rsidRDefault="008C6072" w:rsidP="00B52903">
            <w:pPr>
              <w:ind w:left="647" w:hanging="613"/>
              <w:rPr>
                <w:color w:val="auto"/>
              </w:rPr>
            </w:pPr>
          </w:p>
          <w:p w14:paraId="5397C0ED" w14:textId="77777777" w:rsidR="008C6072" w:rsidRPr="007441CC" w:rsidRDefault="008C6072" w:rsidP="00B52903">
            <w:pPr>
              <w:ind w:left="647" w:hanging="613"/>
              <w:rPr>
                <w:color w:val="auto"/>
              </w:rPr>
            </w:pPr>
          </w:p>
          <w:p w14:paraId="7FD11D55" w14:textId="77777777" w:rsidR="008C6072" w:rsidRPr="007441CC" w:rsidRDefault="008C6072" w:rsidP="00B52903">
            <w:pPr>
              <w:ind w:left="647" w:hanging="613"/>
              <w:rPr>
                <w:color w:val="auto"/>
              </w:rPr>
            </w:pPr>
            <w:r w:rsidRPr="007441CC">
              <w:rPr>
                <w:b/>
                <w:color w:val="auto"/>
              </w:rPr>
              <w:t>Theory-</w:t>
            </w:r>
            <w:r w:rsidRPr="007441CC">
              <w:rPr>
                <w:color w:val="auto"/>
              </w:rPr>
              <w:t xml:space="preserve"> 1 </w:t>
            </w:r>
            <w:proofErr w:type="spellStart"/>
            <w:r w:rsidRPr="007441CC">
              <w:rPr>
                <w:color w:val="auto"/>
              </w:rPr>
              <w:t>Hrs</w:t>
            </w:r>
            <w:proofErr w:type="spellEnd"/>
          </w:p>
          <w:p w14:paraId="145F52E6" w14:textId="77777777" w:rsidR="008C6072" w:rsidRPr="007441CC" w:rsidRDefault="008C6072" w:rsidP="00B52903">
            <w:pPr>
              <w:ind w:left="647" w:hanging="613"/>
              <w:rPr>
                <w:color w:val="auto"/>
              </w:rPr>
            </w:pPr>
            <w:r w:rsidRPr="007441CC">
              <w:rPr>
                <w:b/>
                <w:color w:val="auto"/>
              </w:rPr>
              <w:t>Practical-</w:t>
            </w:r>
            <w:r w:rsidRPr="007441CC">
              <w:rPr>
                <w:color w:val="auto"/>
              </w:rPr>
              <w:t xml:space="preserve"> 4 </w:t>
            </w:r>
            <w:proofErr w:type="spellStart"/>
            <w:r w:rsidRPr="007441CC">
              <w:rPr>
                <w:color w:val="auto"/>
              </w:rPr>
              <w:t>Hrs</w:t>
            </w:r>
            <w:proofErr w:type="spellEnd"/>
          </w:p>
          <w:p w14:paraId="27FBEF56" w14:textId="77777777" w:rsidR="008C6072" w:rsidRPr="007441CC" w:rsidRDefault="008C6072" w:rsidP="00B52903">
            <w:pPr>
              <w:ind w:left="647" w:hanging="613"/>
              <w:rPr>
                <w:color w:val="auto"/>
              </w:rPr>
            </w:pPr>
            <w:r w:rsidRPr="007441CC">
              <w:rPr>
                <w:b/>
                <w:color w:val="auto"/>
              </w:rPr>
              <w:t>Total-</w:t>
            </w:r>
            <w:r w:rsidRPr="007441CC">
              <w:rPr>
                <w:color w:val="auto"/>
              </w:rPr>
              <w:t xml:space="preserve"> 5 </w:t>
            </w:r>
            <w:proofErr w:type="spellStart"/>
            <w:r w:rsidRPr="007441CC">
              <w:rPr>
                <w:color w:val="auto"/>
              </w:rPr>
              <w:t>Hrs</w:t>
            </w:r>
            <w:proofErr w:type="spellEnd"/>
          </w:p>
        </w:tc>
        <w:tc>
          <w:tcPr>
            <w:tcW w:w="794" w:type="pct"/>
            <w:shd w:val="clear" w:color="auto" w:fill="auto"/>
          </w:tcPr>
          <w:p w14:paraId="07198F69"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Computer</w:t>
            </w:r>
          </w:p>
          <w:p w14:paraId="7A9F6876"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Data software</w:t>
            </w:r>
          </w:p>
          <w:p w14:paraId="50777558" w14:textId="77777777" w:rsidR="008C6072" w:rsidRPr="007441CC" w:rsidRDefault="008C6072" w:rsidP="00B52903">
            <w:pPr>
              <w:rPr>
                <w:color w:val="auto"/>
              </w:rPr>
            </w:pPr>
          </w:p>
          <w:p w14:paraId="11DDA230" w14:textId="77777777" w:rsidR="008C6072" w:rsidRPr="007441CC" w:rsidRDefault="008C6072" w:rsidP="00B52903">
            <w:pPr>
              <w:rPr>
                <w:color w:val="auto"/>
              </w:rPr>
            </w:pPr>
          </w:p>
          <w:p w14:paraId="7EA3D085" w14:textId="77777777" w:rsidR="008C6072" w:rsidRPr="007441CC" w:rsidRDefault="008C6072" w:rsidP="00B52903">
            <w:pPr>
              <w:rPr>
                <w:color w:val="auto"/>
              </w:rPr>
            </w:pPr>
          </w:p>
          <w:p w14:paraId="6D836A49" w14:textId="77777777" w:rsidR="008C6072" w:rsidRPr="007441CC" w:rsidRDefault="008C6072" w:rsidP="00B52903">
            <w:pPr>
              <w:rPr>
                <w:color w:val="auto"/>
              </w:rPr>
            </w:pPr>
          </w:p>
          <w:p w14:paraId="659168FB" w14:textId="77777777" w:rsidR="008C6072" w:rsidRPr="007441CC" w:rsidRDefault="008C6072" w:rsidP="00B52903">
            <w:pPr>
              <w:rPr>
                <w:color w:val="auto"/>
              </w:rPr>
            </w:pPr>
          </w:p>
          <w:p w14:paraId="167545C5" w14:textId="77777777" w:rsidR="008C6072" w:rsidRPr="007441CC" w:rsidRDefault="008C6072" w:rsidP="00B52903">
            <w:pPr>
              <w:rPr>
                <w:color w:val="auto"/>
              </w:rPr>
            </w:pPr>
          </w:p>
          <w:p w14:paraId="2C024F37" w14:textId="77777777" w:rsidR="008C6072" w:rsidRPr="007441CC" w:rsidRDefault="008C6072" w:rsidP="00B52903">
            <w:pPr>
              <w:rPr>
                <w:color w:val="auto"/>
              </w:rPr>
            </w:pPr>
          </w:p>
          <w:p w14:paraId="6FA5B0BE"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Computer</w:t>
            </w:r>
          </w:p>
          <w:p w14:paraId="427A58F7"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Data software</w:t>
            </w:r>
          </w:p>
          <w:p w14:paraId="6AB3E3F4" w14:textId="77777777" w:rsidR="008C6072" w:rsidRPr="007441CC" w:rsidRDefault="008C6072" w:rsidP="00B52903">
            <w:pPr>
              <w:rPr>
                <w:color w:val="auto"/>
              </w:rPr>
            </w:pPr>
          </w:p>
          <w:p w14:paraId="123CFAE2" w14:textId="77777777" w:rsidR="008C6072" w:rsidRPr="007441CC" w:rsidRDefault="008C6072" w:rsidP="00B52903">
            <w:pPr>
              <w:rPr>
                <w:color w:val="auto"/>
              </w:rPr>
            </w:pPr>
          </w:p>
          <w:p w14:paraId="48717184" w14:textId="77777777" w:rsidR="008C6072" w:rsidRPr="007441CC" w:rsidRDefault="008C6072" w:rsidP="00B52903">
            <w:pPr>
              <w:rPr>
                <w:color w:val="auto"/>
              </w:rPr>
            </w:pPr>
          </w:p>
          <w:p w14:paraId="431C9E62" w14:textId="77777777" w:rsidR="008C6072" w:rsidRPr="007441CC" w:rsidRDefault="008C6072" w:rsidP="00B52903">
            <w:pPr>
              <w:rPr>
                <w:color w:val="auto"/>
              </w:rPr>
            </w:pPr>
          </w:p>
          <w:p w14:paraId="3BF4EFBE" w14:textId="77777777" w:rsidR="008C6072" w:rsidRPr="007441CC" w:rsidRDefault="008C6072" w:rsidP="00B52903">
            <w:pPr>
              <w:rPr>
                <w:color w:val="auto"/>
              </w:rPr>
            </w:pPr>
          </w:p>
          <w:p w14:paraId="3E9E1335" w14:textId="77777777" w:rsidR="008C6072" w:rsidRPr="007441CC" w:rsidRDefault="008C6072" w:rsidP="00B52903">
            <w:pPr>
              <w:rPr>
                <w:color w:val="auto"/>
              </w:rPr>
            </w:pPr>
          </w:p>
          <w:p w14:paraId="5153A129" w14:textId="77777777" w:rsidR="008C6072" w:rsidRPr="007441CC" w:rsidRDefault="008C6072" w:rsidP="00B52903">
            <w:pPr>
              <w:rPr>
                <w:color w:val="auto"/>
              </w:rPr>
            </w:pPr>
          </w:p>
          <w:p w14:paraId="105A719F" w14:textId="77777777" w:rsidR="008C6072" w:rsidRPr="007441CC" w:rsidRDefault="008C6072" w:rsidP="00B52903">
            <w:pPr>
              <w:rPr>
                <w:color w:val="auto"/>
              </w:rPr>
            </w:pPr>
          </w:p>
          <w:p w14:paraId="78C59E6D" w14:textId="77777777" w:rsidR="008C6072" w:rsidRPr="007441CC" w:rsidRDefault="008C6072" w:rsidP="00B52903">
            <w:pPr>
              <w:rPr>
                <w:color w:val="auto"/>
              </w:rPr>
            </w:pPr>
          </w:p>
          <w:p w14:paraId="505BA83E" w14:textId="77777777" w:rsidR="008C6072" w:rsidRPr="007441CC" w:rsidRDefault="008C6072" w:rsidP="00B52903">
            <w:pPr>
              <w:rPr>
                <w:color w:val="auto"/>
              </w:rPr>
            </w:pPr>
          </w:p>
          <w:p w14:paraId="67523B0C" w14:textId="77777777" w:rsidR="008C6072" w:rsidRPr="007441CC" w:rsidRDefault="008C6072" w:rsidP="00B52903">
            <w:pPr>
              <w:rPr>
                <w:color w:val="auto"/>
              </w:rPr>
            </w:pPr>
          </w:p>
          <w:p w14:paraId="58B0241C" w14:textId="77777777" w:rsidR="008C6072" w:rsidRPr="007441CC" w:rsidRDefault="008C6072" w:rsidP="00B52903">
            <w:pPr>
              <w:rPr>
                <w:color w:val="auto"/>
              </w:rPr>
            </w:pPr>
          </w:p>
          <w:p w14:paraId="78661D76" w14:textId="77777777" w:rsidR="008C6072" w:rsidRPr="007441CC" w:rsidRDefault="008C6072" w:rsidP="00B52903">
            <w:pPr>
              <w:rPr>
                <w:color w:val="auto"/>
              </w:rPr>
            </w:pPr>
          </w:p>
          <w:p w14:paraId="0085292A" w14:textId="77777777" w:rsidR="008C6072" w:rsidRPr="007441CC" w:rsidRDefault="008C6072" w:rsidP="00B52903">
            <w:pPr>
              <w:rPr>
                <w:color w:val="auto"/>
              </w:rPr>
            </w:pPr>
          </w:p>
          <w:p w14:paraId="0F88D5F3"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Sampling bottles and material</w:t>
            </w:r>
          </w:p>
          <w:p w14:paraId="0F848CC5" w14:textId="77777777" w:rsidR="008C6072" w:rsidRPr="007441CC" w:rsidRDefault="008C6072" w:rsidP="008C6072">
            <w:pPr>
              <w:pStyle w:val="ListParagraph"/>
              <w:numPr>
                <w:ilvl w:val="0"/>
                <w:numId w:val="6"/>
              </w:numPr>
              <w:spacing w:after="0" w:line="240" w:lineRule="auto"/>
              <w:jc w:val="left"/>
              <w:rPr>
                <w:color w:val="auto"/>
              </w:rPr>
            </w:pPr>
            <w:r w:rsidRPr="007441CC">
              <w:rPr>
                <w:color w:val="auto"/>
              </w:rPr>
              <w:t>pH meter</w:t>
            </w:r>
          </w:p>
          <w:p w14:paraId="6B19171A" w14:textId="77777777" w:rsidR="008C6072" w:rsidRPr="007441CC" w:rsidRDefault="008C6072" w:rsidP="00B52903">
            <w:pPr>
              <w:rPr>
                <w:color w:val="auto"/>
              </w:rPr>
            </w:pPr>
            <w:r w:rsidRPr="007441CC">
              <w:rPr>
                <w:color w:val="auto"/>
              </w:rPr>
              <w:t>EC</w:t>
            </w:r>
          </w:p>
        </w:tc>
        <w:tc>
          <w:tcPr>
            <w:tcW w:w="568" w:type="pct"/>
            <w:shd w:val="clear" w:color="auto" w:fill="auto"/>
          </w:tcPr>
          <w:p w14:paraId="3C98251D" w14:textId="77777777" w:rsidR="008C6072" w:rsidRPr="007441CC" w:rsidRDefault="008C6072" w:rsidP="00B52903">
            <w:pPr>
              <w:spacing w:before="240"/>
              <w:ind w:left="49"/>
              <w:rPr>
                <w:color w:val="auto"/>
              </w:rPr>
            </w:pPr>
            <w:r w:rsidRPr="007441CC">
              <w:rPr>
                <w:color w:val="auto"/>
              </w:rPr>
              <w:lastRenderedPageBreak/>
              <w:t>Class Room</w:t>
            </w:r>
          </w:p>
          <w:p w14:paraId="33D4918B" w14:textId="77777777" w:rsidR="008C6072" w:rsidRPr="007441CC" w:rsidRDefault="008C6072" w:rsidP="00B52903">
            <w:pPr>
              <w:spacing w:before="240"/>
              <w:ind w:left="49"/>
              <w:rPr>
                <w:color w:val="auto"/>
              </w:rPr>
            </w:pPr>
          </w:p>
          <w:p w14:paraId="7CE04A53" w14:textId="77777777" w:rsidR="008C6072" w:rsidRPr="007441CC" w:rsidRDefault="008C6072" w:rsidP="00B52903">
            <w:pPr>
              <w:spacing w:before="240"/>
              <w:ind w:left="49"/>
              <w:rPr>
                <w:color w:val="auto"/>
              </w:rPr>
            </w:pPr>
          </w:p>
          <w:p w14:paraId="43904145" w14:textId="77777777" w:rsidR="008C6072" w:rsidRPr="007441CC" w:rsidRDefault="008C6072" w:rsidP="00B52903">
            <w:pPr>
              <w:spacing w:before="240"/>
              <w:ind w:left="49"/>
              <w:rPr>
                <w:color w:val="auto"/>
              </w:rPr>
            </w:pPr>
          </w:p>
          <w:p w14:paraId="1024DC4B" w14:textId="77777777" w:rsidR="008C6072" w:rsidRPr="007441CC" w:rsidRDefault="008C6072" w:rsidP="00B52903">
            <w:pPr>
              <w:spacing w:before="240"/>
              <w:ind w:left="49"/>
              <w:rPr>
                <w:color w:val="auto"/>
              </w:rPr>
            </w:pPr>
          </w:p>
          <w:p w14:paraId="7123F61F" w14:textId="77777777" w:rsidR="008C6072" w:rsidRPr="007441CC" w:rsidRDefault="008C6072" w:rsidP="00B52903">
            <w:pPr>
              <w:spacing w:before="240"/>
              <w:ind w:left="49"/>
              <w:rPr>
                <w:color w:val="auto"/>
              </w:rPr>
            </w:pPr>
            <w:r w:rsidRPr="007441CC">
              <w:rPr>
                <w:color w:val="auto"/>
              </w:rPr>
              <w:t>Class Room</w:t>
            </w:r>
          </w:p>
          <w:p w14:paraId="0BA5EB0A" w14:textId="77777777" w:rsidR="008C6072" w:rsidRPr="007441CC" w:rsidRDefault="008C6072" w:rsidP="00B52903">
            <w:pPr>
              <w:spacing w:before="240"/>
              <w:ind w:left="49"/>
              <w:rPr>
                <w:color w:val="auto"/>
              </w:rPr>
            </w:pPr>
          </w:p>
          <w:p w14:paraId="7736A822" w14:textId="77777777" w:rsidR="008C6072" w:rsidRPr="007441CC" w:rsidRDefault="008C6072" w:rsidP="00B52903">
            <w:pPr>
              <w:spacing w:before="240"/>
              <w:ind w:left="49"/>
              <w:rPr>
                <w:color w:val="auto"/>
              </w:rPr>
            </w:pPr>
          </w:p>
          <w:p w14:paraId="06DD27D3" w14:textId="77777777" w:rsidR="008C6072" w:rsidRPr="007441CC" w:rsidRDefault="008C6072" w:rsidP="00B52903">
            <w:pPr>
              <w:spacing w:before="240"/>
              <w:ind w:left="49"/>
              <w:rPr>
                <w:color w:val="auto"/>
              </w:rPr>
            </w:pPr>
          </w:p>
          <w:p w14:paraId="6D4D8CB6" w14:textId="77777777" w:rsidR="008C6072" w:rsidRPr="007441CC" w:rsidRDefault="008C6072" w:rsidP="00B52903">
            <w:pPr>
              <w:spacing w:before="240"/>
              <w:ind w:left="49"/>
              <w:rPr>
                <w:color w:val="auto"/>
              </w:rPr>
            </w:pPr>
          </w:p>
          <w:p w14:paraId="531C11C2" w14:textId="77777777" w:rsidR="008C6072" w:rsidRPr="007441CC" w:rsidRDefault="008C6072" w:rsidP="00B52903">
            <w:pPr>
              <w:spacing w:before="240"/>
              <w:ind w:left="49"/>
              <w:rPr>
                <w:color w:val="auto"/>
              </w:rPr>
            </w:pPr>
          </w:p>
          <w:p w14:paraId="76E23230" w14:textId="77777777" w:rsidR="008C6072" w:rsidRPr="007441CC" w:rsidRDefault="008C6072" w:rsidP="00B52903">
            <w:pPr>
              <w:spacing w:before="240"/>
              <w:ind w:left="49"/>
              <w:rPr>
                <w:color w:val="auto"/>
              </w:rPr>
            </w:pPr>
            <w:r w:rsidRPr="007441CC">
              <w:rPr>
                <w:color w:val="auto"/>
              </w:rPr>
              <w:t>Class Room</w:t>
            </w:r>
          </w:p>
          <w:p w14:paraId="5EAC5F29" w14:textId="77777777" w:rsidR="008C6072" w:rsidRPr="007441CC" w:rsidRDefault="008C6072" w:rsidP="00B52903">
            <w:pPr>
              <w:spacing w:before="240"/>
              <w:ind w:left="49"/>
              <w:rPr>
                <w:color w:val="auto"/>
              </w:rPr>
            </w:pPr>
            <w:r w:rsidRPr="007441CC">
              <w:rPr>
                <w:color w:val="auto"/>
              </w:rPr>
              <w:t>Field/Lab.</w:t>
            </w:r>
          </w:p>
          <w:p w14:paraId="15CB8E53" w14:textId="77777777" w:rsidR="008C6072" w:rsidRPr="007441CC" w:rsidRDefault="008C6072" w:rsidP="00B52903">
            <w:pPr>
              <w:spacing w:before="240"/>
              <w:ind w:left="49"/>
              <w:rPr>
                <w:color w:val="auto"/>
              </w:rPr>
            </w:pPr>
          </w:p>
          <w:p w14:paraId="3D1FC53E" w14:textId="77777777" w:rsidR="008C6072" w:rsidRPr="007441CC" w:rsidRDefault="008C6072" w:rsidP="00B52903">
            <w:pPr>
              <w:ind w:left="49"/>
              <w:rPr>
                <w:b/>
                <w:color w:val="auto"/>
              </w:rPr>
            </w:pPr>
          </w:p>
        </w:tc>
      </w:tr>
    </w:tbl>
    <w:p w14:paraId="288A4657" w14:textId="77777777" w:rsidR="008C6072" w:rsidRPr="007441CC" w:rsidRDefault="008C6072" w:rsidP="00B52903">
      <w:pPr>
        <w:rPr>
          <w:color w:val="auto"/>
        </w:rPr>
      </w:pPr>
    </w:p>
    <w:p w14:paraId="5BB9332C" w14:textId="77777777" w:rsidR="008C6072" w:rsidRPr="007441CC" w:rsidRDefault="008C6072" w:rsidP="00B52903">
      <w:pPr>
        <w:rPr>
          <w:color w:val="auto"/>
        </w:rPr>
      </w:pPr>
    </w:p>
    <w:p w14:paraId="6AED0855" w14:textId="77777777" w:rsidR="008C6072" w:rsidRPr="007441CC" w:rsidRDefault="008C6072" w:rsidP="00B52903">
      <w:pPr>
        <w:rPr>
          <w:color w:val="auto"/>
        </w:rPr>
      </w:pPr>
    </w:p>
    <w:p w14:paraId="22658D8E" w14:textId="77777777" w:rsidR="00B52903" w:rsidRPr="007441CC" w:rsidRDefault="00B52903">
      <w:pPr>
        <w:spacing w:after="200" w:line="276" w:lineRule="auto"/>
        <w:ind w:left="0" w:firstLine="0"/>
        <w:jc w:val="left"/>
        <w:rPr>
          <w:b/>
          <w:color w:val="auto"/>
          <w:sz w:val="24"/>
        </w:rPr>
      </w:pPr>
      <w:r w:rsidRPr="007441CC">
        <w:rPr>
          <w:b/>
          <w:color w:val="auto"/>
          <w:sz w:val="24"/>
        </w:rPr>
        <w:br w:type="page"/>
      </w:r>
    </w:p>
    <w:p w14:paraId="2CF450FC" w14:textId="77777777" w:rsidR="008C6072" w:rsidRPr="007441CC" w:rsidRDefault="008E5C10" w:rsidP="00B52903">
      <w:pPr>
        <w:pStyle w:val="Heading2"/>
        <w:rPr>
          <w:rFonts w:eastAsia="Calibri"/>
          <w:color w:val="auto"/>
        </w:rPr>
      </w:pPr>
      <w:bookmarkStart w:id="43" w:name="_Toc110114408"/>
      <w:r w:rsidRPr="007441CC">
        <w:rPr>
          <w:iCs/>
          <w:color w:val="auto"/>
        </w:rPr>
        <w:lastRenderedPageBreak/>
        <w:t>Module</w:t>
      </w:r>
      <w:r w:rsidRPr="007441CC">
        <w:rPr>
          <w:color w:val="auto"/>
        </w:rPr>
        <w:t xml:space="preserve"> </w:t>
      </w:r>
      <w:r w:rsidR="008C6072" w:rsidRPr="007441CC">
        <w:rPr>
          <w:color w:val="auto"/>
        </w:rPr>
        <w:t>1021CS-017.</w:t>
      </w:r>
      <w:r w:rsidR="008C6072" w:rsidRPr="007441CC">
        <w:rPr>
          <w:color w:val="auto"/>
        </w:rPr>
        <w:tab/>
        <w:t>Produce Templates, Title Block/ Strip &amp; Draw Lines</w:t>
      </w:r>
      <w:bookmarkEnd w:id="43"/>
    </w:p>
    <w:p w14:paraId="33D3A991" w14:textId="77777777" w:rsidR="008C6072" w:rsidRPr="007441CC" w:rsidRDefault="008C6072" w:rsidP="00B52903">
      <w:pPr>
        <w:spacing w:after="0"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prepare report interpreting health &amp; safety considerations as per national standards, Select, Identify &amp; use drawing instruments &amp; sheets also draw lines used in drawings.</w:t>
      </w:r>
    </w:p>
    <w:p w14:paraId="5A1CE73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 Duration: 15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3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12 Hours                 Credit Hour</w:t>
      </w:r>
      <w:proofErr w:type="gramStart"/>
      <w:r w:rsidRPr="007441CC">
        <w:rPr>
          <w:rFonts w:eastAsia="Calibri"/>
          <w:b/>
          <w:bCs/>
          <w:color w:val="auto"/>
        </w:rPr>
        <w:t>:1.5</w:t>
      </w:r>
      <w:proofErr w:type="gramEnd"/>
    </w:p>
    <w:tbl>
      <w:tblPr>
        <w:tblpPr w:leftFromText="180" w:rightFromText="180" w:vertAnchor="text" w:tblpX="53" w:tblpY="1"/>
        <w:tblOverlap w:val="never"/>
        <w:tblW w:w="515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40"/>
        <w:gridCol w:w="3685"/>
        <w:gridCol w:w="3721"/>
        <w:gridCol w:w="1835"/>
        <w:gridCol w:w="1699"/>
        <w:gridCol w:w="1431"/>
      </w:tblGrid>
      <w:tr w:rsidR="007441CC" w:rsidRPr="007441CC" w14:paraId="7B387D7F" w14:textId="77777777" w:rsidTr="00B52903">
        <w:trPr>
          <w:trHeight w:val="619"/>
        </w:trPr>
        <w:tc>
          <w:tcPr>
            <w:tcW w:w="724" w:type="pct"/>
            <w:shd w:val="clear" w:color="auto" w:fill="E5B8B7"/>
            <w:vAlign w:val="center"/>
          </w:tcPr>
          <w:p w14:paraId="21DFAE2F"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372" w:type="pct"/>
            <w:shd w:val="clear" w:color="auto" w:fill="E5B8B7"/>
            <w:vAlign w:val="center"/>
          </w:tcPr>
          <w:p w14:paraId="1D29FC32"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365" w:type="pct"/>
            <w:shd w:val="clear" w:color="auto" w:fill="E5B8B7"/>
            <w:vAlign w:val="center"/>
          </w:tcPr>
          <w:p w14:paraId="6EBCC9B3"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81" w:type="pct"/>
            <w:shd w:val="clear" w:color="auto" w:fill="E5B8B7"/>
            <w:vAlign w:val="center"/>
          </w:tcPr>
          <w:p w14:paraId="5B92D96D"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581" w:type="pct"/>
            <w:shd w:val="clear" w:color="auto" w:fill="E5B8B7"/>
          </w:tcPr>
          <w:p w14:paraId="2BAC1F1D"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Materials</w:t>
            </w:r>
          </w:p>
          <w:p w14:paraId="05326053"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lastRenderedPageBreak/>
              <w:t>Required</w:t>
            </w:r>
          </w:p>
        </w:tc>
        <w:tc>
          <w:tcPr>
            <w:tcW w:w="379" w:type="pct"/>
            <w:shd w:val="clear" w:color="auto" w:fill="E5B8B7"/>
          </w:tcPr>
          <w:p w14:paraId="78A5F9E2"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lastRenderedPageBreak/>
              <w:t>Learning</w:t>
            </w:r>
          </w:p>
          <w:p w14:paraId="127059FA"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lastRenderedPageBreak/>
              <w:t>Place</w:t>
            </w:r>
          </w:p>
        </w:tc>
      </w:tr>
      <w:tr w:rsidR="007441CC" w:rsidRPr="007441CC" w14:paraId="50131FD1" w14:textId="77777777" w:rsidTr="00B52903">
        <w:trPr>
          <w:trHeight w:val="1554"/>
        </w:trPr>
        <w:tc>
          <w:tcPr>
            <w:tcW w:w="724" w:type="pct"/>
            <w:shd w:val="clear" w:color="auto" w:fill="auto"/>
          </w:tcPr>
          <w:p w14:paraId="41335B63" w14:textId="77777777" w:rsidR="008C6072" w:rsidRPr="007441CC" w:rsidRDefault="008C6072" w:rsidP="00594206">
            <w:pPr>
              <w:pStyle w:val="ListParagraph"/>
              <w:numPr>
                <w:ilvl w:val="0"/>
                <w:numId w:val="55"/>
              </w:numPr>
              <w:spacing w:after="0" w:line="360" w:lineRule="auto"/>
              <w:ind w:left="314"/>
              <w:jc w:val="left"/>
              <w:rPr>
                <w:rFonts w:eastAsia="Calibri"/>
                <w:color w:val="auto"/>
              </w:rPr>
            </w:pPr>
            <w:r w:rsidRPr="007441CC">
              <w:rPr>
                <w:rFonts w:eastAsia="Calibri"/>
                <w:color w:val="auto"/>
              </w:rPr>
              <w:lastRenderedPageBreak/>
              <w:t>Investigate and prepare a short report on the health and safety considerations in construction of drawings.</w:t>
            </w:r>
          </w:p>
        </w:tc>
        <w:tc>
          <w:tcPr>
            <w:tcW w:w="1372" w:type="pct"/>
            <w:shd w:val="clear" w:color="auto" w:fill="auto"/>
          </w:tcPr>
          <w:p w14:paraId="6A45AE51" w14:textId="77777777" w:rsidR="008C6072" w:rsidRPr="007441CC" w:rsidRDefault="008C6072" w:rsidP="00594206">
            <w:pPr>
              <w:pStyle w:val="ListParagraph"/>
              <w:numPr>
                <w:ilvl w:val="0"/>
                <w:numId w:val="54"/>
              </w:numPr>
              <w:spacing w:after="0" w:line="360" w:lineRule="auto"/>
              <w:ind w:left="315"/>
              <w:jc w:val="left"/>
              <w:rPr>
                <w:rFonts w:eastAsia="Calibri"/>
                <w:b/>
                <w:bCs/>
                <w:color w:val="auto"/>
              </w:rPr>
            </w:pPr>
            <w:r w:rsidRPr="007441CC">
              <w:rPr>
                <w:rFonts w:eastAsia="Calibri"/>
                <w:b/>
                <w:bCs/>
                <w:color w:val="auto"/>
              </w:rPr>
              <w:t>Trainee will be able to:</w:t>
            </w:r>
          </w:p>
          <w:p w14:paraId="0E3D52F6" w14:textId="77777777" w:rsidR="008C6072" w:rsidRPr="007441CC" w:rsidRDefault="008C6072" w:rsidP="00594206">
            <w:pPr>
              <w:pStyle w:val="ListParagraph"/>
              <w:numPr>
                <w:ilvl w:val="0"/>
                <w:numId w:val="54"/>
              </w:numPr>
              <w:spacing w:after="0" w:line="360" w:lineRule="auto"/>
              <w:ind w:left="315"/>
              <w:jc w:val="left"/>
              <w:rPr>
                <w:rFonts w:eastAsia="Calibri"/>
                <w:color w:val="auto"/>
              </w:rPr>
            </w:pPr>
            <w:r w:rsidRPr="007441CC">
              <w:rPr>
                <w:rFonts w:eastAsia="Calibri"/>
                <w:color w:val="auto"/>
              </w:rPr>
              <w:t xml:space="preserve">Observe Considerations: light (natural, artificial), </w:t>
            </w:r>
          </w:p>
          <w:p w14:paraId="61A472AB" w14:textId="77777777" w:rsidR="008C6072" w:rsidRPr="007441CC" w:rsidRDefault="008C6072" w:rsidP="00594206">
            <w:pPr>
              <w:pStyle w:val="ListParagraph"/>
              <w:numPr>
                <w:ilvl w:val="0"/>
                <w:numId w:val="54"/>
              </w:numPr>
              <w:spacing w:after="0" w:line="360" w:lineRule="auto"/>
              <w:ind w:left="315"/>
              <w:jc w:val="left"/>
              <w:rPr>
                <w:rFonts w:eastAsia="Calibri"/>
                <w:color w:val="auto"/>
              </w:rPr>
            </w:pPr>
            <w:r w:rsidRPr="007441CC">
              <w:rPr>
                <w:rFonts w:eastAsia="Calibri"/>
                <w:color w:val="auto"/>
              </w:rPr>
              <w:t>CAD (C.P.U screens, electrical protection devices)</w:t>
            </w:r>
          </w:p>
          <w:p w14:paraId="7CCFF903" w14:textId="77777777" w:rsidR="008C6072" w:rsidRPr="007441CC" w:rsidRDefault="008C6072" w:rsidP="00594206">
            <w:pPr>
              <w:pStyle w:val="ListParagraph"/>
              <w:numPr>
                <w:ilvl w:val="0"/>
                <w:numId w:val="54"/>
              </w:numPr>
              <w:spacing w:after="0" w:line="360" w:lineRule="auto"/>
              <w:ind w:left="315"/>
              <w:jc w:val="left"/>
              <w:rPr>
                <w:rFonts w:eastAsia="Calibri"/>
                <w:color w:val="auto"/>
              </w:rPr>
            </w:pPr>
            <w:r w:rsidRPr="007441CC">
              <w:rPr>
                <w:rFonts w:eastAsia="Calibri"/>
                <w:color w:val="auto"/>
              </w:rPr>
              <w:t>Observe neatness &amp; cleanliness of drawing</w:t>
            </w:r>
          </w:p>
        </w:tc>
        <w:tc>
          <w:tcPr>
            <w:tcW w:w="1365" w:type="pct"/>
            <w:shd w:val="clear" w:color="auto" w:fill="auto"/>
          </w:tcPr>
          <w:p w14:paraId="5190E1B3"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Define and explain Importance for HSE.</w:t>
            </w:r>
          </w:p>
          <w:p w14:paraId="3E2F6260"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Explain H.S.E Report for Auto CAD Drawing</w:t>
            </w:r>
          </w:p>
          <w:p w14:paraId="3ADDC841"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State H.S.E protection devices.</w:t>
            </w:r>
          </w:p>
          <w:p w14:paraId="6958351C"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Explain H.S.E. engineering communication medium.</w:t>
            </w:r>
          </w:p>
          <w:p w14:paraId="77FA68A8"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Define Link between drafting and H.S.E.</w:t>
            </w:r>
          </w:p>
          <w:p w14:paraId="5C8DEE0A"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Explain Cleanliness of drawings.</w:t>
            </w:r>
          </w:p>
          <w:p w14:paraId="4BF1DCF5" w14:textId="77777777" w:rsidR="008C6072" w:rsidRPr="007441CC" w:rsidRDefault="008C6072" w:rsidP="00B52903">
            <w:pPr>
              <w:spacing w:after="0" w:line="360" w:lineRule="auto"/>
              <w:ind w:left="23"/>
              <w:rPr>
                <w:rFonts w:eastAsia="Calibri"/>
                <w:b/>
                <w:bCs/>
                <w:color w:val="auto"/>
              </w:rPr>
            </w:pPr>
            <w:r w:rsidRPr="007441CC">
              <w:rPr>
                <w:rFonts w:eastAsia="Calibri"/>
                <w:b/>
                <w:bCs/>
                <w:color w:val="auto"/>
              </w:rPr>
              <w:t xml:space="preserve">      Practical Activity</w:t>
            </w:r>
          </w:p>
          <w:p w14:paraId="18B68F5A"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Prepare a short report on the health and safety considerations in construction of drawings.</w:t>
            </w:r>
          </w:p>
        </w:tc>
        <w:tc>
          <w:tcPr>
            <w:tcW w:w="581" w:type="pct"/>
            <w:shd w:val="clear" w:color="auto" w:fill="auto"/>
          </w:tcPr>
          <w:p w14:paraId="2EA63C33" w14:textId="77777777" w:rsidR="008C6072" w:rsidRPr="007441CC" w:rsidRDefault="008C6072" w:rsidP="00B52903">
            <w:pPr>
              <w:spacing w:after="0" w:line="360" w:lineRule="auto"/>
              <w:rPr>
                <w:rFonts w:eastAsia="Calibri"/>
                <w:color w:val="auto"/>
              </w:rPr>
            </w:pPr>
            <w:r w:rsidRPr="007441CC">
              <w:rPr>
                <w:rFonts w:eastAsia="Calibri"/>
                <w:color w:val="auto"/>
              </w:rPr>
              <w:t>Theory-0.5Hrs</w:t>
            </w:r>
          </w:p>
          <w:p w14:paraId="3A60357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17EFCDE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81" w:type="pct"/>
            <w:shd w:val="clear" w:color="auto" w:fill="auto"/>
          </w:tcPr>
          <w:p w14:paraId="65BAEF2E" w14:textId="77777777" w:rsidR="008C6072" w:rsidRPr="007441CC" w:rsidRDefault="008C6072" w:rsidP="00B52903">
            <w:pPr>
              <w:spacing w:after="0" w:line="360" w:lineRule="auto"/>
              <w:rPr>
                <w:rFonts w:eastAsia="Calibri"/>
                <w:color w:val="auto"/>
              </w:rPr>
            </w:pPr>
            <w:r w:rsidRPr="007441CC">
              <w:rPr>
                <w:rFonts w:eastAsia="Calibri"/>
                <w:color w:val="auto"/>
              </w:rPr>
              <w:t>Drawing Sheet</w:t>
            </w:r>
          </w:p>
          <w:p w14:paraId="4F76B6DD"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18521F7E"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218EEB22"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02DF4056"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49B3D392" w14:textId="77777777" w:rsidR="008C6072" w:rsidRPr="007441CC" w:rsidRDefault="008C6072" w:rsidP="00B52903">
            <w:pPr>
              <w:spacing w:after="0" w:line="360" w:lineRule="auto"/>
              <w:rPr>
                <w:rFonts w:eastAsia="Calibri"/>
                <w:color w:val="auto"/>
              </w:rPr>
            </w:pPr>
            <w:r w:rsidRPr="007441CC">
              <w:rPr>
                <w:rFonts w:eastAsia="Calibri"/>
                <w:color w:val="auto"/>
              </w:rPr>
              <w:t>Sharpener</w:t>
            </w:r>
          </w:p>
          <w:p w14:paraId="12C867F4"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2D48B2F0"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59057CF9"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429849DA"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67561186"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6BEB4002"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3B037002" w14:textId="77777777" w:rsidR="008C6072" w:rsidRPr="007441CC" w:rsidRDefault="008C6072" w:rsidP="00B52903">
            <w:pPr>
              <w:spacing w:after="0" w:line="360" w:lineRule="auto"/>
              <w:rPr>
                <w:rFonts w:eastAsia="Calibri"/>
                <w:color w:val="auto"/>
              </w:rPr>
            </w:pPr>
          </w:p>
        </w:tc>
        <w:tc>
          <w:tcPr>
            <w:tcW w:w="379" w:type="pct"/>
            <w:shd w:val="clear" w:color="auto" w:fill="auto"/>
          </w:tcPr>
          <w:p w14:paraId="0DECCA2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Drafting Lab  </w:t>
            </w:r>
          </w:p>
        </w:tc>
      </w:tr>
      <w:tr w:rsidR="007441CC" w:rsidRPr="007441CC" w14:paraId="287A52F1" w14:textId="77777777" w:rsidTr="00B52903">
        <w:trPr>
          <w:trHeight w:val="350"/>
        </w:trPr>
        <w:tc>
          <w:tcPr>
            <w:tcW w:w="724" w:type="pct"/>
            <w:shd w:val="clear" w:color="auto" w:fill="auto"/>
          </w:tcPr>
          <w:p w14:paraId="08B867E0" w14:textId="77777777" w:rsidR="008C6072" w:rsidRPr="007441CC" w:rsidRDefault="008C6072" w:rsidP="00594206">
            <w:pPr>
              <w:pStyle w:val="ListParagraph"/>
              <w:numPr>
                <w:ilvl w:val="0"/>
                <w:numId w:val="55"/>
              </w:numPr>
              <w:spacing w:after="0" w:line="360" w:lineRule="auto"/>
              <w:ind w:left="404"/>
              <w:jc w:val="left"/>
              <w:rPr>
                <w:rFonts w:eastAsia="Calibri"/>
                <w:color w:val="auto"/>
              </w:rPr>
            </w:pPr>
            <w:r w:rsidRPr="007441CC">
              <w:rPr>
                <w:rFonts w:eastAsia="Calibri"/>
                <w:color w:val="auto"/>
              </w:rPr>
              <w:t>Select Instruments for drawings</w:t>
            </w:r>
          </w:p>
        </w:tc>
        <w:tc>
          <w:tcPr>
            <w:tcW w:w="1372" w:type="pct"/>
            <w:shd w:val="clear" w:color="auto" w:fill="auto"/>
          </w:tcPr>
          <w:p w14:paraId="2575B2C6"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2F582AD3" w14:textId="77777777" w:rsidR="008C6072" w:rsidRPr="007441CC" w:rsidRDefault="008C6072" w:rsidP="00594206">
            <w:pPr>
              <w:pStyle w:val="ListParagraph"/>
              <w:numPr>
                <w:ilvl w:val="0"/>
                <w:numId w:val="53"/>
              </w:numPr>
              <w:spacing w:after="0" w:line="360" w:lineRule="auto"/>
              <w:ind w:left="326"/>
              <w:rPr>
                <w:rFonts w:eastAsia="Calibri"/>
                <w:color w:val="auto"/>
              </w:rPr>
            </w:pPr>
            <w:r w:rsidRPr="007441CC">
              <w:rPr>
                <w:rFonts w:eastAsia="Calibri"/>
                <w:color w:val="auto"/>
              </w:rPr>
              <w:t xml:space="preserve">Identify instruments (adjustable drawing board, tee square, set </w:t>
            </w:r>
            <w:r w:rsidRPr="007441CC">
              <w:rPr>
                <w:rFonts w:eastAsia="Calibri"/>
                <w:color w:val="auto"/>
              </w:rPr>
              <w:lastRenderedPageBreak/>
              <w:t xml:space="preserve">square, scale rule, compasses, drawing pens/pencils, flexible curves, French curve and templates) </w:t>
            </w:r>
          </w:p>
          <w:p w14:paraId="646FB2C6" w14:textId="77777777" w:rsidR="008C6072" w:rsidRPr="007441CC" w:rsidRDefault="008C6072" w:rsidP="00594206">
            <w:pPr>
              <w:pStyle w:val="ListParagraph"/>
              <w:numPr>
                <w:ilvl w:val="0"/>
                <w:numId w:val="53"/>
              </w:numPr>
              <w:spacing w:after="0" w:line="360" w:lineRule="auto"/>
              <w:ind w:left="326"/>
              <w:rPr>
                <w:rFonts w:eastAsia="Calibri"/>
                <w:color w:val="auto"/>
              </w:rPr>
            </w:pPr>
            <w:r w:rsidRPr="007441CC">
              <w:rPr>
                <w:rFonts w:eastAsia="Calibri"/>
                <w:color w:val="auto"/>
              </w:rPr>
              <w:t>Select instruments in correct orientation for drawing lines - horizontal, vertical &amp; inclined.</w:t>
            </w:r>
          </w:p>
        </w:tc>
        <w:tc>
          <w:tcPr>
            <w:tcW w:w="1365" w:type="pct"/>
            <w:shd w:val="clear" w:color="auto" w:fill="auto"/>
          </w:tcPr>
          <w:p w14:paraId="2C2A32C4" w14:textId="77777777" w:rsidR="008C6072" w:rsidRPr="007441CC" w:rsidRDefault="008C6072" w:rsidP="00B52903">
            <w:pPr>
              <w:spacing w:after="0" w:line="360" w:lineRule="auto"/>
              <w:ind w:left="383"/>
              <w:rPr>
                <w:rFonts w:eastAsia="Calibri"/>
                <w:color w:val="auto"/>
              </w:rPr>
            </w:pPr>
          </w:p>
          <w:p w14:paraId="69EA6510"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Explanation of drawing instruments.</w:t>
            </w:r>
          </w:p>
          <w:p w14:paraId="60340B2D"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lastRenderedPageBreak/>
              <w:t>Identification and importance of various types of drawing instruments.</w:t>
            </w:r>
          </w:p>
          <w:p w14:paraId="479D9A8F"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 xml:space="preserve">Define </w:t>
            </w:r>
            <w:proofErr w:type="gramStart"/>
            <w:r w:rsidRPr="007441CC">
              <w:rPr>
                <w:rFonts w:eastAsia="Calibri"/>
                <w:color w:val="auto"/>
              </w:rPr>
              <w:t>Drawing</w:t>
            </w:r>
            <w:proofErr w:type="gramEnd"/>
            <w:r w:rsidRPr="007441CC">
              <w:rPr>
                <w:rFonts w:eastAsia="Calibri"/>
                <w:color w:val="auto"/>
              </w:rPr>
              <w:t xml:space="preserve"> medium cartridge paper, tracing paper.</w:t>
            </w:r>
          </w:p>
          <w:p w14:paraId="043F384B" w14:textId="77777777" w:rsidR="008C6072" w:rsidRPr="007441CC" w:rsidRDefault="008C6072" w:rsidP="00594206">
            <w:pPr>
              <w:pStyle w:val="ListParagraph"/>
              <w:numPr>
                <w:ilvl w:val="0"/>
                <w:numId w:val="53"/>
              </w:numPr>
              <w:spacing w:after="0" w:line="360" w:lineRule="auto"/>
              <w:ind w:left="383"/>
              <w:jc w:val="left"/>
              <w:rPr>
                <w:rFonts w:eastAsia="Calibri"/>
                <w:color w:val="auto"/>
              </w:rPr>
            </w:pPr>
            <w:r w:rsidRPr="007441CC">
              <w:rPr>
                <w:rFonts w:eastAsia="Calibri"/>
                <w:color w:val="auto"/>
              </w:rPr>
              <w:t xml:space="preserve">Explain the Uses of the various types of drawing equipment along with sizes. </w:t>
            </w:r>
          </w:p>
          <w:p w14:paraId="085F4EA5" w14:textId="77777777" w:rsidR="008C6072" w:rsidRPr="007441CC" w:rsidRDefault="008C6072" w:rsidP="00B52903">
            <w:pPr>
              <w:spacing w:after="0" w:line="360" w:lineRule="auto"/>
              <w:rPr>
                <w:rFonts w:eastAsia="Calibri"/>
                <w:color w:val="auto"/>
              </w:rPr>
            </w:pPr>
            <w:r w:rsidRPr="007441CC">
              <w:rPr>
                <w:rFonts w:eastAsia="Calibri"/>
                <w:b/>
                <w:bCs/>
                <w:color w:val="auto"/>
              </w:rPr>
              <w:t xml:space="preserve">      Practical Activity</w:t>
            </w:r>
          </w:p>
          <w:p w14:paraId="4B58C8A9" w14:textId="77777777" w:rsidR="008C6072" w:rsidRPr="007441CC" w:rsidRDefault="008C6072" w:rsidP="00594206">
            <w:pPr>
              <w:pStyle w:val="ListParagraph"/>
              <w:numPr>
                <w:ilvl w:val="0"/>
                <w:numId w:val="56"/>
              </w:numPr>
              <w:spacing w:after="0" w:line="360" w:lineRule="auto"/>
              <w:ind w:left="473"/>
              <w:jc w:val="left"/>
              <w:rPr>
                <w:rFonts w:eastAsia="Calibri"/>
                <w:color w:val="auto"/>
              </w:rPr>
            </w:pPr>
            <w:r w:rsidRPr="007441CC">
              <w:rPr>
                <w:rFonts w:eastAsia="Calibri"/>
                <w:color w:val="auto"/>
              </w:rPr>
              <w:t>Select different Instruments for drawings</w:t>
            </w:r>
          </w:p>
          <w:p w14:paraId="2816E87E" w14:textId="77777777" w:rsidR="008C6072" w:rsidRPr="007441CC" w:rsidRDefault="008C6072" w:rsidP="00B52903">
            <w:pPr>
              <w:spacing w:after="0" w:line="360" w:lineRule="auto"/>
              <w:rPr>
                <w:rFonts w:eastAsia="Calibri"/>
                <w:color w:val="auto"/>
              </w:rPr>
            </w:pPr>
          </w:p>
        </w:tc>
        <w:tc>
          <w:tcPr>
            <w:tcW w:w="581" w:type="pct"/>
            <w:shd w:val="clear" w:color="auto" w:fill="auto"/>
          </w:tcPr>
          <w:p w14:paraId="11E1EF3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23A392E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5546C9E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Total- 2.5 </w:t>
            </w:r>
            <w:proofErr w:type="spellStart"/>
            <w:r w:rsidRPr="007441CC">
              <w:rPr>
                <w:rFonts w:eastAsia="Calibri"/>
                <w:color w:val="auto"/>
              </w:rPr>
              <w:t>Hrs</w:t>
            </w:r>
            <w:proofErr w:type="spellEnd"/>
          </w:p>
        </w:tc>
        <w:tc>
          <w:tcPr>
            <w:tcW w:w="581" w:type="pct"/>
            <w:shd w:val="clear" w:color="auto" w:fill="auto"/>
          </w:tcPr>
          <w:p w14:paraId="17BBBE8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Drawing &amp; Graph Sheets </w:t>
            </w:r>
            <w:r w:rsidRPr="007441CC">
              <w:rPr>
                <w:rFonts w:eastAsia="Calibri"/>
                <w:color w:val="auto"/>
              </w:rPr>
              <w:lastRenderedPageBreak/>
              <w:t>different sizes.</w:t>
            </w:r>
          </w:p>
          <w:p w14:paraId="18889882"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4B4F82CD" w14:textId="77777777" w:rsidR="008C6072" w:rsidRPr="007441CC" w:rsidRDefault="008C6072" w:rsidP="00B52903">
            <w:pPr>
              <w:spacing w:after="0" w:line="360" w:lineRule="auto"/>
              <w:rPr>
                <w:rFonts w:eastAsia="Calibri"/>
                <w:color w:val="auto"/>
              </w:rPr>
            </w:pPr>
            <w:r w:rsidRPr="007441CC">
              <w:rPr>
                <w:rFonts w:eastAsia="Calibri"/>
                <w:color w:val="auto"/>
              </w:rPr>
              <w:t>Pencil</w:t>
            </w:r>
          </w:p>
          <w:p w14:paraId="4459C891"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43703133" w14:textId="77777777" w:rsidR="008C6072" w:rsidRPr="007441CC" w:rsidRDefault="008C6072" w:rsidP="00B52903">
            <w:pPr>
              <w:spacing w:after="0" w:line="360" w:lineRule="auto"/>
              <w:rPr>
                <w:rFonts w:eastAsia="Calibri"/>
                <w:color w:val="auto"/>
              </w:rPr>
            </w:pPr>
            <w:r w:rsidRPr="007441CC">
              <w:rPr>
                <w:rFonts w:eastAsia="Calibri"/>
                <w:color w:val="auto"/>
              </w:rPr>
              <w:t>Sharpener</w:t>
            </w:r>
          </w:p>
          <w:p w14:paraId="421C5927" w14:textId="77777777" w:rsidR="008C6072" w:rsidRPr="007441CC" w:rsidRDefault="008C6072" w:rsidP="00B52903">
            <w:pPr>
              <w:spacing w:after="0" w:line="360" w:lineRule="auto"/>
              <w:rPr>
                <w:rFonts w:eastAsia="Calibri"/>
                <w:color w:val="auto"/>
              </w:rPr>
            </w:pPr>
            <w:r w:rsidRPr="007441CC">
              <w:rPr>
                <w:rFonts w:eastAsia="Calibri"/>
                <w:color w:val="auto"/>
              </w:rPr>
              <w:t>Tracing Papers</w:t>
            </w:r>
          </w:p>
          <w:p w14:paraId="54950F06"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56E3B8F"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20EFC9BF"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2A1B7456"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7A4AD9CF"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2492E0D9"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31C8A80B"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379" w:type="pct"/>
            <w:shd w:val="clear" w:color="auto" w:fill="auto"/>
          </w:tcPr>
          <w:p w14:paraId="79E3853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10AAA7AB" w14:textId="77777777" w:rsidTr="00B52903">
        <w:trPr>
          <w:trHeight w:val="1610"/>
        </w:trPr>
        <w:tc>
          <w:tcPr>
            <w:tcW w:w="724" w:type="pct"/>
          </w:tcPr>
          <w:p w14:paraId="77CCB7CC" w14:textId="77777777" w:rsidR="008C6072" w:rsidRPr="007441CC" w:rsidRDefault="008C6072" w:rsidP="00594206">
            <w:pPr>
              <w:pStyle w:val="ListParagraph"/>
              <w:numPr>
                <w:ilvl w:val="0"/>
                <w:numId w:val="55"/>
              </w:numPr>
              <w:spacing w:after="0" w:line="360" w:lineRule="auto"/>
              <w:ind w:left="314"/>
              <w:jc w:val="left"/>
              <w:rPr>
                <w:rFonts w:eastAsia="Calibri"/>
                <w:color w:val="auto"/>
              </w:rPr>
            </w:pPr>
            <w:r w:rsidRPr="007441CC">
              <w:rPr>
                <w:rFonts w:eastAsia="Calibri"/>
                <w:color w:val="auto"/>
              </w:rPr>
              <w:lastRenderedPageBreak/>
              <w:t>Set out a drawing sheet</w:t>
            </w:r>
          </w:p>
        </w:tc>
        <w:tc>
          <w:tcPr>
            <w:tcW w:w="1372" w:type="pct"/>
          </w:tcPr>
          <w:p w14:paraId="03B3FB8F"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2AC64689" w14:textId="77777777" w:rsidR="008C6072" w:rsidRPr="007441CC" w:rsidRDefault="008C6072" w:rsidP="00594206">
            <w:pPr>
              <w:pStyle w:val="ListParagraph"/>
              <w:numPr>
                <w:ilvl w:val="0"/>
                <w:numId w:val="56"/>
              </w:numPr>
              <w:spacing w:after="0" w:line="360" w:lineRule="auto"/>
              <w:ind w:left="236" w:hanging="180"/>
              <w:jc w:val="left"/>
              <w:rPr>
                <w:rFonts w:eastAsia="Calibri"/>
                <w:color w:val="auto"/>
              </w:rPr>
            </w:pPr>
            <w:r w:rsidRPr="007441CC">
              <w:rPr>
                <w:rFonts w:eastAsia="Calibri"/>
                <w:color w:val="auto"/>
              </w:rPr>
              <w:t>Identify drawing sheets as per British, American and ISO standards.</w:t>
            </w:r>
          </w:p>
          <w:p w14:paraId="138CC858" w14:textId="77777777" w:rsidR="008C6072" w:rsidRPr="007441CC" w:rsidRDefault="008C6072" w:rsidP="00594206">
            <w:pPr>
              <w:pStyle w:val="ListParagraph"/>
              <w:numPr>
                <w:ilvl w:val="0"/>
                <w:numId w:val="56"/>
              </w:numPr>
              <w:spacing w:after="0" w:line="360" w:lineRule="auto"/>
              <w:ind w:left="236" w:hanging="180"/>
              <w:jc w:val="left"/>
              <w:rPr>
                <w:rFonts w:eastAsia="Calibri"/>
                <w:color w:val="auto"/>
              </w:rPr>
            </w:pPr>
            <w:r w:rsidRPr="007441CC">
              <w:rPr>
                <w:rFonts w:eastAsia="Calibri"/>
                <w:color w:val="auto"/>
              </w:rPr>
              <w:t>Draw margins as per local standard.</w:t>
            </w:r>
          </w:p>
          <w:p w14:paraId="1AEE91E4" w14:textId="77777777" w:rsidR="008C6072" w:rsidRPr="007441CC" w:rsidRDefault="008C6072" w:rsidP="00594206">
            <w:pPr>
              <w:pStyle w:val="ListParagraph"/>
              <w:numPr>
                <w:ilvl w:val="0"/>
                <w:numId w:val="56"/>
              </w:numPr>
              <w:spacing w:after="0" w:line="360" w:lineRule="auto"/>
              <w:ind w:left="236" w:hanging="180"/>
              <w:rPr>
                <w:rFonts w:eastAsia="Calibri"/>
                <w:color w:val="auto"/>
              </w:rPr>
            </w:pPr>
            <w:r w:rsidRPr="007441CC">
              <w:rPr>
                <w:rFonts w:eastAsia="Calibri"/>
                <w:color w:val="auto"/>
              </w:rPr>
              <w:t>Draw title strip as per standards on imperial &amp; half imperial size sheet.</w:t>
            </w:r>
          </w:p>
          <w:p w14:paraId="4D5F9AF7" w14:textId="77777777" w:rsidR="008C6072" w:rsidRPr="007441CC" w:rsidRDefault="008C6072" w:rsidP="00594206">
            <w:pPr>
              <w:pStyle w:val="ListParagraph"/>
              <w:numPr>
                <w:ilvl w:val="0"/>
                <w:numId w:val="56"/>
              </w:numPr>
              <w:spacing w:after="0" w:line="360" w:lineRule="auto"/>
              <w:ind w:left="236" w:hanging="180"/>
              <w:rPr>
                <w:rFonts w:eastAsia="Calibri"/>
                <w:color w:val="auto"/>
              </w:rPr>
            </w:pPr>
            <w:r w:rsidRPr="007441CC">
              <w:rPr>
                <w:rFonts w:eastAsia="Calibri"/>
                <w:color w:val="auto"/>
              </w:rPr>
              <w:t>Draw title block as per standards on imperial &amp; half imperial size sheet.</w:t>
            </w:r>
          </w:p>
        </w:tc>
        <w:tc>
          <w:tcPr>
            <w:tcW w:w="1365" w:type="pct"/>
          </w:tcPr>
          <w:p w14:paraId="67C8C5FA" w14:textId="77777777" w:rsidR="008C6072" w:rsidRPr="007441CC" w:rsidRDefault="008C6072" w:rsidP="00594206">
            <w:pPr>
              <w:pStyle w:val="ListParagraph"/>
              <w:numPr>
                <w:ilvl w:val="0"/>
                <w:numId w:val="53"/>
              </w:numPr>
              <w:spacing w:after="0" w:line="360" w:lineRule="auto"/>
              <w:ind w:left="473"/>
              <w:jc w:val="left"/>
              <w:rPr>
                <w:rFonts w:eastAsia="Calibri"/>
                <w:color w:val="auto"/>
              </w:rPr>
            </w:pPr>
            <w:r w:rsidRPr="007441CC">
              <w:rPr>
                <w:rFonts w:eastAsia="Calibri"/>
                <w:color w:val="auto"/>
              </w:rPr>
              <w:t>Introduction to set out drawing sheet on board.</w:t>
            </w:r>
          </w:p>
          <w:p w14:paraId="1C5FF644" w14:textId="77777777" w:rsidR="008C6072" w:rsidRPr="007441CC" w:rsidRDefault="008C6072" w:rsidP="00594206">
            <w:pPr>
              <w:pStyle w:val="ListParagraph"/>
              <w:numPr>
                <w:ilvl w:val="0"/>
                <w:numId w:val="53"/>
              </w:numPr>
              <w:spacing w:after="0" w:line="360" w:lineRule="auto"/>
              <w:ind w:left="473"/>
              <w:jc w:val="left"/>
              <w:rPr>
                <w:rFonts w:eastAsia="Calibri"/>
                <w:color w:val="auto"/>
              </w:rPr>
            </w:pPr>
            <w:r w:rsidRPr="007441CC">
              <w:rPr>
                <w:rFonts w:eastAsia="Calibri"/>
                <w:color w:val="auto"/>
              </w:rPr>
              <w:t>Explain Importance and method to set sheet on board.</w:t>
            </w:r>
          </w:p>
          <w:p w14:paraId="28775E81" w14:textId="77777777" w:rsidR="008C6072" w:rsidRPr="007441CC" w:rsidRDefault="008C6072" w:rsidP="00594206">
            <w:pPr>
              <w:pStyle w:val="ListParagraph"/>
              <w:numPr>
                <w:ilvl w:val="0"/>
                <w:numId w:val="53"/>
              </w:numPr>
              <w:spacing w:after="0" w:line="360" w:lineRule="auto"/>
              <w:ind w:left="473"/>
              <w:jc w:val="left"/>
              <w:rPr>
                <w:rFonts w:eastAsia="Calibri"/>
                <w:color w:val="auto"/>
              </w:rPr>
            </w:pPr>
            <w:r w:rsidRPr="007441CC">
              <w:rPr>
                <w:rFonts w:eastAsia="Calibri"/>
                <w:color w:val="auto"/>
              </w:rPr>
              <w:t xml:space="preserve">Explain Different standard of drawing sheet sizes. </w:t>
            </w:r>
          </w:p>
          <w:p w14:paraId="06713F80" w14:textId="77777777" w:rsidR="008C6072" w:rsidRPr="007441CC" w:rsidRDefault="008C6072" w:rsidP="00594206">
            <w:pPr>
              <w:pStyle w:val="ListParagraph"/>
              <w:numPr>
                <w:ilvl w:val="0"/>
                <w:numId w:val="53"/>
              </w:numPr>
              <w:spacing w:after="0" w:line="360" w:lineRule="auto"/>
              <w:ind w:left="473"/>
              <w:jc w:val="left"/>
              <w:rPr>
                <w:rFonts w:eastAsia="Calibri"/>
                <w:color w:val="auto"/>
              </w:rPr>
            </w:pPr>
            <w:r w:rsidRPr="007441CC">
              <w:rPr>
                <w:rFonts w:eastAsia="Calibri"/>
                <w:color w:val="auto"/>
              </w:rPr>
              <w:t xml:space="preserve">Describe Uses of the various types of drawing equipment along with sizes. </w:t>
            </w:r>
          </w:p>
          <w:p w14:paraId="419DD3A9"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5ECDE325" w14:textId="77777777" w:rsidR="008C6072" w:rsidRPr="007441CC" w:rsidRDefault="008C6072" w:rsidP="00594206">
            <w:pPr>
              <w:pStyle w:val="ListParagraph"/>
              <w:numPr>
                <w:ilvl w:val="0"/>
                <w:numId w:val="53"/>
              </w:numPr>
              <w:spacing w:after="0" w:line="360" w:lineRule="auto"/>
              <w:ind w:left="473"/>
              <w:jc w:val="left"/>
              <w:rPr>
                <w:rFonts w:eastAsia="Calibri"/>
                <w:color w:val="auto"/>
              </w:rPr>
            </w:pPr>
            <w:r w:rsidRPr="007441CC">
              <w:rPr>
                <w:rFonts w:eastAsia="Calibri"/>
                <w:color w:val="auto"/>
              </w:rPr>
              <w:t>Set out a drawing sheet of different sizes</w:t>
            </w:r>
          </w:p>
        </w:tc>
        <w:tc>
          <w:tcPr>
            <w:tcW w:w="581" w:type="pct"/>
          </w:tcPr>
          <w:p w14:paraId="1B8FD9BC" w14:textId="77777777" w:rsidR="008C6072" w:rsidRPr="007441CC" w:rsidRDefault="008C6072" w:rsidP="00B52903">
            <w:pPr>
              <w:spacing w:after="0" w:line="360" w:lineRule="auto"/>
              <w:rPr>
                <w:rFonts w:eastAsia="Calibri"/>
                <w:color w:val="auto"/>
              </w:rPr>
            </w:pPr>
            <w:r w:rsidRPr="007441CC">
              <w:rPr>
                <w:rFonts w:eastAsia="Calibri"/>
                <w:color w:val="auto"/>
              </w:rPr>
              <w:t>Theory0.5Hrs</w:t>
            </w:r>
          </w:p>
          <w:p w14:paraId="78A0CC3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4BC7991F" w14:textId="77777777" w:rsidR="008C6072" w:rsidRPr="007441CC" w:rsidRDefault="008C6072" w:rsidP="00B52903">
            <w:pPr>
              <w:spacing w:after="0" w:line="360" w:lineRule="auto"/>
              <w:rPr>
                <w:rFonts w:eastAsia="Calibri"/>
                <w:color w:val="auto"/>
              </w:rPr>
            </w:pPr>
            <w:r w:rsidRPr="007441CC">
              <w:rPr>
                <w:rFonts w:eastAsia="Calibri"/>
                <w:color w:val="auto"/>
              </w:rPr>
              <w:t>Total- 3.5Hrs</w:t>
            </w:r>
          </w:p>
        </w:tc>
        <w:tc>
          <w:tcPr>
            <w:tcW w:w="581" w:type="pct"/>
          </w:tcPr>
          <w:p w14:paraId="434A2230" w14:textId="77777777" w:rsidR="008C6072" w:rsidRPr="007441CC" w:rsidRDefault="008C6072" w:rsidP="00B52903">
            <w:pPr>
              <w:spacing w:after="0" w:line="360" w:lineRule="auto"/>
              <w:rPr>
                <w:rFonts w:eastAsia="Calibri"/>
                <w:color w:val="auto"/>
              </w:rPr>
            </w:pPr>
            <w:r w:rsidRPr="007441CC">
              <w:rPr>
                <w:rFonts w:eastAsia="Calibri"/>
                <w:color w:val="auto"/>
              </w:rPr>
              <w:t>Drawing Sheet</w:t>
            </w:r>
          </w:p>
          <w:p w14:paraId="0E0E62CF"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8F14ABB" w14:textId="77777777" w:rsidR="008C6072" w:rsidRPr="007441CC" w:rsidRDefault="008C6072" w:rsidP="00B52903">
            <w:pPr>
              <w:spacing w:after="0" w:line="360" w:lineRule="auto"/>
              <w:rPr>
                <w:rFonts w:eastAsia="Calibri"/>
                <w:color w:val="auto"/>
              </w:rPr>
            </w:pPr>
            <w:r w:rsidRPr="007441CC">
              <w:rPr>
                <w:rFonts w:eastAsia="Calibri"/>
                <w:color w:val="auto"/>
              </w:rPr>
              <w:t>Pencil</w:t>
            </w:r>
          </w:p>
          <w:p w14:paraId="3BCCD63B"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3C43574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Machine </w:t>
            </w:r>
          </w:p>
          <w:p w14:paraId="7E78CB7B"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B233BD2" w14:textId="77777777" w:rsidR="008C6072" w:rsidRPr="007441CC" w:rsidRDefault="008C6072" w:rsidP="00B52903">
            <w:pPr>
              <w:spacing w:after="0" w:line="360" w:lineRule="auto"/>
              <w:rPr>
                <w:rFonts w:eastAsia="Calibri"/>
                <w:color w:val="auto"/>
              </w:rPr>
            </w:pPr>
            <w:r w:rsidRPr="007441CC">
              <w:rPr>
                <w:rFonts w:eastAsia="Calibri"/>
                <w:color w:val="auto"/>
              </w:rPr>
              <w:t>Thumb Pins</w:t>
            </w:r>
          </w:p>
          <w:p w14:paraId="11BAD729" w14:textId="77777777" w:rsidR="008C6072" w:rsidRPr="007441CC" w:rsidRDefault="008C6072" w:rsidP="00B52903">
            <w:pPr>
              <w:spacing w:after="0" w:line="360" w:lineRule="auto"/>
              <w:rPr>
                <w:rFonts w:eastAsia="Calibri"/>
                <w:color w:val="auto"/>
              </w:rPr>
            </w:pPr>
            <w:r w:rsidRPr="007441CC">
              <w:rPr>
                <w:rFonts w:eastAsia="Calibri"/>
                <w:color w:val="auto"/>
              </w:rPr>
              <w:t>Scotch Tape</w:t>
            </w:r>
          </w:p>
          <w:p w14:paraId="47DCFAB7"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038B0883"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07D24EC1"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2A23E854"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3E94AA6B"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685AA4C8"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379" w:type="pct"/>
          </w:tcPr>
          <w:p w14:paraId="78708BA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Drafting Lab  </w:t>
            </w:r>
          </w:p>
        </w:tc>
      </w:tr>
      <w:tr w:rsidR="007441CC" w:rsidRPr="007441CC" w14:paraId="6DE62C41" w14:textId="77777777" w:rsidTr="00B52903">
        <w:trPr>
          <w:trHeight w:val="530"/>
        </w:trPr>
        <w:tc>
          <w:tcPr>
            <w:tcW w:w="724" w:type="pct"/>
          </w:tcPr>
          <w:p w14:paraId="7DEEF381" w14:textId="77777777" w:rsidR="008C6072" w:rsidRPr="007441CC" w:rsidRDefault="008C6072" w:rsidP="00594206">
            <w:pPr>
              <w:pStyle w:val="ListParagraph"/>
              <w:numPr>
                <w:ilvl w:val="0"/>
                <w:numId w:val="55"/>
              </w:numPr>
              <w:spacing w:after="0" w:line="360" w:lineRule="auto"/>
              <w:ind w:left="404"/>
              <w:jc w:val="left"/>
              <w:rPr>
                <w:rFonts w:eastAsia="Calibri"/>
                <w:color w:val="auto"/>
              </w:rPr>
            </w:pPr>
            <w:r w:rsidRPr="007441CC">
              <w:rPr>
                <w:rFonts w:eastAsia="Calibri"/>
                <w:color w:val="auto"/>
              </w:rPr>
              <w:lastRenderedPageBreak/>
              <w:t>Draw different types of lines.</w:t>
            </w:r>
          </w:p>
        </w:tc>
        <w:tc>
          <w:tcPr>
            <w:tcW w:w="1372" w:type="pct"/>
          </w:tcPr>
          <w:p w14:paraId="53009865"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8E33055" w14:textId="77777777" w:rsidR="008C6072" w:rsidRPr="007441CC" w:rsidRDefault="008C6072" w:rsidP="00594206">
            <w:pPr>
              <w:pStyle w:val="ListParagraph"/>
              <w:numPr>
                <w:ilvl w:val="0"/>
                <w:numId w:val="53"/>
              </w:numPr>
              <w:spacing w:after="0" w:line="360" w:lineRule="auto"/>
              <w:ind w:left="416"/>
              <w:rPr>
                <w:rFonts w:eastAsia="Calibri"/>
                <w:color w:val="auto"/>
              </w:rPr>
            </w:pPr>
            <w:r w:rsidRPr="007441CC">
              <w:rPr>
                <w:rFonts w:eastAsia="Calibri"/>
                <w:color w:val="auto"/>
              </w:rPr>
              <w:t>Draw lines and arrow heads used in construction drawings. Lines: basic construction line, main object outline, broken line, chain line, section line, grid line, cutting plane line, short break line, long break line.</w:t>
            </w:r>
          </w:p>
          <w:p w14:paraId="1EC21E53" w14:textId="77777777" w:rsidR="008C6072" w:rsidRPr="007441CC" w:rsidRDefault="008C6072" w:rsidP="00594206">
            <w:pPr>
              <w:pStyle w:val="ListParagraph"/>
              <w:numPr>
                <w:ilvl w:val="0"/>
                <w:numId w:val="53"/>
              </w:numPr>
              <w:spacing w:after="0" w:line="360" w:lineRule="auto"/>
              <w:ind w:left="416"/>
              <w:rPr>
                <w:rFonts w:eastAsia="Calibri"/>
                <w:color w:val="auto"/>
              </w:rPr>
            </w:pPr>
            <w:r w:rsidRPr="007441CC">
              <w:rPr>
                <w:rFonts w:eastAsia="Calibri"/>
                <w:color w:val="auto"/>
              </w:rPr>
              <w:t>Use correct grades of pencils.</w:t>
            </w:r>
          </w:p>
          <w:p w14:paraId="181209C8" w14:textId="77777777" w:rsidR="008C6072" w:rsidRPr="007441CC" w:rsidRDefault="008C6072" w:rsidP="00594206">
            <w:pPr>
              <w:pStyle w:val="ListParagraph"/>
              <w:numPr>
                <w:ilvl w:val="0"/>
                <w:numId w:val="53"/>
              </w:numPr>
              <w:spacing w:after="0" w:line="360" w:lineRule="auto"/>
              <w:ind w:left="416"/>
              <w:rPr>
                <w:rFonts w:eastAsia="Calibri"/>
                <w:color w:val="auto"/>
              </w:rPr>
            </w:pPr>
            <w:r w:rsidRPr="007441CC">
              <w:rPr>
                <w:rFonts w:eastAsia="Calibri"/>
                <w:color w:val="auto"/>
              </w:rPr>
              <w:t>Draw lines of correct weight.</w:t>
            </w:r>
          </w:p>
          <w:p w14:paraId="070DF6E8" w14:textId="77777777" w:rsidR="008C6072" w:rsidRPr="007441CC" w:rsidRDefault="008C6072" w:rsidP="00594206">
            <w:pPr>
              <w:pStyle w:val="ListParagraph"/>
              <w:numPr>
                <w:ilvl w:val="0"/>
                <w:numId w:val="53"/>
              </w:numPr>
              <w:spacing w:after="0" w:line="360" w:lineRule="auto"/>
              <w:ind w:left="416"/>
              <w:rPr>
                <w:rFonts w:eastAsia="Calibri"/>
                <w:color w:val="auto"/>
              </w:rPr>
            </w:pPr>
            <w:r w:rsidRPr="007441CC">
              <w:rPr>
                <w:rFonts w:eastAsia="Calibri"/>
                <w:color w:val="auto"/>
              </w:rPr>
              <w:t>Draw lines with standard measurements.</w:t>
            </w:r>
          </w:p>
          <w:p w14:paraId="3DC5CD11" w14:textId="77777777" w:rsidR="008C6072" w:rsidRPr="007441CC" w:rsidRDefault="008C6072" w:rsidP="00594206">
            <w:pPr>
              <w:pStyle w:val="ListParagraph"/>
              <w:numPr>
                <w:ilvl w:val="0"/>
                <w:numId w:val="53"/>
              </w:numPr>
              <w:spacing w:after="0" w:line="360" w:lineRule="auto"/>
              <w:ind w:left="416"/>
              <w:rPr>
                <w:rFonts w:eastAsia="Calibri"/>
                <w:color w:val="auto"/>
              </w:rPr>
            </w:pPr>
            <w:r w:rsidRPr="007441CC">
              <w:rPr>
                <w:rFonts w:eastAsia="Calibri"/>
                <w:color w:val="auto"/>
              </w:rPr>
              <w:t>Observe principles of drawing lines, cleanliness.</w:t>
            </w:r>
          </w:p>
        </w:tc>
        <w:tc>
          <w:tcPr>
            <w:tcW w:w="1365" w:type="pct"/>
          </w:tcPr>
          <w:p w14:paraId="6858D426"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Explain Types and importance of lines and arrow heads.</w:t>
            </w:r>
          </w:p>
          <w:p w14:paraId="32CFA0E1"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Define Objectives of different lines.</w:t>
            </w:r>
          </w:p>
          <w:p w14:paraId="625BA0DE"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Define Weight of lines.</w:t>
            </w:r>
          </w:p>
          <w:p w14:paraId="70374946"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Explain Grades of different pencils.</w:t>
            </w:r>
          </w:p>
          <w:p w14:paraId="14030076"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Explain Objective of title block &amp; title strip</w:t>
            </w:r>
          </w:p>
          <w:p w14:paraId="5235766C"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Describe Method to prepare title block &amp; title strip</w:t>
            </w:r>
          </w:p>
          <w:p w14:paraId="680CF8FB" w14:textId="77777777" w:rsidR="008C6072" w:rsidRPr="007441CC" w:rsidRDefault="008C6072" w:rsidP="00B52903">
            <w:pPr>
              <w:pStyle w:val="ListParagraph"/>
              <w:spacing w:after="0" w:line="360" w:lineRule="auto"/>
              <w:ind w:left="348" w:firstLine="0"/>
              <w:rPr>
                <w:rFonts w:eastAsia="Calibri"/>
                <w:b/>
                <w:bCs/>
                <w:color w:val="auto"/>
              </w:rPr>
            </w:pPr>
            <w:r w:rsidRPr="007441CC">
              <w:rPr>
                <w:rFonts w:eastAsia="Calibri"/>
                <w:b/>
                <w:bCs/>
                <w:color w:val="auto"/>
              </w:rPr>
              <w:t>Practical Activity</w:t>
            </w:r>
          </w:p>
          <w:p w14:paraId="54B896AA"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Draw different types of lines with different grades of pencils.</w:t>
            </w:r>
          </w:p>
        </w:tc>
        <w:tc>
          <w:tcPr>
            <w:tcW w:w="581" w:type="pct"/>
            <w:shd w:val="clear" w:color="auto" w:fill="auto"/>
          </w:tcPr>
          <w:p w14:paraId="4878DDA9" w14:textId="77777777" w:rsidR="008C6072" w:rsidRPr="007441CC" w:rsidRDefault="008C6072" w:rsidP="00B52903">
            <w:pPr>
              <w:spacing w:after="0" w:line="360" w:lineRule="auto"/>
              <w:rPr>
                <w:rFonts w:eastAsia="Calibri"/>
                <w:color w:val="auto"/>
              </w:rPr>
            </w:pPr>
            <w:r w:rsidRPr="007441CC">
              <w:rPr>
                <w:rFonts w:eastAsia="Calibri"/>
                <w:color w:val="auto"/>
              </w:rPr>
              <w:t>Theory-0.5Hrs</w:t>
            </w:r>
          </w:p>
          <w:p w14:paraId="5FDC776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27DEAB6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81" w:type="pct"/>
          </w:tcPr>
          <w:p w14:paraId="24624C3C" w14:textId="77777777" w:rsidR="008C6072" w:rsidRPr="007441CC" w:rsidRDefault="008C6072" w:rsidP="00B52903">
            <w:pPr>
              <w:spacing w:after="0" w:line="360" w:lineRule="auto"/>
              <w:rPr>
                <w:rFonts w:eastAsia="Calibri"/>
                <w:color w:val="auto"/>
              </w:rPr>
            </w:pPr>
            <w:r w:rsidRPr="007441CC">
              <w:rPr>
                <w:rFonts w:eastAsia="Calibri"/>
                <w:color w:val="auto"/>
              </w:rPr>
              <w:t>Drawing Sheet</w:t>
            </w:r>
          </w:p>
          <w:p w14:paraId="6A136E04"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06706F97"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2275A90F"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16E35694" w14:textId="77777777" w:rsidR="008C6072" w:rsidRPr="007441CC" w:rsidRDefault="008C6072" w:rsidP="00B52903">
            <w:pPr>
              <w:spacing w:after="0" w:line="360" w:lineRule="auto"/>
              <w:rPr>
                <w:rFonts w:eastAsia="Calibri"/>
                <w:color w:val="auto"/>
              </w:rPr>
            </w:pPr>
            <w:r w:rsidRPr="007441CC">
              <w:rPr>
                <w:rFonts w:eastAsia="Calibri"/>
                <w:color w:val="auto"/>
              </w:rPr>
              <w:t>Sharpener</w:t>
            </w:r>
          </w:p>
          <w:p w14:paraId="2A7D3319"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201E1CED"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3E487794"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D204D8A"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5B4BB319"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0222AB9D"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071E5E3C"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3311E01E" w14:textId="77777777" w:rsidR="008C6072" w:rsidRPr="007441CC" w:rsidRDefault="008C6072" w:rsidP="00B52903">
            <w:pPr>
              <w:spacing w:after="0" w:line="360" w:lineRule="auto"/>
              <w:rPr>
                <w:rFonts w:eastAsia="Calibri"/>
                <w:color w:val="auto"/>
              </w:rPr>
            </w:pPr>
          </w:p>
        </w:tc>
        <w:tc>
          <w:tcPr>
            <w:tcW w:w="379" w:type="pct"/>
          </w:tcPr>
          <w:p w14:paraId="4FCFB1D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Drafting Lab  </w:t>
            </w:r>
          </w:p>
        </w:tc>
      </w:tr>
      <w:tr w:rsidR="007441CC" w:rsidRPr="007441CC" w14:paraId="3673A159" w14:textId="77777777" w:rsidTr="00B52903">
        <w:trPr>
          <w:trHeight w:val="170"/>
        </w:trPr>
        <w:tc>
          <w:tcPr>
            <w:tcW w:w="724" w:type="pct"/>
          </w:tcPr>
          <w:p w14:paraId="323CA31D" w14:textId="77777777" w:rsidR="008C6072" w:rsidRPr="007441CC" w:rsidRDefault="008C6072" w:rsidP="00594206">
            <w:pPr>
              <w:pStyle w:val="ListParagraph"/>
              <w:numPr>
                <w:ilvl w:val="0"/>
                <w:numId w:val="55"/>
              </w:numPr>
              <w:spacing w:after="0" w:line="360" w:lineRule="auto"/>
              <w:ind w:left="404"/>
              <w:rPr>
                <w:rFonts w:eastAsia="Calibri"/>
                <w:color w:val="auto"/>
              </w:rPr>
            </w:pPr>
            <w:r w:rsidRPr="007441CC">
              <w:rPr>
                <w:rFonts w:eastAsia="Calibri"/>
                <w:color w:val="auto"/>
              </w:rPr>
              <w:t>Store prepared drawings.</w:t>
            </w:r>
          </w:p>
        </w:tc>
        <w:tc>
          <w:tcPr>
            <w:tcW w:w="1372" w:type="pct"/>
          </w:tcPr>
          <w:p w14:paraId="5B4A5FC8"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4F496A1A" w14:textId="77777777" w:rsidR="008C6072" w:rsidRPr="007441CC" w:rsidRDefault="008C6072" w:rsidP="00594206">
            <w:pPr>
              <w:pStyle w:val="ListParagraph"/>
              <w:numPr>
                <w:ilvl w:val="0"/>
                <w:numId w:val="93"/>
              </w:numPr>
              <w:spacing w:after="0" w:line="360" w:lineRule="auto"/>
              <w:ind w:left="326"/>
              <w:rPr>
                <w:rFonts w:eastAsia="Calibri"/>
                <w:color w:val="auto"/>
              </w:rPr>
            </w:pPr>
            <w:r w:rsidRPr="007441CC">
              <w:rPr>
                <w:rFonts w:eastAsia="Calibri"/>
                <w:color w:val="auto"/>
              </w:rPr>
              <w:t xml:space="preserve">Fold A0, A1, A2, A3, A4, </w:t>
            </w:r>
            <w:proofErr w:type="gramStart"/>
            <w:r w:rsidRPr="007441CC">
              <w:rPr>
                <w:rFonts w:eastAsia="Calibri"/>
                <w:color w:val="auto"/>
              </w:rPr>
              <w:t>drawing</w:t>
            </w:r>
            <w:proofErr w:type="gramEnd"/>
            <w:r w:rsidRPr="007441CC">
              <w:rPr>
                <w:rFonts w:eastAsia="Calibri"/>
                <w:color w:val="auto"/>
              </w:rPr>
              <w:t xml:space="preserve"> sheets as per requirements.</w:t>
            </w:r>
          </w:p>
          <w:p w14:paraId="4E78373E" w14:textId="77777777" w:rsidR="008C6072" w:rsidRPr="007441CC" w:rsidRDefault="008C6072" w:rsidP="00594206">
            <w:pPr>
              <w:pStyle w:val="ListParagraph"/>
              <w:numPr>
                <w:ilvl w:val="0"/>
                <w:numId w:val="93"/>
              </w:numPr>
              <w:spacing w:after="0" w:line="360" w:lineRule="auto"/>
              <w:ind w:left="326"/>
              <w:rPr>
                <w:rFonts w:eastAsia="Calibri"/>
                <w:color w:val="auto"/>
              </w:rPr>
            </w:pPr>
            <w:r w:rsidRPr="007441CC">
              <w:rPr>
                <w:rFonts w:eastAsia="Calibri"/>
                <w:color w:val="auto"/>
              </w:rPr>
              <w:lastRenderedPageBreak/>
              <w:t>Fold Double elephant, Imperial- full, half, quarter, antiquarian, drawing sheets as per requirements.</w:t>
            </w:r>
          </w:p>
          <w:p w14:paraId="74EC3085" w14:textId="77777777" w:rsidR="008C6072" w:rsidRPr="007441CC" w:rsidRDefault="008C6072" w:rsidP="00594206">
            <w:pPr>
              <w:pStyle w:val="ListParagraph"/>
              <w:numPr>
                <w:ilvl w:val="0"/>
                <w:numId w:val="93"/>
              </w:numPr>
              <w:spacing w:after="0" w:line="360" w:lineRule="auto"/>
              <w:ind w:left="326"/>
              <w:rPr>
                <w:rFonts w:eastAsia="Calibri"/>
                <w:color w:val="auto"/>
              </w:rPr>
            </w:pPr>
            <w:r w:rsidRPr="007441CC">
              <w:rPr>
                <w:rFonts w:eastAsia="Calibri"/>
                <w:color w:val="auto"/>
              </w:rPr>
              <w:t>Store the drawing sheet as per requirements</w:t>
            </w:r>
          </w:p>
        </w:tc>
        <w:tc>
          <w:tcPr>
            <w:tcW w:w="1365" w:type="pct"/>
          </w:tcPr>
          <w:p w14:paraId="240E46D8"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lastRenderedPageBreak/>
              <w:t>Introduction to folding of drawing sheet</w:t>
            </w:r>
          </w:p>
          <w:p w14:paraId="52C08EEE"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lastRenderedPageBreak/>
              <w:t>Explain Importance and method to fold and unfold the drawing sheets.</w:t>
            </w:r>
          </w:p>
          <w:p w14:paraId="40381EB9"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Explain Method to store the drawing sheet</w:t>
            </w:r>
          </w:p>
          <w:p w14:paraId="43FF6604" w14:textId="77777777" w:rsidR="008C6072" w:rsidRPr="007441CC" w:rsidRDefault="008C6072" w:rsidP="00B52903">
            <w:pPr>
              <w:pStyle w:val="ListParagraph"/>
              <w:spacing w:after="0" w:line="360" w:lineRule="auto"/>
              <w:ind w:left="348" w:firstLine="0"/>
              <w:rPr>
                <w:rFonts w:eastAsia="Calibri"/>
                <w:b/>
                <w:bCs/>
                <w:color w:val="auto"/>
              </w:rPr>
            </w:pPr>
            <w:r w:rsidRPr="007441CC">
              <w:rPr>
                <w:rFonts w:eastAsia="Calibri"/>
                <w:b/>
                <w:bCs/>
                <w:color w:val="auto"/>
              </w:rPr>
              <w:t>Practical Activity</w:t>
            </w:r>
          </w:p>
          <w:p w14:paraId="37F973E1" w14:textId="77777777" w:rsidR="008C6072" w:rsidRPr="007441CC" w:rsidRDefault="008C6072" w:rsidP="00594206">
            <w:pPr>
              <w:pStyle w:val="ListParagraph"/>
              <w:numPr>
                <w:ilvl w:val="0"/>
                <w:numId w:val="53"/>
              </w:numPr>
              <w:spacing w:after="0" w:line="360" w:lineRule="auto"/>
              <w:ind w:left="348"/>
              <w:rPr>
                <w:rFonts w:eastAsia="Calibri"/>
                <w:color w:val="auto"/>
              </w:rPr>
            </w:pPr>
            <w:r w:rsidRPr="007441CC">
              <w:rPr>
                <w:rFonts w:eastAsia="Calibri"/>
                <w:color w:val="auto"/>
              </w:rPr>
              <w:t>Placed and re-open sheets from box.</w:t>
            </w:r>
          </w:p>
          <w:p w14:paraId="77DF6310" w14:textId="77777777" w:rsidR="008C6072" w:rsidRPr="007441CC" w:rsidRDefault="008C6072" w:rsidP="00B52903">
            <w:pPr>
              <w:spacing w:after="0" w:line="360" w:lineRule="auto"/>
              <w:rPr>
                <w:rFonts w:eastAsia="Calibri"/>
                <w:color w:val="auto"/>
              </w:rPr>
            </w:pPr>
          </w:p>
        </w:tc>
        <w:tc>
          <w:tcPr>
            <w:tcW w:w="581" w:type="pct"/>
          </w:tcPr>
          <w:p w14:paraId="4FE8655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218445E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6A7B329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81" w:type="pct"/>
          </w:tcPr>
          <w:p w14:paraId="1351C6F8" w14:textId="77777777" w:rsidR="008C6072" w:rsidRPr="007441CC" w:rsidRDefault="008C6072" w:rsidP="00B52903">
            <w:pPr>
              <w:spacing w:after="0" w:line="360" w:lineRule="auto"/>
              <w:rPr>
                <w:rFonts w:eastAsia="Calibri"/>
                <w:color w:val="auto"/>
              </w:rPr>
            </w:pPr>
            <w:r w:rsidRPr="007441CC">
              <w:rPr>
                <w:rFonts w:eastAsia="Calibri"/>
                <w:color w:val="auto"/>
              </w:rPr>
              <w:t>Drawing Sheet</w:t>
            </w:r>
          </w:p>
          <w:p w14:paraId="434ADD54"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2A19B31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Store box circular with </w:t>
            </w:r>
            <w:r w:rsidRPr="007441CC">
              <w:rPr>
                <w:rFonts w:eastAsia="Calibri"/>
                <w:color w:val="auto"/>
              </w:rPr>
              <w:lastRenderedPageBreak/>
              <w:t>different sizes.</w:t>
            </w:r>
          </w:p>
          <w:p w14:paraId="36F73498" w14:textId="77777777" w:rsidR="008C6072" w:rsidRPr="007441CC" w:rsidRDefault="008C6072" w:rsidP="00B52903">
            <w:pPr>
              <w:spacing w:after="0" w:line="360" w:lineRule="auto"/>
              <w:rPr>
                <w:rFonts w:eastAsia="Calibri"/>
                <w:color w:val="auto"/>
              </w:rPr>
            </w:pPr>
            <w:r w:rsidRPr="007441CC">
              <w:rPr>
                <w:rFonts w:eastAsia="Calibri"/>
                <w:color w:val="auto"/>
              </w:rPr>
              <w:t>Zipped sheet box Rectangular</w:t>
            </w:r>
          </w:p>
        </w:tc>
        <w:tc>
          <w:tcPr>
            <w:tcW w:w="379" w:type="pct"/>
          </w:tcPr>
          <w:p w14:paraId="44A9858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0D01940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br w:type="page"/>
      </w:r>
    </w:p>
    <w:p w14:paraId="10976E1D" w14:textId="77777777" w:rsidR="008C6072" w:rsidRPr="007441CC" w:rsidRDefault="008E5C10" w:rsidP="00B52903">
      <w:pPr>
        <w:pStyle w:val="Heading2"/>
        <w:rPr>
          <w:rFonts w:eastAsia="Calibri"/>
          <w:color w:val="auto"/>
        </w:rPr>
      </w:pPr>
      <w:bookmarkStart w:id="44" w:name="_Toc110114409"/>
      <w:r w:rsidRPr="007441CC">
        <w:rPr>
          <w:iCs/>
          <w:color w:val="auto"/>
        </w:rPr>
        <w:lastRenderedPageBreak/>
        <w:t>Module</w:t>
      </w:r>
      <w:r w:rsidRPr="007441CC">
        <w:rPr>
          <w:color w:val="auto"/>
        </w:rPr>
        <w:t xml:space="preserve"> </w:t>
      </w:r>
      <w:r w:rsidR="008C6072" w:rsidRPr="007441CC">
        <w:rPr>
          <w:color w:val="auto"/>
        </w:rPr>
        <w:t>1021CS-018.</w:t>
      </w:r>
      <w:r w:rsidR="008C6072" w:rsidRPr="007441CC">
        <w:rPr>
          <w:color w:val="auto"/>
        </w:rPr>
        <w:tab/>
        <w:t>Perform Lettering and Printing On Sheet.</w:t>
      </w:r>
      <w:bookmarkEnd w:id="44"/>
    </w:p>
    <w:p w14:paraId="1C680529" w14:textId="77777777" w:rsidR="008C6072" w:rsidRPr="007441CC" w:rsidRDefault="008C6072" w:rsidP="00B52903">
      <w:pPr>
        <w:spacing w:after="0" w:line="360" w:lineRule="auto"/>
        <w:ind w:left="90"/>
        <w:rPr>
          <w:rFonts w:eastAsia="Calibri"/>
          <w:color w:val="auto"/>
        </w:rPr>
      </w:pPr>
      <w:r w:rsidRPr="007441CC">
        <w:rPr>
          <w:rFonts w:eastAsia="Calibri"/>
          <w:color w:val="auto"/>
        </w:rPr>
        <w:t>This module covers the knowledge and skills required to draw letters on graph sheet, in 4:5 &amp; 4:7 ratios, double stroke, single stroke, upper case and lower case lettering and printing.</w:t>
      </w:r>
    </w:p>
    <w:p w14:paraId="5D9AB954"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 Duration:  24.5 Hours</w:t>
      </w:r>
      <w:r w:rsidRPr="007441CC">
        <w:rPr>
          <w:rFonts w:eastAsia="Calibri"/>
          <w:b/>
          <w:bCs/>
          <w:color w:val="auto"/>
        </w:rPr>
        <w:tab/>
      </w:r>
      <w:r w:rsidRPr="007441CC">
        <w:rPr>
          <w:rFonts w:eastAsia="Calibri"/>
          <w:b/>
          <w:bCs/>
          <w:color w:val="auto"/>
        </w:rPr>
        <w:tab/>
      </w:r>
      <w:r w:rsidRPr="007441CC">
        <w:rPr>
          <w:rFonts w:eastAsia="Calibri"/>
          <w:b/>
          <w:bCs/>
          <w:color w:val="auto"/>
        </w:rPr>
        <w:tab/>
        <w:t>Theory: 3.5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21 Hours                          Credit Hour</w:t>
      </w:r>
      <w:proofErr w:type="gramStart"/>
      <w:r w:rsidRPr="007441CC">
        <w:rPr>
          <w:rFonts w:eastAsia="Calibri"/>
          <w:b/>
          <w:bCs/>
          <w:color w:val="auto"/>
        </w:rPr>
        <w:t>:2.45</w:t>
      </w:r>
      <w:proofErr w:type="gramEnd"/>
      <w:r w:rsidRPr="007441CC">
        <w:rPr>
          <w:rFonts w:eastAsia="Calibri"/>
          <w:b/>
          <w:bCs/>
          <w:color w:val="auto"/>
        </w:rPr>
        <w:t xml:space="preserve">         </w:t>
      </w:r>
    </w:p>
    <w:tbl>
      <w:tblPr>
        <w:tblpPr w:leftFromText="180" w:rightFromText="180" w:vertAnchor="text" w:tblpX="53"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895"/>
        <w:gridCol w:w="3404"/>
        <w:gridCol w:w="3799"/>
        <w:gridCol w:w="1835"/>
        <w:gridCol w:w="1530"/>
        <w:gridCol w:w="1431"/>
      </w:tblGrid>
      <w:tr w:rsidR="007441CC" w:rsidRPr="007441CC" w14:paraId="4ACFEB3C" w14:textId="77777777" w:rsidTr="00B52903">
        <w:trPr>
          <w:trHeight w:val="619"/>
        </w:trPr>
        <w:tc>
          <w:tcPr>
            <w:tcW w:w="742" w:type="pct"/>
            <w:shd w:val="clear" w:color="auto" w:fill="E5B8B7"/>
            <w:vAlign w:val="center"/>
            <w:hideMark/>
          </w:tcPr>
          <w:p w14:paraId="13C4B7A4"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285" w:type="pct"/>
            <w:shd w:val="clear" w:color="auto" w:fill="E5B8B7"/>
            <w:vAlign w:val="center"/>
            <w:hideMark/>
          </w:tcPr>
          <w:p w14:paraId="7CC5C62C"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427" w:type="pct"/>
            <w:shd w:val="clear" w:color="auto" w:fill="E5B8B7"/>
            <w:vAlign w:val="center"/>
            <w:hideMark/>
          </w:tcPr>
          <w:p w14:paraId="4A507DA5"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35" w:type="pct"/>
            <w:shd w:val="clear" w:color="auto" w:fill="E5B8B7"/>
            <w:vAlign w:val="center"/>
            <w:hideMark/>
          </w:tcPr>
          <w:p w14:paraId="0CF0FFEE"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595" w:type="pct"/>
            <w:shd w:val="clear" w:color="auto" w:fill="E5B8B7"/>
            <w:hideMark/>
          </w:tcPr>
          <w:p w14:paraId="149710E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Materials</w:t>
            </w:r>
          </w:p>
          <w:p w14:paraId="02700D51"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Required</w:t>
            </w:r>
          </w:p>
        </w:tc>
        <w:tc>
          <w:tcPr>
            <w:tcW w:w="416" w:type="pct"/>
            <w:shd w:val="clear" w:color="auto" w:fill="E5B8B7"/>
            <w:hideMark/>
          </w:tcPr>
          <w:p w14:paraId="1FBB940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w:t>
            </w:r>
          </w:p>
          <w:p w14:paraId="7A2A7B7A"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Place</w:t>
            </w:r>
          </w:p>
        </w:tc>
      </w:tr>
      <w:tr w:rsidR="007441CC" w:rsidRPr="007441CC" w14:paraId="6D4F9270" w14:textId="77777777" w:rsidTr="00B52903">
        <w:trPr>
          <w:trHeight w:val="1554"/>
        </w:trPr>
        <w:tc>
          <w:tcPr>
            <w:tcW w:w="742" w:type="pct"/>
          </w:tcPr>
          <w:p w14:paraId="258036A3" w14:textId="77777777" w:rsidR="008C6072" w:rsidRPr="007441CC" w:rsidRDefault="008C6072" w:rsidP="00594206">
            <w:pPr>
              <w:pStyle w:val="ListParagraph"/>
              <w:numPr>
                <w:ilvl w:val="0"/>
                <w:numId w:val="94"/>
              </w:numPr>
              <w:spacing w:after="0" w:line="360" w:lineRule="auto"/>
              <w:ind w:left="314"/>
              <w:jc w:val="left"/>
              <w:rPr>
                <w:rFonts w:eastAsia="Calibri"/>
                <w:color w:val="auto"/>
              </w:rPr>
            </w:pPr>
            <w:r w:rsidRPr="007441CC">
              <w:rPr>
                <w:rFonts w:eastAsia="Calibri"/>
                <w:color w:val="auto"/>
              </w:rPr>
              <w:t xml:space="preserve">Draw Single Stroke letters in ratio 4:5 and 4:7 taking 1.5” </w:t>
            </w:r>
            <w:r w:rsidRPr="007441CC">
              <w:rPr>
                <w:rFonts w:eastAsia="Calibri"/>
                <w:color w:val="auto"/>
              </w:rPr>
              <w:lastRenderedPageBreak/>
              <w:t>letter height on graph sheet.</w:t>
            </w:r>
          </w:p>
        </w:tc>
        <w:tc>
          <w:tcPr>
            <w:tcW w:w="1285" w:type="pct"/>
          </w:tcPr>
          <w:p w14:paraId="42BCDCE3"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Trainee will be able to:</w:t>
            </w:r>
          </w:p>
          <w:p w14:paraId="6272C9DA" w14:textId="77777777" w:rsidR="008C6072" w:rsidRPr="007441CC" w:rsidRDefault="008C6072" w:rsidP="00594206">
            <w:pPr>
              <w:pStyle w:val="ListParagraph"/>
              <w:numPr>
                <w:ilvl w:val="0"/>
                <w:numId w:val="95"/>
              </w:numPr>
              <w:spacing w:after="0" w:line="360" w:lineRule="auto"/>
              <w:ind w:left="416"/>
              <w:rPr>
                <w:rFonts w:eastAsia="Calibri"/>
                <w:color w:val="auto"/>
              </w:rPr>
            </w:pPr>
            <w:r w:rsidRPr="007441CC">
              <w:rPr>
                <w:rFonts w:eastAsia="Calibri"/>
                <w:color w:val="auto"/>
              </w:rPr>
              <w:t>Observes standards for basics of drawing.</w:t>
            </w:r>
          </w:p>
          <w:p w14:paraId="68B6A4C8" w14:textId="77777777" w:rsidR="008C6072" w:rsidRPr="007441CC" w:rsidRDefault="008C6072" w:rsidP="00594206">
            <w:pPr>
              <w:pStyle w:val="ListParagraph"/>
              <w:numPr>
                <w:ilvl w:val="0"/>
                <w:numId w:val="95"/>
              </w:numPr>
              <w:spacing w:after="0" w:line="360" w:lineRule="auto"/>
              <w:ind w:left="416"/>
              <w:rPr>
                <w:rFonts w:eastAsia="Calibri"/>
                <w:color w:val="auto"/>
              </w:rPr>
            </w:pPr>
            <w:r w:rsidRPr="007441CC">
              <w:rPr>
                <w:rFonts w:eastAsia="Calibri"/>
                <w:b/>
                <w:bCs/>
                <w:color w:val="auto"/>
              </w:rPr>
              <w:lastRenderedPageBreak/>
              <w:t>Objective:</w:t>
            </w:r>
            <w:r w:rsidRPr="007441CC">
              <w:rPr>
                <w:rFonts w:eastAsia="Calibri"/>
                <w:color w:val="auto"/>
              </w:rPr>
              <w:t xml:space="preserve"> Distribute space and draw both graphs on graph sheet.</w:t>
            </w:r>
          </w:p>
          <w:p w14:paraId="41DC7EC6" w14:textId="77777777" w:rsidR="008C6072" w:rsidRPr="007441CC" w:rsidRDefault="008C6072" w:rsidP="00594206">
            <w:pPr>
              <w:pStyle w:val="ListParagraph"/>
              <w:numPr>
                <w:ilvl w:val="0"/>
                <w:numId w:val="95"/>
              </w:numPr>
              <w:spacing w:after="0" w:line="360" w:lineRule="auto"/>
              <w:ind w:left="416"/>
              <w:rPr>
                <w:rFonts w:eastAsia="Calibri"/>
                <w:color w:val="auto"/>
              </w:rPr>
            </w:pPr>
            <w:r w:rsidRPr="007441CC">
              <w:rPr>
                <w:rFonts w:eastAsia="Calibri"/>
                <w:color w:val="auto"/>
              </w:rPr>
              <w:t>Draw single stroke letters as per ratio.</w:t>
            </w:r>
          </w:p>
          <w:p w14:paraId="42F83DE8" w14:textId="77777777" w:rsidR="008C6072" w:rsidRPr="007441CC" w:rsidRDefault="008C6072" w:rsidP="00594206">
            <w:pPr>
              <w:pStyle w:val="ListParagraph"/>
              <w:numPr>
                <w:ilvl w:val="0"/>
                <w:numId w:val="95"/>
              </w:numPr>
              <w:spacing w:after="0" w:line="360" w:lineRule="auto"/>
              <w:ind w:left="416"/>
              <w:rPr>
                <w:rFonts w:eastAsia="Calibri"/>
                <w:color w:val="auto"/>
              </w:rPr>
            </w:pPr>
            <w:r w:rsidRPr="007441CC">
              <w:rPr>
                <w:rFonts w:eastAsia="Calibri"/>
                <w:color w:val="auto"/>
              </w:rPr>
              <w:t>Draw tile strip &amp; title block for drawing sheet.</w:t>
            </w:r>
          </w:p>
        </w:tc>
        <w:tc>
          <w:tcPr>
            <w:tcW w:w="1427" w:type="pct"/>
          </w:tcPr>
          <w:p w14:paraId="486BCE2A" w14:textId="77777777" w:rsidR="008C6072" w:rsidRPr="007441CC" w:rsidRDefault="008C6072" w:rsidP="00594206">
            <w:pPr>
              <w:pStyle w:val="ListParagraph"/>
              <w:numPr>
                <w:ilvl w:val="0"/>
                <w:numId w:val="91"/>
              </w:numPr>
              <w:spacing w:after="0" w:line="360" w:lineRule="auto"/>
              <w:ind w:left="270" w:hanging="180"/>
              <w:rPr>
                <w:rFonts w:eastAsia="Calibri"/>
                <w:color w:val="auto"/>
              </w:rPr>
            </w:pPr>
            <w:r w:rsidRPr="007441CC">
              <w:rPr>
                <w:rFonts w:eastAsia="Calibri"/>
                <w:color w:val="auto"/>
              </w:rPr>
              <w:lastRenderedPageBreak/>
              <w:t xml:space="preserve">Define Lettering </w:t>
            </w:r>
          </w:p>
          <w:p w14:paraId="6AD0F5C6" w14:textId="77777777" w:rsidR="008C6072" w:rsidRPr="007441CC" w:rsidRDefault="008C6072" w:rsidP="00594206">
            <w:pPr>
              <w:pStyle w:val="ListParagraph"/>
              <w:numPr>
                <w:ilvl w:val="0"/>
                <w:numId w:val="91"/>
              </w:numPr>
              <w:spacing w:after="0" w:line="360" w:lineRule="auto"/>
              <w:ind w:left="270" w:hanging="180"/>
              <w:rPr>
                <w:rFonts w:eastAsia="Calibri"/>
                <w:color w:val="auto"/>
              </w:rPr>
            </w:pPr>
            <w:r w:rsidRPr="007441CC">
              <w:rPr>
                <w:rFonts w:eastAsia="Calibri"/>
                <w:color w:val="auto"/>
              </w:rPr>
              <w:t xml:space="preserve">Explain Types and uses of lettering </w:t>
            </w:r>
          </w:p>
          <w:p w14:paraId="6D71A8EF" w14:textId="77777777" w:rsidR="008C6072" w:rsidRPr="007441CC" w:rsidRDefault="008C6072" w:rsidP="00594206">
            <w:pPr>
              <w:pStyle w:val="ListParagraph"/>
              <w:numPr>
                <w:ilvl w:val="0"/>
                <w:numId w:val="91"/>
              </w:numPr>
              <w:spacing w:after="0" w:line="360" w:lineRule="auto"/>
              <w:ind w:left="270" w:hanging="180"/>
              <w:rPr>
                <w:rFonts w:eastAsia="Calibri"/>
                <w:color w:val="auto"/>
              </w:rPr>
            </w:pPr>
            <w:r w:rsidRPr="007441CC">
              <w:rPr>
                <w:rFonts w:eastAsia="Calibri"/>
                <w:color w:val="auto"/>
              </w:rPr>
              <w:t>Lettering stencils introduction and applications.</w:t>
            </w:r>
          </w:p>
          <w:p w14:paraId="3C6ACA57" w14:textId="77777777" w:rsidR="008C6072" w:rsidRPr="007441CC" w:rsidRDefault="008C6072" w:rsidP="00594206">
            <w:pPr>
              <w:pStyle w:val="ListParagraph"/>
              <w:numPr>
                <w:ilvl w:val="0"/>
                <w:numId w:val="91"/>
              </w:numPr>
              <w:spacing w:after="0" w:line="360" w:lineRule="auto"/>
              <w:ind w:left="270" w:hanging="180"/>
              <w:rPr>
                <w:rFonts w:eastAsia="Calibri"/>
                <w:color w:val="auto"/>
              </w:rPr>
            </w:pPr>
            <w:r w:rsidRPr="007441CC">
              <w:rPr>
                <w:rFonts w:eastAsia="Calibri"/>
                <w:color w:val="auto"/>
              </w:rPr>
              <w:lastRenderedPageBreak/>
              <w:t>Explain Principles of lettering and its importance</w:t>
            </w:r>
          </w:p>
          <w:p w14:paraId="67E14CA3" w14:textId="77777777" w:rsidR="008C6072" w:rsidRPr="007441CC" w:rsidRDefault="008C6072" w:rsidP="00B52903">
            <w:pPr>
              <w:pStyle w:val="ListParagraph"/>
              <w:spacing w:after="0" w:line="360" w:lineRule="auto"/>
              <w:ind w:left="270" w:hanging="180"/>
              <w:rPr>
                <w:rFonts w:eastAsia="Calibri"/>
                <w:b/>
                <w:bCs/>
                <w:color w:val="auto"/>
              </w:rPr>
            </w:pPr>
            <w:r w:rsidRPr="007441CC">
              <w:rPr>
                <w:rFonts w:eastAsia="Calibri"/>
                <w:b/>
                <w:bCs/>
                <w:color w:val="auto"/>
              </w:rPr>
              <w:t>Practical Activity</w:t>
            </w:r>
          </w:p>
          <w:p w14:paraId="4945EBAC" w14:textId="77777777" w:rsidR="008C6072" w:rsidRPr="007441CC" w:rsidRDefault="008C6072" w:rsidP="00594206">
            <w:pPr>
              <w:pStyle w:val="ListParagraph"/>
              <w:numPr>
                <w:ilvl w:val="0"/>
                <w:numId w:val="91"/>
              </w:numPr>
              <w:spacing w:after="0" w:line="360" w:lineRule="auto"/>
              <w:ind w:left="270" w:hanging="180"/>
              <w:rPr>
                <w:rFonts w:eastAsia="Calibri"/>
                <w:color w:val="auto"/>
              </w:rPr>
            </w:pPr>
            <w:r w:rsidRPr="007441CC">
              <w:rPr>
                <w:rFonts w:eastAsia="Calibri"/>
                <w:color w:val="auto"/>
              </w:rPr>
              <w:t>Draw Single Stroke letters in ratio 4:5 and 4:7 taking 1.5” letter height on graph sheet.</w:t>
            </w:r>
          </w:p>
        </w:tc>
        <w:tc>
          <w:tcPr>
            <w:tcW w:w="535" w:type="pct"/>
            <w:hideMark/>
          </w:tcPr>
          <w:p w14:paraId="1A6EF2E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2D68BA4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25BFA23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95" w:type="pct"/>
          </w:tcPr>
          <w:p w14:paraId="43BE0E90" w14:textId="77777777" w:rsidR="008C6072" w:rsidRPr="007441CC" w:rsidRDefault="008C6072" w:rsidP="00B52903">
            <w:pPr>
              <w:spacing w:after="0" w:line="360" w:lineRule="auto"/>
              <w:rPr>
                <w:rFonts w:eastAsia="Calibri"/>
                <w:color w:val="auto"/>
              </w:rPr>
            </w:pPr>
            <w:r w:rsidRPr="007441CC">
              <w:rPr>
                <w:rFonts w:eastAsia="Calibri"/>
                <w:color w:val="auto"/>
              </w:rPr>
              <w:t>Drawing Sheet</w:t>
            </w:r>
          </w:p>
          <w:p w14:paraId="6D417F34"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04B9E661" w14:textId="77777777" w:rsidR="008C6072" w:rsidRPr="007441CC" w:rsidRDefault="008C6072" w:rsidP="00B52903">
            <w:pPr>
              <w:spacing w:after="0" w:line="360" w:lineRule="auto"/>
              <w:rPr>
                <w:rFonts w:eastAsia="Calibri"/>
                <w:color w:val="auto"/>
              </w:rPr>
            </w:pPr>
            <w:r w:rsidRPr="007441CC">
              <w:rPr>
                <w:rFonts w:eastAsia="Calibri"/>
                <w:color w:val="auto"/>
              </w:rPr>
              <w:t>Pencil</w:t>
            </w:r>
          </w:p>
          <w:p w14:paraId="6AC7CDB5"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0E2B9AF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Sharpener Machine</w:t>
            </w:r>
          </w:p>
          <w:p w14:paraId="39E55D56"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2F3A7107"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700EE9A4"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07261917"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5B9D3908"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39A1D228"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100811BD"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209D44E5"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hideMark/>
          </w:tcPr>
          <w:p w14:paraId="4C68D8B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150F3C36" w14:textId="77777777" w:rsidTr="00B52903">
        <w:trPr>
          <w:trHeight w:val="350"/>
        </w:trPr>
        <w:tc>
          <w:tcPr>
            <w:tcW w:w="742" w:type="pct"/>
          </w:tcPr>
          <w:p w14:paraId="20B1D357" w14:textId="77777777" w:rsidR="008C6072" w:rsidRPr="007441CC" w:rsidRDefault="008C6072" w:rsidP="00594206">
            <w:pPr>
              <w:pStyle w:val="ListParagraph"/>
              <w:numPr>
                <w:ilvl w:val="0"/>
                <w:numId w:val="94"/>
              </w:numPr>
              <w:spacing w:after="0" w:line="360" w:lineRule="auto"/>
              <w:ind w:left="314"/>
              <w:jc w:val="left"/>
              <w:rPr>
                <w:rFonts w:eastAsia="Calibri"/>
                <w:color w:val="auto"/>
              </w:rPr>
            </w:pPr>
            <w:r w:rsidRPr="007441CC">
              <w:rPr>
                <w:rFonts w:eastAsia="Calibri"/>
                <w:color w:val="auto"/>
              </w:rPr>
              <w:lastRenderedPageBreak/>
              <w:t>Distribute space of half imperial drawing sheet for lettering.</w:t>
            </w:r>
          </w:p>
        </w:tc>
        <w:tc>
          <w:tcPr>
            <w:tcW w:w="1285" w:type="pct"/>
          </w:tcPr>
          <w:p w14:paraId="610585CC"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2BEAD11B" w14:textId="77777777" w:rsidR="008C6072" w:rsidRPr="007441CC" w:rsidRDefault="008C6072" w:rsidP="00594206">
            <w:pPr>
              <w:pStyle w:val="ListParagraph"/>
              <w:numPr>
                <w:ilvl w:val="0"/>
                <w:numId w:val="96"/>
              </w:numPr>
              <w:spacing w:after="0" w:line="360" w:lineRule="auto"/>
              <w:ind w:left="506"/>
              <w:rPr>
                <w:rFonts w:eastAsia="Calibri"/>
                <w:color w:val="auto"/>
              </w:rPr>
            </w:pPr>
            <w:r w:rsidRPr="007441CC">
              <w:rPr>
                <w:rFonts w:eastAsia="Calibri"/>
                <w:color w:val="auto"/>
              </w:rPr>
              <w:t>Observes standards for basics of drawing.</w:t>
            </w:r>
          </w:p>
          <w:p w14:paraId="6A64C529" w14:textId="77777777" w:rsidR="008C6072" w:rsidRPr="007441CC" w:rsidRDefault="008C6072" w:rsidP="00594206">
            <w:pPr>
              <w:pStyle w:val="ListParagraph"/>
              <w:numPr>
                <w:ilvl w:val="0"/>
                <w:numId w:val="96"/>
              </w:numPr>
              <w:spacing w:after="0" w:line="360" w:lineRule="auto"/>
              <w:ind w:left="506"/>
              <w:rPr>
                <w:rFonts w:eastAsia="Calibri"/>
                <w:color w:val="auto"/>
              </w:rPr>
            </w:pPr>
            <w:r w:rsidRPr="007441CC">
              <w:rPr>
                <w:rFonts w:eastAsia="Calibri"/>
                <w:color w:val="auto"/>
              </w:rPr>
              <w:lastRenderedPageBreak/>
              <w:t>Use of correct grades of pencils.</w:t>
            </w:r>
          </w:p>
          <w:p w14:paraId="36EC9342" w14:textId="77777777" w:rsidR="008C6072" w:rsidRPr="007441CC" w:rsidRDefault="008C6072" w:rsidP="00594206">
            <w:pPr>
              <w:pStyle w:val="ListParagraph"/>
              <w:numPr>
                <w:ilvl w:val="0"/>
                <w:numId w:val="96"/>
              </w:numPr>
              <w:spacing w:after="0" w:line="360" w:lineRule="auto"/>
              <w:ind w:left="506"/>
              <w:rPr>
                <w:rFonts w:eastAsia="Calibri"/>
                <w:color w:val="auto"/>
              </w:rPr>
            </w:pPr>
            <w:r w:rsidRPr="007441CC">
              <w:rPr>
                <w:rFonts w:eastAsia="Calibri"/>
                <w:color w:val="auto"/>
              </w:rPr>
              <w:t>Provide horizontal &amp; vertical spaces for space distribution as per required standards.</w:t>
            </w:r>
          </w:p>
        </w:tc>
        <w:tc>
          <w:tcPr>
            <w:tcW w:w="1427" w:type="pct"/>
          </w:tcPr>
          <w:p w14:paraId="2CDA0AE4"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Define Space distribution of sheet.</w:t>
            </w:r>
          </w:p>
          <w:p w14:paraId="43E0A458"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Explain Method to distribution of sheet</w:t>
            </w:r>
          </w:p>
          <w:p w14:paraId="1C0DA3CE"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Preparation of graph.</w:t>
            </w:r>
          </w:p>
          <w:p w14:paraId="5251D586"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Explain vertical division &amp; horizontal Division of sheet</w:t>
            </w:r>
          </w:p>
          <w:p w14:paraId="28795EA8" w14:textId="77777777" w:rsidR="008C6072" w:rsidRPr="007441CC" w:rsidRDefault="008C6072" w:rsidP="00B52903">
            <w:pPr>
              <w:pStyle w:val="ListParagraph"/>
              <w:spacing w:after="0" w:line="360" w:lineRule="auto"/>
              <w:ind w:left="360" w:firstLine="0"/>
              <w:rPr>
                <w:rFonts w:eastAsia="Calibri"/>
                <w:b/>
                <w:bCs/>
                <w:color w:val="auto"/>
              </w:rPr>
            </w:pPr>
            <w:r w:rsidRPr="007441CC">
              <w:rPr>
                <w:rFonts w:eastAsia="Calibri"/>
                <w:b/>
                <w:bCs/>
                <w:color w:val="auto"/>
              </w:rPr>
              <w:t>Practical Activity</w:t>
            </w:r>
          </w:p>
          <w:p w14:paraId="533118DD"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Distribute space of half imperial drawing sheet for lettering</w:t>
            </w:r>
          </w:p>
        </w:tc>
        <w:tc>
          <w:tcPr>
            <w:tcW w:w="535" w:type="pct"/>
            <w:hideMark/>
          </w:tcPr>
          <w:p w14:paraId="1D93BB3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4781FA2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6066ADD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95" w:type="pct"/>
          </w:tcPr>
          <w:p w14:paraId="5E270A3C" w14:textId="77777777" w:rsidR="008C6072" w:rsidRPr="007441CC" w:rsidRDefault="008C6072" w:rsidP="00B52903">
            <w:pPr>
              <w:spacing w:after="0" w:line="360" w:lineRule="auto"/>
              <w:rPr>
                <w:rFonts w:eastAsia="Calibri"/>
                <w:color w:val="auto"/>
              </w:rPr>
            </w:pPr>
            <w:r w:rsidRPr="007441CC">
              <w:rPr>
                <w:rFonts w:eastAsia="Calibri"/>
                <w:color w:val="auto"/>
              </w:rPr>
              <w:t>Drawing Sheet</w:t>
            </w:r>
          </w:p>
          <w:p w14:paraId="1AC07B70"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654C30C8" w14:textId="77777777" w:rsidR="008C6072" w:rsidRPr="007441CC" w:rsidRDefault="008C6072" w:rsidP="00B52903">
            <w:pPr>
              <w:spacing w:after="0" w:line="360" w:lineRule="auto"/>
              <w:rPr>
                <w:rFonts w:eastAsia="Calibri"/>
                <w:color w:val="auto"/>
              </w:rPr>
            </w:pPr>
            <w:r w:rsidRPr="007441CC">
              <w:rPr>
                <w:rFonts w:eastAsia="Calibri"/>
                <w:color w:val="auto"/>
              </w:rPr>
              <w:t>Pencil</w:t>
            </w:r>
          </w:p>
          <w:p w14:paraId="36F8523B"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6F7778A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Sharpener Machine</w:t>
            </w:r>
          </w:p>
          <w:p w14:paraId="555C62A1"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54408ABC"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4B173CBE"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558214D2"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A65A749"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28CF840C"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3C0982D2"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53EC908C"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35723808" w14:textId="77777777" w:rsidR="008C6072" w:rsidRPr="007441CC" w:rsidRDefault="008C6072" w:rsidP="00B52903">
            <w:pPr>
              <w:spacing w:after="0" w:line="360" w:lineRule="auto"/>
              <w:rPr>
                <w:rFonts w:eastAsia="Calibri"/>
                <w:color w:val="auto"/>
              </w:rPr>
            </w:pPr>
          </w:p>
        </w:tc>
        <w:tc>
          <w:tcPr>
            <w:tcW w:w="416" w:type="pct"/>
            <w:hideMark/>
          </w:tcPr>
          <w:p w14:paraId="79DC575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702C4DA7" w14:textId="77777777" w:rsidTr="00B52903">
        <w:trPr>
          <w:trHeight w:val="893"/>
        </w:trPr>
        <w:tc>
          <w:tcPr>
            <w:tcW w:w="742" w:type="pct"/>
          </w:tcPr>
          <w:p w14:paraId="04859F7D" w14:textId="77777777" w:rsidR="008C6072" w:rsidRPr="007441CC" w:rsidRDefault="008C6072" w:rsidP="00594206">
            <w:pPr>
              <w:pStyle w:val="ListParagraph"/>
              <w:numPr>
                <w:ilvl w:val="0"/>
                <w:numId w:val="94"/>
              </w:numPr>
              <w:spacing w:after="0" w:line="360" w:lineRule="auto"/>
              <w:ind w:left="404"/>
              <w:jc w:val="left"/>
              <w:rPr>
                <w:rFonts w:eastAsia="Calibri"/>
                <w:color w:val="auto"/>
              </w:rPr>
            </w:pPr>
            <w:r w:rsidRPr="007441CC">
              <w:rPr>
                <w:rFonts w:eastAsia="Calibri"/>
                <w:color w:val="auto"/>
              </w:rPr>
              <w:lastRenderedPageBreak/>
              <w:t xml:space="preserve">Prepare graph for drawing 1.5” letters in ratio </w:t>
            </w:r>
            <w:r w:rsidRPr="007441CC">
              <w:rPr>
                <w:rFonts w:eastAsia="Calibri"/>
                <w:color w:val="auto"/>
              </w:rPr>
              <w:lastRenderedPageBreak/>
              <w:t>4:5 and 4:7 on half imperial sheet.</w:t>
            </w:r>
          </w:p>
        </w:tc>
        <w:tc>
          <w:tcPr>
            <w:tcW w:w="1285" w:type="pct"/>
          </w:tcPr>
          <w:p w14:paraId="154436E9"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 xml:space="preserve">Trainee will be able to: </w:t>
            </w:r>
          </w:p>
          <w:p w14:paraId="74FB3A78" w14:textId="77777777" w:rsidR="008C6072" w:rsidRPr="007441CC" w:rsidRDefault="008C6072" w:rsidP="00594206">
            <w:pPr>
              <w:pStyle w:val="ListParagraph"/>
              <w:numPr>
                <w:ilvl w:val="0"/>
                <w:numId w:val="97"/>
              </w:numPr>
              <w:spacing w:after="0" w:line="360" w:lineRule="auto"/>
              <w:ind w:left="416"/>
              <w:rPr>
                <w:rFonts w:eastAsia="Calibri"/>
                <w:color w:val="auto"/>
              </w:rPr>
            </w:pPr>
            <w:r w:rsidRPr="007441CC">
              <w:rPr>
                <w:rFonts w:eastAsia="Calibri"/>
                <w:color w:val="auto"/>
              </w:rPr>
              <w:t>Observes standards for basics of drawing.</w:t>
            </w:r>
          </w:p>
          <w:p w14:paraId="64FF05C7" w14:textId="77777777" w:rsidR="008C6072" w:rsidRPr="007441CC" w:rsidRDefault="008C6072" w:rsidP="00594206">
            <w:pPr>
              <w:pStyle w:val="ListParagraph"/>
              <w:numPr>
                <w:ilvl w:val="0"/>
                <w:numId w:val="97"/>
              </w:numPr>
              <w:spacing w:after="0" w:line="360" w:lineRule="auto"/>
              <w:ind w:left="416"/>
              <w:rPr>
                <w:rFonts w:eastAsia="Calibri"/>
                <w:color w:val="auto"/>
              </w:rPr>
            </w:pPr>
            <w:r w:rsidRPr="007441CC">
              <w:rPr>
                <w:rFonts w:eastAsia="Calibri"/>
                <w:color w:val="auto"/>
              </w:rPr>
              <w:lastRenderedPageBreak/>
              <w:t>Use of parallel lines principle for division of line into required number of segments vertically.</w:t>
            </w:r>
          </w:p>
          <w:p w14:paraId="268D8A9F" w14:textId="77777777" w:rsidR="008C6072" w:rsidRPr="007441CC" w:rsidRDefault="008C6072" w:rsidP="00594206">
            <w:pPr>
              <w:pStyle w:val="ListParagraph"/>
              <w:numPr>
                <w:ilvl w:val="0"/>
                <w:numId w:val="97"/>
              </w:numPr>
              <w:spacing w:after="0" w:line="360" w:lineRule="auto"/>
              <w:ind w:left="416"/>
              <w:rPr>
                <w:rFonts w:eastAsia="Calibri"/>
                <w:color w:val="auto"/>
              </w:rPr>
            </w:pPr>
            <w:r w:rsidRPr="007441CC">
              <w:rPr>
                <w:rFonts w:eastAsia="Calibri"/>
                <w:color w:val="auto"/>
              </w:rPr>
              <w:t xml:space="preserve">Use of requisite </w:t>
            </w:r>
            <w:proofErr w:type="gramStart"/>
            <w:r w:rsidRPr="007441CC">
              <w:rPr>
                <w:rFonts w:eastAsia="Calibri"/>
                <w:color w:val="auto"/>
              </w:rPr>
              <w:t>set square</w:t>
            </w:r>
            <w:proofErr w:type="gramEnd"/>
            <w:r w:rsidRPr="007441CC">
              <w:rPr>
                <w:rFonts w:eastAsia="Calibri"/>
                <w:color w:val="auto"/>
              </w:rPr>
              <w:t xml:space="preserve"> for horizontal division.</w:t>
            </w:r>
          </w:p>
          <w:p w14:paraId="1F0BBBBF" w14:textId="77777777" w:rsidR="008C6072" w:rsidRPr="007441CC" w:rsidRDefault="008C6072" w:rsidP="00594206">
            <w:pPr>
              <w:pStyle w:val="ListParagraph"/>
              <w:numPr>
                <w:ilvl w:val="0"/>
                <w:numId w:val="97"/>
              </w:numPr>
              <w:spacing w:after="0" w:line="360" w:lineRule="auto"/>
              <w:ind w:left="416"/>
              <w:rPr>
                <w:rFonts w:eastAsia="Calibri"/>
                <w:color w:val="auto"/>
              </w:rPr>
            </w:pPr>
            <w:r w:rsidRPr="007441CC">
              <w:rPr>
                <w:rFonts w:eastAsia="Calibri"/>
                <w:color w:val="auto"/>
              </w:rPr>
              <w:t>Draw graph lines.</w:t>
            </w:r>
          </w:p>
        </w:tc>
        <w:tc>
          <w:tcPr>
            <w:tcW w:w="1427" w:type="pct"/>
          </w:tcPr>
          <w:p w14:paraId="202E5AE4"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Define Graph Papers</w:t>
            </w:r>
          </w:p>
          <w:p w14:paraId="2D61A1C3"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 xml:space="preserve">Importance and type </w:t>
            </w:r>
          </w:p>
          <w:p w14:paraId="158793E1"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Letter Height</w:t>
            </w:r>
          </w:p>
          <w:p w14:paraId="0D40D0A5"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Define imperial sheet</w:t>
            </w:r>
          </w:p>
          <w:p w14:paraId="0A90FC5F"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Explain horizontal division of sheet with set square</w:t>
            </w:r>
          </w:p>
          <w:p w14:paraId="772E855A"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Explain method to draw graph lines</w:t>
            </w:r>
          </w:p>
          <w:p w14:paraId="4EBEBA6A"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060263EE"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Prepare graph for drawing 1.5” letters in ratio 4:5 and 4:7 on half imperial sheet.</w:t>
            </w:r>
          </w:p>
        </w:tc>
        <w:tc>
          <w:tcPr>
            <w:tcW w:w="535" w:type="pct"/>
            <w:hideMark/>
          </w:tcPr>
          <w:p w14:paraId="24C058C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0219E64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36A385B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95" w:type="pct"/>
          </w:tcPr>
          <w:p w14:paraId="3A4E5EA2" w14:textId="77777777" w:rsidR="008C6072" w:rsidRPr="007441CC" w:rsidRDefault="008C6072" w:rsidP="00B52903">
            <w:pPr>
              <w:spacing w:after="0" w:line="360" w:lineRule="auto"/>
              <w:rPr>
                <w:rFonts w:eastAsia="Calibri"/>
                <w:color w:val="auto"/>
              </w:rPr>
            </w:pPr>
            <w:r w:rsidRPr="007441CC">
              <w:rPr>
                <w:rFonts w:eastAsia="Calibri"/>
                <w:color w:val="auto"/>
              </w:rPr>
              <w:t>Drawing &amp; Graph Sheet</w:t>
            </w:r>
          </w:p>
          <w:p w14:paraId="6B913574"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3CBCA3B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Pencil</w:t>
            </w:r>
          </w:p>
          <w:p w14:paraId="2BE197FF"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0890D66D" w14:textId="77777777" w:rsidR="008C6072" w:rsidRPr="007441CC" w:rsidRDefault="008C6072" w:rsidP="00B52903">
            <w:pPr>
              <w:spacing w:after="0" w:line="360" w:lineRule="auto"/>
              <w:rPr>
                <w:rFonts w:eastAsia="Calibri"/>
                <w:color w:val="auto"/>
              </w:rPr>
            </w:pPr>
            <w:r w:rsidRPr="007441CC">
              <w:rPr>
                <w:rFonts w:eastAsia="Calibri"/>
                <w:color w:val="auto"/>
              </w:rPr>
              <w:t>Sharpener Machine</w:t>
            </w:r>
          </w:p>
          <w:p w14:paraId="377EBD55"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4324664"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67C31C01"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43163C9D"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47201C3D"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35E83BC2"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29495506"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hideMark/>
          </w:tcPr>
          <w:p w14:paraId="7D4F8EF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24A64BF7" w14:textId="77777777" w:rsidTr="00B52903">
        <w:trPr>
          <w:trHeight w:val="1250"/>
        </w:trPr>
        <w:tc>
          <w:tcPr>
            <w:tcW w:w="742" w:type="pct"/>
          </w:tcPr>
          <w:p w14:paraId="6EABFB39" w14:textId="77777777" w:rsidR="008C6072" w:rsidRPr="007441CC" w:rsidRDefault="008C6072" w:rsidP="00594206">
            <w:pPr>
              <w:pStyle w:val="ListParagraph"/>
              <w:numPr>
                <w:ilvl w:val="0"/>
                <w:numId w:val="94"/>
              </w:numPr>
              <w:spacing w:after="0" w:line="360" w:lineRule="auto"/>
              <w:ind w:left="314"/>
              <w:rPr>
                <w:rFonts w:eastAsia="Calibri"/>
                <w:color w:val="auto"/>
              </w:rPr>
            </w:pPr>
            <w:r w:rsidRPr="007441CC">
              <w:rPr>
                <w:rFonts w:eastAsia="Calibri"/>
                <w:color w:val="auto"/>
              </w:rPr>
              <w:lastRenderedPageBreak/>
              <w:t xml:space="preserve">Draw Single Stroke letters in ratio 4:5 and 4:7 taking 1.5” </w:t>
            </w:r>
            <w:r w:rsidRPr="007441CC">
              <w:rPr>
                <w:rFonts w:eastAsia="Calibri"/>
                <w:color w:val="auto"/>
              </w:rPr>
              <w:lastRenderedPageBreak/>
              <w:t>letter height on half imperial drawing sheet.</w:t>
            </w:r>
          </w:p>
        </w:tc>
        <w:tc>
          <w:tcPr>
            <w:tcW w:w="1285" w:type="pct"/>
          </w:tcPr>
          <w:p w14:paraId="56D1A7C7"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Trainee will be able to:</w:t>
            </w:r>
          </w:p>
          <w:p w14:paraId="441E50B0" w14:textId="77777777" w:rsidR="008C6072" w:rsidRPr="007441CC" w:rsidRDefault="008C6072" w:rsidP="00594206">
            <w:pPr>
              <w:pStyle w:val="ListParagraph"/>
              <w:numPr>
                <w:ilvl w:val="0"/>
                <w:numId w:val="98"/>
              </w:numPr>
              <w:spacing w:after="0" w:line="360" w:lineRule="auto"/>
              <w:ind w:left="326" w:hanging="270"/>
              <w:rPr>
                <w:rFonts w:eastAsia="Calibri"/>
                <w:color w:val="auto"/>
              </w:rPr>
            </w:pPr>
            <w:r w:rsidRPr="007441CC">
              <w:rPr>
                <w:rFonts w:eastAsia="Calibri"/>
                <w:color w:val="auto"/>
              </w:rPr>
              <w:t>Observes standards for basics of drawing.</w:t>
            </w:r>
          </w:p>
          <w:p w14:paraId="5A0A5025" w14:textId="77777777" w:rsidR="008C6072" w:rsidRPr="007441CC" w:rsidRDefault="008C6072" w:rsidP="00594206">
            <w:pPr>
              <w:pStyle w:val="ListParagraph"/>
              <w:numPr>
                <w:ilvl w:val="0"/>
                <w:numId w:val="98"/>
              </w:numPr>
              <w:spacing w:after="0" w:line="360" w:lineRule="auto"/>
              <w:ind w:left="326" w:hanging="270"/>
              <w:rPr>
                <w:rFonts w:eastAsia="Calibri"/>
                <w:color w:val="auto"/>
              </w:rPr>
            </w:pPr>
            <w:r w:rsidRPr="007441CC">
              <w:rPr>
                <w:rFonts w:eastAsia="Calibri"/>
                <w:color w:val="auto"/>
              </w:rPr>
              <w:lastRenderedPageBreak/>
              <w:t>Distribute space and draw both graphs on drawing sheet.</w:t>
            </w:r>
          </w:p>
          <w:p w14:paraId="58B17DF9" w14:textId="77777777" w:rsidR="008C6072" w:rsidRPr="007441CC" w:rsidRDefault="008C6072" w:rsidP="00594206">
            <w:pPr>
              <w:pStyle w:val="ListParagraph"/>
              <w:numPr>
                <w:ilvl w:val="0"/>
                <w:numId w:val="98"/>
              </w:numPr>
              <w:spacing w:after="0" w:line="360" w:lineRule="auto"/>
              <w:ind w:left="326" w:hanging="270"/>
              <w:rPr>
                <w:rFonts w:eastAsia="Calibri"/>
                <w:color w:val="auto"/>
              </w:rPr>
            </w:pPr>
            <w:r w:rsidRPr="007441CC">
              <w:rPr>
                <w:rFonts w:eastAsia="Calibri"/>
                <w:color w:val="auto"/>
              </w:rPr>
              <w:t>Draw single stroke letters as per ratio.</w:t>
            </w:r>
          </w:p>
          <w:p w14:paraId="2C3A8DD4" w14:textId="77777777" w:rsidR="008C6072" w:rsidRPr="007441CC" w:rsidRDefault="008C6072" w:rsidP="00594206">
            <w:pPr>
              <w:pStyle w:val="ListParagraph"/>
              <w:numPr>
                <w:ilvl w:val="0"/>
                <w:numId w:val="98"/>
              </w:numPr>
              <w:spacing w:after="0" w:line="360" w:lineRule="auto"/>
              <w:ind w:left="326" w:hanging="270"/>
              <w:rPr>
                <w:rFonts w:eastAsia="Calibri"/>
                <w:color w:val="auto"/>
              </w:rPr>
            </w:pPr>
            <w:r w:rsidRPr="007441CC">
              <w:rPr>
                <w:rFonts w:eastAsia="Calibri"/>
                <w:color w:val="auto"/>
              </w:rPr>
              <w:t>Draw tile strip &amp; title block for drawing sheet</w:t>
            </w:r>
          </w:p>
        </w:tc>
        <w:tc>
          <w:tcPr>
            <w:tcW w:w="1427" w:type="pct"/>
          </w:tcPr>
          <w:p w14:paraId="5D5FC5B8"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Explain Importance and Type of single stroke letters</w:t>
            </w:r>
          </w:p>
          <w:p w14:paraId="3E311D87"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Describe Method to draw stroke</w:t>
            </w:r>
          </w:p>
          <w:p w14:paraId="7D469D47"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Describe Basic standards for single stroke lettering</w:t>
            </w:r>
          </w:p>
          <w:p w14:paraId="190CB9D0" w14:textId="77777777" w:rsidR="008C6072" w:rsidRPr="007441CC" w:rsidRDefault="008C6072" w:rsidP="00B52903">
            <w:pPr>
              <w:pStyle w:val="ListParagraph"/>
              <w:spacing w:after="0" w:line="360" w:lineRule="auto"/>
              <w:ind w:left="360" w:firstLine="0"/>
              <w:rPr>
                <w:rFonts w:eastAsia="Calibri"/>
                <w:b/>
                <w:bCs/>
                <w:color w:val="auto"/>
              </w:rPr>
            </w:pPr>
            <w:r w:rsidRPr="007441CC">
              <w:rPr>
                <w:rFonts w:eastAsia="Calibri"/>
                <w:b/>
                <w:bCs/>
                <w:color w:val="auto"/>
              </w:rPr>
              <w:t>Practical Activity</w:t>
            </w:r>
          </w:p>
          <w:p w14:paraId="18410E59"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Draw Single Stroke letters in ratio 4:5 and 4:7 taking 1.5” letter height on half imperial drawing sheet.</w:t>
            </w:r>
          </w:p>
        </w:tc>
        <w:tc>
          <w:tcPr>
            <w:tcW w:w="535" w:type="pct"/>
            <w:hideMark/>
          </w:tcPr>
          <w:p w14:paraId="12D01F2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55473B0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28B0A06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95" w:type="pct"/>
          </w:tcPr>
          <w:p w14:paraId="1B05C0D2" w14:textId="77777777" w:rsidR="008C6072" w:rsidRPr="007441CC" w:rsidRDefault="008C6072" w:rsidP="00B52903">
            <w:pPr>
              <w:spacing w:after="0" w:line="360" w:lineRule="auto"/>
              <w:rPr>
                <w:rFonts w:eastAsia="Calibri"/>
                <w:color w:val="auto"/>
              </w:rPr>
            </w:pPr>
            <w:r w:rsidRPr="007441CC">
              <w:rPr>
                <w:rFonts w:eastAsia="Calibri"/>
                <w:color w:val="auto"/>
              </w:rPr>
              <w:t>Drawing Graph Sheet</w:t>
            </w:r>
          </w:p>
          <w:p w14:paraId="46C2FD5F"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417F117C" w14:textId="77777777" w:rsidR="008C6072" w:rsidRPr="007441CC" w:rsidRDefault="008C6072" w:rsidP="00B52903">
            <w:pPr>
              <w:spacing w:after="0" w:line="360" w:lineRule="auto"/>
              <w:rPr>
                <w:rFonts w:eastAsia="Calibri"/>
                <w:color w:val="auto"/>
              </w:rPr>
            </w:pPr>
            <w:r w:rsidRPr="007441CC">
              <w:rPr>
                <w:rFonts w:eastAsia="Calibri"/>
                <w:color w:val="auto"/>
              </w:rPr>
              <w:t>Pencil</w:t>
            </w:r>
          </w:p>
          <w:p w14:paraId="42CE921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Eraser</w:t>
            </w:r>
          </w:p>
          <w:p w14:paraId="09C6961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2278596E"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E0B9478"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1D4BB2B0"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C12BD69"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75F95D2D"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7A78873F"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hideMark/>
          </w:tcPr>
          <w:p w14:paraId="7CE97E7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7F737A8E" w14:textId="77777777" w:rsidTr="00B52903">
        <w:trPr>
          <w:trHeight w:val="170"/>
        </w:trPr>
        <w:tc>
          <w:tcPr>
            <w:tcW w:w="742" w:type="pct"/>
          </w:tcPr>
          <w:p w14:paraId="1ABD1262" w14:textId="77777777" w:rsidR="008C6072" w:rsidRPr="007441CC" w:rsidRDefault="008C6072" w:rsidP="00594206">
            <w:pPr>
              <w:pStyle w:val="ListParagraph"/>
              <w:numPr>
                <w:ilvl w:val="0"/>
                <w:numId w:val="94"/>
              </w:numPr>
              <w:spacing w:after="0" w:line="360" w:lineRule="auto"/>
              <w:ind w:left="314"/>
              <w:rPr>
                <w:rFonts w:eastAsia="Calibri"/>
                <w:color w:val="auto"/>
              </w:rPr>
            </w:pPr>
            <w:r w:rsidRPr="007441CC">
              <w:rPr>
                <w:rFonts w:eastAsia="Calibri"/>
                <w:color w:val="auto"/>
              </w:rPr>
              <w:lastRenderedPageBreak/>
              <w:t>Draw Double Stroke letters in ratio 4:5 and 4:7 taking 1.5” letter height on half imperial drawing sheet.</w:t>
            </w:r>
          </w:p>
        </w:tc>
        <w:tc>
          <w:tcPr>
            <w:tcW w:w="1285" w:type="pct"/>
          </w:tcPr>
          <w:p w14:paraId="6276F04C"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07ED8461" w14:textId="77777777" w:rsidR="008C6072" w:rsidRPr="007441CC" w:rsidRDefault="008C6072" w:rsidP="00594206">
            <w:pPr>
              <w:pStyle w:val="ListParagraph"/>
              <w:numPr>
                <w:ilvl w:val="0"/>
                <w:numId w:val="99"/>
              </w:numPr>
              <w:spacing w:after="0" w:line="360" w:lineRule="auto"/>
              <w:ind w:left="416" w:hanging="180"/>
              <w:rPr>
                <w:rFonts w:eastAsia="Calibri"/>
                <w:color w:val="auto"/>
              </w:rPr>
            </w:pPr>
            <w:r w:rsidRPr="007441CC">
              <w:rPr>
                <w:rFonts w:eastAsia="Calibri"/>
                <w:color w:val="auto"/>
              </w:rPr>
              <w:t>Observes standards for basics of drawing.</w:t>
            </w:r>
          </w:p>
          <w:p w14:paraId="3DFC3EE0" w14:textId="77777777" w:rsidR="008C6072" w:rsidRPr="007441CC" w:rsidRDefault="008C6072" w:rsidP="00594206">
            <w:pPr>
              <w:pStyle w:val="ListParagraph"/>
              <w:numPr>
                <w:ilvl w:val="0"/>
                <w:numId w:val="99"/>
              </w:numPr>
              <w:spacing w:after="0" w:line="360" w:lineRule="auto"/>
              <w:ind w:left="416" w:hanging="180"/>
              <w:rPr>
                <w:rFonts w:eastAsia="Calibri"/>
                <w:color w:val="auto"/>
              </w:rPr>
            </w:pPr>
            <w:r w:rsidRPr="007441CC">
              <w:rPr>
                <w:rFonts w:eastAsia="Calibri"/>
                <w:color w:val="auto"/>
              </w:rPr>
              <w:t>Distribute space and draw both graphs on drawing sheet.</w:t>
            </w:r>
          </w:p>
          <w:p w14:paraId="1104F5B7" w14:textId="77777777" w:rsidR="008C6072" w:rsidRPr="007441CC" w:rsidRDefault="008C6072" w:rsidP="00594206">
            <w:pPr>
              <w:pStyle w:val="ListParagraph"/>
              <w:numPr>
                <w:ilvl w:val="0"/>
                <w:numId w:val="99"/>
              </w:numPr>
              <w:spacing w:after="0" w:line="360" w:lineRule="auto"/>
              <w:ind w:left="416" w:hanging="180"/>
              <w:rPr>
                <w:rFonts w:eastAsia="Calibri"/>
                <w:color w:val="auto"/>
              </w:rPr>
            </w:pPr>
            <w:r w:rsidRPr="007441CC">
              <w:rPr>
                <w:rFonts w:eastAsia="Calibri"/>
                <w:color w:val="auto"/>
              </w:rPr>
              <w:t>Draw double stroke letters as per ratio.</w:t>
            </w:r>
          </w:p>
          <w:p w14:paraId="065314E6" w14:textId="77777777" w:rsidR="008C6072" w:rsidRPr="007441CC" w:rsidRDefault="008C6072" w:rsidP="00594206">
            <w:pPr>
              <w:pStyle w:val="ListParagraph"/>
              <w:numPr>
                <w:ilvl w:val="0"/>
                <w:numId w:val="99"/>
              </w:numPr>
              <w:spacing w:after="0" w:line="360" w:lineRule="auto"/>
              <w:ind w:left="416"/>
              <w:rPr>
                <w:rFonts w:eastAsia="Calibri"/>
                <w:color w:val="auto"/>
              </w:rPr>
            </w:pPr>
            <w:r w:rsidRPr="007441CC">
              <w:rPr>
                <w:rFonts w:eastAsia="Calibri"/>
                <w:color w:val="auto"/>
              </w:rPr>
              <w:lastRenderedPageBreak/>
              <w:t>Draw tile strip &amp; title block for drawing sheet.</w:t>
            </w:r>
          </w:p>
        </w:tc>
        <w:tc>
          <w:tcPr>
            <w:tcW w:w="1427" w:type="pct"/>
          </w:tcPr>
          <w:p w14:paraId="3C555D7F"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Define letters stroke</w:t>
            </w:r>
          </w:p>
          <w:p w14:paraId="31F0B5D7"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Explain Importance and Type of Double stroke letters</w:t>
            </w:r>
          </w:p>
          <w:p w14:paraId="7A7CD7BD"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Describe Method to draw stroke</w:t>
            </w:r>
          </w:p>
          <w:p w14:paraId="226D5750"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t>Describe Basic standards for double stroke lettering</w:t>
            </w:r>
          </w:p>
          <w:p w14:paraId="57BB5008" w14:textId="77777777" w:rsidR="008C6072" w:rsidRPr="007441CC" w:rsidRDefault="008C6072" w:rsidP="00B52903">
            <w:pPr>
              <w:pStyle w:val="ListParagraph"/>
              <w:spacing w:after="0" w:line="360" w:lineRule="auto"/>
              <w:ind w:left="360" w:firstLine="0"/>
              <w:rPr>
                <w:rFonts w:eastAsia="Calibri"/>
                <w:b/>
                <w:bCs/>
                <w:color w:val="auto"/>
              </w:rPr>
            </w:pPr>
            <w:r w:rsidRPr="007441CC">
              <w:rPr>
                <w:rFonts w:eastAsia="Calibri"/>
                <w:b/>
                <w:bCs/>
                <w:color w:val="auto"/>
              </w:rPr>
              <w:t>Practical Activity</w:t>
            </w:r>
          </w:p>
          <w:p w14:paraId="47FA370C" w14:textId="77777777" w:rsidR="008C6072" w:rsidRPr="007441CC" w:rsidRDefault="008C6072" w:rsidP="00594206">
            <w:pPr>
              <w:pStyle w:val="ListParagraph"/>
              <w:numPr>
                <w:ilvl w:val="0"/>
                <w:numId w:val="91"/>
              </w:numPr>
              <w:spacing w:after="0" w:line="360" w:lineRule="auto"/>
              <w:ind w:left="360"/>
              <w:rPr>
                <w:rFonts w:eastAsia="Calibri"/>
                <w:color w:val="auto"/>
              </w:rPr>
            </w:pPr>
            <w:r w:rsidRPr="007441CC">
              <w:rPr>
                <w:rFonts w:eastAsia="Calibri"/>
                <w:color w:val="auto"/>
              </w:rPr>
              <w:lastRenderedPageBreak/>
              <w:t>Draw Double Stroke letters in ratio 4:5 and 4:7 taking 1.5” letter height on half imperial drawing sheet.</w:t>
            </w:r>
          </w:p>
        </w:tc>
        <w:tc>
          <w:tcPr>
            <w:tcW w:w="535" w:type="pct"/>
            <w:hideMark/>
          </w:tcPr>
          <w:p w14:paraId="651E8FA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607A517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4F93FA8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95" w:type="pct"/>
          </w:tcPr>
          <w:p w14:paraId="7AFDEA25" w14:textId="77777777" w:rsidR="008C6072" w:rsidRPr="007441CC" w:rsidRDefault="008C6072" w:rsidP="00B52903">
            <w:pPr>
              <w:spacing w:after="0" w:line="360" w:lineRule="auto"/>
              <w:rPr>
                <w:rFonts w:eastAsia="Calibri"/>
                <w:color w:val="auto"/>
              </w:rPr>
            </w:pPr>
            <w:r w:rsidRPr="007441CC">
              <w:rPr>
                <w:rFonts w:eastAsia="Calibri"/>
                <w:color w:val="auto"/>
              </w:rPr>
              <w:t>Drawing &amp; Graph Sheet</w:t>
            </w:r>
          </w:p>
          <w:p w14:paraId="7A0C91FD"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4F497D30" w14:textId="77777777" w:rsidR="008C6072" w:rsidRPr="007441CC" w:rsidRDefault="008C6072" w:rsidP="00B52903">
            <w:pPr>
              <w:spacing w:after="0" w:line="360" w:lineRule="auto"/>
              <w:rPr>
                <w:rFonts w:eastAsia="Calibri"/>
                <w:color w:val="auto"/>
              </w:rPr>
            </w:pPr>
            <w:r w:rsidRPr="007441CC">
              <w:rPr>
                <w:rFonts w:eastAsia="Calibri"/>
                <w:color w:val="auto"/>
              </w:rPr>
              <w:t>Pencil</w:t>
            </w:r>
          </w:p>
          <w:p w14:paraId="51547207"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FA75D5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42B4DAE6"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2F3E92E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Stencil paper</w:t>
            </w:r>
          </w:p>
          <w:p w14:paraId="0E969099"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4135E78B"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4C008E8C"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4C695C89"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010FDF25"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58F04D15" w14:textId="77777777" w:rsidR="008C6072" w:rsidRPr="007441CC" w:rsidRDefault="008C6072" w:rsidP="00B52903">
            <w:pPr>
              <w:spacing w:after="0" w:line="360" w:lineRule="auto"/>
              <w:rPr>
                <w:rFonts w:eastAsia="Calibri"/>
                <w:color w:val="auto"/>
              </w:rPr>
            </w:pPr>
            <w:r w:rsidRPr="007441CC">
              <w:rPr>
                <w:rFonts w:eastAsia="Calibri"/>
                <w:color w:val="auto"/>
              </w:rPr>
              <w:t>Card Scale</w:t>
            </w:r>
          </w:p>
        </w:tc>
        <w:tc>
          <w:tcPr>
            <w:tcW w:w="416" w:type="pct"/>
            <w:hideMark/>
          </w:tcPr>
          <w:p w14:paraId="15C9F2C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0D1928C0" w14:textId="77777777" w:rsidTr="00B52903">
        <w:trPr>
          <w:trHeight w:val="620"/>
        </w:trPr>
        <w:tc>
          <w:tcPr>
            <w:tcW w:w="742" w:type="pct"/>
          </w:tcPr>
          <w:p w14:paraId="0C31979E" w14:textId="77777777" w:rsidR="008C6072" w:rsidRPr="007441CC" w:rsidRDefault="008C6072" w:rsidP="00594206">
            <w:pPr>
              <w:pStyle w:val="ListParagraph"/>
              <w:numPr>
                <w:ilvl w:val="0"/>
                <w:numId w:val="94"/>
              </w:numPr>
              <w:spacing w:after="0" w:line="360" w:lineRule="auto"/>
              <w:ind w:left="314"/>
              <w:jc w:val="left"/>
              <w:rPr>
                <w:rFonts w:eastAsia="Calibri"/>
                <w:color w:val="auto"/>
              </w:rPr>
            </w:pPr>
            <w:r w:rsidRPr="007441CC">
              <w:rPr>
                <w:rFonts w:eastAsia="Calibri"/>
                <w:color w:val="auto"/>
              </w:rPr>
              <w:lastRenderedPageBreak/>
              <w:t>Draw Single Stroke upper case letters 1 cm high and ¼” high in ratio 4:5 and 4:7</w:t>
            </w:r>
          </w:p>
        </w:tc>
        <w:tc>
          <w:tcPr>
            <w:tcW w:w="1285" w:type="pct"/>
          </w:tcPr>
          <w:p w14:paraId="65924FF4"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Observes standards for basics of drawing.</w:t>
            </w:r>
          </w:p>
          <w:p w14:paraId="39122F63"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Distribute space and draw both graphs on drawing sheet.</w:t>
            </w:r>
          </w:p>
          <w:p w14:paraId="09B0CA73"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Draw single stroke upper case letters as per ratio.</w:t>
            </w:r>
          </w:p>
          <w:p w14:paraId="5E535D51"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lastRenderedPageBreak/>
              <w:t>Draw single stroke upper case free hand italic letters.</w:t>
            </w:r>
          </w:p>
        </w:tc>
        <w:tc>
          <w:tcPr>
            <w:tcW w:w="1427" w:type="pct"/>
            <w:hideMark/>
          </w:tcPr>
          <w:p w14:paraId="3F2FC777"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lastRenderedPageBreak/>
              <w:t>Explain upper case letter basic drawings</w:t>
            </w:r>
          </w:p>
          <w:p w14:paraId="2703EE4F"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t>Describe Importance and method to draw single stroke upper stroke letter</w:t>
            </w:r>
          </w:p>
          <w:p w14:paraId="5CDA0A83"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t>Preparation of graph papers</w:t>
            </w:r>
          </w:p>
          <w:p w14:paraId="33D23E2C" w14:textId="77777777" w:rsidR="008C6072" w:rsidRPr="007441CC" w:rsidRDefault="008C6072" w:rsidP="00B52903">
            <w:pPr>
              <w:pStyle w:val="ListParagraph"/>
              <w:spacing w:after="0" w:line="360" w:lineRule="auto"/>
              <w:ind w:left="360" w:firstLine="0"/>
              <w:jc w:val="left"/>
              <w:rPr>
                <w:rFonts w:eastAsia="Calibri"/>
                <w:b/>
                <w:bCs/>
                <w:color w:val="auto"/>
              </w:rPr>
            </w:pPr>
            <w:r w:rsidRPr="007441CC">
              <w:rPr>
                <w:rFonts w:eastAsia="Calibri"/>
                <w:b/>
                <w:bCs/>
                <w:color w:val="auto"/>
              </w:rPr>
              <w:t>Practical Activity</w:t>
            </w:r>
          </w:p>
          <w:p w14:paraId="23A7FE1F"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lastRenderedPageBreak/>
              <w:t>Draw Single Stroke upper case letters 1 cm high and ¼” high in ratio 4:5 and 4:7</w:t>
            </w:r>
          </w:p>
          <w:p w14:paraId="7ECCA075" w14:textId="77777777" w:rsidR="008C6072" w:rsidRPr="007441CC" w:rsidRDefault="008C6072" w:rsidP="00B52903">
            <w:pPr>
              <w:spacing w:after="0" w:line="360" w:lineRule="auto"/>
              <w:rPr>
                <w:rFonts w:eastAsia="Calibri"/>
                <w:color w:val="auto"/>
              </w:rPr>
            </w:pPr>
          </w:p>
        </w:tc>
        <w:tc>
          <w:tcPr>
            <w:tcW w:w="535" w:type="pct"/>
            <w:hideMark/>
          </w:tcPr>
          <w:p w14:paraId="0B34A75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7E053BD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29D511D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95" w:type="pct"/>
          </w:tcPr>
          <w:p w14:paraId="6E19B560" w14:textId="77777777" w:rsidR="008C6072" w:rsidRPr="007441CC" w:rsidRDefault="008C6072" w:rsidP="00B52903">
            <w:pPr>
              <w:spacing w:after="0" w:line="360" w:lineRule="auto"/>
              <w:rPr>
                <w:rFonts w:eastAsia="Calibri"/>
                <w:color w:val="auto"/>
              </w:rPr>
            </w:pPr>
            <w:r w:rsidRPr="007441CC">
              <w:rPr>
                <w:rFonts w:eastAsia="Calibri"/>
                <w:color w:val="auto"/>
              </w:rPr>
              <w:t>Drawing Sheet</w:t>
            </w:r>
          </w:p>
          <w:p w14:paraId="6B500907"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787733C5" w14:textId="77777777" w:rsidR="008C6072" w:rsidRPr="007441CC" w:rsidRDefault="008C6072" w:rsidP="00B52903">
            <w:pPr>
              <w:spacing w:after="0" w:line="360" w:lineRule="auto"/>
              <w:rPr>
                <w:rFonts w:eastAsia="Calibri"/>
                <w:color w:val="auto"/>
              </w:rPr>
            </w:pPr>
            <w:r w:rsidRPr="007441CC">
              <w:rPr>
                <w:rFonts w:eastAsia="Calibri"/>
                <w:color w:val="auto"/>
              </w:rPr>
              <w:t>Pencil</w:t>
            </w:r>
          </w:p>
          <w:p w14:paraId="100A11DE"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6D5C2A8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03D804FD"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1441B4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Stencil paper</w:t>
            </w:r>
          </w:p>
          <w:p w14:paraId="7CD74390"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6947E42B"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06094561"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2CB7421A"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0D6FAB34"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tcPr>
          <w:p w14:paraId="10078F8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12B3D427" w14:textId="77777777" w:rsidTr="00B52903">
        <w:trPr>
          <w:trHeight w:val="620"/>
        </w:trPr>
        <w:tc>
          <w:tcPr>
            <w:tcW w:w="742" w:type="pct"/>
          </w:tcPr>
          <w:p w14:paraId="193CFBE9" w14:textId="77777777" w:rsidR="008C6072" w:rsidRPr="007441CC" w:rsidRDefault="008C6072" w:rsidP="00594206">
            <w:pPr>
              <w:pStyle w:val="ListParagraph"/>
              <w:numPr>
                <w:ilvl w:val="0"/>
                <w:numId w:val="94"/>
              </w:numPr>
              <w:spacing w:after="0" w:line="360" w:lineRule="auto"/>
              <w:ind w:left="314"/>
              <w:jc w:val="left"/>
              <w:rPr>
                <w:rFonts w:eastAsia="Calibri"/>
                <w:color w:val="auto"/>
              </w:rPr>
            </w:pPr>
            <w:r w:rsidRPr="007441CC">
              <w:rPr>
                <w:rFonts w:eastAsia="Calibri"/>
                <w:color w:val="auto"/>
              </w:rPr>
              <w:lastRenderedPageBreak/>
              <w:t>Draw Free hand Single Stroke lower case letters 1 cm high and ¼” high printing in ratio 4:5 and 4:7</w:t>
            </w:r>
          </w:p>
        </w:tc>
        <w:tc>
          <w:tcPr>
            <w:tcW w:w="1285" w:type="pct"/>
          </w:tcPr>
          <w:p w14:paraId="5398C8EC"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Observes standards for basics of drawing.</w:t>
            </w:r>
          </w:p>
          <w:p w14:paraId="2760F72D"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Distribute space and draw both graphs on drawing sheet.</w:t>
            </w:r>
          </w:p>
          <w:p w14:paraId="4DF75356"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Draw single stroke lower case free hand lettering &amp; printing as per ratio.</w:t>
            </w:r>
          </w:p>
          <w:p w14:paraId="2444E9DA"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Draw single stroke upper case free hand italic letters.</w:t>
            </w:r>
          </w:p>
        </w:tc>
        <w:tc>
          <w:tcPr>
            <w:tcW w:w="1427" w:type="pct"/>
          </w:tcPr>
          <w:p w14:paraId="02CC2159"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t>Definition for free hand stroke lettering</w:t>
            </w:r>
          </w:p>
          <w:p w14:paraId="6C27FBF1"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t>Explain Importance for free hand strokes</w:t>
            </w:r>
          </w:p>
          <w:p w14:paraId="54F937A0"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t>Differentiate between sketch and strokes</w:t>
            </w:r>
          </w:p>
          <w:p w14:paraId="77D7D541"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t>Define space distribution</w:t>
            </w:r>
          </w:p>
          <w:p w14:paraId="2E1D208A"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t>Types of stroke free case lettering</w:t>
            </w:r>
          </w:p>
          <w:p w14:paraId="2E7626C6" w14:textId="77777777" w:rsidR="008C6072" w:rsidRPr="007441CC" w:rsidRDefault="008C6072" w:rsidP="00B52903">
            <w:pPr>
              <w:pStyle w:val="ListParagraph"/>
              <w:spacing w:after="0" w:line="360" w:lineRule="auto"/>
              <w:ind w:left="360" w:firstLine="0"/>
              <w:rPr>
                <w:rFonts w:eastAsia="Calibri"/>
                <w:b/>
                <w:bCs/>
                <w:color w:val="auto"/>
              </w:rPr>
            </w:pPr>
            <w:r w:rsidRPr="007441CC">
              <w:rPr>
                <w:rFonts w:eastAsia="Calibri"/>
                <w:b/>
                <w:bCs/>
                <w:color w:val="auto"/>
              </w:rPr>
              <w:t>Practical Activity</w:t>
            </w:r>
          </w:p>
          <w:p w14:paraId="05BA4F34" w14:textId="77777777" w:rsidR="008C6072" w:rsidRPr="007441CC" w:rsidRDefault="008C6072" w:rsidP="00594206">
            <w:pPr>
              <w:pStyle w:val="ListParagraph"/>
              <w:numPr>
                <w:ilvl w:val="0"/>
                <w:numId w:val="91"/>
              </w:numPr>
              <w:spacing w:after="0" w:line="360" w:lineRule="auto"/>
              <w:ind w:left="360"/>
              <w:jc w:val="left"/>
              <w:rPr>
                <w:rFonts w:eastAsia="Calibri"/>
                <w:color w:val="auto"/>
              </w:rPr>
            </w:pPr>
            <w:r w:rsidRPr="007441CC">
              <w:rPr>
                <w:rFonts w:eastAsia="Calibri"/>
                <w:color w:val="auto"/>
              </w:rPr>
              <w:lastRenderedPageBreak/>
              <w:t>Draw Free hand Single Stroke lower case letters 1 cm high and ¼” high printing in ratio 4:5 and 4:7</w:t>
            </w:r>
          </w:p>
        </w:tc>
        <w:tc>
          <w:tcPr>
            <w:tcW w:w="535" w:type="pct"/>
          </w:tcPr>
          <w:p w14:paraId="577D262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Theory0.5Hrs</w:t>
            </w:r>
          </w:p>
          <w:p w14:paraId="772C883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0272AA1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95" w:type="pct"/>
          </w:tcPr>
          <w:p w14:paraId="03F3A41A" w14:textId="77777777" w:rsidR="008C6072" w:rsidRPr="007441CC" w:rsidRDefault="008C6072" w:rsidP="00B52903">
            <w:pPr>
              <w:spacing w:after="0" w:line="360" w:lineRule="auto"/>
              <w:rPr>
                <w:rFonts w:eastAsia="Calibri"/>
                <w:color w:val="auto"/>
              </w:rPr>
            </w:pPr>
            <w:r w:rsidRPr="007441CC">
              <w:rPr>
                <w:rFonts w:eastAsia="Calibri"/>
                <w:color w:val="auto"/>
              </w:rPr>
              <w:t>Drawing &amp; Graph Sheets</w:t>
            </w:r>
          </w:p>
          <w:p w14:paraId="34EB1CF7"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3AC2FDF2"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65950FC8"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28B4C2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54F5BF4C"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2B8B0DB"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3265B121"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Clutch Pencil</w:t>
            </w:r>
          </w:p>
          <w:p w14:paraId="0249044D" w14:textId="77777777" w:rsidR="008C6072" w:rsidRPr="007441CC" w:rsidRDefault="008C6072" w:rsidP="00B52903">
            <w:pPr>
              <w:spacing w:after="0" w:line="360" w:lineRule="auto"/>
              <w:rPr>
                <w:rFonts w:eastAsia="Calibri"/>
                <w:color w:val="auto"/>
              </w:rPr>
            </w:pPr>
            <w:r w:rsidRPr="007441CC">
              <w:rPr>
                <w:rFonts w:eastAsia="Calibri"/>
                <w:color w:val="auto"/>
              </w:rPr>
              <w:t>Tools</w:t>
            </w:r>
          </w:p>
          <w:p w14:paraId="4636B21F"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3B5C394A"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5C0E972F"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36CAD4F8"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1E590157"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tcPr>
          <w:p w14:paraId="579538E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17DE896D" w14:textId="77777777" w:rsidR="008C6072" w:rsidRPr="007441CC" w:rsidRDefault="008C6072" w:rsidP="00B52903">
      <w:pPr>
        <w:spacing w:after="0" w:line="360" w:lineRule="auto"/>
        <w:rPr>
          <w:rFonts w:eastAsia="Calibri"/>
          <w:color w:val="auto"/>
        </w:rPr>
      </w:pPr>
    </w:p>
    <w:p w14:paraId="4F4AE959" w14:textId="77777777" w:rsidR="008C6072" w:rsidRPr="007441CC" w:rsidRDefault="008C6072" w:rsidP="00B52903">
      <w:pPr>
        <w:spacing w:after="0" w:line="360" w:lineRule="auto"/>
        <w:rPr>
          <w:rFonts w:eastAsia="Calibri"/>
          <w:color w:val="auto"/>
        </w:rPr>
      </w:pPr>
    </w:p>
    <w:p w14:paraId="07E6D181" w14:textId="77777777" w:rsidR="008C6072" w:rsidRPr="007441CC" w:rsidRDefault="008C6072" w:rsidP="00B52903">
      <w:pPr>
        <w:spacing w:after="0" w:line="360" w:lineRule="auto"/>
        <w:rPr>
          <w:rFonts w:eastAsia="Calibri"/>
          <w:color w:val="auto"/>
        </w:rPr>
      </w:pPr>
    </w:p>
    <w:p w14:paraId="3CFFF0FE" w14:textId="77777777" w:rsidR="008C6072" w:rsidRPr="007441CC" w:rsidRDefault="008C6072" w:rsidP="00B52903">
      <w:pPr>
        <w:spacing w:after="0" w:line="360" w:lineRule="auto"/>
        <w:rPr>
          <w:rFonts w:eastAsia="Calibri"/>
          <w:color w:val="auto"/>
        </w:rPr>
      </w:pPr>
    </w:p>
    <w:p w14:paraId="41CD23C7" w14:textId="77777777" w:rsidR="008C6072" w:rsidRPr="007441CC" w:rsidRDefault="008C6072" w:rsidP="00B52903">
      <w:pPr>
        <w:spacing w:after="0" w:line="360" w:lineRule="auto"/>
        <w:rPr>
          <w:rFonts w:eastAsia="Calibri"/>
          <w:color w:val="auto"/>
        </w:rPr>
      </w:pPr>
    </w:p>
    <w:p w14:paraId="75E26B85" w14:textId="77777777" w:rsidR="008C6072" w:rsidRPr="007441CC" w:rsidRDefault="008C6072" w:rsidP="00B52903">
      <w:pPr>
        <w:spacing w:after="0" w:line="360" w:lineRule="auto"/>
        <w:rPr>
          <w:rFonts w:eastAsia="Calibri"/>
          <w:color w:val="auto"/>
        </w:rPr>
      </w:pPr>
    </w:p>
    <w:p w14:paraId="0A43D28B" w14:textId="77777777" w:rsidR="008C6072" w:rsidRPr="007441CC" w:rsidRDefault="008C6072" w:rsidP="00B52903">
      <w:pPr>
        <w:spacing w:after="0" w:line="360" w:lineRule="auto"/>
        <w:rPr>
          <w:rFonts w:eastAsia="Calibri"/>
          <w:color w:val="auto"/>
        </w:rPr>
      </w:pPr>
    </w:p>
    <w:p w14:paraId="66F0D079" w14:textId="77777777" w:rsidR="008C6072" w:rsidRPr="007441CC" w:rsidRDefault="008C6072" w:rsidP="00B52903">
      <w:pPr>
        <w:spacing w:after="0" w:line="360" w:lineRule="auto"/>
        <w:rPr>
          <w:rFonts w:eastAsia="Calibri"/>
          <w:color w:val="auto"/>
        </w:rPr>
      </w:pPr>
    </w:p>
    <w:p w14:paraId="3F7A91B7" w14:textId="77777777" w:rsidR="008C6072" w:rsidRPr="007441CC" w:rsidRDefault="008C6072" w:rsidP="00B52903">
      <w:pPr>
        <w:spacing w:after="0" w:line="360" w:lineRule="auto"/>
        <w:rPr>
          <w:rFonts w:eastAsia="Calibri"/>
          <w:color w:val="auto"/>
        </w:rPr>
      </w:pPr>
      <w:r w:rsidRPr="007441CC">
        <w:rPr>
          <w:rFonts w:eastAsia="Calibri"/>
          <w:color w:val="auto"/>
        </w:rPr>
        <w:br w:type="page"/>
      </w:r>
    </w:p>
    <w:p w14:paraId="5C34F890" w14:textId="77777777" w:rsidR="008C6072" w:rsidRPr="007441CC" w:rsidRDefault="008E5C10" w:rsidP="00B52903">
      <w:pPr>
        <w:pStyle w:val="Heading2"/>
        <w:rPr>
          <w:rFonts w:eastAsia="Calibri"/>
          <w:color w:val="auto"/>
        </w:rPr>
      </w:pPr>
      <w:bookmarkStart w:id="45" w:name="_Toc110114410"/>
      <w:r w:rsidRPr="007441CC">
        <w:rPr>
          <w:iCs/>
          <w:color w:val="auto"/>
        </w:rPr>
        <w:lastRenderedPageBreak/>
        <w:t>Module</w:t>
      </w:r>
      <w:r w:rsidRPr="007441CC">
        <w:rPr>
          <w:color w:val="auto"/>
        </w:rPr>
        <w:t xml:space="preserve"> </w:t>
      </w:r>
      <w:r w:rsidR="008C6072" w:rsidRPr="007441CC">
        <w:rPr>
          <w:color w:val="auto"/>
        </w:rPr>
        <w:t>1021CS-019.</w:t>
      </w:r>
      <w:r w:rsidR="008C6072" w:rsidRPr="007441CC">
        <w:rPr>
          <w:color w:val="auto"/>
        </w:rPr>
        <w:tab/>
        <w:t>Construct Scales for Drawing</w:t>
      </w:r>
      <w:bookmarkEnd w:id="45"/>
      <w:r w:rsidR="008C6072" w:rsidRPr="007441CC">
        <w:rPr>
          <w:color w:val="auto"/>
        </w:rPr>
        <w:t xml:space="preserve"> </w:t>
      </w:r>
    </w:p>
    <w:p w14:paraId="77309968" w14:textId="77777777" w:rsidR="008C6072" w:rsidRPr="007441CC" w:rsidRDefault="008C6072" w:rsidP="00B52903">
      <w:pPr>
        <w:spacing w:after="0" w:line="360" w:lineRule="auto"/>
        <w:rPr>
          <w:rFonts w:eastAsia="Calibri"/>
          <w:color w:val="auto"/>
        </w:rPr>
      </w:pPr>
      <w:r w:rsidRPr="007441CC">
        <w:rPr>
          <w:rFonts w:eastAsia="Calibri"/>
          <w:b/>
          <w:bCs/>
          <w:color w:val="auto"/>
          <w:sz w:val="24"/>
          <w:szCs w:val="24"/>
        </w:rPr>
        <w:t>Objective</w:t>
      </w:r>
      <w:r w:rsidRPr="007441CC">
        <w:rPr>
          <w:rFonts w:eastAsia="Calibri"/>
          <w:color w:val="auto"/>
        </w:rPr>
        <w:t>: This module covers the knowledge and skills required to draw reducing scales in MKS and FPS Units.</w:t>
      </w:r>
    </w:p>
    <w:p w14:paraId="1E7A169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 Duration: 8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2 Hours</w:t>
      </w:r>
      <w:r w:rsidRPr="007441CC">
        <w:rPr>
          <w:rFonts w:eastAsia="Calibri"/>
          <w:b/>
          <w:bCs/>
          <w:color w:val="auto"/>
        </w:rPr>
        <w:tab/>
      </w:r>
      <w:r w:rsidRPr="007441CC">
        <w:rPr>
          <w:rFonts w:eastAsia="Calibri"/>
          <w:b/>
          <w:bCs/>
          <w:color w:val="auto"/>
        </w:rPr>
        <w:tab/>
      </w:r>
      <w:r w:rsidRPr="007441CC">
        <w:rPr>
          <w:rFonts w:eastAsia="Calibri"/>
          <w:b/>
          <w:bCs/>
          <w:color w:val="auto"/>
        </w:rPr>
        <w:tab/>
        <w:t>Practice: 6 Hours                           Credit Hour</w:t>
      </w:r>
      <w:proofErr w:type="gramStart"/>
      <w:r w:rsidRPr="007441CC">
        <w:rPr>
          <w:rFonts w:eastAsia="Calibri"/>
          <w:b/>
          <w:bCs/>
          <w:color w:val="auto"/>
        </w:rPr>
        <w:t>:0.8</w:t>
      </w:r>
      <w:proofErr w:type="gramEnd"/>
      <w:r w:rsidRPr="007441CC">
        <w:rPr>
          <w:rFonts w:eastAsia="Calibri"/>
          <w:b/>
          <w:bCs/>
          <w:color w:val="auto"/>
        </w:rPr>
        <w:t xml:space="preserve">     </w:t>
      </w:r>
    </w:p>
    <w:tbl>
      <w:tblPr>
        <w:tblpPr w:leftFromText="180" w:rightFromText="180" w:vertAnchor="text" w:tblpX="53"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32"/>
        <w:gridCol w:w="3271"/>
        <w:gridCol w:w="4237"/>
        <w:gridCol w:w="1493"/>
        <w:gridCol w:w="1530"/>
        <w:gridCol w:w="1431"/>
      </w:tblGrid>
      <w:tr w:rsidR="007441CC" w:rsidRPr="007441CC" w14:paraId="49F29635" w14:textId="77777777" w:rsidTr="00B52903">
        <w:trPr>
          <w:trHeight w:val="619"/>
        </w:trPr>
        <w:tc>
          <w:tcPr>
            <w:tcW w:w="737" w:type="pct"/>
            <w:shd w:val="clear" w:color="auto" w:fill="E5B8B7"/>
            <w:vAlign w:val="center"/>
            <w:hideMark/>
          </w:tcPr>
          <w:p w14:paraId="4CC1FA78"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Unit</w:t>
            </w:r>
          </w:p>
        </w:tc>
        <w:tc>
          <w:tcPr>
            <w:tcW w:w="1219" w:type="pct"/>
            <w:shd w:val="clear" w:color="auto" w:fill="E5B8B7"/>
            <w:vAlign w:val="center"/>
            <w:hideMark/>
          </w:tcPr>
          <w:p w14:paraId="48B2B658"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Outcomes</w:t>
            </w:r>
          </w:p>
        </w:tc>
        <w:tc>
          <w:tcPr>
            <w:tcW w:w="1566" w:type="pct"/>
            <w:shd w:val="clear" w:color="auto" w:fill="E5B8B7"/>
            <w:vAlign w:val="center"/>
            <w:hideMark/>
          </w:tcPr>
          <w:p w14:paraId="0B0A2544"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32" w:type="pct"/>
            <w:shd w:val="clear" w:color="auto" w:fill="E5B8B7"/>
            <w:vAlign w:val="center"/>
            <w:hideMark/>
          </w:tcPr>
          <w:p w14:paraId="1F444645"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w:t>
            </w:r>
          </w:p>
        </w:tc>
        <w:tc>
          <w:tcPr>
            <w:tcW w:w="562" w:type="pct"/>
            <w:shd w:val="clear" w:color="auto" w:fill="E5B8B7"/>
            <w:hideMark/>
          </w:tcPr>
          <w:p w14:paraId="1948911F"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Materials </w:t>
            </w:r>
          </w:p>
          <w:p w14:paraId="0FF413C1"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Required </w:t>
            </w:r>
          </w:p>
        </w:tc>
        <w:tc>
          <w:tcPr>
            <w:tcW w:w="384" w:type="pct"/>
            <w:shd w:val="clear" w:color="auto" w:fill="E5B8B7"/>
            <w:hideMark/>
          </w:tcPr>
          <w:p w14:paraId="21A67D26"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Learning </w:t>
            </w:r>
          </w:p>
          <w:p w14:paraId="0B1BF0D3"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Place </w:t>
            </w:r>
          </w:p>
        </w:tc>
      </w:tr>
      <w:tr w:rsidR="007441CC" w:rsidRPr="007441CC" w14:paraId="6D726792" w14:textId="77777777" w:rsidTr="00B52903">
        <w:trPr>
          <w:trHeight w:val="800"/>
        </w:trPr>
        <w:tc>
          <w:tcPr>
            <w:tcW w:w="737" w:type="pct"/>
          </w:tcPr>
          <w:p w14:paraId="7A795AFF" w14:textId="77777777" w:rsidR="008C6072" w:rsidRPr="007441CC" w:rsidRDefault="008C6072" w:rsidP="00594206">
            <w:pPr>
              <w:pStyle w:val="ListParagraph"/>
              <w:numPr>
                <w:ilvl w:val="0"/>
                <w:numId w:val="100"/>
              </w:numPr>
              <w:spacing w:after="0" w:line="360" w:lineRule="auto"/>
              <w:ind w:left="404"/>
              <w:jc w:val="left"/>
              <w:rPr>
                <w:rFonts w:eastAsia="Calibri"/>
                <w:color w:val="auto"/>
              </w:rPr>
            </w:pPr>
            <w:r w:rsidRPr="007441CC">
              <w:rPr>
                <w:rFonts w:eastAsia="Calibri"/>
                <w:color w:val="auto"/>
              </w:rPr>
              <w:t>Construct a plain scale of RF 1: 5&amp; 1:20 showing meters &amp; decimeters on half imperial drawing sheet.</w:t>
            </w:r>
          </w:p>
        </w:tc>
        <w:tc>
          <w:tcPr>
            <w:tcW w:w="1219" w:type="pct"/>
          </w:tcPr>
          <w:p w14:paraId="1CA4F07C"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7EAA84A8"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Observes local standards for basics of drawing.</w:t>
            </w:r>
          </w:p>
          <w:p w14:paraId="6EB02966"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Distribute space in required parts.</w:t>
            </w:r>
          </w:p>
          <w:p w14:paraId="77311E5F"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Draw scale of RF = 1:5 &amp; 1:20 using principle of parallel lines.</w:t>
            </w:r>
          </w:p>
          <w:p w14:paraId="32670724" w14:textId="77777777" w:rsidR="008C6072" w:rsidRPr="007441CC" w:rsidRDefault="008C6072" w:rsidP="00594206">
            <w:pPr>
              <w:pStyle w:val="ListParagraph"/>
              <w:numPr>
                <w:ilvl w:val="0"/>
                <w:numId w:val="91"/>
              </w:numPr>
              <w:spacing w:after="0" w:line="360" w:lineRule="auto"/>
              <w:ind w:left="416"/>
              <w:rPr>
                <w:rFonts w:eastAsia="Calibri"/>
                <w:color w:val="auto"/>
              </w:rPr>
            </w:pPr>
            <w:r w:rsidRPr="007441CC">
              <w:rPr>
                <w:rFonts w:eastAsia="Calibri"/>
                <w:color w:val="auto"/>
              </w:rPr>
              <w:t>Draw tile strip &amp; title block for drawing sheet.</w:t>
            </w:r>
          </w:p>
        </w:tc>
        <w:tc>
          <w:tcPr>
            <w:tcW w:w="1566" w:type="pct"/>
          </w:tcPr>
          <w:p w14:paraId="3589C7D2"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Define Scales and its types</w:t>
            </w:r>
          </w:p>
          <w:p w14:paraId="01C391AB"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Explain Scale Factor and R.F.</w:t>
            </w:r>
          </w:p>
          <w:p w14:paraId="46B80072"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Importance of scale</w:t>
            </w:r>
          </w:p>
          <w:p w14:paraId="1BF5FF84"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Explain different types of scales- Reducing scales, enlarging scales, full scale.</w:t>
            </w:r>
          </w:p>
          <w:p w14:paraId="47583D39"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 xml:space="preserve">Describe Plane scale &amp; </w:t>
            </w:r>
            <w:proofErr w:type="gramStart"/>
            <w:r w:rsidRPr="007441CC">
              <w:rPr>
                <w:rFonts w:eastAsia="Calibri"/>
                <w:color w:val="auto"/>
              </w:rPr>
              <w:t>Its</w:t>
            </w:r>
            <w:proofErr w:type="gramEnd"/>
            <w:r w:rsidRPr="007441CC">
              <w:rPr>
                <w:rFonts w:eastAsia="Calibri"/>
                <w:color w:val="auto"/>
              </w:rPr>
              <w:t xml:space="preserve"> construction.</w:t>
            </w:r>
          </w:p>
          <w:p w14:paraId="1F319E7B"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Differentiate between the open-ended scale and full divided scales</w:t>
            </w:r>
          </w:p>
          <w:p w14:paraId="4D99A84E"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Procedure of constructing plane scales.</w:t>
            </w:r>
          </w:p>
          <w:p w14:paraId="1ADA8717" w14:textId="77777777" w:rsidR="008C6072" w:rsidRPr="007441CC" w:rsidRDefault="008C6072" w:rsidP="00594206">
            <w:pPr>
              <w:pStyle w:val="ListParagraph"/>
              <w:numPr>
                <w:ilvl w:val="0"/>
                <w:numId w:val="92"/>
              </w:numPr>
              <w:spacing w:after="0" w:line="360" w:lineRule="auto"/>
              <w:ind w:left="469"/>
              <w:jc w:val="left"/>
              <w:rPr>
                <w:rFonts w:eastAsia="Calibri"/>
                <w:color w:val="auto"/>
              </w:rPr>
            </w:pPr>
            <w:r w:rsidRPr="007441CC">
              <w:rPr>
                <w:rFonts w:eastAsia="Calibri"/>
                <w:color w:val="auto"/>
              </w:rPr>
              <w:t>RF-1:5</w:t>
            </w:r>
          </w:p>
          <w:p w14:paraId="4C7D2D29" w14:textId="77777777" w:rsidR="008C6072" w:rsidRPr="007441CC" w:rsidRDefault="008C6072" w:rsidP="00B52903">
            <w:pPr>
              <w:pStyle w:val="ListParagraph"/>
              <w:spacing w:after="0" w:line="360" w:lineRule="auto"/>
              <w:ind w:left="469" w:firstLine="0"/>
              <w:rPr>
                <w:rFonts w:eastAsia="Calibri"/>
                <w:b/>
                <w:bCs/>
                <w:color w:val="auto"/>
              </w:rPr>
            </w:pPr>
            <w:r w:rsidRPr="007441CC">
              <w:rPr>
                <w:rFonts w:eastAsia="Calibri"/>
                <w:color w:val="auto"/>
              </w:rPr>
              <w:t xml:space="preserve"> </w:t>
            </w:r>
            <w:r w:rsidRPr="007441CC">
              <w:rPr>
                <w:rFonts w:eastAsia="Calibri"/>
                <w:b/>
                <w:bCs/>
                <w:color w:val="auto"/>
              </w:rPr>
              <w:t>Practical Activity</w:t>
            </w:r>
          </w:p>
          <w:p w14:paraId="793A5362" w14:textId="77777777" w:rsidR="008C6072" w:rsidRPr="007441CC" w:rsidRDefault="008C6072" w:rsidP="00594206">
            <w:pPr>
              <w:pStyle w:val="ListParagraph"/>
              <w:numPr>
                <w:ilvl w:val="0"/>
                <w:numId w:val="92"/>
              </w:numPr>
              <w:spacing w:after="0" w:line="360" w:lineRule="auto"/>
              <w:ind w:left="469"/>
              <w:rPr>
                <w:rFonts w:eastAsia="Calibri"/>
                <w:color w:val="auto"/>
              </w:rPr>
            </w:pPr>
            <w:r w:rsidRPr="007441CC">
              <w:rPr>
                <w:rFonts w:eastAsia="Calibri"/>
                <w:color w:val="auto"/>
              </w:rPr>
              <w:lastRenderedPageBreak/>
              <w:t xml:space="preserve">Construct a plain scale of RF 1: 5&amp; 1:20 showing </w:t>
            </w:r>
            <w:proofErr w:type="spellStart"/>
            <w:r w:rsidRPr="007441CC">
              <w:rPr>
                <w:rFonts w:eastAsia="Calibri"/>
                <w:color w:val="auto"/>
              </w:rPr>
              <w:t>metres</w:t>
            </w:r>
            <w:proofErr w:type="spellEnd"/>
            <w:r w:rsidRPr="007441CC">
              <w:rPr>
                <w:rFonts w:eastAsia="Calibri"/>
                <w:color w:val="auto"/>
              </w:rPr>
              <w:t xml:space="preserve"> &amp; </w:t>
            </w:r>
            <w:proofErr w:type="spellStart"/>
            <w:r w:rsidRPr="007441CC">
              <w:rPr>
                <w:rFonts w:eastAsia="Calibri"/>
                <w:color w:val="auto"/>
              </w:rPr>
              <w:t>decimetres</w:t>
            </w:r>
            <w:proofErr w:type="spellEnd"/>
            <w:r w:rsidRPr="007441CC">
              <w:rPr>
                <w:rFonts w:eastAsia="Calibri"/>
                <w:color w:val="auto"/>
              </w:rPr>
              <w:t xml:space="preserve"> on half imperial drawing sheet.</w:t>
            </w:r>
          </w:p>
        </w:tc>
        <w:tc>
          <w:tcPr>
            <w:tcW w:w="532" w:type="pct"/>
            <w:hideMark/>
          </w:tcPr>
          <w:p w14:paraId="4D9DE07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3CB93DD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 </w:t>
            </w:r>
            <w:proofErr w:type="spellStart"/>
            <w:r w:rsidRPr="007441CC">
              <w:rPr>
                <w:rFonts w:eastAsia="Calibri"/>
                <w:color w:val="auto"/>
              </w:rPr>
              <w:t>Hrs</w:t>
            </w:r>
            <w:proofErr w:type="spellEnd"/>
          </w:p>
          <w:p w14:paraId="2985A68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Total- 1.5 </w:t>
            </w:r>
            <w:proofErr w:type="spellStart"/>
            <w:r w:rsidRPr="007441CC">
              <w:rPr>
                <w:rFonts w:eastAsia="Calibri"/>
                <w:color w:val="auto"/>
              </w:rPr>
              <w:t>Hrs</w:t>
            </w:r>
            <w:proofErr w:type="spellEnd"/>
          </w:p>
        </w:tc>
        <w:tc>
          <w:tcPr>
            <w:tcW w:w="562" w:type="pct"/>
          </w:tcPr>
          <w:p w14:paraId="0751C7C9"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676A157A"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6BC6D0A5"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453F364A"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512818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520037A4"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6D63645E"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190E6987"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58F331C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04C9F2BF"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52722D2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Tee Square</w:t>
            </w:r>
          </w:p>
          <w:p w14:paraId="013A171F"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2C95A25B"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03824957"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38444A23" w14:textId="77777777" w:rsidR="008C6072" w:rsidRPr="007441CC" w:rsidRDefault="008C6072" w:rsidP="00B52903">
            <w:pPr>
              <w:spacing w:after="0" w:line="360" w:lineRule="auto"/>
              <w:rPr>
                <w:rFonts w:eastAsia="Calibri"/>
                <w:color w:val="auto"/>
              </w:rPr>
            </w:pPr>
          </w:p>
        </w:tc>
        <w:tc>
          <w:tcPr>
            <w:tcW w:w="384" w:type="pct"/>
            <w:hideMark/>
          </w:tcPr>
          <w:p w14:paraId="2EDCF36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14415B50" w14:textId="77777777" w:rsidTr="00B52903">
        <w:trPr>
          <w:trHeight w:val="350"/>
        </w:trPr>
        <w:tc>
          <w:tcPr>
            <w:tcW w:w="737" w:type="pct"/>
          </w:tcPr>
          <w:p w14:paraId="58FC2BDF" w14:textId="77777777" w:rsidR="008C6072" w:rsidRPr="007441CC" w:rsidRDefault="008C6072" w:rsidP="00594206">
            <w:pPr>
              <w:pStyle w:val="ListParagraph"/>
              <w:numPr>
                <w:ilvl w:val="0"/>
                <w:numId w:val="100"/>
              </w:numPr>
              <w:spacing w:after="0" w:line="360" w:lineRule="auto"/>
              <w:ind w:left="404"/>
              <w:rPr>
                <w:rFonts w:eastAsia="Calibri"/>
                <w:color w:val="auto"/>
              </w:rPr>
            </w:pPr>
            <w:r w:rsidRPr="007441CC">
              <w:rPr>
                <w:rFonts w:eastAsia="Calibri"/>
                <w:color w:val="auto"/>
              </w:rPr>
              <w:lastRenderedPageBreak/>
              <w:t>Construct a plain scale of RF 1:6 &amp; 1: 48 showing yard, feet &amp; inches on half imperial drawing sheet.</w:t>
            </w:r>
          </w:p>
        </w:tc>
        <w:tc>
          <w:tcPr>
            <w:tcW w:w="1219" w:type="pct"/>
          </w:tcPr>
          <w:p w14:paraId="5D2BF023"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79A85EA8"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Observes local standards for basics of drawing.</w:t>
            </w:r>
          </w:p>
          <w:p w14:paraId="4B443B1B"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Distribute space in required parts.</w:t>
            </w:r>
          </w:p>
          <w:p w14:paraId="139C6031"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Draw scale of RF = 1:6 &amp; 1:48 using principle of parallel lines.</w:t>
            </w:r>
          </w:p>
          <w:p w14:paraId="7122E20F"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Draw tile strip &amp; title block for drawing sheet.</w:t>
            </w:r>
          </w:p>
        </w:tc>
        <w:tc>
          <w:tcPr>
            <w:tcW w:w="1566" w:type="pct"/>
          </w:tcPr>
          <w:p w14:paraId="6247445F" w14:textId="77777777" w:rsidR="008C6072" w:rsidRPr="007441CC" w:rsidRDefault="008C6072" w:rsidP="00594206">
            <w:pPr>
              <w:pStyle w:val="ListParagraph"/>
              <w:numPr>
                <w:ilvl w:val="0"/>
                <w:numId w:val="92"/>
              </w:numPr>
              <w:spacing w:after="0" w:line="360" w:lineRule="auto"/>
              <w:ind w:left="739" w:hanging="521"/>
              <w:rPr>
                <w:rFonts w:eastAsia="Calibri"/>
                <w:color w:val="auto"/>
              </w:rPr>
            </w:pPr>
            <w:r w:rsidRPr="007441CC">
              <w:rPr>
                <w:rFonts w:eastAsia="Calibri"/>
                <w:color w:val="auto"/>
              </w:rPr>
              <w:t>Define scale, Scale Factor and R.F.</w:t>
            </w:r>
          </w:p>
          <w:p w14:paraId="6316D224" w14:textId="77777777" w:rsidR="008C6072" w:rsidRPr="007441CC" w:rsidRDefault="008C6072" w:rsidP="00594206">
            <w:pPr>
              <w:pStyle w:val="ListParagraph"/>
              <w:numPr>
                <w:ilvl w:val="0"/>
                <w:numId w:val="92"/>
              </w:numPr>
              <w:spacing w:after="0" w:line="360" w:lineRule="auto"/>
              <w:ind w:left="739" w:hanging="521"/>
              <w:rPr>
                <w:rFonts w:eastAsia="Calibri"/>
                <w:color w:val="auto"/>
              </w:rPr>
            </w:pPr>
            <w:r w:rsidRPr="007441CC">
              <w:rPr>
                <w:rFonts w:eastAsia="Calibri"/>
                <w:color w:val="auto"/>
              </w:rPr>
              <w:t>Explain RF 1:6 &amp; 1: 48   the types of scales</w:t>
            </w:r>
          </w:p>
          <w:p w14:paraId="7D88A2EA" w14:textId="77777777" w:rsidR="008C6072" w:rsidRPr="007441CC" w:rsidRDefault="008C6072" w:rsidP="00594206">
            <w:pPr>
              <w:pStyle w:val="ListParagraph"/>
              <w:numPr>
                <w:ilvl w:val="0"/>
                <w:numId w:val="92"/>
              </w:numPr>
              <w:spacing w:after="0" w:line="360" w:lineRule="auto"/>
              <w:ind w:left="739" w:hanging="521"/>
              <w:rPr>
                <w:rFonts w:eastAsia="Calibri"/>
                <w:color w:val="auto"/>
              </w:rPr>
            </w:pPr>
            <w:r w:rsidRPr="007441CC">
              <w:rPr>
                <w:rFonts w:eastAsia="Calibri"/>
                <w:color w:val="auto"/>
              </w:rPr>
              <w:t xml:space="preserve">Describe open-ended scale </w:t>
            </w:r>
          </w:p>
          <w:p w14:paraId="7DDEE42A" w14:textId="77777777" w:rsidR="008C6072" w:rsidRPr="007441CC" w:rsidRDefault="008C6072" w:rsidP="00594206">
            <w:pPr>
              <w:pStyle w:val="ListParagraph"/>
              <w:numPr>
                <w:ilvl w:val="0"/>
                <w:numId w:val="92"/>
              </w:numPr>
              <w:spacing w:after="0" w:line="360" w:lineRule="auto"/>
              <w:ind w:left="739" w:hanging="521"/>
              <w:rPr>
                <w:rFonts w:eastAsia="Calibri"/>
                <w:color w:val="auto"/>
              </w:rPr>
            </w:pPr>
            <w:r w:rsidRPr="007441CC">
              <w:rPr>
                <w:rFonts w:eastAsia="Calibri"/>
                <w:color w:val="auto"/>
              </w:rPr>
              <w:t>Procedure of constructing plane scales.</w:t>
            </w:r>
          </w:p>
          <w:p w14:paraId="6AE41485" w14:textId="77777777" w:rsidR="008C6072" w:rsidRPr="007441CC" w:rsidRDefault="008C6072" w:rsidP="00B52903">
            <w:pPr>
              <w:pStyle w:val="ListParagraph"/>
              <w:spacing w:after="0" w:line="360" w:lineRule="auto"/>
              <w:ind w:left="739" w:hanging="521"/>
              <w:rPr>
                <w:rFonts w:eastAsia="Calibri"/>
                <w:b/>
                <w:bCs/>
                <w:color w:val="auto"/>
              </w:rPr>
            </w:pPr>
            <w:r w:rsidRPr="007441CC">
              <w:rPr>
                <w:rFonts w:eastAsia="Calibri"/>
                <w:b/>
                <w:bCs/>
                <w:color w:val="auto"/>
              </w:rPr>
              <w:t xml:space="preserve">        Practical Activity</w:t>
            </w:r>
          </w:p>
          <w:p w14:paraId="4AF4167F" w14:textId="77777777" w:rsidR="008C6072" w:rsidRPr="007441CC" w:rsidRDefault="008C6072" w:rsidP="00594206">
            <w:pPr>
              <w:pStyle w:val="ListParagraph"/>
              <w:numPr>
                <w:ilvl w:val="0"/>
                <w:numId w:val="92"/>
              </w:numPr>
              <w:spacing w:after="0" w:line="360" w:lineRule="auto"/>
              <w:ind w:left="739" w:hanging="521"/>
              <w:rPr>
                <w:rFonts w:eastAsia="Calibri"/>
                <w:color w:val="auto"/>
              </w:rPr>
            </w:pPr>
            <w:r w:rsidRPr="007441CC">
              <w:rPr>
                <w:rFonts w:eastAsia="Calibri"/>
                <w:color w:val="auto"/>
              </w:rPr>
              <w:t>Construct a plain scale of RF 1:6 &amp; 1: 48 showing yard, feet &amp; inches on half imperial drawing sheet.</w:t>
            </w:r>
          </w:p>
        </w:tc>
        <w:tc>
          <w:tcPr>
            <w:tcW w:w="532" w:type="pct"/>
            <w:hideMark/>
          </w:tcPr>
          <w:p w14:paraId="110FDA6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283B951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 </w:t>
            </w:r>
            <w:proofErr w:type="spellStart"/>
            <w:r w:rsidRPr="007441CC">
              <w:rPr>
                <w:rFonts w:eastAsia="Calibri"/>
                <w:color w:val="auto"/>
              </w:rPr>
              <w:t>Hrs</w:t>
            </w:r>
            <w:proofErr w:type="spellEnd"/>
          </w:p>
          <w:p w14:paraId="10D25E4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Total- 1.5 </w:t>
            </w:r>
            <w:proofErr w:type="spellStart"/>
            <w:r w:rsidRPr="007441CC">
              <w:rPr>
                <w:rFonts w:eastAsia="Calibri"/>
                <w:color w:val="auto"/>
              </w:rPr>
              <w:t>Hrs</w:t>
            </w:r>
            <w:proofErr w:type="spellEnd"/>
          </w:p>
        </w:tc>
        <w:tc>
          <w:tcPr>
            <w:tcW w:w="562" w:type="pct"/>
          </w:tcPr>
          <w:p w14:paraId="7176BC7A"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73297E7E"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19E69073"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3D405C2D"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691D005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18A3DDB5"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617D2E23"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1A5FD633"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69A9221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188CC13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Board</w:t>
            </w:r>
          </w:p>
          <w:p w14:paraId="6ADD290E"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417CE244"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6F011EFF"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190F03BE"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384" w:type="pct"/>
            <w:hideMark/>
          </w:tcPr>
          <w:p w14:paraId="700F4119"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51616298" w14:textId="77777777" w:rsidTr="00B52903">
        <w:trPr>
          <w:trHeight w:val="173"/>
        </w:trPr>
        <w:tc>
          <w:tcPr>
            <w:tcW w:w="737" w:type="pct"/>
          </w:tcPr>
          <w:p w14:paraId="2A58D006" w14:textId="77777777" w:rsidR="008C6072" w:rsidRPr="007441CC" w:rsidRDefault="008C6072" w:rsidP="00594206">
            <w:pPr>
              <w:pStyle w:val="ListParagraph"/>
              <w:numPr>
                <w:ilvl w:val="0"/>
                <w:numId w:val="100"/>
              </w:numPr>
              <w:spacing w:after="0" w:line="360" w:lineRule="auto"/>
              <w:ind w:left="494"/>
              <w:rPr>
                <w:rFonts w:eastAsia="Calibri"/>
                <w:color w:val="auto"/>
              </w:rPr>
            </w:pPr>
            <w:r w:rsidRPr="007441CC">
              <w:rPr>
                <w:rFonts w:eastAsia="Calibri"/>
                <w:color w:val="auto"/>
              </w:rPr>
              <w:lastRenderedPageBreak/>
              <w:t xml:space="preserve">Construct a Diagonal scale of RF 1: 50 showing </w:t>
            </w:r>
            <w:proofErr w:type="spellStart"/>
            <w:r w:rsidRPr="007441CC">
              <w:rPr>
                <w:rFonts w:eastAsia="Calibri"/>
                <w:color w:val="auto"/>
              </w:rPr>
              <w:t>metres</w:t>
            </w:r>
            <w:proofErr w:type="spellEnd"/>
            <w:r w:rsidRPr="007441CC">
              <w:rPr>
                <w:rFonts w:eastAsia="Calibri"/>
                <w:color w:val="auto"/>
              </w:rPr>
              <w:t xml:space="preserve">, </w:t>
            </w:r>
            <w:proofErr w:type="spellStart"/>
            <w:r w:rsidRPr="007441CC">
              <w:rPr>
                <w:rFonts w:eastAsia="Calibri"/>
                <w:color w:val="auto"/>
              </w:rPr>
              <w:t>decimetres</w:t>
            </w:r>
            <w:proofErr w:type="spellEnd"/>
            <w:r w:rsidRPr="007441CC">
              <w:rPr>
                <w:rFonts w:eastAsia="Calibri"/>
                <w:color w:val="auto"/>
              </w:rPr>
              <w:t xml:space="preserve"> &amp; </w:t>
            </w:r>
            <w:proofErr w:type="spellStart"/>
            <w:r w:rsidRPr="007441CC">
              <w:rPr>
                <w:rFonts w:eastAsia="Calibri"/>
                <w:color w:val="auto"/>
              </w:rPr>
              <w:t>centimetres</w:t>
            </w:r>
            <w:proofErr w:type="spellEnd"/>
            <w:r w:rsidRPr="007441CC">
              <w:rPr>
                <w:rFonts w:eastAsia="Calibri"/>
                <w:color w:val="auto"/>
              </w:rPr>
              <w:t xml:space="preserve">, of RF1:500 showing km, </w:t>
            </w:r>
            <w:proofErr w:type="spellStart"/>
            <w:r w:rsidRPr="007441CC">
              <w:rPr>
                <w:rFonts w:eastAsia="Calibri"/>
                <w:color w:val="auto"/>
              </w:rPr>
              <w:t>hectometres</w:t>
            </w:r>
            <w:proofErr w:type="spellEnd"/>
            <w:r w:rsidRPr="007441CC">
              <w:rPr>
                <w:rFonts w:eastAsia="Calibri"/>
                <w:color w:val="auto"/>
              </w:rPr>
              <w:t xml:space="preserve"> &amp; </w:t>
            </w:r>
            <w:proofErr w:type="spellStart"/>
            <w:r w:rsidRPr="007441CC">
              <w:rPr>
                <w:rFonts w:eastAsia="Calibri"/>
                <w:color w:val="auto"/>
              </w:rPr>
              <w:lastRenderedPageBreak/>
              <w:t>decametres</w:t>
            </w:r>
            <w:proofErr w:type="spellEnd"/>
            <w:r w:rsidRPr="007441CC">
              <w:rPr>
                <w:rFonts w:eastAsia="Calibri"/>
                <w:color w:val="auto"/>
              </w:rPr>
              <w:t xml:space="preserve"> on A3 drawing sheet.</w:t>
            </w:r>
          </w:p>
        </w:tc>
        <w:tc>
          <w:tcPr>
            <w:tcW w:w="1219" w:type="pct"/>
          </w:tcPr>
          <w:p w14:paraId="2C31465B"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 xml:space="preserve">Trainee will be able to: </w:t>
            </w:r>
          </w:p>
          <w:p w14:paraId="7964D22B"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Observes standards for basics of drawing.</w:t>
            </w:r>
          </w:p>
          <w:p w14:paraId="2BDFB5E8"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Distribute space in required parts.</w:t>
            </w:r>
          </w:p>
          <w:p w14:paraId="4052498B"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Draw scale of RF = 1:50 using principle of parallel lines and diagonals.</w:t>
            </w:r>
          </w:p>
          <w:p w14:paraId="2FDC1F2E"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t>Draw scale of RF = 1:500 using principle of parallel lines and diagonals.</w:t>
            </w:r>
          </w:p>
          <w:p w14:paraId="2AA4FEB4" w14:textId="77777777" w:rsidR="008C6072" w:rsidRPr="007441CC" w:rsidRDefault="008C6072" w:rsidP="00594206">
            <w:pPr>
              <w:pStyle w:val="ListParagraph"/>
              <w:numPr>
                <w:ilvl w:val="0"/>
                <w:numId w:val="92"/>
              </w:numPr>
              <w:spacing w:after="0" w:line="360" w:lineRule="auto"/>
              <w:ind w:left="431"/>
              <w:rPr>
                <w:rFonts w:eastAsia="Calibri"/>
                <w:color w:val="auto"/>
              </w:rPr>
            </w:pPr>
            <w:r w:rsidRPr="007441CC">
              <w:rPr>
                <w:rFonts w:eastAsia="Calibri"/>
                <w:color w:val="auto"/>
              </w:rPr>
              <w:lastRenderedPageBreak/>
              <w:t>Draw tile strip &amp; title block for drawing sheet.</w:t>
            </w:r>
          </w:p>
        </w:tc>
        <w:tc>
          <w:tcPr>
            <w:tcW w:w="1566" w:type="pct"/>
          </w:tcPr>
          <w:p w14:paraId="16CC14D0" w14:textId="77777777" w:rsidR="008C6072" w:rsidRPr="007441CC" w:rsidRDefault="008C6072" w:rsidP="00594206">
            <w:pPr>
              <w:pStyle w:val="ListParagraph"/>
              <w:numPr>
                <w:ilvl w:val="0"/>
                <w:numId w:val="92"/>
              </w:numPr>
              <w:spacing w:after="0" w:line="360" w:lineRule="auto"/>
              <w:ind w:hanging="521"/>
              <w:rPr>
                <w:rFonts w:eastAsia="Calibri"/>
                <w:color w:val="auto"/>
              </w:rPr>
            </w:pPr>
            <w:r w:rsidRPr="007441CC">
              <w:rPr>
                <w:rFonts w:eastAsia="Calibri"/>
                <w:color w:val="auto"/>
              </w:rPr>
              <w:lastRenderedPageBreak/>
              <w:t>Explain Diagonal scale and its construction</w:t>
            </w:r>
          </w:p>
          <w:p w14:paraId="2E4725BD" w14:textId="77777777" w:rsidR="008C6072" w:rsidRPr="007441CC" w:rsidRDefault="008C6072" w:rsidP="00594206">
            <w:pPr>
              <w:pStyle w:val="ListParagraph"/>
              <w:numPr>
                <w:ilvl w:val="0"/>
                <w:numId w:val="92"/>
              </w:numPr>
              <w:spacing w:after="0" w:line="360" w:lineRule="auto"/>
              <w:ind w:hanging="521"/>
              <w:rPr>
                <w:rFonts w:eastAsia="Calibri"/>
                <w:color w:val="auto"/>
              </w:rPr>
            </w:pPr>
            <w:r w:rsidRPr="007441CC">
              <w:rPr>
                <w:rFonts w:eastAsia="Calibri"/>
                <w:color w:val="auto"/>
              </w:rPr>
              <w:t>Define Scale Factor and R.F.</w:t>
            </w:r>
          </w:p>
          <w:p w14:paraId="7A7F83A5" w14:textId="77777777" w:rsidR="008C6072" w:rsidRPr="007441CC" w:rsidRDefault="008C6072" w:rsidP="00594206">
            <w:pPr>
              <w:pStyle w:val="ListParagraph"/>
              <w:numPr>
                <w:ilvl w:val="0"/>
                <w:numId w:val="92"/>
              </w:numPr>
              <w:spacing w:after="0" w:line="360" w:lineRule="auto"/>
              <w:ind w:hanging="521"/>
              <w:rPr>
                <w:rFonts w:eastAsia="Calibri"/>
                <w:color w:val="auto"/>
              </w:rPr>
            </w:pPr>
            <w:r w:rsidRPr="007441CC">
              <w:rPr>
                <w:rFonts w:eastAsia="Calibri"/>
                <w:color w:val="auto"/>
              </w:rPr>
              <w:t>Define Reducing scales</w:t>
            </w:r>
          </w:p>
          <w:p w14:paraId="08EA55CB" w14:textId="77777777" w:rsidR="008C6072" w:rsidRPr="007441CC" w:rsidRDefault="008C6072" w:rsidP="00594206">
            <w:pPr>
              <w:pStyle w:val="ListParagraph"/>
              <w:numPr>
                <w:ilvl w:val="0"/>
                <w:numId w:val="92"/>
              </w:numPr>
              <w:spacing w:after="0" w:line="360" w:lineRule="auto"/>
              <w:ind w:hanging="521"/>
              <w:rPr>
                <w:rFonts w:eastAsia="Calibri"/>
                <w:color w:val="auto"/>
              </w:rPr>
            </w:pPr>
            <w:r w:rsidRPr="007441CC">
              <w:rPr>
                <w:rFonts w:eastAsia="Calibri"/>
                <w:color w:val="auto"/>
              </w:rPr>
              <w:t>Define Enlarging scales</w:t>
            </w:r>
          </w:p>
          <w:p w14:paraId="20EA022C" w14:textId="77777777" w:rsidR="008C6072" w:rsidRPr="007441CC" w:rsidRDefault="008C6072" w:rsidP="00594206">
            <w:pPr>
              <w:pStyle w:val="ListParagraph"/>
              <w:numPr>
                <w:ilvl w:val="0"/>
                <w:numId w:val="92"/>
              </w:numPr>
              <w:spacing w:after="0" w:line="360" w:lineRule="auto"/>
              <w:ind w:hanging="521"/>
              <w:rPr>
                <w:rFonts w:eastAsia="Calibri"/>
                <w:color w:val="auto"/>
              </w:rPr>
            </w:pPr>
            <w:r w:rsidRPr="007441CC">
              <w:rPr>
                <w:rFonts w:eastAsia="Calibri"/>
                <w:color w:val="auto"/>
              </w:rPr>
              <w:t>Define Full scale.</w:t>
            </w:r>
          </w:p>
          <w:p w14:paraId="4C621904"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6A668FC8" w14:textId="77777777" w:rsidR="008C6072" w:rsidRPr="007441CC" w:rsidRDefault="008C6072" w:rsidP="00594206">
            <w:pPr>
              <w:pStyle w:val="ListParagraph"/>
              <w:numPr>
                <w:ilvl w:val="0"/>
                <w:numId w:val="92"/>
              </w:numPr>
              <w:spacing w:after="0" w:line="360" w:lineRule="auto"/>
              <w:ind w:left="469"/>
              <w:rPr>
                <w:rFonts w:eastAsia="Calibri"/>
                <w:color w:val="auto"/>
              </w:rPr>
            </w:pPr>
            <w:r w:rsidRPr="007441CC">
              <w:rPr>
                <w:rFonts w:eastAsia="Calibri"/>
                <w:color w:val="auto"/>
              </w:rPr>
              <w:t xml:space="preserve">Construct a Diagonal scale of RF 1: 50 showing </w:t>
            </w:r>
            <w:proofErr w:type="spellStart"/>
            <w:r w:rsidRPr="007441CC">
              <w:rPr>
                <w:rFonts w:eastAsia="Calibri"/>
                <w:color w:val="auto"/>
              </w:rPr>
              <w:t>metres</w:t>
            </w:r>
            <w:proofErr w:type="spellEnd"/>
            <w:r w:rsidRPr="007441CC">
              <w:rPr>
                <w:rFonts w:eastAsia="Calibri"/>
                <w:color w:val="auto"/>
              </w:rPr>
              <w:t xml:space="preserve">, </w:t>
            </w:r>
            <w:proofErr w:type="spellStart"/>
            <w:r w:rsidRPr="007441CC">
              <w:rPr>
                <w:rFonts w:eastAsia="Calibri"/>
                <w:color w:val="auto"/>
              </w:rPr>
              <w:t>decimetres</w:t>
            </w:r>
            <w:proofErr w:type="spellEnd"/>
            <w:r w:rsidRPr="007441CC">
              <w:rPr>
                <w:rFonts w:eastAsia="Calibri"/>
                <w:color w:val="auto"/>
              </w:rPr>
              <w:t xml:space="preserve"> &amp; </w:t>
            </w:r>
            <w:proofErr w:type="spellStart"/>
            <w:r w:rsidRPr="007441CC">
              <w:rPr>
                <w:rFonts w:eastAsia="Calibri"/>
                <w:color w:val="auto"/>
              </w:rPr>
              <w:t>centimetres</w:t>
            </w:r>
            <w:proofErr w:type="spellEnd"/>
            <w:r w:rsidRPr="007441CC">
              <w:rPr>
                <w:rFonts w:eastAsia="Calibri"/>
                <w:color w:val="auto"/>
              </w:rPr>
              <w:t xml:space="preserve">, of RF1:500 showing km, </w:t>
            </w:r>
            <w:proofErr w:type="spellStart"/>
            <w:r w:rsidRPr="007441CC">
              <w:rPr>
                <w:rFonts w:eastAsia="Calibri"/>
                <w:color w:val="auto"/>
              </w:rPr>
              <w:t>hectometres</w:t>
            </w:r>
            <w:proofErr w:type="spellEnd"/>
            <w:r w:rsidRPr="007441CC">
              <w:rPr>
                <w:rFonts w:eastAsia="Calibri"/>
                <w:color w:val="auto"/>
              </w:rPr>
              <w:t xml:space="preserve"> &amp; </w:t>
            </w:r>
            <w:proofErr w:type="spellStart"/>
            <w:r w:rsidRPr="007441CC">
              <w:rPr>
                <w:rFonts w:eastAsia="Calibri"/>
                <w:color w:val="auto"/>
              </w:rPr>
              <w:t>decametres</w:t>
            </w:r>
            <w:proofErr w:type="spellEnd"/>
            <w:r w:rsidRPr="007441CC">
              <w:rPr>
                <w:rFonts w:eastAsia="Calibri"/>
                <w:color w:val="auto"/>
              </w:rPr>
              <w:t xml:space="preserve"> on sheet.</w:t>
            </w:r>
          </w:p>
        </w:tc>
        <w:tc>
          <w:tcPr>
            <w:tcW w:w="532" w:type="pct"/>
            <w:hideMark/>
          </w:tcPr>
          <w:p w14:paraId="7BA6E9F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4D6B4BD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2848D16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62" w:type="pct"/>
          </w:tcPr>
          <w:p w14:paraId="0C96C1B4"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0E91C2FA"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08F1A739"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39A8E43D"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1F48CA4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468508FE"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8B6D422"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18F510B8"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0C8F19C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Tools </w:t>
            </w:r>
          </w:p>
          <w:p w14:paraId="68DC5382"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677CA43A"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33B52488"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4747389E"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1253DC9E"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384" w:type="pct"/>
            <w:hideMark/>
          </w:tcPr>
          <w:p w14:paraId="36435D5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664E2481" w14:textId="77777777" w:rsidTr="00B52903">
        <w:trPr>
          <w:trHeight w:val="5033"/>
        </w:trPr>
        <w:tc>
          <w:tcPr>
            <w:tcW w:w="737" w:type="pct"/>
          </w:tcPr>
          <w:p w14:paraId="201048B2" w14:textId="77777777" w:rsidR="008C6072" w:rsidRPr="007441CC" w:rsidRDefault="008C6072" w:rsidP="00594206">
            <w:pPr>
              <w:pStyle w:val="ListParagraph"/>
              <w:numPr>
                <w:ilvl w:val="0"/>
                <w:numId w:val="100"/>
              </w:numPr>
              <w:spacing w:after="0" w:line="360" w:lineRule="auto"/>
              <w:ind w:left="404"/>
              <w:rPr>
                <w:rFonts w:eastAsia="Calibri"/>
                <w:color w:val="auto"/>
              </w:rPr>
            </w:pPr>
            <w:r w:rsidRPr="007441CC">
              <w:rPr>
                <w:rFonts w:eastAsia="Calibri"/>
                <w:color w:val="auto"/>
              </w:rPr>
              <w:lastRenderedPageBreak/>
              <w:t>Construct a Diagonal scale of RF 1:36 showing yards, feet &amp; inches, &amp;of RF 1: 96 showing mile &amp; furlong &amp; 1/8 furlong on A3 drawing sheet.</w:t>
            </w:r>
          </w:p>
          <w:p w14:paraId="2BC1A896" w14:textId="77777777" w:rsidR="008C6072" w:rsidRPr="007441CC" w:rsidRDefault="008C6072" w:rsidP="00B52903">
            <w:pPr>
              <w:spacing w:after="0" w:line="360" w:lineRule="auto"/>
              <w:rPr>
                <w:rFonts w:eastAsia="Calibri"/>
                <w:color w:val="auto"/>
              </w:rPr>
            </w:pPr>
          </w:p>
        </w:tc>
        <w:tc>
          <w:tcPr>
            <w:tcW w:w="1219" w:type="pct"/>
          </w:tcPr>
          <w:p w14:paraId="3F6D46C1"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E401FCC" w14:textId="77777777" w:rsidR="008C6072" w:rsidRPr="007441CC" w:rsidRDefault="008C6072" w:rsidP="00594206">
            <w:pPr>
              <w:pStyle w:val="ListParagraph"/>
              <w:numPr>
                <w:ilvl w:val="0"/>
                <w:numId w:val="92"/>
              </w:numPr>
              <w:spacing w:after="0" w:line="360" w:lineRule="auto"/>
              <w:ind w:left="341"/>
              <w:rPr>
                <w:rFonts w:eastAsia="Calibri"/>
                <w:color w:val="auto"/>
              </w:rPr>
            </w:pPr>
            <w:r w:rsidRPr="007441CC">
              <w:rPr>
                <w:rFonts w:eastAsia="Calibri"/>
                <w:color w:val="auto"/>
              </w:rPr>
              <w:t>Observes standards for basics of drawing.</w:t>
            </w:r>
          </w:p>
          <w:p w14:paraId="5D10AC1A" w14:textId="77777777" w:rsidR="008C6072" w:rsidRPr="007441CC" w:rsidRDefault="008C6072" w:rsidP="00594206">
            <w:pPr>
              <w:pStyle w:val="ListParagraph"/>
              <w:numPr>
                <w:ilvl w:val="0"/>
                <w:numId w:val="92"/>
              </w:numPr>
              <w:spacing w:after="0" w:line="360" w:lineRule="auto"/>
              <w:ind w:left="341"/>
              <w:rPr>
                <w:rFonts w:eastAsia="Calibri"/>
                <w:color w:val="auto"/>
              </w:rPr>
            </w:pPr>
            <w:r w:rsidRPr="007441CC">
              <w:rPr>
                <w:rFonts w:eastAsia="Calibri"/>
                <w:color w:val="auto"/>
              </w:rPr>
              <w:t>Distribute space in required parts.</w:t>
            </w:r>
          </w:p>
          <w:p w14:paraId="63A736DD" w14:textId="77777777" w:rsidR="008C6072" w:rsidRPr="007441CC" w:rsidRDefault="008C6072" w:rsidP="00594206">
            <w:pPr>
              <w:pStyle w:val="ListParagraph"/>
              <w:numPr>
                <w:ilvl w:val="0"/>
                <w:numId w:val="92"/>
              </w:numPr>
              <w:spacing w:after="0" w:line="360" w:lineRule="auto"/>
              <w:ind w:left="341"/>
              <w:rPr>
                <w:rFonts w:eastAsia="Calibri"/>
                <w:color w:val="auto"/>
              </w:rPr>
            </w:pPr>
            <w:r w:rsidRPr="007441CC">
              <w:rPr>
                <w:rFonts w:eastAsia="Calibri"/>
                <w:color w:val="auto"/>
              </w:rPr>
              <w:t>Draw scale of RF = 1:36 using principle of parallel lines and diagonals.</w:t>
            </w:r>
          </w:p>
          <w:p w14:paraId="20F098D3" w14:textId="77777777" w:rsidR="008C6072" w:rsidRPr="007441CC" w:rsidRDefault="008C6072" w:rsidP="00594206">
            <w:pPr>
              <w:pStyle w:val="ListParagraph"/>
              <w:numPr>
                <w:ilvl w:val="0"/>
                <w:numId w:val="92"/>
              </w:numPr>
              <w:spacing w:after="0" w:line="360" w:lineRule="auto"/>
              <w:ind w:left="341"/>
              <w:rPr>
                <w:rFonts w:eastAsia="Calibri"/>
                <w:color w:val="auto"/>
              </w:rPr>
            </w:pPr>
            <w:r w:rsidRPr="007441CC">
              <w:rPr>
                <w:rFonts w:eastAsia="Calibri"/>
                <w:color w:val="auto"/>
              </w:rPr>
              <w:t>Draw scale of RF = 1:96 using principle of parallel lines and diagonals.</w:t>
            </w:r>
          </w:p>
          <w:p w14:paraId="492396A4" w14:textId="77777777" w:rsidR="008C6072" w:rsidRPr="007441CC" w:rsidRDefault="008C6072" w:rsidP="00594206">
            <w:pPr>
              <w:pStyle w:val="ListParagraph"/>
              <w:numPr>
                <w:ilvl w:val="0"/>
                <w:numId w:val="92"/>
              </w:numPr>
              <w:spacing w:after="0" w:line="360" w:lineRule="auto"/>
              <w:ind w:left="341"/>
              <w:rPr>
                <w:rFonts w:eastAsia="Calibri"/>
                <w:color w:val="auto"/>
              </w:rPr>
            </w:pPr>
            <w:r w:rsidRPr="007441CC">
              <w:rPr>
                <w:rFonts w:eastAsia="Calibri"/>
                <w:color w:val="auto"/>
              </w:rPr>
              <w:t>Draw tile strip &amp; title block for drawing sheet.</w:t>
            </w:r>
          </w:p>
        </w:tc>
        <w:tc>
          <w:tcPr>
            <w:tcW w:w="1566" w:type="pct"/>
          </w:tcPr>
          <w:p w14:paraId="7556F00F" w14:textId="77777777" w:rsidR="008C6072" w:rsidRPr="007441CC" w:rsidRDefault="008C6072" w:rsidP="00594206">
            <w:pPr>
              <w:pStyle w:val="ListParagraph"/>
              <w:numPr>
                <w:ilvl w:val="0"/>
                <w:numId w:val="92"/>
              </w:numPr>
              <w:spacing w:after="0" w:line="360" w:lineRule="auto"/>
              <w:ind w:left="649" w:hanging="521"/>
              <w:rPr>
                <w:rFonts w:eastAsia="Calibri"/>
                <w:color w:val="auto"/>
              </w:rPr>
            </w:pPr>
            <w:r w:rsidRPr="007441CC">
              <w:rPr>
                <w:rFonts w:eastAsia="Calibri"/>
                <w:color w:val="auto"/>
              </w:rPr>
              <w:t>Explain Diagonal scale importance</w:t>
            </w:r>
          </w:p>
          <w:p w14:paraId="23447187" w14:textId="77777777" w:rsidR="008C6072" w:rsidRPr="007441CC" w:rsidRDefault="008C6072" w:rsidP="00594206">
            <w:pPr>
              <w:pStyle w:val="ListParagraph"/>
              <w:numPr>
                <w:ilvl w:val="0"/>
                <w:numId w:val="92"/>
              </w:numPr>
              <w:spacing w:after="0" w:line="360" w:lineRule="auto"/>
              <w:ind w:left="649" w:hanging="521"/>
              <w:rPr>
                <w:rFonts w:eastAsia="Calibri"/>
                <w:color w:val="auto"/>
              </w:rPr>
            </w:pPr>
            <w:r w:rsidRPr="007441CC">
              <w:rPr>
                <w:rFonts w:eastAsia="Calibri"/>
                <w:color w:val="auto"/>
              </w:rPr>
              <w:t>Define Scale Factor and R.F.</w:t>
            </w:r>
          </w:p>
          <w:p w14:paraId="13C4081C" w14:textId="77777777" w:rsidR="008C6072" w:rsidRPr="007441CC" w:rsidRDefault="008C6072" w:rsidP="00594206">
            <w:pPr>
              <w:pStyle w:val="ListParagraph"/>
              <w:numPr>
                <w:ilvl w:val="0"/>
                <w:numId w:val="92"/>
              </w:numPr>
              <w:spacing w:after="0" w:line="360" w:lineRule="auto"/>
              <w:ind w:left="649" w:hanging="521"/>
              <w:rPr>
                <w:rFonts w:eastAsia="Calibri"/>
                <w:color w:val="auto"/>
              </w:rPr>
            </w:pPr>
            <w:r w:rsidRPr="007441CC">
              <w:rPr>
                <w:rFonts w:eastAsia="Calibri"/>
                <w:color w:val="auto"/>
              </w:rPr>
              <w:t>Implementation procedure for diagonal scale.</w:t>
            </w:r>
          </w:p>
          <w:p w14:paraId="6277D942" w14:textId="77777777" w:rsidR="008C6072" w:rsidRPr="007441CC" w:rsidRDefault="008C6072" w:rsidP="00594206">
            <w:pPr>
              <w:pStyle w:val="ListParagraph"/>
              <w:numPr>
                <w:ilvl w:val="0"/>
                <w:numId w:val="92"/>
              </w:numPr>
              <w:spacing w:after="0" w:line="360" w:lineRule="auto"/>
              <w:ind w:left="649" w:hanging="521"/>
              <w:rPr>
                <w:rFonts w:eastAsia="Calibri"/>
                <w:color w:val="auto"/>
              </w:rPr>
            </w:pPr>
            <w:r w:rsidRPr="007441CC">
              <w:rPr>
                <w:rFonts w:eastAsia="Calibri"/>
                <w:color w:val="auto"/>
              </w:rPr>
              <w:t>Explain Procedure    of constructing diagonal scales.</w:t>
            </w:r>
          </w:p>
          <w:p w14:paraId="2AD6B6EF" w14:textId="77777777" w:rsidR="008C6072" w:rsidRPr="007441CC" w:rsidRDefault="008C6072" w:rsidP="00B52903">
            <w:pPr>
              <w:pStyle w:val="ListParagraph"/>
              <w:spacing w:after="0" w:line="360" w:lineRule="auto"/>
              <w:ind w:left="649" w:hanging="521"/>
              <w:rPr>
                <w:rFonts w:eastAsia="Calibri"/>
                <w:b/>
                <w:bCs/>
                <w:color w:val="auto"/>
              </w:rPr>
            </w:pPr>
            <w:r w:rsidRPr="007441CC">
              <w:rPr>
                <w:rFonts w:eastAsia="Calibri"/>
                <w:b/>
                <w:bCs/>
                <w:color w:val="auto"/>
              </w:rPr>
              <w:t xml:space="preserve">        Practical Activity</w:t>
            </w:r>
          </w:p>
          <w:p w14:paraId="0A34AF44" w14:textId="77777777" w:rsidR="008C6072" w:rsidRPr="007441CC" w:rsidRDefault="008C6072" w:rsidP="00594206">
            <w:pPr>
              <w:pStyle w:val="ListParagraph"/>
              <w:numPr>
                <w:ilvl w:val="0"/>
                <w:numId w:val="92"/>
              </w:numPr>
              <w:spacing w:after="0" w:line="360" w:lineRule="auto"/>
              <w:ind w:left="649" w:hanging="521"/>
              <w:rPr>
                <w:rFonts w:eastAsia="Calibri"/>
                <w:color w:val="auto"/>
              </w:rPr>
            </w:pPr>
            <w:r w:rsidRPr="007441CC">
              <w:rPr>
                <w:rFonts w:eastAsia="Calibri"/>
                <w:color w:val="auto"/>
              </w:rPr>
              <w:t>Construct a Diagonal scale of RF 1:36 showing yards, feet &amp; inches, &amp;of RF 1: 96 showing mile &amp; furlong &amp; 1/8 furlong on A3 drawing sheet.</w:t>
            </w:r>
          </w:p>
          <w:p w14:paraId="22347F46" w14:textId="77777777" w:rsidR="008C6072" w:rsidRPr="007441CC" w:rsidRDefault="008C6072" w:rsidP="00B52903">
            <w:pPr>
              <w:spacing w:after="0" w:line="360" w:lineRule="auto"/>
              <w:rPr>
                <w:rFonts w:eastAsia="Calibri"/>
                <w:color w:val="auto"/>
              </w:rPr>
            </w:pPr>
          </w:p>
        </w:tc>
        <w:tc>
          <w:tcPr>
            <w:tcW w:w="532" w:type="pct"/>
            <w:hideMark/>
          </w:tcPr>
          <w:p w14:paraId="5303636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4409C22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456B556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62" w:type="pct"/>
          </w:tcPr>
          <w:p w14:paraId="41B7F91B"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49DC4C7C"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236F1C6C"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78A219DF"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DC77A8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68B4198E"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60454350"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5C342F06"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58FCE6A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7929569A"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41EC4C27"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213257E6"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2362E354"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23B7E00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Calculator</w:t>
            </w:r>
          </w:p>
          <w:p w14:paraId="6019AC67" w14:textId="77777777" w:rsidR="008C6072" w:rsidRPr="007441CC" w:rsidRDefault="008C6072" w:rsidP="00B52903">
            <w:pPr>
              <w:spacing w:after="0" w:line="360" w:lineRule="auto"/>
              <w:rPr>
                <w:rFonts w:eastAsia="Calibri"/>
                <w:color w:val="auto"/>
              </w:rPr>
            </w:pPr>
          </w:p>
        </w:tc>
        <w:tc>
          <w:tcPr>
            <w:tcW w:w="384" w:type="pct"/>
            <w:hideMark/>
          </w:tcPr>
          <w:p w14:paraId="53F7D90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5EDB5AD4" w14:textId="77777777" w:rsidR="008C6072" w:rsidRPr="007441CC" w:rsidRDefault="008C6072" w:rsidP="00B52903">
      <w:pPr>
        <w:spacing w:after="0" w:line="360" w:lineRule="auto"/>
        <w:rPr>
          <w:rFonts w:eastAsia="Calibri"/>
          <w:color w:val="auto"/>
        </w:rPr>
      </w:pPr>
    </w:p>
    <w:p w14:paraId="20385B6C" w14:textId="77777777" w:rsidR="008C6072" w:rsidRPr="007441CC" w:rsidRDefault="008C6072" w:rsidP="00B52903">
      <w:pPr>
        <w:spacing w:after="0" w:line="360" w:lineRule="auto"/>
        <w:rPr>
          <w:rFonts w:eastAsia="Calibri"/>
          <w:color w:val="auto"/>
        </w:rPr>
      </w:pPr>
    </w:p>
    <w:p w14:paraId="2D1800FF" w14:textId="77777777" w:rsidR="008C6072" w:rsidRPr="007441CC" w:rsidRDefault="008C6072" w:rsidP="00B52903">
      <w:pPr>
        <w:spacing w:after="0" w:line="360" w:lineRule="auto"/>
        <w:rPr>
          <w:rFonts w:eastAsia="Calibri"/>
          <w:color w:val="auto"/>
        </w:rPr>
      </w:pPr>
    </w:p>
    <w:p w14:paraId="0CEB0A69" w14:textId="77777777" w:rsidR="008C6072" w:rsidRPr="007441CC" w:rsidRDefault="008C6072" w:rsidP="00B52903">
      <w:pPr>
        <w:spacing w:after="0" w:line="360" w:lineRule="auto"/>
        <w:rPr>
          <w:rFonts w:eastAsia="Calibri"/>
          <w:color w:val="auto"/>
        </w:rPr>
      </w:pPr>
    </w:p>
    <w:p w14:paraId="2FFB1478" w14:textId="77777777" w:rsidR="008C6072" w:rsidRPr="007441CC" w:rsidRDefault="008C6072" w:rsidP="00B52903">
      <w:pPr>
        <w:spacing w:after="0" w:line="360" w:lineRule="auto"/>
        <w:rPr>
          <w:rFonts w:eastAsia="Calibri"/>
          <w:color w:val="auto"/>
        </w:rPr>
      </w:pPr>
    </w:p>
    <w:p w14:paraId="4E4D0D85" w14:textId="77777777" w:rsidR="00B52903" w:rsidRPr="007441CC" w:rsidRDefault="00B52903">
      <w:pPr>
        <w:spacing w:after="200" w:line="276" w:lineRule="auto"/>
        <w:ind w:left="0" w:firstLine="0"/>
        <w:jc w:val="left"/>
        <w:rPr>
          <w:b/>
          <w:color w:val="auto"/>
          <w:sz w:val="24"/>
        </w:rPr>
      </w:pPr>
      <w:r w:rsidRPr="007441CC">
        <w:rPr>
          <w:b/>
          <w:color w:val="auto"/>
          <w:sz w:val="24"/>
        </w:rPr>
        <w:br w:type="page"/>
      </w:r>
    </w:p>
    <w:p w14:paraId="7D0C7D8E" w14:textId="77777777" w:rsidR="008C6072" w:rsidRPr="007441CC" w:rsidRDefault="008E5C10" w:rsidP="00B52903">
      <w:pPr>
        <w:pStyle w:val="Heading2"/>
        <w:rPr>
          <w:rFonts w:eastAsia="Calibri"/>
          <w:color w:val="auto"/>
        </w:rPr>
      </w:pPr>
      <w:bookmarkStart w:id="46" w:name="_Toc110114411"/>
      <w:r w:rsidRPr="007441CC">
        <w:rPr>
          <w:iCs/>
          <w:color w:val="auto"/>
        </w:rPr>
        <w:lastRenderedPageBreak/>
        <w:t>Module</w:t>
      </w:r>
      <w:r w:rsidRPr="007441CC">
        <w:rPr>
          <w:color w:val="auto"/>
        </w:rPr>
        <w:t xml:space="preserve"> </w:t>
      </w:r>
      <w:r w:rsidR="008C6072" w:rsidRPr="007441CC">
        <w:rPr>
          <w:color w:val="auto"/>
        </w:rPr>
        <w:t>1021CS-020.</w:t>
      </w:r>
      <w:r w:rsidR="008C6072" w:rsidRPr="007441CC">
        <w:rPr>
          <w:color w:val="auto"/>
        </w:rPr>
        <w:tab/>
        <w:t>Construct Geometrical Figures</w:t>
      </w:r>
      <w:bookmarkEnd w:id="46"/>
    </w:p>
    <w:p w14:paraId="6339B369" w14:textId="77777777" w:rsidR="008C6072" w:rsidRPr="007441CC" w:rsidRDefault="008C6072" w:rsidP="00B52903">
      <w:pPr>
        <w:spacing w:after="0"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draw triangles, quadrilaterals, polygons- inscribed &amp; circumscribed, draw prisms, draw pyramids, conic sections, circle, ellipse, parabola hyperbola and solid figures.</w:t>
      </w:r>
    </w:p>
    <w:p w14:paraId="37A4A2AE"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28.5 Hours</w:t>
      </w:r>
      <w:r w:rsidRPr="007441CC">
        <w:rPr>
          <w:rFonts w:eastAsia="Calibri"/>
          <w:b/>
          <w:bCs/>
          <w:color w:val="auto"/>
        </w:rPr>
        <w:tab/>
      </w:r>
      <w:r w:rsidRPr="007441CC">
        <w:rPr>
          <w:rFonts w:eastAsia="Calibri"/>
          <w:b/>
          <w:bCs/>
          <w:color w:val="auto"/>
        </w:rPr>
        <w:tab/>
      </w:r>
      <w:r w:rsidRPr="007441CC">
        <w:rPr>
          <w:rFonts w:eastAsia="Calibri"/>
          <w:b/>
          <w:bCs/>
          <w:color w:val="auto"/>
        </w:rPr>
        <w:tab/>
        <w:t>Theory: 3.5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25 Hours           Credit Hour</w:t>
      </w:r>
      <w:proofErr w:type="gramStart"/>
      <w:r w:rsidRPr="007441CC">
        <w:rPr>
          <w:rFonts w:eastAsia="Calibri"/>
          <w:b/>
          <w:bCs/>
          <w:color w:val="auto"/>
        </w:rPr>
        <w:t>:2.85</w:t>
      </w:r>
      <w:proofErr w:type="gramEnd"/>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50"/>
        <w:gridCol w:w="3549"/>
        <w:gridCol w:w="3941"/>
        <w:gridCol w:w="1493"/>
        <w:gridCol w:w="1530"/>
        <w:gridCol w:w="1431"/>
      </w:tblGrid>
      <w:tr w:rsidR="007441CC" w:rsidRPr="007441CC" w14:paraId="48A85A26" w14:textId="77777777" w:rsidTr="00B52903">
        <w:trPr>
          <w:trHeight w:val="619"/>
        </w:trPr>
        <w:tc>
          <w:tcPr>
            <w:tcW w:w="741" w:type="pct"/>
            <w:shd w:val="clear" w:color="auto" w:fill="E5B8B7"/>
            <w:vAlign w:val="center"/>
            <w:hideMark/>
          </w:tcPr>
          <w:p w14:paraId="4201B764"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Unit</w:t>
            </w:r>
          </w:p>
        </w:tc>
        <w:tc>
          <w:tcPr>
            <w:tcW w:w="1316" w:type="pct"/>
            <w:shd w:val="clear" w:color="auto" w:fill="E5B8B7"/>
            <w:vAlign w:val="center"/>
            <w:hideMark/>
          </w:tcPr>
          <w:p w14:paraId="56E54A6C"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Outcomes</w:t>
            </w:r>
          </w:p>
        </w:tc>
        <w:tc>
          <w:tcPr>
            <w:tcW w:w="1457" w:type="pct"/>
            <w:shd w:val="clear" w:color="auto" w:fill="E5B8B7"/>
            <w:vAlign w:val="center"/>
            <w:hideMark/>
          </w:tcPr>
          <w:p w14:paraId="3564FBEF"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Elements</w:t>
            </w:r>
          </w:p>
        </w:tc>
        <w:tc>
          <w:tcPr>
            <w:tcW w:w="535" w:type="pct"/>
            <w:shd w:val="clear" w:color="auto" w:fill="E5B8B7"/>
            <w:vAlign w:val="center"/>
            <w:hideMark/>
          </w:tcPr>
          <w:p w14:paraId="7E21CC79"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w:t>
            </w:r>
          </w:p>
        </w:tc>
        <w:tc>
          <w:tcPr>
            <w:tcW w:w="565" w:type="pct"/>
            <w:shd w:val="clear" w:color="auto" w:fill="E5B8B7"/>
            <w:hideMark/>
          </w:tcPr>
          <w:p w14:paraId="71AE3730"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Materials </w:t>
            </w:r>
          </w:p>
          <w:p w14:paraId="438828BE"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Required </w:t>
            </w:r>
          </w:p>
        </w:tc>
        <w:tc>
          <w:tcPr>
            <w:tcW w:w="386" w:type="pct"/>
            <w:shd w:val="clear" w:color="auto" w:fill="E5B8B7"/>
            <w:hideMark/>
          </w:tcPr>
          <w:p w14:paraId="598FE80C"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Learning </w:t>
            </w:r>
          </w:p>
          <w:p w14:paraId="00C60B33"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Place  </w:t>
            </w:r>
          </w:p>
        </w:tc>
      </w:tr>
      <w:tr w:rsidR="007441CC" w:rsidRPr="007441CC" w14:paraId="073182D4" w14:textId="77777777" w:rsidTr="00B52903">
        <w:trPr>
          <w:trHeight w:val="620"/>
        </w:trPr>
        <w:tc>
          <w:tcPr>
            <w:tcW w:w="741" w:type="pct"/>
          </w:tcPr>
          <w:p w14:paraId="7D974D9A" w14:textId="77777777" w:rsidR="008C6072" w:rsidRPr="007441CC" w:rsidRDefault="008C6072" w:rsidP="00594206">
            <w:pPr>
              <w:pStyle w:val="ListParagraph"/>
              <w:numPr>
                <w:ilvl w:val="0"/>
                <w:numId w:val="101"/>
              </w:numPr>
              <w:spacing w:after="0" w:line="360" w:lineRule="auto"/>
              <w:ind w:left="404"/>
              <w:jc w:val="left"/>
              <w:rPr>
                <w:rFonts w:eastAsia="Calibri"/>
                <w:color w:val="auto"/>
              </w:rPr>
            </w:pPr>
            <w:r w:rsidRPr="007441CC">
              <w:rPr>
                <w:rFonts w:eastAsia="Calibri"/>
                <w:color w:val="auto"/>
              </w:rPr>
              <w:lastRenderedPageBreak/>
              <w:t>Draw sketches of different types of triangles according to side length and angles free hand and to scale.</w:t>
            </w:r>
          </w:p>
        </w:tc>
        <w:tc>
          <w:tcPr>
            <w:tcW w:w="1316" w:type="pct"/>
          </w:tcPr>
          <w:p w14:paraId="30890488"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137FAB5A"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Observes standards for basics of drawing.</w:t>
            </w:r>
          </w:p>
          <w:p w14:paraId="23DD5C49"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Distribute space in required parts.</w:t>
            </w:r>
          </w:p>
          <w:p w14:paraId="7E2A2605"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Draw equilateral triangle of side length 2”.</w:t>
            </w:r>
          </w:p>
          <w:p w14:paraId="3201954A"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Draw isosceles triangle with base 5 cm and height = 6 cm</w:t>
            </w:r>
          </w:p>
          <w:p w14:paraId="01C8FAF3"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Draw scalene triangle of lengths 2”, 1.5”, 1”.</w:t>
            </w:r>
          </w:p>
          <w:p w14:paraId="164FDF32"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Draw acute angled triangle.</w:t>
            </w:r>
          </w:p>
          <w:p w14:paraId="11324D5F"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Draw right angles triangle.</w:t>
            </w:r>
          </w:p>
          <w:p w14:paraId="51CEF593"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Draw obtuse angled triangle.</w:t>
            </w:r>
          </w:p>
          <w:p w14:paraId="0BAFEDDC" w14:textId="77777777" w:rsidR="008C6072" w:rsidRPr="007441CC" w:rsidRDefault="008C6072" w:rsidP="00594206">
            <w:pPr>
              <w:pStyle w:val="ListParagraph"/>
              <w:numPr>
                <w:ilvl w:val="0"/>
                <w:numId w:val="92"/>
              </w:numPr>
              <w:spacing w:after="0" w:line="360" w:lineRule="auto"/>
              <w:ind w:left="322"/>
              <w:jc w:val="left"/>
              <w:rPr>
                <w:rFonts w:eastAsia="Calibri"/>
                <w:color w:val="auto"/>
              </w:rPr>
            </w:pPr>
            <w:r w:rsidRPr="007441CC">
              <w:rPr>
                <w:rFonts w:eastAsia="Calibri"/>
                <w:color w:val="auto"/>
              </w:rPr>
              <w:t>Draw tile strip &amp; title block for drawing sheet</w:t>
            </w:r>
          </w:p>
        </w:tc>
        <w:tc>
          <w:tcPr>
            <w:tcW w:w="1457" w:type="pct"/>
          </w:tcPr>
          <w:p w14:paraId="7744C226" w14:textId="77777777" w:rsidR="008C6072" w:rsidRPr="007441CC" w:rsidRDefault="008C6072" w:rsidP="00594206">
            <w:pPr>
              <w:pStyle w:val="ListParagraph"/>
              <w:numPr>
                <w:ilvl w:val="0"/>
                <w:numId w:val="92"/>
              </w:numPr>
              <w:spacing w:after="0" w:line="360" w:lineRule="auto"/>
              <w:ind w:left="353"/>
              <w:rPr>
                <w:rFonts w:eastAsia="Calibri"/>
                <w:color w:val="auto"/>
              </w:rPr>
            </w:pPr>
            <w:r w:rsidRPr="007441CC">
              <w:rPr>
                <w:rFonts w:eastAsia="Calibri"/>
                <w:color w:val="auto"/>
              </w:rPr>
              <w:t>Define sketches</w:t>
            </w:r>
          </w:p>
          <w:p w14:paraId="23D9129C" w14:textId="77777777" w:rsidR="008C6072" w:rsidRPr="007441CC" w:rsidRDefault="008C6072" w:rsidP="00594206">
            <w:pPr>
              <w:pStyle w:val="ListParagraph"/>
              <w:numPr>
                <w:ilvl w:val="0"/>
                <w:numId w:val="92"/>
              </w:numPr>
              <w:spacing w:after="0" w:line="360" w:lineRule="auto"/>
              <w:ind w:left="353"/>
              <w:rPr>
                <w:rFonts w:eastAsia="Calibri"/>
                <w:color w:val="auto"/>
              </w:rPr>
            </w:pPr>
            <w:r w:rsidRPr="007441CC">
              <w:rPr>
                <w:rFonts w:eastAsia="Calibri"/>
                <w:color w:val="auto"/>
              </w:rPr>
              <w:t>Explain Different type of triangles.</w:t>
            </w:r>
          </w:p>
          <w:p w14:paraId="59ABA63D" w14:textId="77777777" w:rsidR="008C6072" w:rsidRPr="007441CC" w:rsidRDefault="008C6072" w:rsidP="00594206">
            <w:pPr>
              <w:pStyle w:val="ListParagraph"/>
              <w:numPr>
                <w:ilvl w:val="0"/>
                <w:numId w:val="92"/>
              </w:numPr>
              <w:spacing w:after="0" w:line="360" w:lineRule="auto"/>
              <w:ind w:left="353"/>
              <w:rPr>
                <w:rFonts w:eastAsia="Calibri"/>
                <w:color w:val="auto"/>
              </w:rPr>
            </w:pPr>
            <w:r w:rsidRPr="007441CC">
              <w:rPr>
                <w:rFonts w:eastAsia="Calibri"/>
                <w:color w:val="auto"/>
              </w:rPr>
              <w:t>Describe the Importance of sketches</w:t>
            </w:r>
          </w:p>
          <w:p w14:paraId="29155B83" w14:textId="77777777" w:rsidR="008C6072" w:rsidRPr="007441CC" w:rsidRDefault="008C6072" w:rsidP="00594206">
            <w:pPr>
              <w:pStyle w:val="ListParagraph"/>
              <w:numPr>
                <w:ilvl w:val="0"/>
                <w:numId w:val="92"/>
              </w:numPr>
              <w:spacing w:after="0" w:line="360" w:lineRule="auto"/>
              <w:ind w:left="353"/>
              <w:rPr>
                <w:rFonts w:eastAsia="Calibri"/>
                <w:color w:val="auto"/>
              </w:rPr>
            </w:pPr>
            <w:r w:rsidRPr="007441CC">
              <w:rPr>
                <w:rFonts w:eastAsia="Calibri"/>
                <w:color w:val="auto"/>
              </w:rPr>
              <w:t>Define plane and sold figure.</w:t>
            </w:r>
          </w:p>
          <w:p w14:paraId="336472E7" w14:textId="77777777" w:rsidR="008C6072" w:rsidRPr="007441CC" w:rsidRDefault="008C6072" w:rsidP="00594206">
            <w:pPr>
              <w:pStyle w:val="ListParagraph"/>
              <w:numPr>
                <w:ilvl w:val="0"/>
                <w:numId w:val="92"/>
              </w:numPr>
              <w:spacing w:after="0" w:line="360" w:lineRule="auto"/>
              <w:ind w:left="353"/>
              <w:rPr>
                <w:rFonts w:eastAsia="Calibri"/>
                <w:color w:val="auto"/>
              </w:rPr>
            </w:pPr>
            <w:r w:rsidRPr="007441CC">
              <w:rPr>
                <w:rFonts w:eastAsia="Calibri"/>
                <w:color w:val="auto"/>
              </w:rPr>
              <w:t>Differentiate between angles and triangles</w:t>
            </w:r>
          </w:p>
          <w:p w14:paraId="2F98D83E" w14:textId="77777777" w:rsidR="008C6072" w:rsidRPr="007441CC" w:rsidRDefault="008C6072" w:rsidP="00594206">
            <w:pPr>
              <w:pStyle w:val="ListParagraph"/>
              <w:numPr>
                <w:ilvl w:val="0"/>
                <w:numId w:val="92"/>
              </w:numPr>
              <w:spacing w:after="0" w:line="360" w:lineRule="auto"/>
              <w:ind w:left="353"/>
              <w:rPr>
                <w:rFonts w:eastAsia="Calibri"/>
                <w:color w:val="auto"/>
              </w:rPr>
            </w:pPr>
            <w:r w:rsidRPr="007441CC">
              <w:rPr>
                <w:rFonts w:eastAsia="Calibri"/>
                <w:color w:val="auto"/>
              </w:rPr>
              <w:t>Describe Methods to draw free hand sketches</w:t>
            </w:r>
          </w:p>
          <w:p w14:paraId="15AC9193" w14:textId="77777777" w:rsidR="008C6072" w:rsidRPr="007441CC" w:rsidRDefault="008C6072" w:rsidP="00B52903">
            <w:pPr>
              <w:spacing w:after="0" w:line="360" w:lineRule="auto"/>
              <w:rPr>
                <w:rFonts w:eastAsia="Calibri"/>
                <w:b/>
                <w:bCs/>
                <w:color w:val="auto"/>
              </w:rPr>
            </w:pPr>
            <w:r w:rsidRPr="007441CC">
              <w:rPr>
                <w:rFonts w:eastAsia="Calibri"/>
                <w:b/>
                <w:bCs/>
                <w:color w:val="auto"/>
              </w:rPr>
              <w:t>Practical Activity</w:t>
            </w:r>
          </w:p>
          <w:p w14:paraId="18598015" w14:textId="77777777" w:rsidR="008C6072" w:rsidRPr="007441CC" w:rsidRDefault="008C6072" w:rsidP="00594206">
            <w:pPr>
              <w:pStyle w:val="ListParagraph"/>
              <w:numPr>
                <w:ilvl w:val="0"/>
                <w:numId w:val="102"/>
              </w:numPr>
              <w:spacing w:after="0" w:line="360" w:lineRule="auto"/>
              <w:ind w:left="353"/>
              <w:rPr>
                <w:rFonts w:eastAsia="Calibri"/>
                <w:color w:val="auto"/>
              </w:rPr>
            </w:pPr>
            <w:r w:rsidRPr="007441CC">
              <w:rPr>
                <w:rFonts w:eastAsia="Calibri"/>
                <w:color w:val="auto"/>
              </w:rPr>
              <w:t>Draw sketches of different types of triangles according to side length and angles free hand and to scale.</w:t>
            </w:r>
          </w:p>
        </w:tc>
        <w:tc>
          <w:tcPr>
            <w:tcW w:w="535" w:type="pct"/>
            <w:hideMark/>
          </w:tcPr>
          <w:p w14:paraId="3C936AA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7E6ED43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7CD03C7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65" w:type="pct"/>
          </w:tcPr>
          <w:p w14:paraId="5BAD60A6"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2561A709"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2E51B8DF"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102E0A1F"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5147093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2D38BD60"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4C5C92A"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62C3406C"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778B6C4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3AC632CB"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60975C67"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29C0C046"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629D03A3"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3CA1659F" w14:textId="77777777" w:rsidR="008C6072" w:rsidRPr="007441CC" w:rsidRDefault="008C6072" w:rsidP="00B52903">
            <w:pPr>
              <w:spacing w:after="0" w:line="360" w:lineRule="auto"/>
              <w:rPr>
                <w:rFonts w:eastAsia="Calibri"/>
                <w:color w:val="auto"/>
              </w:rPr>
            </w:pPr>
          </w:p>
        </w:tc>
        <w:tc>
          <w:tcPr>
            <w:tcW w:w="386" w:type="pct"/>
            <w:hideMark/>
          </w:tcPr>
          <w:p w14:paraId="16C463B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3CB240BB" w14:textId="77777777" w:rsidTr="00B52903">
        <w:trPr>
          <w:trHeight w:val="350"/>
        </w:trPr>
        <w:tc>
          <w:tcPr>
            <w:tcW w:w="741" w:type="pct"/>
          </w:tcPr>
          <w:p w14:paraId="1174A65B" w14:textId="77777777" w:rsidR="008C6072" w:rsidRPr="007441CC" w:rsidRDefault="008C6072" w:rsidP="00594206">
            <w:pPr>
              <w:pStyle w:val="ListParagraph"/>
              <w:numPr>
                <w:ilvl w:val="0"/>
                <w:numId w:val="101"/>
              </w:numPr>
              <w:spacing w:after="0" w:line="360" w:lineRule="auto"/>
              <w:ind w:left="314"/>
              <w:jc w:val="left"/>
              <w:rPr>
                <w:rFonts w:eastAsia="Calibri"/>
                <w:color w:val="auto"/>
              </w:rPr>
            </w:pPr>
            <w:r w:rsidRPr="007441CC">
              <w:rPr>
                <w:rFonts w:eastAsia="Calibri"/>
                <w:color w:val="auto"/>
              </w:rPr>
              <w:lastRenderedPageBreak/>
              <w:t>Draw sketches of polygons, circle, semi-circle, segment of circle, sector of circle &amp; zone of circle free hand and to a scale.</w:t>
            </w:r>
          </w:p>
        </w:tc>
        <w:tc>
          <w:tcPr>
            <w:tcW w:w="1316" w:type="pct"/>
          </w:tcPr>
          <w:p w14:paraId="431EB265"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0BAEB585"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Observe local standards for basics of drawing.</w:t>
            </w:r>
          </w:p>
          <w:p w14:paraId="48766736"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a regular pentagon of side length = 4 cm.</w:t>
            </w:r>
          </w:p>
          <w:p w14:paraId="01626FCB"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hexagon inscribes in a circle and circumscribed about a circle of 3 inches' diameter.</w:t>
            </w:r>
          </w:p>
          <w:p w14:paraId="386764CF"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circle, semi-circle, segment of circle, sector of circle &amp; zone of circle of diameter 1.5 “.</w:t>
            </w:r>
          </w:p>
          <w:p w14:paraId="71933D87"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tile strip &amp; title block for drawing sheet</w:t>
            </w:r>
          </w:p>
        </w:tc>
        <w:tc>
          <w:tcPr>
            <w:tcW w:w="1457" w:type="pct"/>
          </w:tcPr>
          <w:p w14:paraId="38AC51AA" w14:textId="77777777" w:rsidR="008C6072" w:rsidRPr="007441CC" w:rsidRDefault="008C6072" w:rsidP="00594206">
            <w:pPr>
              <w:pStyle w:val="ListParagraph"/>
              <w:numPr>
                <w:ilvl w:val="0"/>
                <w:numId w:val="102"/>
              </w:numPr>
              <w:spacing w:after="0" w:line="360" w:lineRule="auto"/>
              <w:ind w:left="623" w:hanging="263"/>
              <w:jc w:val="left"/>
              <w:rPr>
                <w:rFonts w:eastAsia="Calibri"/>
                <w:color w:val="auto"/>
              </w:rPr>
            </w:pPr>
            <w:r w:rsidRPr="007441CC">
              <w:rPr>
                <w:rFonts w:eastAsia="Calibri"/>
                <w:color w:val="auto"/>
              </w:rPr>
              <w:t>Define Polygon and its types</w:t>
            </w:r>
          </w:p>
          <w:p w14:paraId="45C5B6B5" w14:textId="77777777" w:rsidR="008C6072" w:rsidRPr="007441CC" w:rsidRDefault="008C6072" w:rsidP="00594206">
            <w:pPr>
              <w:pStyle w:val="ListParagraph"/>
              <w:numPr>
                <w:ilvl w:val="0"/>
                <w:numId w:val="102"/>
              </w:numPr>
              <w:spacing w:after="0" w:line="360" w:lineRule="auto"/>
              <w:ind w:left="623" w:hanging="263"/>
              <w:jc w:val="left"/>
              <w:rPr>
                <w:rFonts w:eastAsia="Calibri"/>
                <w:color w:val="auto"/>
              </w:rPr>
            </w:pPr>
            <w:r w:rsidRPr="007441CC">
              <w:rPr>
                <w:rFonts w:eastAsia="Calibri"/>
                <w:color w:val="auto"/>
              </w:rPr>
              <w:t>Describe the procedure for the construction of Polygons &amp; angles.</w:t>
            </w:r>
          </w:p>
          <w:p w14:paraId="4CFF1053" w14:textId="77777777" w:rsidR="008C6072" w:rsidRPr="007441CC" w:rsidRDefault="008C6072" w:rsidP="00594206">
            <w:pPr>
              <w:pStyle w:val="ListParagraph"/>
              <w:numPr>
                <w:ilvl w:val="0"/>
                <w:numId w:val="102"/>
              </w:numPr>
              <w:spacing w:after="0" w:line="360" w:lineRule="auto"/>
              <w:ind w:left="623" w:hanging="263"/>
              <w:jc w:val="left"/>
              <w:rPr>
                <w:rFonts w:eastAsia="Calibri"/>
                <w:color w:val="auto"/>
              </w:rPr>
            </w:pPr>
            <w:r w:rsidRPr="007441CC">
              <w:rPr>
                <w:rFonts w:eastAsia="Calibri"/>
                <w:color w:val="auto"/>
              </w:rPr>
              <w:t>Describe different types of triangles, quadrilaterals and polygons.</w:t>
            </w:r>
          </w:p>
          <w:p w14:paraId="7022206F" w14:textId="77777777" w:rsidR="008C6072" w:rsidRPr="007441CC" w:rsidRDefault="008C6072" w:rsidP="00594206">
            <w:pPr>
              <w:pStyle w:val="ListParagraph"/>
              <w:numPr>
                <w:ilvl w:val="0"/>
                <w:numId w:val="102"/>
              </w:numPr>
              <w:spacing w:after="0" w:line="360" w:lineRule="auto"/>
              <w:ind w:left="623" w:hanging="263"/>
              <w:jc w:val="left"/>
              <w:rPr>
                <w:rFonts w:eastAsia="Calibri"/>
                <w:color w:val="auto"/>
              </w:rPr>
            </w:pPr>
            <w:r w:rsidRPr="007441CC">
              <w:rPr>
                <w:rFonts w:eastAsia="Calibri"/>
                <w:color w:val="auto"/>
              </w:rPr>
              <w:t>Difference between inscribed and circumscribed figures.</w:t>
            </w:r>
          </w:p>
          <w:p w14:paraId="68432BD2" w14:textId="77777777" w:rsidR="008C6072" w:rsidRPr="007441CC" w:rsidRDefault="008C6072" w:rsidP="00594206">
            <w:pPr>
              <w:pStyle w:val="ListParagraph"/>
              <w:numPr>
                <w:ilvl w:val="0"/>
                <w:numId w:val="102"/>
              </w:numPr>
              <w:spacing w:after="0" w:line="360" w:lineRule="auto"/>
              <w:ind w:left="623" w:hanging="263"/>
              <w:jc w:val="left"/>
              <w:rPr>
                <w:rFonts w:eastAsia="Calibri"/>
                <w:color w:val="auto"/>
              </w:rPr>
            </w:pPr>
            <w:r w:rsidRPr="007441CC">
              <w:rPr>
                <w:rFonts w:eastAsia="Calibri"/>
                <w:color w:val="auto"/>
              </w:rPr>
              <w:t>Define various Terms used in a circle.</w:t>
            </w:r>
          </w:p>
          <w:p w14:paraId="73F50DE6" w14:textId="77777777" w:rsidR="008C6072" w:rsidRPr="007441CC" w:rsidRDefault="008C6072" w:rsidP="00594206">
            <w:pPr>
              <w:pStyle w:val="ListParagraph"/>
              <w:numPr>
                <w:ilvl w:val="0"/>
                <w:numId w:val="102"/>
              </w:numPr>
              <w:spacing w:after="0" w:line="360" w:lineRule="auto"/>
              <w:ind w:left="623" w:hanging="263"/>
              <w:jc w:val="left"/>
              <w:rPr>
                <w:rFonts w:eastAsia="Calibri"/>
                <w:color w:val="auto"/>
              </w:rPr>
            </w:pPr>
            <w:r w:rsidRPr="007441CC">
              <w:rPr>
                <w:rFonts w:eastAsia="Calibri"/>
                <w:color w:val="auto"/>
              </w:rPr>
              <w:t>Sketching and labeling different lines and arcs in a circle.</w:t>
            </w:r>
          </w:p>
          <w:p w14:paraId="1B231F00" w14:textId="77777777" w:rsidR="008C6072" w:rsidRPr="007441CC" w:rsidRDefault="008C6072" w:rsidP="00B52903">
            <w:pPr>
              <w:pStyle w:val="ListParagraph"/>
              <w:spacing w:after="0" w:line="360" w:lineRule="auto"/>
              <w:ind w:left="623" w:firstLine="0"/>
              <w:jc w:val="left"/>
              <w:rPr>
                <w:rFonts w:eastAsia="Calibri"/>
                <w:b/>
                <w:bCs/>
                <w:color w:val="auto"/>
              </w:rPr>
            </w:pPr>
            <w:r w:rsidRPr="007441CC">
              <w:rPr>
                <w:rFonts w:eastAsia="Calibri"/>
                <w:b/>
                <w:bCs/>
                <w:color w:val="auto"/>
              </w:rPr>
              <w:t>Practical Activity</w:t>
            </w:r>
          </w:p>
          <w:p w14:paraId="2D6912F3" w14:textId="77777777" w:rsidR="008C6072" w:rsidRPr="007441CC" w:rsidRDefault="008C6072" w:rsidP="00594206">
            <w:pPr>
              <w:pStyle w:val="ListParagraph"/>
              <w:numPr>
                <w:ilvl w:val="0"/>
                <w:numId w:val="102"/>
              </w:numPr>
              <w:spacing w:after="0" w:line="360" w:lineRule="auto"/>
              <w:ind w:left="623" w:hanging="263"/>
              <w:jc w:val="left"/>
              <w:rPr>
                <w:rFonts w:eastAsia="Calibri"/>
                <w:color w:val="auto"/>
              </w:rPr>
            </w:pPr>
            <w:r w:rsidRPr="007441CC">
              <w:rPr>
                <w:rFonts w:eastAsia="Calibri"/>
                <w:color w:val="auto"/>
              </w:rPr>
              <w:t>Draw sketches of polygons, circle, semi-circle, segment of circle, sector of circle &amp; zone of circle free hand and to a scale.</w:t>
            </w:r>
          </w:p>
        </w:tc>
        <w:tc>
          <w:tcPr>
            <w:tcW w:w="535" w:type="pct"/>
            <w:hideMark/>
          </w:tcPr>
          <w:p w14:paraId="3308C6D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72C1531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7D9E690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65" w:type="pct"/>
          </w:tcPr>
          <w:p w14:paraId="41304E85"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75410C78"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B8854B9"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1827243C"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30A5E24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66E64E0D"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2C4D3286"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28980471"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6AEF1AA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71DE2399"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208A7EE"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511F3F55"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36CD930B"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French Curves</w:t>
            </w:r>
          </w:p>
          <w:p w14:paraId="078EEDCF" w14:textId="77777777" w:rsidR="008C6072" w:rsidRPr="007441CC" w:rsidRDefault="008C6072" w:rsidP="00B52903">
            <w:pPr>
              <w:spacing w:after="0" w:line="360" w:lineRule="auto"/>
              <w:rPr>
                <w:rFonts w:eastAsia="Calibri"/>
                <w:color w:val="auto"/>
              </w:rPr>
            </w:pPr>
          </w:p>
        </w:tc>
        <w:tc>
          <w:tcPr>
            <w:tcW w:w="386" w:type="pct"/>
            <w:hideMark/>
          </w:tcPr>
          <w:p w14:paraId="1145C56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09C826D0" w14:textId="77777777" w:rsidTr="00B52903">
        <w:trPr>
          <w:trHeight w:val="1610"/>
        </w:trPr>
        <w:tc>
          <w:tcPr>
            <w:tcW w:w="741" w:type="pct"/>
          </w:tcPr>
          <w:p w14:paraId="1D6A10A4" w14:textId="77777777" w:rsidR="008C6072" w:rsidRPr="007441CC" w:rsidRDefault="008C6072" w:rsidP="00594206">
            <w:pPr>
              <w:pStyle w:val="ListParagraph"/>
              <w:numPr>
                <w:ilvl w:val="0"/>
                <w:numId w:val="101"/>
              </w:numPr>
              <w:spacing w:after="0" w:line="360" w:lineRule="auto"/>
              <w:ind w:left="314" w:hanging="314"/>
              <w:jc w:val="left"/>
              <w:rPr>
                <w:rFonts w:eastAsia="Calibri"/>
                <w:color w:val="auto"/>
              </w:rPr>
            </w:pPr>
            <w:r w:rsidRPr="007441CC">
              <w:rPr>
                <w:rFonts w:eastAsia="Calibri"/>
                <w:color w:val="auto"/>
              </w:rPr>
              <w:lastRenderedPageBreak/>
              <w:t>Draw sketches of all six types of quadrilaterals free hand to a scale</w:t>
            </w:r>
          </w:p>
        </w:tc>
        <w:tc>
          <w:tcPr>
            <w:tcW w:w="1316" w:type="pct"/>
          </w:tcPr>
          <w:p w14:paraId="090D1AB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56C71F6B"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Observes standards for basics of drawing.</w:t>
            </w:r>
          </w:p>
          <w:p w14:paraId="300D4183"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Distribute space in required parts.</w:t>
            </w:r>
          </w:p>
          <w:p w14:paraId="0796F8D0"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Draw square of side length 2”.</w:t>
            </w:r>
          </w:p>
          <w:p w14:paraId="45D3FC35"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Draw rectangle with length 5 cm and width= 3 cm</w:t>
            </w:r>
          </w:p>
          <w:p w14:paraId="707F6361"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Draw rhombus of side length=2 cm &amp; internal angle= 45o</w:t>
            </w:r>
          </w:p>
          <w:p w14:paraId="6214702E"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Draw parallelogram of length 6 cm, width= 3 cm &amp; internal angle= 45o</w:t>
            </w:r>
          </w:p>
          <w:p w14:paraId="45207CF0"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Draw trapezoid of parallel sides’ length 4 cm &amp; 6 cm spaced at a distance of 3 cm.</w:t>
            </w:r>
          </w:p>
          <w:p w14:paraId="0A65D011"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lastRenderedPageBreak/>
              <w:t>Draw trapezium of side lengths 5 cm, 4 cm, 6 cm &amp; 3 cm.</w:t>
            </w:r>
          </w:p>
          <w:p w14:paraId="7EEBDD96" w14:textId="77777777" w:rsidR="008C6072" w:rsidRPr="007441CC" w:rsidRDefault="008C6072" w:rsidP="00594206">
            <w:pPr>
              <w:pStyle w:val="ListParagraph"/>
              <w:numPr>
                <w:ilvl w:val="0"/>
                <w:numId w:val="102"/>
              </w:numPr>
              <w:spacing w:after="0" w:line="360" w:lineRule="auto"/>
              <w:ind w:left="232" w:hanging="232"/>
              <w:rPr>
                <w:rFonts w:eastAsia="Calibri"/>
                <w:color w:val="auto"/>
              </w:rPr>
            </w:pPr>
            <w:r w:rsidRPr="007441CC">
              <w:rPr>
                <w:rFonts w:eastAsia="Calibri"/>
                <w:color w:val="auto"/>
              </w:rPr>
              <w:t>Draw tile strip &amp; title block for drawing sheet</w:t>
            </w:r>
          </w:p>
        </w:tc>
        <w:tc>
          <w:tcPr>
            <w:tcW w:w="1457" w:type="pct"/>
          </w:tcPr>
          <w:p w14:paraId="39A0B349"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lastRenderedPageBreak/>
              <w:t>Define Quadrilaterals and its types</w:t>
            </w:r>
          </w:p>
          <w:p w14:paraId="650AD1A8"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 xml:space="preserve"> Describe Procedures to draw</w:t>
            </w:r>
          </w:p>
          <w:p w14:paraId="6B1A0793"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Define Parallelogram, Rhombus and Trapezoid shapes</w:t>
            </w:r>
          </w:p>
          <w:p w14:paraId="60A181AB" w14:textId="77777777" w:rsidR="008C6072" w:rsidRPr="007441CC" w:rsidRDefault="008C6072" w:rsidP="00B52903">
            <w:pPr>
              <w:pStyle w:val="ListParagraph"/>
              <w:spacing w:after="0" w:line="360" w:lineRule="auto"/>
              <w:ind w:left="443" w:firstLine="0"/>
              <w:rPr>
                <w:rFonts w:eastAsia="Calibri"/>
                <w:b/>
                <w:bCs/>
                <w:color w:val="auto"/>
              </w:rPr>
            </w:pPr>
            <w:r w:rsidRPr="007441CC">
              <w:rPr>
                <w:rFonts w:eastAsia="Calibri"/>
                <w:b/>
                <w:bCs/>
                <w:color w:val="auto"/>
              </w:rPr>
              <w:t>Practical Activity</w:t>
            </w:r>
          </w:p>
          <w:p w14:paraId="2EF87349"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Draw sketches of all six types of quadrilaterals free hand to a scale</w:t>
            </w:r>
          </w:p>
        </w:tc>
        <w:tc>
          <w:tcPr>
            <w:tcW w:w="535" w:type="pct"/>
            <w:hideMark/>
          </w:tcPr>
          <w:p w14:paraId="0C6B7C2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1286CCB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58678B0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65" w:type="pct"/>
          </w:tcPr>
          <w:p w14:paraId="174E4904"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3153E962"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7B2D20A7"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0D4A8E86"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004A54D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3EA6863D"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578B7D8"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533187A0"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2E2CDAC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09D182A6"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458DCDEE"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6C220311"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Set Square</w:t>
            </w:r>
          </w:p>
          <w:p w14:paraId="6FDC9AAF"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7D2720FC" w14:textId="77777777" w:rsidR="008C6072" w:rsidRPr="007441CC" w:rsidRDefault="008C6072" w:rsidP="00B52903">
            <w:pPr>
              <w:spacing w:after="0" w:line="360" w:lineRule="auto"/>
              <w:rPr>
                <w:rFonts w:eastAsia="Calibri"/>
                <w:color w:val="auto"/>
              </w:rPr>
            </w:pPr>
          </w:p>
        </w:tc>
        <w:tc>
          <w:tcPr>
            <w:tcW w:w="386" w:type="pct"/>
            <w:hideMark/>
          </w:tcPr>
          <w:p w14:paraId="612955A9"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3C7FDF51" w14:textId="77777777" w:rsidTr="00B52903">
        <w:trPr>
          <w:trHeight w:val="530"/>
        </w:trPr>
        <w:tc>
          <w:tcPr>
            <w:tcW w:w="741" w:type="pct"/>
          </w:tcPr>
          <w:p w14:paraId="5E85BB0C" w14:textId="77777777" w:rsidR="008C6072" w:rsidRPr="007441CC" w:rsidRDefault="008C6072" w:rsidP="00594206">
            <w:pPr>
              <w:pStyle w:val="ListParagraph"/>
              <w:numPr>
                <w:ilvl w:val="0"/>
                <w:numId w:val="101"/>
              </w:numPr>
              <w:spacing w:after="0" w:line="360" w:lineRule="auto"/>
              <w:ind w:left="584" w:hanging="584"/>
              <w:rPr>
                <w:rFonts w:eastAsia="Calibri"/>
                <w:color w:val="auto"/>
              </w:rPr>
            </w:pPr>
            <w:r w:rsidRPr="007441CC">
              <w:rPr>
                <w:rFonts w:eastAsia="Calibri"/>
                <w:color w:val="auto"/>
              </w:rPr>
              <w:lastRenderedPageBreak/>
              <w:t>Draw conic sections with cutting plane at different angles</w:t>
            </w:r>
          </w:p>
        </w:tc>
        <w:tc>
          <w:tcPr>
            <w:tcW w:w="1316" w:type="pct"/>
          </w:tcPr>
          <w:p w14:paraId="4B65B21F"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176F2548"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conic section resulting in a circle.</w:t>
            </w:r>
          </w:p>
          <w:p w14:paraId="1DF602B7"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conic section resulting in an ellipse.</w:t>
            </w:r>
          </w:p>
          <w:p w14:paraId="01D2EBDE"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conic section resulting in a parabola.</w:t>
            </w:r>
          </w:p>
          <w:p w14:paraId="13AF5EC5"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conic section resulting in a hyperbola.</w:t>
            </w:r>
          </w:p>
        </w:tc>
        <w:tc>
          <w:tcPr>
            <w:tcW w:w="1457" w:type="pct"/>
          </w:tcPr>
          <w:p w14:paraId="49D36B1C"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 xml:space="preserve">Define Cone and conical sections, </w:t>
            </w:r>
          </w:p>
          <w:p w14:paraId="4EC0DCD9"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Define Parabola</w:t>
            </w:r>
          </w:p>
          <w:p w14:paraId="57E55C34"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Importance of conic section</w:t>
            </w:r>
          </w:p>
          <w:p w14:paraId="150F1BE6"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Knowledge of Angles and its types</w:t>
            </w:r>
          </w:p>
          <w:p w14:paraId="7FADF455" w14:textId="77777777" w:rsidR="008C6072" w:rsidRPr="007441CC" w:rsidRDefault="008C6072" w:rsidP="00B52903">
            <w:pPr>
              <w:pStyle w:val="ListParagraph"/>
              <w:spacing w:after="0" w:line="360" w:lineRule="auto"/>
              <w:ind w:left="443" w:firstLine="0"/>
              <w:rPr>
                <w:rFonts w:eastAsia="Calibri"/>
                <w:color w:val="auto"/>
              </w:rPr>
            </w:pPr>
            <w:r w:rsidRPr="007441CC">
              <w:rPr>
                <w:rFonts w:eastAsia="Calibri"/>
                <w:color w:val="auto"/>
              </w:rPr>
              <w:t>Practical Activity</w:t>
            </w:r>
          </w:p>
          <w:p w14:paraId="4F836068"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Draw conic sections with cutting plane at different angles</w:t>
            </w:r>
          </w:p>
        </w:tc>
        <w:tc>
          <w:tcPr>
            <w:tcW w:w="535" w:type="pct"/>
            <w:hideMark/>
          </w:tcPr>
          <w:p w14:paraId="7E16559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39DF4E1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46C38B1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65" w:type="pct"/>
          </w:tcPr>
          <w:p w14:paraId="56BCD1AB" w14:textId="77777777" w:rsidR="008C6072" w:rsidRPr="007441CC" w:rsidRDefault="008C6072" w:rsidP="00B52903">
            <w:pPr>
              <w:spacing w:after="0" w:line="360" w:lineRule="auto"/>
              <w:rPr>
                <w:rFonts w:eastAsia="Calibri"/>
                <w:color w:val="auto"/>
              </w:rPr>
            </w:pPr>
            <w:r w:rsidRPr="007441CC">
              <w:rPr>
                <w:rFonts w:eastAsia="Calibri"/>
                <w:color w:val="auto"/>
              </w:rPr>
              <w:t>Drawing Graph Sheets</w:t>
            </w:r>
          </w:p>
          <w:p w14:paraId="24C469CF"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1E1BF821"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320AB9DE"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6089561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0FB94F8F"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532DDD31"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218B7C2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7F2634A9"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7BF3173"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7CD904E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Set Square</w:t>
            </w:r>
          </w:p>
          <w:p w14:paraId="2C9F1DEA"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tc>
        <w:tc>
          <w:tcPr>
            <w:tcW w:w="386" w:type="pct"/>
            <w:hideMark/>
          </w:tcPr>
          <w:p w14:paraId="6F4B72C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070E1F51" w14:textId="77777777" w:rsidTr="00B52903">
        <w:trPr>
          <w:trHeight w:val="170"/>
        </w:trPr>
        <w:tc>
          <w:tcPr>
            <w:tcW w:w="741" w:type="pct"/>
          </w:tcPr>
          <w:p w14:paraId="10A6ECC9" w14:textId="77777777" w:rsidR="008C6072" w:rsidRPr="007441CC" w:rsidRDefault="008C6072" w:rsidP="00594206">
            <w:pPr>
              <w:pStyle w:val="ListParagraph"/>
              <w:numPr>
                <w:ilvl w:val="0"/>
                <w:numId w:val="101"/>
              </w:numPr>
              <w:spacing w:after="0" w:line="360" w:lineRule="auto"/>
              <w:ind w:left="314"/>
              <w:rPr>
                <w:rFonts w:eastAsia="Calibri"/>
                <w:color w:val="auto"/>
              </w:rPr>
            </w:pPr>
            <w:r w:rsidRPr="007441CC">
              <w:rPr>
                <w:rFonts w:eastAsia="Calibri"/>
                <w:color w:val="auto"/>
              </w:rPr>
              <w:lastRenderedPageBreak/>
              <w:t>Draw full scale ellipses major axis = 10 cm and minor axis = 8 cm with four methods.</w:t>
            </w:r>
          </w:p>
        </w:tc>
        <w:tc>
          <w:tcPr>
            <w:tcW w:w="1316" w:type="pct"/>
          </w:tcPr>
          <w:p w14:paraId="6ED6A3FF"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3B5E6AB1"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ellipse by four centers method.</w:t>
            </w:r>
          </w:p>
          <w:p w14:paraId="302FE849"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ellipse by basic method.</w:t>
            </w:r>
          </w:p>
          <w:p w14:paraId="38EF0625"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ellipse by parallelogram method.</w:t>
            </w:r>
          </w:p>
          <w:p w14:paraId="44CB9A2D" w14:textId="77777777" w:rsidR="008C6072" w:rsidRPr="007441CC" w:rsidRDefault="008C6072" w:rsidP="00594206">
            <w:pPr>
              <w:pStyle w:val="ListParagraph"/>
              <w:numPr>
                <w:ilvl w:val="0"/>
                <w:numId w:val="102"/>
              </w:numPr>
              <w:spacing w:after="0" w:line="360" w:lineRule="auto"/>
              <w:ind w:left="412"/>
              <w:rPr>
                <w:rFonts w:eastAsia="Calibri"/>
                <w:color w:val="auto"/>
              </w:rPr>
            </w:pPr>
            <w:r w:rsidRPr="007441CC">
              <w:rPr>
                <w:rFonts w:eastAsia="Calibri"/>
                <w:color w:val="auto"/>
              </w:rPr>
              <w:t>Draw ellipse by off-set method in concentric circles.</w:t>
            </w:r>
          </w:p>
        </w:tc>
        <w:tc>
          <w:tcPr>
            <w:tcW w:w="1457" w:type="pct"/>
          </w:tcPr>
          <w:p w14:paraId="51E676EE"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Definition of Ellipse</w:t>
            </w:r>
          </w:p>
          <w:p w14:paraId="116D6659"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Importance of Ellipse</w:t>
            </w:r>
          </w:p>
          <w:p w14:paraId="2CFC2EAA"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Explain Types of ellipse</w:t>
            </w:r>
          </w:p>
          <w:p w14:paraId="6196EA6D"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Describe Procedure to draw ellipse by all methods</w:t>
            </w:r>
          </w:p>
          <w:p w14:paraId="75AC3A0D" w14:textId="77777777" w:rsidR="008C6072" w:rsidRPr="007441CC" w:rsidRDefault="008C6072" w:rsidP="00B52903">
            <w:pPr>
              <w:pStyle w:val="ListParagraph"/>
              <w:spacing w:after="0" w:line="360" w:lineRule="auto"/>
              <w:ind w:left="443" w:firstLine="0"/>
              <w:rPr>
                <w:rFonts w:eastAsia="Calibri"/>
                <w:b/>
                <w:bCs/>
                <w:color w:val="auto"/>
              </w:rPr>
            </w:pPr>
            <w:r w:rsidRPr="007441CC">
              <w:rPr>
                <w:rFonts w:eastAsia="Calibri"/>
                <w:b/>
                <w:bCs/>
                <w:color w:val="auto"/>
              </w:rPr>
              <w:t>Practical Activity</w:t>
            </w:r>
          </w:p>
          <w:p w14:paraId="6B3BF87C"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Draw full scale ellipses having different major and minor axis with all methods.</w:t>
            </w:r>
          </w:p>
        </w:tc>
        <w:tc>
          <w:tcPr>
            <w:tcW w:w="535" w:type="pct"/>
            <w:hideMark/>
          </w:tcPr>
          <w:p w14:paraId="76B89F4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23C49A0E" w14:textId="77777777" w:rsidR="008C6072" w:rsidRPr="007441CC" w:rsidRDefault="008C6072" w:rsidP="00B52903">
            <w:pPr>
              <w:spacing w:after="0" w:line="360" w:lineRule="auto"/>
              <w:rPr>
                <w:rFonts w:eastAsia="Calibri"/>
                <w:color w:val="auto"/>
              </w:rPr>
            </w:pPr>
            <w:r w:rsidRPr="007441CC">
              <w:rPr>
                <w:rFonts w:eastAsia="Calibri"/>
                <w:color w:val="auto"/>
              </w:rPr>
              <w:t>Practice-4Hrs</w:t>
            </w:r>
          </w:p>
          <w:p w14:paraId="4856C46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Total- 4.5 </w:t>
            </w:r>
            <w:proofErr w:type="spellStart"/>
            <w:r w:rsidRPr="007441CC">
              <w:rPr>
                <w:rFonts w:eastAsia="Calibri"/>
                <w:color w:val="auto"/>
              </w:rPr>
              <w:t>Hrs</w:t>
            </w:r>
            <w:proofErr w:type="spellEnd"/>
          </w:p>
        </w:tc>
        <w:tc>
          <w:tcPr>
            <w:tcW w:w="565" w:type="pct"/>
          </w:tcPr>
          <w:p w14:paraId="43B9A1E6"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4384BF68"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6AFE43A"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34D3710B"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EA4830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7843305A"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44A2EF38"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39C0215E"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1ACCEDD0" w14:textId="77777777" w:rsidR="008C6072" w:rsidRPr="007441CC" w:rsidRDefault="008C6072" w:rsidP="00B52903">
            <w:pPr>
              <w:spacing w:after="0" w:line="360" w:lineRule="auto"/>
              <w:rPr>
                <w:rFonts w:eastAsia="Calibri"/>
                <w:color w:val="auto"/>
              </w:rPr>
            </w:pPr>
            <w:r w:rsidRPr="007441CC">
              <w:rPr>
                <w:rFonts w:eastAsia="Calibri"/>
                <w:color w:val="auto"/>
              </w:rPr>
              <w:t>Scotch Tape</w:t>
            </w:r>
          </w:p>
          <w:p w14:paraId="42CC162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2A7AF551"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4A21F6C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Tee Square</w:t>
            </w:r>
          </w:p>
          <w:p w14:paraId="1404D550"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18780733"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tc>
        <w:tc>
          <w:tcPr>
            <w:tcW w:w="386" w:type="pct"/>
            <w:hideMark/>
          </w:tcPr>
          <w:p w14:paraId="4FB8FEA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77D0F4F4" w14:textId="77777777" w:rsidTr="00B52903">
        <w:trPr>
          <w:trHeight w:val="800"/>
        </w:trPr>
        <w:tc>
          <w:tcPr>
            <w:tcW w:w="741" w:type="pct"/>
          </w:tcPr>
          <w:p w14:paraId="43D42750" w14:textId="77777777" w:rsidR="008C6072" w:rsidRPr="007441CC" w:rsidRDefault="008C6072" w:rsidP="00594206">
            <w:pPr>
              <w:pStyle w:val="ListParagraph"/>
              <w:numPr>
                <w:ilvl w:val="0"/>
                <w:numId w:val="101"/>
              </w:numPr>
              <w:spacing w:after="0" w:line="360" w:lineRule="auto"/>
              <w:ind w:left="314"/>
              <w:rPr>
                <w:rFonts w:eastAsia="Calibri"/>
                <w:color w:val="auto"/>
              </w:rPr>
            </w:pPr>
            <w:r w:rsidRPr="007441CC">
              <w:rPr>
                <w:rFonts w:eastAsia="Calibri"/>
                <w:color w:val="auto"/>
              </w:rPr>
              <w:lastRenderedPageBreak/>
              <w:t>Draw full scale parabola major axis = 10 cm and minor axis = 8 cm with four methods.</w:t>
            </w:r>
          </w:p>
        </w:tc>
        <w:tc>
          <w:tcPr>
            <w:tcW w:w="1316" w:type="pct"/>
          </w:tcPr>
          <w:p w14:paraId="3CF50D71"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201178AD"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parabola by basic method.</w:t>
            </w:r>
          </w:p>
          <w:p w14:paraId="594F4968"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parabola by tangent method.</w:t>
            </w:r>
          </w:p>
          <w:p w14:paraId="51BFFC56"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parabola by rectangle method</w:t>
            </w:r>
          </w:p>
        </w:tc>
        <w:tc>
          <w:tcPr>
            <w:tcW w:w="1457" w:type="pct"/>
            <w:hideMark/>
          </w:tcPr>
          <w:p w14:paraId="4D405C1D"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Definition of parabola</w:t>
            </w:r>
          </w:p>
          <w:p w14:paraId="391A9B74"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Describe Method to draw parabola</w:t>
            </w:r>
          </w:p>
          <w:p w14:paraId="4CCA7F97"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Explain Types of parabola and its importance</w:t>
            </w:r>
          </w:p>
          <w:p w14:paraId="0F8DA484" w14:textId="77777777" w:rsidR="008C6072" w:rsidRPr="007441CC" w:rsidRDefault="008C6072" w:rsidP="00B52903">
            <w:pPr>
              <w:pStyle w:val="ListParagraph"/>
              <w:spacing w:after="0" w:line="360" w:lineRule="auto"/>
              <w:ind w:left="443" w:firstLine="0"/>
              <w:rPr>
                <w:rFonts w:eastAsia="Calibri"/>
                <w:b/>
                <w:bCs/>
                <w:color w:val="auto"/>
              </w:rPr>
            </w:pPr>
            <w:r w:rsidRPr="007441CC">
              <w:rPr>
                <w:rFonts w:eastAsia="Calibri"/>
                <w:b/>
                <w:bCs/>
                <w:color w:val="auto"/>
              </w:rPr>
              <w:t>Practical Activity</w:t>
            </w:r>
          </w:p>
          <w:p w14:paraId="47ED1B91" w14:textId="77777777" w:rsidR="008C6072" w:rsidRPr="007441CC" w:rsidRDefault="008C6072" w:rsidP="00594206">
            <w:pPr>
              <w:pStyle w:val="ListParagraph"/>
              <w:numPr>
                <w:ilvl w:val="0"/>
                <w:numId w:val="102"/>
              </w:numPr>
              <w:spacing w:after="0" w:line="360" w:lineRule="auto"/>
              <w:ind w:left="443"/>
              <w:rPr>
                <w:rFonts w:eastAsia="Calibri"/>
                <w:color w:val="auto"/>
              </w:rPr>
            </w:pPr>
            <w:r w:rsidRPr="007441CC">
              <w:rPr>
                <w:rFonts w:eastAsia="Calibri"/>
                <w:color w:val="auto"/>
              </w:rPr>
              <w:t>Draw full scale parabola having different major and minor axis with four methods.</w:t>
            </w:r>
          </w:p>
          <w:p w14:paraId="6E476BAE" w14:textId="77777777" w:rsidR="008C6072" w:rsidRPr="007441CC" w:rsidRDefault="008C6072" w:rsidP="00B52903">
            <w:pPr>
              <w:spacing w:after="0" w:line="360" w:lineRule="auto"/>
              <w:rPr>
                <w:rFonts w:eastAsia="Calibri"/>
                <w:color w:val="auto"/>
              </w:rPr>
            </w:pPr>
          </w:p>
        </w:tc>
        <w:tc>
          <w:tcPr>
            <w:tcW w:w="535" w:type="pct"/>
            <w:hideMark/>
          </w:tcPr>
          <w:p w14:paraId="44FAE28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67D139A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Practice-4 </w:t>
            </w:r>
            <w:proofErr w:type="spellStart"/>
            <w:r w:rsidRPr="007441CC">
              <w:rPr>
                <w:rFonts w:eastAsia="Calibri"/>
                <w:color w:val="auto"/>
              </w:rPr>
              <w:t>Hrs</w:t>
            </w:r>
            <w:proofErr w:type="spellEnd"/>
          </w:p>
          <w:p w14:paraId="609E532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Total- 4.5 </w:t>
            </w:r>
            <w:proofErr w:type="spellStart"/>
            <w:r w:rsidRPr="007441CC">
              <w:rPr>
                <w:rFonts w:eastAsia="Calibri"/>
                <w:color w:val="auto"/>
              </w:rPr>
              <w:t>Hrs</w:t>
            </w:r>
            <w:proofErr w:type="spellEnd"/>
          </w:p>
        </w:tc>
        <w:tc>
          <w:tcPr>
            <w:tcW w:w="565" w:type="pct"/>
          </w:tcPr>
          <w:p w14:paraId="34E8C693"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6116D336"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43B1A857"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1193F6C3"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46E528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476208DF"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6FB3372"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3DF16D7D"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72021C6A" w14:textId="77777777" w:rsidR="008C6072" w:rsidRPr="007441CC" w:rsidRDefault="008C6072" w:rsidP="00B52903">
            <w:pPr>
              <w:spacing w:after="0" w:line="360" w:lineRule="auto"/>
              <w:rPr>
                <w:rFonts w:eastAsia="Calibri"/>
                <w:color w:val="auto"/>
              </w:rPr>
            </w:pPr>
            <w:r w:rsidRPr="007441CC">
              <w:rPr>
                <w:rFonts w:eastAsia="Calibri"/>
                <w:color w:val="auto"/>
              </w:rPr>
              <w:t>Scotch Tape</w:t>
            </w:r>
          </w:p>
          <w:p w14:paraId="5608FDB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31F9AB2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Board</w:t>
            </w:r>
          </w:p>
          <w:p w14:paraId="52279297"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532F9720"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63C59285"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tc>
        <w:tc>
          <w:tcPr>
            <w:tcW w:w="386" w:type="pct"/>
          </w:tcPr>
          <w:p w14:paraId="2D92E7B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28665F6D" w14:textId="77777777" w:rsidTr="00B52903">
        <w:trPr>
          <w:trHeight w:val="620"/>
        </w:trPr>
        <w:tc>
          <w:tcPr>
            <w:tcW w:w="741" w:type="pct"/>
          </w:tcPr>
          <w:p w14:paraId="265236CB" w14:textId="77777777" w:rsidR="008C6072" w:rsidRPr="007441CC" w:rsidRDefault="008C6072" w:rsidP="00594206">
            <w:pPr>
              <w:pStyle w:val="ListParagraph"/>
              <w:numPr>
                <w:ilvl w:val="0"/>
                <w:numId w:val="101"/>
              </w:numPr>
              <w:spacing w:after="0" w:line="360" w:lineRule="auto"/>
              <w:ind w:left="314"/>
              <w:rPr>
                <w:rFonts w:eastAsia="Calibri"/>
                <w:color w:val="auto"/>
              </w:rPr>
            </w:pPr>
            <w:r w:rsidRPr="007441CC">
              <w:rPr>
                <w:rFonts w:eastAsia="Calibri"/>
                <w:color w:val="auto"/>
              </w:rPr>
              <w:lastRenderedPageBreak/>
              <w:t>Draw sketched of prisms, cylinders, pyramids, cones in isometric views free hand and to a scale.</w:t>
            </w:r>
          </w:p>
        </w:tc>
        <w:tc>
          <w:tcPr>
            <w:tcW w:w="1316" w:type="pct"/>
          </w:tcPr>
          <w:p w14:paraId="3B0CD0DB"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75B5237E"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right &amp; oblique rectangular prism.</w:t>
            </w:r>
          </w:p>
          <w:p w14:paraId="411F92FB"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right and oblique cylinders.</w:t>
            </w:r>
          </w:p>
          <w:p w14:paraId="73568AE9"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right &amp; oblique hexagonal pyramids.</w:t>
            </w:r>
          </w:p>
          <w:p w14:paraId="5A1C03C7"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right &amp; oblique cones.</w:t>
            </w:r>
          </w:p>
        </w:tc>
        <w:tc>
          <w:tcPr>
            <w:tcW w:w="1457" w:type="pct"/>
          </w:tcPr>
          <w:p w14:paraId="7FC9E24C" w14:textId="77777777" w:rsidR="008C6072" w:rsidRPr="007441CC" w:rsidRDefault="008C6072" w:rsidP="00594206">
            <w:pPr>
              <w:pStyle w:val="ListParagraph"/>
              <w:numPr>
                <w:ilvl w:val="0"/>
                <w:numId w:val="102"/>
              </w:numPr>
              <w:spacing w:after="0" w:line="360" w:lineRule="auto"/>
              <w:ind w:left="351"/>
              <w:rPr>
                <w:rFonts w:eastAsia="Calibri"/>
                <w:color w:val="auto"/>
              </w:rPr>
            </w:pPr>
            <w:r w:rsidRPr="007441CC">
              <w:rPr>
                <w:rFonts w:eastAsia="Calibri"/>
                <w:color w:val="auto"/>
              </w:rPr>
              <w:t>Define Prisms and its types</w:t>
            </w:r>
          </w:p>
          <w:p w14:paraId="7EFB8B38" w14:textId="77777777" w:rsidR="008C6072" w:rsidRPr="007441CC" w:rsidRDefault="008C6072" w:rsidP="00594206">
            <w:pPr>
              <w:pStyle w:val="ListParagraph"/>
              <w:numPr>
                <w:ilvl w:val="0"/>
                <w:numId w:val="102"/>
              </w:numPr>
              <w:spacing w:after="0" w:line="360" w:lineRule="auto"/>
              <w:ind w:left="351"/>
              <w:rPr>
                <w:rFonts w:eastAsia="Calibri"/>
                <w:color w:val="auto"/>
              </w:rPr>
            </w:pPr>
            <w:r w:rsidRPr="007441CC">
              <w:rPr>
                <w:rFonts w:eastAsia="Calibri"/>
                <w:color w:val="auto"/>
              </w:rPr>
              <w:t>Describe Procedure to draw prisms.</w:t>
            </w:r>
          </w:p>
          <w:p w14:paraId="1318EF3D" w14:textId="77777777" w:rsidR="008C6072" w:rsidRPr="007441CC" w:rsidRDefault="008C6072" w:rsidP="00594206">
            <w:pPr>
              <w:pStyle w:val="ListParagraph"/>
              <w:numPr>
                <w:ilvl w:val="0"/>
                <w:numId w:val="102"/>
              </w:numPr>
              <w:spacing w:after="0" w:line="360" w:lineRule="auto"/>
              <w:ind w:left="351"/>
              <w:rPr>
                <w:rFonts w:eastAsia="Calibri"/>
                <w:color w:val="auto"/>
              </w:rPr>
            </w:pPr>
            <w:r w:rsidRPr="007441CC">
              <w:rPr>
                <w:rFonts w:eastAsia="Calibri"/>
                <w:color w:val="auto"/>
              </w:rPr>
              <w:t>Knowledge of Cone and its types</w:t>
            </w:r>
          </w:p>
          <w:p w14:paraId="3E9EAF6F" w14:textId="77777777" w:rsidR="008C6072" w:rsidRPr="007441CC" w:rsidRDefault="008C6072" w:rsidP="00594206">
            <w:pPr>
              <w:pStyle w:val="ListParagraph"/>
              <w:numPr>
                <w:ilvl w:val="0"/>
                <w:numId w:val="102"/>
              </w:numPr>
              <w:spacing w:after="0" w:line="360" w:lineRule="auto"/>
              <w:ind w:left="351"/>
              <w:rPr>
                <w:rFonts w:eastAsia="Calibri"/>
                <w:color w:val="auto"/>
              </w:rPr>
            </w:pPr>
            <w:r w:rsidRPr="007441CC">
              <w:rPr>
                <w:rFonts w:eastAsia="Calibri"/>
                <w:color w:val="auto"/>
              </w:rPr>
              <w:t>Define Isometric view &amp; its type</w:t>
            </w:r>
          </w:p>
          <w:p w14:paraId="68BCF89C" w14:textId="77777777" w:rsidR="008C6072" w:rsidRPr="007441CC" w:rsidRDefault="008C6072" w:rsidP="00594206">
            <w:pPr>
              <w:pStyle w:val="ListParagraph"/>
              <w:numPr>
                <w:ilvl w:val="0"/>
                <w:numId w:val="102"/>
              </w:numPr>
              <w:spacing w:after="0" w:line="360" w:lineRule="auto"/>
              <w:ind w:left="351"/>
              <w:rPr>
                <w:rFonts w:eastAsia="Calibri"/>
                <w:color w:val="auto"/>
              </w:rPr>
            </w:pPr>
            <w:r w:rsidRPr="007441CC">
              <w:rPr>
                <w:rFonts w:eastAsia="Calibri"/>
                <w:color w:val="auto"/>
              </w:rPr>
              <w:t>Explain Pyramids and its types</w:t>
            </w:r>
          </w:p>
          <w:p w14:paraId="349A56DC" w14:textId="77777777" w:rsidR="008C6072" w:rsidRPr="007441CC" w:rsidRDefault="008C6072" w:rsidP="00594206">
            <w:pPr>
              <w:pStyle w:val="ListParagraph"/>
              <w:numPr>
                <w:ilvl w:val="0"/>
                <w:numId w:val="102"/>
              </w:numPr>
              <w:spacing w:after="0" w:line="360" w:lineRule="auto"/>
              <w:ind w:left="351"/>
              <w:rPr>
                <w:rFonts w:eastAsia="Calibri"/>
                <w:color w:val="auto"/>
              </w:rPr>
            </w:pPr>
            <w:r w:rsidRPr="007441CC">
              <w:rPr>
                <w:rFonts w:eastAsia="Calibri"/>
                <w:color w:val="auto"/>
              </w:rPr>
              <w:t>Explain Cylinder and its types</w:t>
            </w:r>
          </w:p>
          <w:p w14:paraId="2002F5C3" w14:textId="77777777" w:rsidR="008C6072" w:rsidRPr="007441CC" w:rsidRDefault="008C6072" w:rsidP="00B52903">
            <w:pPr>
              <w:pStyle w:val="ListParagraph"/>
              <w:spacing w:after="0" w:line="360" w:lineRule="auto"/>
              <w:ind w:left="351" w:firstLine="0"/>
              <w:rPr>
                <w:rFonts w:eastAsia="Calibri"/>
                <w:b/>
                <w:bCs/>
                <w:color w:val="auto"/>
              </w:rPr>
            </w:pPr>
            <w:r w:rsidRPr="007441CC">
              <w:rPr>
                <w:rFonts w:eastAsia="Calibri"/>
                <w:b/>
                <w:bCs/>
                <w:color w:val="auto"/>
              </w:rPr>
              <w:t>Practical Activity</w:t>
            </w:r>
          </w:p>
          <w:p w14:paraId="2C9B0A64" w14:textId="77777777" w:rsidR="008C6072" w:rsidRPr="007441CC" w:rsidRDefault="008C6072" w:rsidP="00594206">
            <w:pPr>
              <w:pStyle w:val="ListParagraph"/>
              <w:numPr>
                <w:ilvl w:val="0"/>
                <w:numId w:val="102"/>
              </w:numPr>
              <w:spacing w:after="0" w:line="360" w:lineRule="auto"/>
              <w:ind w:left="351"/>
              <w:rPr>
                <w:rFonts w:eastAsia="Calibri"/>
                <w:color w:val="auto"/>
              </w:rPr>
            </w:pPr>
            <w:r w:rsidRPr="007441CC">
              <w:rPr>
                <w:rFonts w:eastAsia="Calibri"/>
                <w:color w:val="auto"/>
              </w:rPr>
              <w:t>Draw sketched of prisms, cylinders, pyramids, cones in isometric views free hand and to a scale.</w:t>
            </w:r>
          </w:p>
        </w:tc>
        <w:tc>
          <w:tcPr>
            <w:tcW w:w="535" w:type="pct"/>
          </w:tcPr>
          <w:p w14:paraId="52EA5BE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Theory1.5 </w:t>
            </w:r>
            <w:proofErr w:type="spellStart"/>
            <w:r w:rsidRPr="007441CC">
              <w:rPr>
                <w:rFonts w:eastAsia="Calibri"/>
                <w:color w:val="auto"/>
              </w:rPr>
              <w:t>Hrs</w:t>
            </w:r>
            <w:proofErr w:type="spellEnd"/>
          </w:p>
          <w:p w14:paraId="03D52C0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Practice-5 </w:t>
            </w:r>
            <w:proofErr w:type="spellStart"/>
            <w:r w:rsidRPr="007441CC">
              <w:rPr>
                <w:rFonts w:eastAsia="Calibri"/>
                <w:color w:val="auto"/>
              </w:rPr>
              <w:t>Hrs</w:t>
            </w:r>
            <w:proofErr w:type="spellEnd"/>
          </w:p>
          <w:p w14:paraId="2407B4D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Total- 6.5 </w:t>
            </w:r>
            <w:proofErr w:type="spellStart"/>
            <w:r w:rsidRPr="007441CC">
              <w:rPr>
                <w:rFonts w:eastAsia="Calibri"/>
                <w:color w:val="auto"/>
              </w:rPr>
              <w:t>Hrs</w:t>
            </w:r>
            <w:proofErr w:type="spellEnd"/>
          </w:p>
        </w:tc>
        <w:tc>
          <w:tcPr>
            <w:tcW w:w="565" w:type="pct"/>
          </w:tcPr>
          <w:p w14:paraId="56B20FFF" w14:textId="77777777" w:rsidR="008C6072" w:rsidRPr="007441CC" w:rsidRDefault="008C6072" w:rsidP="00B52903">
            <w:pPr>
              <w:spacing w:after="0" w:line="360" w:lineRule="auto"/>
              <w:rPr>
                <w:rFonts w:eastAsia="Calibri"/>
                <w:color w:val="auto"/>
              </w:rPr>
            </w:pPr>
            <w:r w:rsidRPr="007441CC">
              <w:rPr>
                <w:rFonts w:eastAsia="Calibri"/>
                <w:color w:val="auto"/>
              </w:rPr>
              <w:t>Drawing Graph Sheets</w:t>
            </w:r>
          </w:p>
          <w:p w14:paraId="081C8CB2"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4A4E4116"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3723BA37"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0ABA5E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040935B1"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05D6A97"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4ACF11E6" w14:textId="77777777" w:rsidR="008C6072" w:rsidRPr="007441CC" w:rsidRDefault="008C6072" w:rsidP="00B52903">
            <w:pPr>
              <w:spacing w:after="0" w:line="360" w:lineRule="auto"/>
              <w:rPr>
                <w:rFonts w:eastAsia="Calibri"/>
                <w:color w:val="auto"/>
              </w:rPr>
            </w:pPr>
            <w:r w:rsidRPr="007441CC">
              <w:rPr>
                <w:rFonts w:eastAsia="Calibri"/>
                <w:color w:val="auto"/>
              </w:rPr>
              <w:t>Scotch Tape</w:t>
            </w:r>
          </w:p>
          <w:p w14:paraId="04EE85E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Tools </w:t>
            </w:r>
          </w:p>
          <w:p w14:paraId="4D932D6E"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2242B83E"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74A2EFD9"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29D8430E"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tc>
        <w:tc>
          <w:tcPr>
            <w:tcW w:w="386" w:type="pct"/>
          </w:tcPr>
          <w:p w14:paraId="6891473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7A67ACE4" w14:textId="77777777" w:rsidR="008C6072" w:rsidRPr="007441CC" w:rsidRDefault="008C6072" w:rsidP="00B52903">
      <w:pPr>
        <w:spacing w:after="0" w:line="360" w:lineRule="auto"/>
        <w:rPr>
          <w:rFonts w:eastAsia="Calibri"/>
          <w:color w:val="auto"/>
        </w:rPr>
      </w:pPr>
    </w:p>
    <w:p w14:paraId="76608DED" w14:textId="77777777" w:rsidR="008C6072" w:rsidRPr="007441CC" w:rsidRDefault="008C6072" w:rsidP="00B52903">
      <w:pPr>
        <w:spacing w:after="0" w:line="360" w:lineRule="auto"/>
        <w:rPr>
          <w:rFonts w:eastAsia="Calibri"/>
          <w:color w:val="auto"/>
        </w:rPr>
      </w:pPr>
    </w:p>
    <w:p w14:paraId="7131BAE6" w14:textId="77777777" w:rsidR="008C6072" w:rsidRPr="007441CC" w:rsidRDefault="008C6072" w:rsidP="00B52903">
      <w:pPr>
        <w:spacing w:after="0" w:line="360" w:lineRule="auto"/>
        <w:rPr>
          <w:rFonts w:eastAsia="Calibri"/>
          <w:color w:val="auto"/>
        </w:rPr>
      </w:pPr>
    </w:p>
    <w:p w14:paraId="1BDC08DC" w14:textId="77777777" w:rsidR="008C6072" w:rsidRPr="007441CC" w:rsidRDefault="008C6072" w:rsidP="00B52903">
      <w:pPr>
        <w:spacing w:after="0" w:line="360" w:lineRule="auto"/>
        <w:rPr>
          <w:rFonts w:eastAsia="Calibri"/>
          <w:color w:val="auto"/>
        </w:rPr>
      </w:pPr>
    </w:p>
    <w:p w14:paraId="634CAAC6" w14:textId="77777777" w:rsidR="008C6072" w:rsidRPr="007441CC" w:rsidRDefault="008C6072" w:rsidP="00B52903">
      <w:pPr>
        <w:spacing w:after="0" w:line="360" w:lineRule="auto"/>
        <w:rPr>
          <w:rFonts w:eastAsia="Calibri"/>
          <w:color w:val="auto"/>
        </w:rPr>
      </w:pPr>
    </w:p>
    <w:p w14:paraId="0F405961" w14:textId="77777777" w:rsidR="008C6072" w:rsidRPr="007441CC" w:rsidRDefault="008C6072" w:rsidP="00B52903">
      <w:pPr>
        <w:spacing w:after="0" w:line="360" w:lineRule="auto"/>
        <w:rPr>
          <w:rFonts w:eastAsia="Calibri"/>
          <w:color w:val="auto"/>
        </w:rPr>
      </w:pPr>
    </w:p>
    <w:p w14:paraId="32B1A3D9" w14:textId="77777777" w:rsidR="008C6072" w:rsidRPr="007441CC" w:rsidRDefault="008C6072" w:rsidP="00B52903">
      <w:pPr>
        <w:spacing w:after="0" w:line="360" w:lineRule="auto"/>
        <w:rPr>
          <w:rFonts w:eastAsia="Calibri"/>
          <w:color w:val="auto"/>
        </w:rPr>
      </w:pPr>
    </w:p>
    <w:p w14:paraId="63E78BDB" w14:textId="77777777" w:rsidR="008C6072" w:rsidRPr="007441CC" w:rsidRDefault="008C6072" w:rsidP="00B52903">
      <w:pPr>
        <w:spacing w:after="0" w:line="360" w:lineRule="auto"/>
        <w:rPr>
          <w:rFonts w:eastAsia="Calibri"/>
          <w:color w:val="auto"/>
        </w:rPr>
      </w:pPr>
    </w:p>
    <w:p w14:paraId="44ED2A19" w14:textId="77777777" w:rsidR="008C6072" w:rsidRPr="007441CC" w:rsidRDefault="008C6072" w:rsidP="00B52903">
      <w:pPr>
        <w:spacing w:after="0" w:line="360" w:lineRule="auto"/>
        <w:rPr>
          <w:rFonts w:eastAsia="Calibri"/>
          <w:color w:val="auto"/>
        </w:rPr>
      </w:pPr>
    </w:p>
    <w:p w14:paraId="5974DD3E" w14:textId="77777777" w:rsidR="008C6072" w:rsidRPr="007441CC" w:rsidRDefault="008C6072" w:rsidP="00B52903">
      <w:pPr>
        <w:spacing w:after="0" w:line="360" w:lineRule="auto"/>
        <w:rPr>
          <w:rFonts w:eastAsia="Calibri"/>
          <w:color w:val="auto"/>
        </w:rPr>
      </w:pPr>
    </w:p>
    <w:p w14:paraId="73587D65" w14:textId="77777777" w:rsidR="008C6072" w:rsidRPr="007441CC" w:rsidRDefault="008C6072" w:rsidP="00B52903">
      <w:pPr>
        <w:spacing w:after="0" w:line="360" w:lineRule="auto"/>
        <w:rPr>
          <w:rFonts w:eastAsia="Calibri"/>
          <w:color w:val="auto"/>
        </w:rPr>
      </w:pPr>
    </w:p>
    <w:p w14:paraId="24CF7EC9" w14:textId="77777777" w:rsidR="00B52903" w:rsidRPr="007441CC" w:rsidRDefault="00B52903">
      <w:pPr>
        <w:spacing w:after="200" w:line="276" w:lineRule="auto"/>
        <w:ind w:left="0" w:firstLine="0"/>
        <w:jc w:val="left"/>
        <w:rPr>
          <w:b/>
          <w:color w:val="auto"/>
          <w:sz w:val="24"/>
        </w:rPr>
      </w:pPr>
      <w:r w:rsidRPr="007441CC">
        <w:rPr>
          <w:b/>
          <w:color w:val="auto"/>
          <w:sz w:val="24"/>
        </w:rPr>
        <w:br w:type="page"/>
      </w:r>
    </w:p>
    <w:p w14:paraId="473F987F" w14:textId="77777777" w:rsidR="008C6072" w:rsidRPr="007441CC" w:rsidRDefault="008E5C10" w:rsidP="00B52903">
      <w:pPr>
        <w:pStyle w:val="Heading2"/>
        <w:rPr>
          <w:rFonts w:eastAsia="Calibri"/>
          <w:color w:val="auto"/>
        </w:rPr>
      </w:pPr>
      <w:bookmarkStart w:id="47" w:name="_Toc110114412"/>
      <w:r w:rsidRPr="007441CC">
        <w:rPr>
          <w:iCs/>
          <w:color w:val="auto"/>
        </w:rPr>
        <w:lastRenderedPageBreak/>
        <w:t>Module</w:t>
      </w:r>
      <w:r w:rsidRPr="007441CC">
        <w:rPr>
          <w:color w:val="auto"/>
        </w:rPr>
        <w:t xml:space="preserve"> </w:t>
      </w:r>
      <w:r w:rsidR="008C6072" w:rsidRPr="007441CC">
        <w:rPr>
          <w:color w:val="auto"/>
        </w:rPr>
        <w:t>1021CS-021.</w:t>
      </w:r>
      <w:r w:rsidR="008C6072" w:rsidRPr="007441CC">
        <w:rPr>
          <w:color w:val="auto"/>
        </w:rPr>
        <w:tab/>
        <w:t>Produce Orthographic Projections</w:t>
      </w:r>
      <w:bookmarkEnd w:id="47"/>
    </w:p>
    <w:p w14:paraId="6DCA11CE" w14:textId="77777777" w:rsidR="008C6072" w:rsidRPr="007441CC" w:rsidRDefault="008C6072" w:rsidP="00B52903">
      <w:pPr>
        <w:spacing w:after="0"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draw orthographic projections, first angle projections, third angle projections of </w:t>
      </w:r>
      <w:proofErr w:type="spellStart"/>
      <w:r w:rsidRPr="007441CC">
        <w:rPr>
          <w:rFonts w:eastAsia="Calibri"/>
          <w:color w:val="auto"/>
        </w:rPr>
        <w:t>vee</w:t>
      </w:r>
      <w:proofErr w:type="spellEnd"/>
      <w:r w:rsidRPr="007441CC">
        <w:rPr>
          <w:rFonts w:eastAsia="Calibri"/>
          <w:color w:val="auto"/>
        </w:rPr>
        <w:t xml:space="preserve"> block, hollow concrete block, </w:t>
      </w:r>
      <w:proofErr w:type="gramStart"/>
      <w:r w:rsidRPr="007441CC">
        <w:rPr>
          <w:rFonts w:eastAsia="Calibri"/>
          <w:color w:val="auto"/>
        </w:rPr>
        <w:t>wooden</w:t>
      </w:r>
      <w:proofErr w:type="gramEnd"/>
      <w:r w:rsidRPr="007441CC">
        <w:rPr>
          <w:rFonts w:eastAsia="Calibri"/>
          <w:color w:val="auto"/>
        </w:rPr>
        <w:t xml:space="preserve"> cut blocks and draw missing view.</w:t>
      </w:r>
    </w:p>
    <w:p w14:paraId="7C1A0B96"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 Duration: 10 Hours</w:t>
      </w:r>
      <w:r w:rsidRPr="007441CC">
        <w:rPr>
          <w:rFonts w:eastAsia="Calibri"/>
          <w:b/>
          <w:bCs/>
          <w:color w:val="auto"/>
        </w:rPr>
        <w:tab/>
      </w:r>
      <w:r w:rsidRPr="007441CC">
        <w:rPr>
          <w:rFonts w:eastAsia="Calibri"/>
          <w:b/>
          <w:bCs/>
          <w:color w:val="auto"/>
        </w:rPr>
        <w:tab/>
      </w:r>
      <w:r w:rsidRPr="007441CC">
        <w:rPr>
          <w:rFonts w:eastAsia="Calibri"/>
          <w:b/>
          <w:bCs/>
          <w:color w:val="auto"/>
        </w:rPr>
        <w:tab/>
        <w:t>Theory: 2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8 Hours                                         Credit Hour</w:t>
      </w:r>
      <w:proofErr w:type="gramStart"/>
      <w:r w:rsidRPr="007441CC">
        <w:rPr>
          <w:rFonts w:eastAsia="Calibri"/>
          <w:b/>
          <w:bCs/>
          <w:color w:val="auto"/>
        </w:rPr>
        <w:t>:1</w:t>
      </w:r>
      <w:proofErr w:type="gramEnd"/>
      <w:r w:rsidRPr="007441CC">
        <w:rPr>
          <w:rFonts w:eastAsia="Calibri"/>
          <w:b/>
          <w:bCs/>
          <w:color w:val="auto"/>
        </w:rPr>
        <w:t xml:space="preserve">     </w:t>
      </w:r>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88"/>
        <w:gridCol w:w="3256"/>
        <w:gridCol w:w="4143"/>
        <w:gridCol w:w="1493"/>
        <w:gridCol w:w="1583"/>
        <w:gridCol w:w="1431"/>
      </w:tblGrid>
      <w:tr w:rsidR="007441CC" w:rsidRPr="007441CC" w14:paraId="7E765750" w14:textId="77777777" w:rsidTr="00B52903">
        <w:trPr>
          <w:trHeight w:val="619"/>
        </w:trPr>
        <w:tc>
          <w:tcPr>
            <w:tcW w:w="741" w:type="pct"/>
            <w:shd w:val="clear" w:color="auto" w:fill="E5B8B7"/>
            <w:vAlign w:val="center"/>
            <w:hideMark/>
          </w:tcPr>
          <w:p w14:paraId="0E3B6E29"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Unit</w:t>
            </w:r>
          </w:p>
        </w:tc>
        <w:tc>
          <w:tcPr>
            <w:tcW w:w="1197" w:type="pct"/>
            <w:shd w:val="clear" w:color="auto" w:fill="E5B8B7"/>
            <w:vAlign w:val="center"/>
            <w:hideMark/>
          </w:tcPr>
          <w:p w14:paraId="18FDC754"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Outcomes</w:t>
            </w:r>
          </w:p>
        </w:tc>
        <w:tc>
          <w:tcPr>
            <w:tcW w:w="1516" w:type="pct"/>
            <w:shd w:val="clear" w:color="auto" w:fill="E5B8B7"/>
            <w:vAlign w:val="center"/>
            <w:hideMark/>
          </w:tcPr>
          <w:p w14:paraId="5AD4B057"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Elements</w:t>
            </w:r>
          </w:p>
        </w:tc>
        <w:tc>
          <w:tcPr>
            <w:tcW w:w="535" w:type="pct"/>
            <w:shd w:val="clear" w:color="auto" w:fill="E5B8B7"/>
            <w:vAlign w:val="center"/>
            <w:hideMark/>
          </w:tcPr>
          <w:p w14:paraId="2C7DD6BE"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w:t>
            </w:r>
          </w:p>
        </w:tc>
        <w:tc>
          <w:tcPr>
            <w:tcW w:w="595" w:type="pct"/>
            <w:shd w:val="clear" w:color="auto" w:fill="E5B8B7"/>
            <w:hideMark/>
          </w:tcPr>
          <w:p w14:paraId="72A40865"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Materials </w:t>
            </w:r>
          </w:p>
          <w:p w14:paraId="19E2EE93"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Required </w:t>
            </w:r>
          </w:p>
        </w:tc>
        <w:tc>
          <w:tcPr>
            <w:tcW w:w="416" w:type="pct"/>
            <w:shd w:val="clear" w:color="auto" w:fill="E5B8B7"/>
            <w:hideMark/>
          </w:tcPr>
          <w:p w14:paraId="31E735D3"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Learning </w:t>
            </w:r>
          </w:p>
          <w:p w14:paraId="0E08B0E1"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Place  </w:t>
            </w:r>
          </w:p>
        </w:tc>
      </w:tr>
      <w:tr w:rsidR="007441CC" w:rsidRPr="007441CC" w14:paraId="4F07382A" w14:textId="77777777" w:rsidTr="00B52903">
        <w:trPr>
          <w:trHeight w:val="710"/>
        </w:trPr>
        <w:tc>
          <w:tcPr>
            <w:tcW w:w="741" w:type="pct"/>
          </w:tcPr>
          <w:p w14:paraId="1D00A561" w14:textId="77777777" w:rsidR="008C6072" w:rsidRPr="007441CC" w:rsidRDefault="008C6072" w:rsidP="00594206">
            <w:pPr>
              <w:pStyle w:val="ListParagraph"/>
              <w:numPr>
                <w:ilvl w:val="0"/>
                <w:numId w:val="103"/>
              </w:numPr>
              <w:spacing w:after="0" w:line="360" w:lineRule="auto"/>
              <w:ind w:left="404"/>
              <w:rPr>
                <w:rFonts w:eastAsia="Calibri"/>
                <w:color w:val="auto"/>
              </w:rPr>
            </w:pPr>
            <w:r w:rsidRPr="007441CC">
              <w:rPr>
                <w:rFonts w:eastAsia="Calibri"/>
                <w:color w:val="auto"/>
              </w:rPr>
              <w:t xml:space="preserve">Draw orthographic projections of </w:t>
            </w:r>
            <w:proofErr w:type="spellStart"/>
            <w:r w:rsidRPr="007441CC">
              <w:rPr>
                <w:rFonts w:eastAsia="Calibri"/>
                <w:color w:val="auto"/>
              </w:rPr>
              <w:t>Vee</w:t>
            </w:r>
            <w:proofErr w:type="spellEnd"/>
            <w:r w:rsidRPr="007441CC">
              <w:rPr>
                <w:rFonts w:eastAsia="Calibri"/>
                <w:color w:val="auto"/>
              </w:rPr>
              <w:t xml:space="preserve"> Block in first angle projection system.</w:t>
            </w:r>
          </w:p>
        </w:tc>
        <w:tc>
          <w:tcPr>
            <w:tcW w:w="1197" w:type="pct"/>
          </w:tcPr>
          <w:p w14:paraId="3CD543E5"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C9A70DF"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Apply basic operations on A3 size sheet and divide space. Distribute space by calculations.</w:t>
            </w:r>
          </w:p>
          <w:p w14:paraId="2BE8FC32"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front, top and side views by use of projector and drawing instruments.</w:t>
            </w:r>
          </w:p>
        </w:tc>
        <w:tc>
          <w:tcPr>
            <w:tcW w:w="1516" w:type="pct"/>
          </w:tcPr>
          <w:p w14:paraId="241FD432"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Define Orthographic projections</w:t>
            </w:r>
          </w:p>
          <w:p w14:paraId="741C4752"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Explain the Principle of orthographic projection with simple sketches.</w:t>
            </w:r>
          </w:p>
          <w:p w14:paraId="7BE907BA"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Explain Different projection system</w:t>
            </w:r>
          </w:p>
          <w:p w14:paraId="35DA5CFD"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Differentiate between 1st &amp; 3rd angle of projection</w:t>
            </w:r>
          </w:p>
          <w:p w14:paraId="152E177A"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Identification of the orthographic views of the object.</w:t>
            </w:r>
          </w:p>
          <w:p w14:paraId="24475453" w14:textId="77777777" w:rsidR="008C6072" w:rsidRPr="007441CC" w:rsidRDefault="008C6072" w:rsidP="00B52903">
            <w:pPr>
              <w:pStyle w:val="ListParagraph"/>
              <w:spacing w:after="0" w:line="360" w:lineRule="auto"/>
              <w:ind w:left="414" w:firstLine="0"/>
              <w:rPr>
                <w:rFonts w:eastAsia="Calibri"/>
                <w:b/>
                <w:bCs/>
                <w:color w:val="auto"/>
              </w:rPr>
            </w:pPr>
            <w:r w:rsidRPr="007441CC">
              <w:rPr>
                <w:rFonts w:eastAsia="Calibri"/>
                <w:b/>
                <w:bCs/>
                <w:color w:val="auto"/>
              </w:rPr>
              <w:t>Practical Activity</w:t>
            </w:r>
          </w:p>
          <w:p w14:paraId="5F7AC60C"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 xml:space="preserve">Draw orthographic projections of </w:t>
            </w:r>
            <w:proofErr w:type="spellStart"/>
            <w:r w:rsidRPr="007441CC">
              <w:rPr>
                <w:rFonts w:eastAsia="Calibri"/>
                <w:color w:val="auto"/>
              </w:rPr>
              <w:t>Vee</w:t>
            </w:r>
            <w:proofErr w:type="spellEnd"/>
            <w:r w:rsidRPr="007441CC">
              <w:rPr>
                <w:rFonts w:eastAsia="Calibri"/>
                <w:color w:val="auto"/>
              </w:rPr>
              <w:t xml:space="preserve"> Block in first angle projection system.</w:t>
            </w:r>
          </w:p>
        </w:tc>
        <w:tc>
          <w:tcPr>
            <w:tcW w:w="535" w:type="pct"/>
            <w:hideMark/>
          </w:tcPr>
          <w:p w14:paraId="040CA8A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74AEF6E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77427C1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95" w:type="pct"/>
          </w:tcPr>
          <w:p w14:paraId="4C9E801A"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77A53CE2"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191DA955"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21F5E5D7"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17F394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38C54045"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023F6B11"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55FB100A"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1BA3379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Scotch Tape</w:t>
            </w:r>
          </w:p>
          <w:p w14:paraId="5F97575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4BFDAD9E"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5DFA7584"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6C7B311A"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4D179EB7"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tc>
        <w:tc>
          <w:tcPr>
            <w:tcW w:w="416" w:type="pct"/>
            <w:hideMark/>
          </w:tcPr>
          <w:p w14:paraId="1E30BE7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074C7850" w14:textId="77777777" w:rsidTr="00B52903">
        <w:trPr>
          <w:trHeight w:val="5606"/>
        </w:trPr>
        <w:tc>
          <w:tcPr>
            <w:tcW w:w="741" w:type="pct"/>
          </w:tcPr>
          <w:p w14:paraId="63027CCC" w14:textId="77777777" w:rsidR="008C6072" w:rsidRPr="007441CC" w:rsidRDefault="008C6072" w:rsidP="00594206">
            <w:pPr>
              <w:pStyle w:val="ListParagraph"/>
              <w:numPr>
                <w:ilvl w:val="0"/>
                <w:numId w:val="103"/>
              </w:numPr>
              <w:spacing w:after="0" w:line="360" w:lineRule="auto"/>
              <w:ind w:left="314"/>
              <w:rPr>
                <w:rFonts w:eastAsia="Calibri"/>
                <w:color w:val="auto"/>
              </w:rPr>
            </w:pPr>
            <w:r w:rsidRPr="007441CC">
              <w:rPr>
                <w:rFonts w:eastAsia="Calibri"/>
                <w:color w:val="auto"/>
              </w:rPr>
              <w:lastRenderedPageBreak/>
              <w:t>Draw orthographic projections of hollow concrete Block in first angle projection system.</w:t>
            </w:r>
          </w:p>
        </w:tc>
        <w:tc>
          <w:tcPr>
            <w:tcW w:w="1197" w:type="pct"/>
          </w:tcPr>
          <w:p w14:paraId="717A7A45"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02B192F2" w14:textId="77777777" w:rsidR="008C6072" w:rsidRPr="007441CC" w:rsidRDefault="008C6072" w:rsidP="00594206">
            <w:pPr>
              <w:pStyle w:val="ListParagraph"/>
              <w:numPr>
                <w:ilvl w:val="0"/>
                <w:numId w:val="102"/>
              </w:numPr>
              <w:tabs>
                <w:tab w:val="right" w:pos="360"/>
              </w:tabs>
              <w:spacing w:after="0" w:line="360" w:lineRule="auto"/>
              <w:ind w:left="412"/>
              <w:rPr>
                <w:rFonts w:eastAsia="Calibri"/>
                <w:color w:val="auto"/>
              </w:rPr>
            </w:pPr>
            <w:r w:rsidRPr="007441CC">
              <w:rPr>
                <w:rFonts w:eastAsia="Calibri"/>
                <w:color w:val="auto"/>
              </w:rPr>
              <w:t>Apply basic operations on A3 size sheet and divide space. Distribute space by calculations.</w:t>
            </w:r>
          </w:p>
          <w:p w14:paraId="715EF459" w14:textId="77777777" w:rsidR="008C6072" w:rsidRPr="007441CC" w:rsidRDefault="008C6072" w:rsidP="00594206">
            <w:pPr>
              <w:pStyle w:val="ListParagraph"/>
              <w:numPr>
                <w:ilvl w:val="0"/>
                <w:numId w:val="102"/>
              </w:numPr>
              <w:tabs>
                <w:tab w:val="right" w:pos="360"/>
              </w:tabs>
              <w:spacing w:after="0" w:line="360" w:lineRule="auto"/>
              <w:ind w:left="412"/>
              <w:rPr>
                <w:rFonts w:eastAsia="Calibri"/>
                <w:color w:val="auto"/>
              </w:rPr>
            </w:pPr>
            <w:r w:rsidRPr="007441CC">
              <w:rPr>
                <w:rFonts w:eastAsia="Calibri"/>
                <w:color w:val="auto"/>
              </w:rPr>
              <w:t>Draw front, top and side views by use of projector and drawing instruments.</w:t>
            </w:r>
          </w:p>
        </w:tc>
        <w:tc>
          <w:tcPr>
            <w:tcW w:w="1516" w:type="pct"/>
          </w:tcPr>
          <w:p w14:paraId="62D10181"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Define Orthographic projections with its type</w:t>
            </w:r>
          </w:p>
          <w:p w14:paraId="0733967F"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Describe the Principle of orthographic projection with simple sketches.</w:t>
            </w:r>
          </w:p>
          <w:p w14:paraId="61213770"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Explain Projection system</w:t>
            </w:r>
          </w:p>
          <w:p w14:paraId="5258B175"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Differentiate between 1st &amp; 3rd angle of projection</w:t>
            </w:r>
          </w:p>
          <w:p w14:paraId="2F9CB351" w14:textId="77777777" w:rsidR="008C6072" w:rsidRPr="007441CC" w:rsidRDefault="008C6072" w:rsidP="00B52903">
            <w:pPr>
              <w:pStyle w:val="ListParagraph"/>
              <w:spacing w:after="0" w:line="360" w:lineRule="auto"/>
              <w:ind w:left="414" w:firstLine="0"/>
              <w:rPr>
                <w:rFonts w:eastAsia="Calibri"/>
                <w:b/>
                <w:bCs/>
                <w:color w:val="auto"/>
              </w:rPr>
            </w:pPr>
            <w:r w:rsidRPr="007441CC">
              <w:rPr>
                <w:rFonts w:eastAsia="Calibri"/>
                <w:b/>
                <w:bCs/>
                <w:color w:val="auto"/>
              </w:rPr>
              <w:t>Practical Activity</w:t>
            </w:r>
          </w:p>
          <w:p w14:paraId="2997EDCA"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Draw orthographic projections of hollow concrete Block in first angle projection system.</w:t>
            </w:r>
          </w:p>
        </w:tc>
        <w:tc>
          <w:tcPr>
            <w:tcW w:w="535" w:type="pct"/>
            <w:hideMark/>
          </w:tcPr>
          <w:p w14:paraId="448A1D2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018E031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4018741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95" w:type="pct"/>
          </w:tcPr>
          <w:p w14:paraId="052AC385"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549B7B7D"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6BDD50C3"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24702754"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DA176F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365CC295"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FA1AF77"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18D519D6"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424CE3A9" w14:textId="77777777" w:rsidR="008C6072" w:rsidRPr="007441CC" w:rsidRDefault="008C6072" w:rsidP="00B52903">
            <w:pPr>
              <w:spacing w:after="0" w:line="360" w:lineRule="auto"/>
              <w:rPr>
                <w:rFonts w:eastAsia="Calibri"/>
                <w:color w:val="auto"/>
              </w:rPr>
            </w:pPr>
            <w:r w:rsidRPr="007441CC">
              <w:rPr>
                <w:rFonts w:eastAsia="Calibri"/>
                <w:color w:val="auto"/>
              </w:rPr>
              <w:t>Scotch Tape</w:t>
            </w:r>
          </w:p>
          <w:p w14:paraId="1AC697B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4FB75911"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47E0B83E"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1308FEEA"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5B28090F"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French Curves</w:t>
            </w:r>
          </w:p>
        </w:tc>
        <w:tc>
          <w:tcPr>
            <w:tcW w:w="416" w:type="pct"/>
            <w:hideMark/>
          </w:tcPr>
          <w:p w14:paraId="29F06B2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43375071" w14:textId="77777777" w:rsidTr="00B52903">
        <w:trPr>
          <w:trHeight w:val="1610"/>
        </w:trPr>
        <w:tc>
          <w:tcPr>
            <w:tcW w:w="741" w:type="pct"/>
          </w:tcPr>
          <w:p w14:paraId="1BB05C2C" w14:textId="77777777" w:rsidR="008C6072" w:rsidRPr="007441CC" w:rsidRDefault="008C6072" w:rsidP="00594206">
            <w:pPr>
              <w:pStyle w:val="ListParagraph"/>
              <w:numPr>
                <w:ilvl w:val="0"/>
                <w:numId w:val="103"/>
              </w:numPr>
              <w:spacing w:after="0" w:line="360" w:lineRule="auto"/>
              <w:ind w:left="314"/>
              <w:jc w:val="left"/>
              <w:rPr>
                <w:rFonts w:eastAsia="Calibri"/>
                <w:color w:val="auto"/>
              </w:rPr>
            </w:pPr>
            <w:r w:rsidRPr="007441CC">
              <w:rPr>
                <w:rFonts w:eastAsia="Calibri"/>
                <w:color w:val="auto"/>
              </w:rPr>
              <w:lastRenderedPageBreak/>
              <w:t xml:space="preserve">Draw orthographic projections of wooden cut block in first angle </w:t>
            </w:r>
            <w:r w:rsidRPr="007441CC">
              <w:rPr>
                <w:rFonts w:eastAsia="Calibri"/>
                <w:color w:val="auto"/>
              </w:rPr>
              <w:lastRenderedPageBreak/>
              <w:t>projection system.</w:t>
            </w:r>
          </w:p>
        </w:tc>
        <w:tc>
          <w:tcPr>
            <w:tcW w:w="1197" w:type="pct"/>
          </w:tcPr>
          <w:p w14:paraId="57CCC5EC"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 xml:space="preserve">Trainee will be able to: </w:t>
            </w:r>
          </w:p>
          <w:p w14:paraId="65D1C294" w14:textId="77777777" w:rsidR="008C6072" w:rsidRPr="007441CC" w:rsidRDefault="008C6072" w:rsidP="00594206">
            <w:pPr>
              <w:pStyle w:val="ListParagraph"/>
              <w:numPr>
                <w:ilvl w:val="0"/>
                <w:numId w:val="102"/>
              </w:numPr>
              <w:spacing w:after="0" w:line="360" w:lineRule="auto"/>
              <w:ind w:left="412" w:hanging="450"/>
              <w:rPr>
                <w:rFonts w:eastAsia="Calibri"/>
                <w:color w:val="auto"/>
              </w:rPr>
            </w:pPr>
            <w:r w:rsidRPr="007441CC">
              <w:rPr>
                <w:rFonts w:eastAsia="Calibri"/>
                <w:color w:val="auto"/>
              </w:rPr>
              <w:t>Apply basic operations on A3 size sheet and divide space. Distribute space by calculations.</w:t>
            </w:r>
          </w:p>
          <w:p w14:paraId="3B228B6C" w14:textId="77777777" w:rsidR="008C6072" w:rsidRPr="007441CC" w:rsidRDefault="008C6072" w:rsidP="00594206">
            <w:pPr>
              <w:pStyle w:val="ListParagraph"/>
              <w:numPr>
                <w:ilvl w:val="0"/>
                <w:numId w:val="102"/>
              </w:numPr>
              <w:spacing w:after="0" w:line="360" w:lineRule="auto"/>
              <w:ind w:left="412" w:hanging="450"/>
              <w:rPr>
                <w:rFonts w:eastAsia="Calibri"/>
                <w:color w:val="auto"/>
              </w:rPr>
            </w:pPr>
            <w:r w:rsidRPr="007441CC">
              <w:rPr>
                <w:rFonts w:eastAsia="Calibri"/>
                <w:color w:val="auto"/>
              </w:rPr>
              <w:lastRenderedPageBreak/>
              <w:t>Draw front, top and side views by use of projector and drawing instruments.</w:t>
            </w:r>
          </w:p>
        </w:tc>
        <w:tc>
          <w:tcPr>
            <w:tcW w:w="1516" w:type="pct"/>
          </w:tcPr>
          <w:p w14:paraId="374B780A"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lastRenderedPageBreak/>
              <w:t>Define plane</w:t>
            </w:r>
          </w:p>
          <w:p w14:paraId="6548EE3F"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Describe the principle of orthographic projection with simple sketches.</w:t>
            </w:r>
          </w:p>
          <w:p w14:paraId="39E8E631"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Explain different views of Projection</w:t>
            </w:r>
          </w:p>
          <w:p w14:paraId="36D3B095"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Define 1st angle projection</w:t>
            </w:r>
          </w:p>
          <w:p w14:paraId="722A023E"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lastRenderedPageBreak/>
              <w:t>Define 3rd angle projection</w:t>
            </w:r>
          </w:p>
          <w:p w14:paraId="50A4F49E"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Explain Use of projections and its selection</w:t>
            </w:r>
          </w:p>
          <w:p w14:paraId="6349210C" w14:textId="77777777" w:rsidR="008C6072" w:rsidRPr="007441CC" w:rsidRDefault="008C6072" w:rsidP="00B52903">
            <w:pPr>
              <w:pStyle w:val="ListParagraph"/>
              <w:spacing w:after="0" w:line="360" w:lineRule="auto"/>
              <w:ind w:left="414" w:firstLine="0"/>
              <w:rPr>
                <w:rFonts w:eastAsia="Calibri"/>
                <w:b/>
                <w:bCs/>
                <w:color w:val="auto"/>
              </w:rPr>
            </w:pPr>
            <w:r w:rsidRPr="007441CC">
              <w:rPr>
                <w:rFonts w:eastAsia="Calibri"/>
                <w:b/>
                <w:bCs/>
                <w:color w:val="auto"/>
              </w:rPr>
              <w:t>Practical Activity</w:t>
            </w:r>
          </w:p>
          <w:p w14:paraId="0785A66D"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Draw orthographic projections of wooden cut block in first angle projection system.</w:t>
            </w:r>
          </w:p>
        </w:tc>
        <w:tc>
          <w:tcPr>
            <w:tcW w:w="535" w:type="pct"/>
            <w:hideMark/>
          </w:tcPr>
          <w:p w14:paraId="2D4E47A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2F1F203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5823BC5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95" w:type="pct"/>
          </w:tcPr>
          <w:p w14:paraId="6DFC3D33"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00C4BC33"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1674AEF2"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15683928"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5A657E3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02A7316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Sand paper</w:t>
            </w:r>
          </w:p>
          <w:p w14:paraId="631DEC91"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0E095577"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17207818" w14:textId="77777777" w:rsidR="008C6072" w:rsidRPr="007441CC" w:rsidRDefault="008C6072" w:rsidP="00B52903">
            <w:pPr>
              <w:spacing w:after="0" w:line="360" w:lineRule="auto"/>
              <w:rPr>
                <w:rFonts w:eastAsia="Calibri"/>
                <w:color w:val="auto"/>
              </w:rPr>
            </w:pPr>
            <w:r w:rsidRPr="007441CC">
              <w:rPr>
                <w:rFonts w:eastAsia="Calibri"/>
                <w:color w:val="auto"/>
              </w:rPr>
              <w:t>Scotch Tape</w:t>
            </w:r>
          </w:p>
          <w:p w14:paraId="53ABFD9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082C9800"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31CFDB11"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0E13F551"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2EB6EB9C"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3A798894"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hideMark/>
          </w:tcPr>
          <w:p w14:paraId="6379657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2B8569C7" w14:textId="77777777" w:rsidTr="00B52903">
        <w:trPr>
          <w:trHeight w:val="530"/>
        </w:trPr>
        <w:tc>
          <w:tcPr>
            <w:tcW w:w="741" w:type="pct"/>
          </w:tcPr>
          <w:p w14:paraId="3C15C556" w14:textId="77777777" w:rsidR="008C6072" w:rsidRPr="007441CC" w:rsidRDefault="008C6072" w:rsidP="00594206">
            <w:pPr>
              <w:pStyle w:val="ListParagraph"/>
              <w:numPr>
                <w:ilvl w:val="0"/>
                <w:numId w:val="103"/>
              </w:numPr>
              <w:spacing w:after="0" w:line="360" w:lineRule="auto"/>
              <w:ind w:left="404"/>
              <w:jc w:val="left"/>
              <w:rPr>
                <w:rFonts w:eastAsia="Calibri"/>
                <w:color w:val="auto"/>
              </w:rPr>
            </w:pPr>
            <w:r w:rsidRPr="007441CC">
              <w:rPr>
                <w:rFonts w:eastAsia="Calibri"/>
                <w:color w:val="auto"/>
              </w:rPr>
              <w:lastRenderedPageBreak/>
              <w:t xml:space="preserve">Complete missing views when two </w:t>
            </w:r>
            <w:r w:rsidRPr="007441CC">
              <w:rPr>
                <w:rFonts w:eastAsia="Calibri"/>
                <w:color w:val="auto"/>
              </w:rPr>
              <w:lastRenderedPageBreak/>
              <w:t>views are given.</w:t>
            </w:r>
          </w:p>
          <w:p w14:paraId="2A403641" w14:textId="77777777" w:rsidR="008C6072" w:rsidRPr="007441CC" w:rsidRDefault="008C6072" w:rsidP="00B52903">
            <w:pPr>
              <w:spacing w:after="0" w:line="360" w:lineRule="auto"/>
              <w:rPr>
                <w:rFonts w:eastAsia="Calibri"/>
                <w:color w:val="auto"/>
              </w:rPr>
            </w:pPr>
          </w:p>
        </w:tc>
        <w:tc>
          <w:tcPr>
            <w:tcW w:w="1197" w:type="pct"/>
          </w:tcPr>
          <w:p w14:paraId="7C6E366C"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Trainee will be able to:</w:t>
            </w:r>
          </w:p>
          <w:p w14:paraId="2B2AD322"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lastRenderedPageBreak/>
              <w:t>Apply basic operations on A3 size sheet and divide space. Distribute space by calculations.</w:t>
            </w:r>
          </w:p>
          <w:p w14:paraId="24F2899C" w14:textId="77777777" w:rsidR="008C6072" w:rsidRPr="007441CC" w:rsidRDefault="008C6072" w:rsidP="00594206">
            <w:pPr>
              <w:pStyle w:val="ListParagraph"/>
              <w:numPr>
                <w:ilvl w:val="0"/>
                <w:numId w:val="102"/>
              </w:numPr>
              <w:spacing w:after="0" w:line="360" w:lineRule="auto"/>
              <w:ind w:left="322"/>
              <w:rPr>
                <w:rFonts w:eastAsia="Calibri"/>
                <w:color w:val="auto"/>
              </w:rPr>
            </w:pPr>
            <w:r w:rsidRPr="007441CC">
              <w:rPr>
                <w:rFonts w:eastAsia="Calibri"/>
                <w:color w:val="auto"/>
              </w:rPr>
              <w:t>Draw front, top and side views by use of projector and drawing instruments.</w:t>
            </w:r>
          </w:p>
        </w:tc>
        <w:tc>
          <w:tcPr>
            <w:tcW w:w="1516" w:type="pct"/>
          </w:tcPr>
          <w:p w14:paraId="0795D960"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lastRenderedPageBreak/>
              <w:t>Definition of Views</w:t>
            </w:r>
          </w:p>
          <w:p w14:paraId="1AC0F817"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Define Dihedral and trihedral angles.</w:t>
            </w:r>
          </w:p>
          <w:p w14:paraId="77FA5761"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lastRenderedPageBreak/>
              <w:t>Explain the types of orthographic projection.</w:t>
            </w:r>
          </w:p>
          <w:p w14:paraId="59F719F3"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 xml:space="preserve">Describe Sketching the orthographic views </w:t>
            </w:r>
          </w:p>
          <w:p w14:paraId="77AB66E6"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Knowledge of Samples part of given views / drawing.</w:t>
            </w:r>
          </w:p>
          <w:p w14:paraId="05978DC7" w14:textId="77777777" w:rsidR="008C6072" w:rsidRPr="007441CC" w:rsidRDefault="008C6072" w:rsidP="00B52903">
            <w:pPr>
              <w:pStyle w:val="ListParagraph"/>
              <w:spacing w:after="0" w:line="360" w:lineRule="auto"/>
              <w:ind w:left="414" w:firstLine="0"/>
              <w:rPr>
                <w:rFonts w:eastAsia="Calibri"/>
                <w:b/>
                <w:bCs/>
                <w:color w:val="auto"/>
              </w:rPr>
            </w:pPr>
            <w:r w:rsidRPr="007441CC">
              <w:rPr>
                <w:rFonts w:eastAsia="Calibri"/>
                <w:b/>
                <w:bCs/>
                <w:color w:val="auto"/>
              </w:rPr>
              <w:t>Practical Activity</w:t>
            </w:r>
          </w:p>
          <w:p w14:paraId="2226C776" w14:textId="77777777" w:rsidR="008C6072" w:rsidRPr="007441CC" w:rsidRDefault="008C6072" w:rsidP="00594206">
            <w:pPr>
              <w:pStyle w:val="ListParagraph"/>
              <w:numPr>
                <w:ilvl w:val="0"/>
                <w:numId w:val="102"/>
              </w:numPr>
              <w:spacing w:after="0" w:line="360" w:lineRule="auto"/>
              <w:ind w:left="414"/>
              <w:rPr>
                <w:rFonts w:eastAsia="Calibri"/>
                <w:color w:val="auto"/>
              </w:rPr>
            </w:pPr>
            <w:r w:rsidRPr="007441CC">
              <w:rPr>
                <w:rFonts w:eastAsia="Calibri"/>
                <w:color w:val="auto"/>
              </w:rPr>
              <w:t>Draw orthographic projections of wooden cut block in 3rdf angle projection system.</w:t>
            </w:r>
          </w:p>
        </w:tc>
        <w:tc>
          <w:tcPr>
            <w:tcW w:w="535" w:type="pct"/>
            <w:hideMark/>
          </w:tcPr>
          <w:p w14:paraId="44BECE3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66FAC1D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Practice-2 </w:t>
            </w:r>
            <w:proofErr w:type="spellStart"/>
            <w:r w:rsidRPr="007441CC">
              <w:rPr>
                <w:rFonts w:eastAsia="Calibri"/>
                <w:color w:val="auto"/>
              </w:rPr>
              <w:t>Hrs</w:t>
            </w:r>
            <w:proofErr w:type="spellEnd"/>
          </w:p>
          <w:p w14:paraId="3CEC34F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95" w:type="pct"/>
          </w:tcPr>
          <w:p w14:paraId="4CB8E75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Sheets</w:t>
            </w:r>
          </w:p>
          <w:p w14:paraId="6C8F8E87"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A5BCB6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Pencils</w:t>
            </w:r>
          </w:p>
          <w:p w14:paraId="0E96F9B9"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50F6F6B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2D6483E8"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04252D8E"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215164FF"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4A9C5E4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6BD8D8B9"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8FF2DBC"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708A814D"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0C8F587E"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72429471"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hideMark/>
          </w:tcPr>
          <w:p w14:paraId="7F459581"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3837D122" w14:textId="77777777" w:rsidR="00B52903" w:rsidRPr="007441CC" w:rsidRDefault="00B52903" w:rsidP="00B52903">
      <w:pPr>
        <w:spacing w:after="0" w:line="360" w:lineRule="auto"/>
        <w:rPr>
          <w:b/>
          <w:color w:val="auto"/>
          <w:sz w:val="24"/>
        </w:rPr>
      </w:pPr>
    </w:p>
    <w:p w14:paraId="505ED706" w14:textId="77777777" w:rsidR="00B52903" w:rsidRPr="007441CC" w:rsidRDefault="00B52903">
      <w:pPr>
        <w:spacing w:after="200" w:line="276" w:lineRule="auto"/>
        <w:ind w:left="0" w:firstLine="0"/>
        <w:jc w:val="left"/>
        <w:rPr>
          <w:b/>
          <w:color w:val="auto"/>
          <w:sz w:val="24"/>
        </w:rPr>
      </w:pPr>
      <w:r w:rsidRPr="007441CC">
        <w:rPr>
          <w:b/>
          <w:color w:val="auto"/>
          <w:sz w:val="24"/>
        </w:rPr>
        <w:br w:type="page"/>
      </w:r>
    </w:p>
    <w:p w14:paraId="616BDA91" w14:textId="77777777" w:rsidR="008C6072" w:rsidRPr="007441CC" w:rsidRDefault="008E5C10" w:rsidP="00B52903">
      <w:pPr>
        <w:pStyle w:val="Heading2"/>
        <w:rPr>
          <w:rFonts w:eastAsia="Calibri"/>
          <w:color w:val="auto"/>
        </w:rPr>
      </w:pPr>
      <w:bookmarkStart w:id="48" w:name="_Toc110114413"/>
      <w:r w:rsidRPr="007441CC">
        <w:rPr>
          <w:iCs/>
          <w:color w:val="auto"/>
        </w:rPr>
        <w:lastRenderedPageBreak/>
        <w:t>Module</w:t>
      </w:r>
      <w:r w:rsidRPr="007441CC">
        <w:rPr>
          <w:color w:val="auto"/>
        </w:rPr>
        <w:t xml:space="preserve"> </w:t>
      </w:r>
      <w:r w:rsidR="008C6072" w:rsidRPr="007441CC">
        <w:rPr>
          <w:color w:val="auto"/>
        </w:rPr>
        <w:t>1021CS-022.</w:t>
      </w:r>
      <w:r w:rsidR="008C6072" w:rsidRPr="007441CC">
        <w:rPr>
          <w:color w:val="auto"/>
        </w:rPr>
        <w:tab/>
        <w:t>Perform Sectioning</w:t>
      </w:r>
      <w:bookmarkEnd w:id="48"/>
    </w:p>
    <w:p w14:paraId="01ACE145" w14:textId="77777777" w:rsidR="008C6072" w:rsidRPr="007441CC" w:rsidRDefault="008C6072" w:rsidP="00B52903">
      <w:pPr>
        <w:spacing w:after="0"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w:t>
      </w:r>
      <w:proofErr w:type="spellStart"/>
      <w:r w:rsidRPr="007441CC">
        <w:rPr>
          <w:rFonts w:eastAsia="Calibri"/>
          <w:color w:val="auto"/>
        </w:rPr>
        <w:t>to</w:t>
      </w:r>
      <w:proofErr w:type="spellEnd"/>
      <w:r w:rsidRPr="007441CC">
        <w:rPr>
          <w:rFonts w:eastAsia="Calibri"/>
          <w:color w:val="auto"/>
        </w:rPr>
        <w:t xml:space="preserve"> draw full sectional views &amp; offset sectional views of hollow concrete block, hollow hexagonal prism and rectangular pyramid.</w:t>
      </w:r>
    </w:p>
    <w:p w14:paraId="604AB974"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7 Hours</w:t>
      </w:r>
      <w:r w:rsidRPr="007441CC">
        <w:rPr>
          <w:rFonts w:eastAsia="Calibri"/>
          <w:b/>
          <w:bCs/>
          <w:color w:val="auto"/>
        </w:rPr>
        <w:tab/>
      </w:r>
      <w:r w:rsidRPr="007441CC">
        <w:rPr>
          <w:rFonts w:eastAsia="Calibri"/>
          <w:b/>
          <w:bCs/>
          <w:color w:val="auto"/>
        </w:rPr>
        <w:tab/>
      </w:r>
      <w:r w:rsidRPr="007441CC">
        <w:rPr>
          <w:rFonts w:eastAsia="Calibri"/>
          <w:b/>
          <w:bCs/>
          <w:color w:val="auto"/>
        </w:rPr>
        <w:tab/>
        <w:t>Theory: 2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5 Hours                                     Credit Hour</w:t>
      </w:r>
      <w:proofErr w:type="gramStart"/>
      <w:r w:rsidRPr="007441CC">
        <w:rPr>
          <w:rFonts w:eastAsia="Calibri"/>
          <w:b/>
          <w:bCs/>
          <w:color w:val="auto"/>
        </w:rPr>
        <w:t>:0.7</w:t>
      </w:r>
      <w:proofErr w:type="gramEnd"/>
      <w:r w:rsidRPr="007441CC">
        <w:rPr>
          <w:rFonts w:eastAsia="Calibri"/>
          <w:b/>
          <w:bCs/>
          <w:color w:val="auto"/>
        </w:rPr>
        <w:t xml:space="preserve">    </w:t>
      </w:r>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88"/>
        <w:gridCol w:w="3753"/>
        <w:gridCol w:w="3647"/>
        <w:gridCol w:w="1493"/>
        <w:gridCol w:w="1582"/>
        <w:gridCol w:w="1431"/>
      </w:tblGrid>
      <w:tr w:rsidR="007441CC" w:rsidRPr="007441CC" w14:paraId="7903D1C3" w14:textId="77777777" w:rsidTr="00B52903">
        <w:trPr>
          <w:trHeight w:val="619"/>
        </w:trPr>
        <w:tc>
          <w:tcPr>
            <w:tcW w:w="741" w:type="pct"/>
            <w:shd w:val="clear" w:color="auto" w:fill="E5B8B7"/>
            <w:vAlign w:val="center"/>
            <w:hideMark/>
          </w:tcPr>
          <w:p w14:paraId="2DB9897C"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Unit</w:t>
            </w:r>
          </w:p>
        </w:tc>
        <w:tc>
          <w:tcPr>
            <w:tcW w:w="1376" w:type="pct"/>
            <w:shd w:val="clear" w:color="auto" w:fill="E5B8B7"/>
            <w:vAlign w:val="center"/>
            <w:hideMark/>
          </w:tcPr>
          <w:p w14:paraId="41DC2B92"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Outcomes</w:t>
            </w:r>
          </w:p>
        </w:tc>
        <w:tc>
          <w:tcPr>
            <w:tcW w:w="1338" w:type="pct"/>
            <w:shd w:val="clear" w:color="auto" w:fill="E5B8B7"/>
            <w:vAlign w:val="center"/>
            <w:hideMark/>
          </w:tcPr>
          <w:p w14:paraId="36804B7E"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Elements</w:t>
            </w:r>
          </w:p>
        </w:tc>
        <w:tc>
          <w:tcPr>
            <w:tcW w:w="535" w:type="pct"/>
            <w:shd w:val="clear" w:color="auto" w:fill="E5B8B7"/>
            <w:vAlign w:val="center"/>
            <w:hideMark/>
          </w:tcPr>
          <w:p w14:paraId="72DCF73D"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w:t>
            </w:r>
          </w:p>
        </w:tc>
        <w:tc>
          <w:tcPr>
            <w:tcW w:w="595" w:type="pct"/>
            <w:shd w:val="clear" w:color="auto" w:fill="E5B8B7"/>
            <w:hideMark/>
          </w:tcPr>
          <w:p w14:paraId="2205D087"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Materials </w:t>
            </w:r>
          </w:p>
          <w:p w14:paraId="541D9E23"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Required </w:t>
            </w:r>
          </w:p>
        </w:tc>
        <w:tc>
          <w:tcPr>
            <w:tcW w:w="416" w:type="pct"/>
            <w:shd w:val="clear" w:color="auto" w:fill="E5B8B7"/>
            <w:hideMark/>
          </w:tcPr>
          <w:p w14:paraId="0F488F6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Learning </w:t>
            </w:r>
          </w:p>
          <w:p w14:paraId="6DB2A228"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Place  </w:t>
            </w:r>
          </w:p>
        </w:tc>
      </w:tr>
      <w:tr w:rsidR="007441CC" w:rsidRPr="007441CC" w14:paraId="458198CA" w14:textId="77777777" w:rsidTr="00B52903">
        <w:trPr>
          <w:trHeight w:val="2060"/>
        </w:trPr>
        <w:tc>
          <w:tcPr>
            <w:tcW w:w="741" w:type="pct"/>
          </w:tcPr>
          <w:p w14:paraId="22932226" w14:textId="77777777" w:rsidR="008C6072" w:rsidRPr="007441CC" w:rsidRDefault="008C6072" w:rsidP="00594206">
            <w:pPr>
              <w:pStyle w:val="ListParagraph"/>
              <w:numPr>
                <w:ilvl w:val="0"/>
                <w:numId w:val="104"/>
              </w:numPr>
              <w:spacing w:after="0" w:line="360" w:lineRule="auto"/>
              <w:ind w:left="314"/>
              <w:rPr>
                <w:rFonts w:eastAsia="Calibri"/>
                <w:color w:val="auto"/>
              </w:rPr>
            </w:pPr>
            <w:r w:rsidRPr="007441CC">
              <w:rPr>
                <w:rFonts w:eastAsia="Calibri"/>
                <w:color w:val="auto"/>
              </w:rPr>
              <w:lastRenderedPageBreak/>
              <w:t>Draw full sectional front view and outside top view of the hollow concrete block.</w:t>
            </w:r>
          </w:p>
        </w:tc>
        <w:tc>
          <w:tcPr>
            <w:tcW w:w="1376" w:type="pct"/>
          </w:tcPr>
          <w:p w14:paraId="0191CC79"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515DE811" w14:textId="77777777" w:rsidR="008C6072" w:rsidRPr="007441CC" w:rsidRDefault="008C6072" w:rsidP="00594206">
            <w:pPr>
              <w:pStyle w:val="ListParagraph"/>
              <w:numPr>
                <w:ilvl w:val="0"/>
                <w:numId w:val="105"/>
              </w:numPr>
              <w:spacing w:after="0" w:line="360" w:lineRule="auto"/>
              <w:ind w:left="412" w:hanging="450"/>
              <w:rPr>
                <w:rFonts w:eastAsia="Calibri"/>
                <w:color w:val="auto"/>
              </w:rPr>
            </w:pPr>
            <w:r w:rsidRPr="007441CC">
              <w:rPr>
                <w:rFonts w:eastAsia="Calibri"/>
                <w:color w:val="auto"/>
              </w:rPr>
              <w:t>Apply basic operations on A3 size sheet and divide space. Distribute space by calculations.</w:t>
            </w:r>
          </w:p>
          <w:p w14:paraId="1A9CB12A" w14:textId="77777777" w:rsidR="008C6072" w:rsidRPr="007441CC" w:rsidRDefault="008C6072" w:rsidP="00594206">
            <w:pPr>
              <w:pStyle w:val="ListParagraph"/>
              <w:numPr>
                <w:ilvl w:val="0"/>
                <w:numId w:val="105"/>
              </w:numPr>
              <w:spacing w:after="0" w:line="360" w:lineRule="auto"/>
              <w:ind w:left="412" w:hanging="450"/>
              <w:rPr>
                <w:rFonts w:eastAsia="Calibri"/>
                <w:color w:val="auto"/>
              </w:rPr>
            </w:pPr>
            <w:r w:rsidRPr="007441CC">
              <w:rPr>
                <w:rFonts w:eastAsia="Calibri"/>
                <w:color w:val="auto"/>
              </w:rPr>
              <w:t>Draw front, top and side views of hollow concrete block.</w:t>
            </w:r>
          </w:p>
          <w:p w14:paraId="08456729" w14:textId="77777777" w:rsidR="008C6072" w:rsidRPr="007441CC" w:rsidRDefault="008C6072" w:rsidP="00594206">
            <w:pPr>
              <w:pStyle w:val="ListParagraph"/>
              <w:numPr>
                <w:ilvl w:val="0"/>
                <w:numId w:val="105"/>
              </w:numPr>
              <w:spacing w:after="0" w:line="360" w:lineRule="auto"/>
              <w:ind w:left="412" w:hanging="450"/>
              <w:rPr>
                <w:rFonts w:eastAsia="Calibri"/>
                <w:color w:val="auto"/>
              </w:rPr>
            </w:pPr>
            <w:r w:rsidRPr="007441CC">
              <w:rPr>
                <w:rFonts w:eastAsia="Calibri"/>
                <w:color w:val="auto"/>
              </w:rPr>
              <w:t>Draw materials symbols -Hatch the section portion in views.</w:t>
            </w:r>
          </w:p>
        </w:tc>
        <w:tc>
          <w:tcPr>
            <w:tcW w:w="1338" w:type="pct"/>
          </w:tcPr>
          <w:p w14:paraId="69934DA2" w14:textId="77777777" w:rsidR="008C6072" w:rsidRPr="007441CC" w:rsidRDefault="008C6072" w:rsidP="00594206">
            <w:pPr>
              <w:pStyle w:val="ListParagraph"/>
              <w:numPr>
                <w:ilvl w:val="0"/>
                <w:numId w:val="105"/>
              </w:numPr>
              <w:spacing w:after="0" w:line="360" w:lineRule="auto"/>
              <w:ind w:left="377"/>
              <w:rPr>
                <w:rFonts w:eastAsia="Calibri"/>
                <w:color w:val="auto"/>
              </w:rPr>
            </w:pPr>
            <w:r w:rsidRPr="007441CC">
              <w:rPr>
                <w:rFonts w:eastAsia="Calibri"/>
                <w:color w:val="auto"/>
              </w:rPr>
              <w:t>Define top view, front view, and side view</w:t>
            </w:r>
          </w:p>
          <w:p w14:paraId="53163377" w14:textId="77777777" w:rsidR="008C6072" w:rsidRPr="007441CC" w:rsidRDefault="008C6072" w:rsidP="00594206">
            <w:pPr>
              <w:pStyle w:val="ListParagraph"/>
              <w:numPr>
                <w:ilvl w:val="0"/>
                <w:numId w:val="105"/>
              </w:numPr>
              <w:spacing w:after="0" w:line="360" w:lineRule="auto"/>
              <w:ind w:left="377"/>
              <w:rPr>
                <w:rFonts w:eastAsia="Calibri"/>
                <w:color w:val="auto"/>
              </w:rPr>
            </w:pPr>
            <w:r w:rsidRPr="007441CC">
              <w:rPr>
                <w:rFonts w:eastAsia="Calibri"/>
                <w:color w:val="auto"/>
              </w:rPr>
              <w:t>Define material symbols</w:t>
            </w:r>
          </w:p>
          <w:p w14:paraId="15C1407D" w14:textId="77777777" w:rsidR="008C6072" w:rsidRPr="007441CC" w:rsidRDefault="008C6072" w:rsidP="00594206">
            <w:pPr>
              <w:pStyle w:val="ListParagraph"/>
              <w:numPr>
                <w:ilvl w:val="0"/>
                <w:numId w:val="105"/>
              </w:numPr>
              <w:spacing w:after="0" w:line="360" w:lineRule="auto"/>
              <w:ind w:left="377"/>
              <w:rPr>
                <w:rFonts w:eastAsia="Calibri"/>
                <w:color w:val="auto"/>
              </w:rPr>
            </w:pPr>
            <w:r w:rsidRPr="007441CC">
              <w:rPr>
                <w:rFonts w:eastAsia="Calibri"/>
                <w:color w:val="auto"/>
              </w:rPr>
              <w:t>Describe method to calculate the space of drawing sheet</w:t>
            </w:r>
          </w:p>
          <w:p w14:paraId="31D3B03C" w14:textId="77777777" w:rsidR="008C6072" w:rsidRPr="007441CC" w:rsidRDefault="008C6072" w:rsidP="00B52903">
            <w:pPr>
              <w:pStyle w:val="ListParagraph"/>
              <w:spacing w:after="0" w:line="360" w:lineRule="auto"/>
              <w:ind w:left="377" w:firstLine="0"/>
              <w:rPr>
                <w:rFonts w:eastAsia="Calibri"/>
                <w:b/>
                <w:bCs/>
                <w:color w:val="auto"/>
              </w:rPr>
            </w:pPr>
            <w:r w:rsidRPr="007441CC">
              <w:rPr>
                <w:rFonts w:eastAsia="Calibri"/>
                <w:b/>
                <w:bCs/>
                <w:color w:val="auto"/>
              </w:rPr>
              <w:t>Practical Activity</w:t>
            </w:r>
          </w:p>
          <w:p w14:paraId="211CC9D0" w14:textId="77777777" w:rsidR="008C6072" w:rsidRPr="007441CC" w:rsidRDefault="008C6072" w:rsidP="00594206">
            <w:pPr>
              <w:pStyle w:val="ListParagraph"/>
              <w:numPr>
                <w:ilvl w:val="0"/>
                <w:numId w:val="105"/>
              </w:numPr>
              <w:spacing w:after="0" w:line="360" w:lineRule="auto"/>
              <w:ind w:left="377"/>
              <w:rPr>
                <w:rFonts w:eastAsia="Calibri"/>
                <w:color w:val="auto"/>
              </w:rPr>
            </w:pPr>
            <w:r w:rsidRPr="007441CC">
              <w:rPr>
                <w:rFonts w:eastAsia="Calibri"/>
                <w:color w:val="auto"/>
              </w:rPr>
              <w:t>Draw full sectional front view and outside top view of the hollow concrete block.</w:t>
            </w:r>
          </w:p>
        </w:tc>
        <w:tc>
          <w:tcPr>
            <w:tcW w:w="535" w:type="pct"/>
            <w:hideMark/>
          </w:tcPr>
          <w:p w14:paraId="6876E62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3467A1A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 </w:t>
            </w:r>
            <w:proofErr w:type="spellStart"/>
            <w:r w:rsidRPr="007441CC">
              <w:rPr>
                <w:rFonts w:eastAsia="Calibri"/>
                <w:color w:val="auto"/>
              </w:rPr>
              <w:t>Hrs</w:t>
            </w:r>
            <w:proofErr w:type="spellEnd"/>
          </w:p>
          <w:p w14:paraId="06B28FA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Total- 1.5 </w:t>
            </w:r>
            <w:proofErr w:type="spellStart"/>
            <w:r w:rsidRPr="007441CC">
              <w:rPr>
                <w:rFonts w:eastAsia="Calibri"/>
                <w:color w:val="auto"/>
              </w:rPr>
              <w:t>Hrs</w:t>
            </w:r>
            <w:proofErr w:type="spellEnd"/>
          </w:p>
        </w:tc>
        <w:tc>
          <w:tcPr>
            <w:tcW w:w="595" w:type="pct"/>
          </w:tcPr>
          <w:p w14:paraId="0B3E457A" w14:textId="77777777" w:rsidR="008C6072" w:rsidRPr="007441CC" w:rsidRDefault="008C6072" w:rsidP="00B52903">
            <w:pPr>
              <w:spacing w:after="0" w:line="360" w:lineRule="auto"/>
              <w:rPr>
                <w:rFonts w:eastAsia="Calibri"/>
                <w:color w:val="auto"/>
              </w:rPr>
            </w:pPr>
            <w:r w:rsidRPr="007441CC">
              <w:rPr>
                <w:rFonts w:eastAsia="Calibri"/>
                <w:color w:val="auto"/>
              </w:rPr>
              <w:t>Drawing &amp; Graph Sheets</w:t>
            </w:r>
          </w:p>
          <w:p w14:paraId="6EFC0F31"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6DFBBA4"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602E71B2"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0CCA1D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756894D5"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48229B5A"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72AE9BC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2F9B9B41"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F9FE4A7"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3413C4EB"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757634B9"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52D196BD"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16" w:type="pct"/>
            <w:hideMark/>
          </w:tcPr>
          <w:p w14:paraId="4D90C27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Drafting Lab  </w:t>
            </w:r>
          </w:p>
        </w:tc>
      </w:tr>
      <w:tr w:rsidR="007441CC" w:rsidRPr="007441CC" w14:paraId="131A5008" w14:textId="77777777" w:rsidTr="00B52903">
        <w:trPr>
          <w:trHeight w:val="350"/>
        </w:trPr>
        <w:tc>
          <w:tcPr>
            <w:tcW w:w="741" w:type="pct"/>
          </w:tcPr>
          <w:p w14:paraId="17CF4864" w14:textId="77777777" w:rsidR="008C6072" w:rsidRPr="007441CC" w:rsidRDefault="008C6072" w:rsidP="00594206">
            <w:pPr>
              <w:pStyle w:val="ListParagraph"/>
              <w:numPr>
                <w:ilvl w:val="0"/>
                <w:numId w:val="104"/>
              </w:numPr>
              <w:spacing w:after="0" w:line="360" w:lineRule="auto"/>
              <w:ind w:left="314"/>
              <w:jc w:val="left"/>
              <w:rPr>
                <w:rFonts w:eastAsia="Calibri"/>
                <w:color w:val="auto"/>
              </w:rPr>
            </w:pPr>
            <w:r w:rsidRPr="007441CC">
              <w:rPr>
                <w:rFonts w:eastAsia="Calibri"/>
                <w:color w:val="auto"/>
              </w:rPr>
              <w:lastRenderedPageBreak/>
              <w:t>Draw full sectional front view, side view and top view of the prisms, pyramids of different types.</w:t>
            </w:r>
          </w:p>
        </w:tc>
        <w:tc>
          <w:tcPr>
            <w:tcW w:w="1376" w:type="pct"/>
          </w:tcPr>
          <w:p w14:paraId="0618D0FD"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01163748" w14:textId="77777777" w:rsidR="008C6072" w:rsidRPr="007441CC" w:rsidRDefault="008C6072" w:rsidP="00594206">
            <w:pPr>
              <w:pStyle w:val="ListParagraph"/>
              <w:numPr>
                <w:ilvl w:val="0"/>
                <w:numId w:val="105"/>
              </w:numPr>
              <w:spacing w:after="0" w:line="360" w:lineRule="auto"/>
              <w:ind w:left="412"/>
              <w:rPr>
                <w:rFonts w:eastAsia="Calibri"/>
                <w:color w:val="auto"/>
              </w:rPr>
            </w:pPr>
            <w:r w:rsidRPr="007441CC">
              <w:rPr>
                <w:rFonts w:eastAsia="Calibri"/>
                <w:color w:val="auto"/>
              </w:rPr>
              <w:t>Apply basic operations on A3 size sheet and divide space. Distribute space by calculations.</w:t>
            </w:r>
          </w:p>
          <w:p w14:paraId="4C536F91" w14:textId="77777777" w:rsidR="008C6072" w:rsidRPr="007441CC" w:rsidRDefault="008C6072" w:rsidP="00594206">
            <w:pPr>
              <w:pStyle w:val="ListParagraph"/>
              <w:numPr>
                <w:ilvl w:val="0"/>
                <w:numId w:val="105"/>
              </w:numPr>
              <w:spacing w:after="0" w:line="360" w:lineRule="auto"/>
              <w:ind w:left="412"/>
              <w:rPr>
                <w:rFonts w:eastAsia="Calibri"/>
                <w:color w:val="auto"/>
              </w:rPr>
            </w:pPr>
            <w:r w:rsidRPr="007441CC">
              <w:rPr>
                <w:rFonts w:eastAsia="Calibri"/>
                <w:color w:val="auto"/>
              </w:rPr>
              <w:t>Draw front, top and side views of hollow hexagonal prism.</w:t>
            </w:r>
          </w:p>
          <w:p w14:paraId="37EBE02C" w14:textId="77777777" w:rsidR="008C6072" w:rsidRPr="007441CC" w:rsidRDefault="008C6072" w:rsidP="00594206">
            <w:pPr>
              <w:pStyle w:val="ListParagraph"/>
              <w:numPr>
                <w:ilvl w:val="0"/>
                <w:numId w:val="105"/>
              </w:numPr>
              <w:spacing w:after="0" w:line="360" w:lineRule="auto"/>
              <w:ind w:left="412"/>
              <w:rPr>
                <w:rFonts w:eastAsia="Calibri"/>
                <w:color w:val="auto"/>
              </w:rPr>
            </w:pPr>
            <w:r w:rsidRPr="007441CC">
              <w:rPr>
                <w:rFonts w:eastAsia="Calibri"/>
                <w:color w:val="auto"/>
              </w:rPr>
              <w:t>Draw front, top and side views of rectangular pyramid.</w:t>
            </w:r>
          </w:p>
          <w:p w14:paraId="6F03DCC3" w14:textId="77777777" w:rsidR="008C6072" w:rsidRPr="007441CC" w:rsidRDefault="008C6072" w:rsidP="00594206">
            <w:pPr>
              <w:pStyle w:val="ListParagraph"/>
              <w:numPr>
                <w:ilvl w:val="0"/>
                <w:numId w:val="105"/>
              </w:numPr>
              <w:spacing w:after="0" w:line="360" w:lineRule="auto"/>
              <w:ind w:left="412"/>
              <w:rPr>
                <w:rFonts w:eastAsia="Calibri"/>
                <w:color w:val="auto"/>
              </w:rPr>
            </w:pPr>
            <w:r w:rsidRPr="007441CC">
              <w:rPr>
                <w:rFonts w:eastAsia="Calibri"/>
                <w:color w:val="auto"/>
              </w:rPr>
              <w:t>Hatch the section portion in views.</w:t>
            </w:r>
          </w:p>
        </w:tc>
        <w:tc>
          <w:tcPr>
            <w:tcW w:w="1338" w:type="pct"/>
          </w:tcPr>
          <w:p w14:paraId="02390A72" w14:textId="77777777" w:rsidR="008C6072" w:rsidRPr="007441CC" w:rsidRDefault="008C6072" w:rsidP="00594206">
            <w:pPr>
              <w:pStyle w:val="ListParagraph"/>
              <w:numPr>
                <w:ilvl w:val="0"/>
                <w:numId w:val="105"/>
              </w:numPr>
              <w:spacing w:after="0" w:line="360" w:lineRule="auto"/>
              <w:ind w:left="647"/>
              <w:rPr>
                <w:rFonts w:eastAsia="Calibri"/>
                <w:color w:val="auto"/>
              </w:rPr>
            </w:pPr>
            <w:r w:rsidRPr="007441CC">
              <w:rPr>
                <w:rFonts w:eastAsia="Calibri"/>
                <w:color w:val="auto"/>
              </w:rPr>
              <w:t>Definition for section and sectioning.</w:t>
            </w:r>
          </w:p>
          <w:p w14:paraId="61527694"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purpose of sectional views.</w:t>
            </w:r>
          </w:p>
          <w:p w14:paraId="339BEA54"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Describe cutting plane and cutting plane line.</w:t>
            </w:r>
          </w:p>
          <w:p w14:paraId="7F796BD5"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Purpose of cutting plane line.</w:t>
            </w:r>
          </w:p>
          <w:p w14:paraId="702AC9FB"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State the conventional representation of engineering materials.</w:t>
            </w:r>
          </w:p>
          <w:p w14:paraId="349388E9"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Hatching and its types</w:t>
            </w:r>
          </w:p>
          <w:p w14:paraId="1AF82DAF"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Describe the Process of hatching</w:t>
            </w:r>
          </w:p>
          <w:p w14:paraId="3DFD60A6"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3C71A47C"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full sectional front view, side view and top view of the prisms, pyramids of different types.</w:t>
            </w:r>
          </w:p>
        </w:tc>
        <w:tc>
          <w:tcPr>
            <w:tcW w:w="535" w:type="pct"/>
            <w:hideMark/>
          </w:tcPr>
          <w:p w14:paraId="6EBFFD4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5663F9D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 </w:t>
            </w:r>
            <w:proofErr w:type="spellStart"/>
            <w:r w:rsidRPr="007441CC">
              <w:rPr>
                <w:rFonts w:eastAsia="Calibri"/>
                <w:color w:val="auto"/>
              </w:rPr>
              <w:t>Hrs</w:t>
            </w:r>
            <w:proofErr w:type="spellEnd"/>
          </w:p>
          <w:p w14:paraId="5474626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Total- 1.5 </w:t>
            </w:r>
            <w:proofErr w:type="spellStart"/>
            <w:r w:rsidRPr="007441CC">
              <w:rPr>
                <w:rFonts w:eastAsia="Calibri"/>
                <w:color w:val="auto"/>
              </w:rPr>
              <w:t>Hrs</w:t>
            </w:r>
            <w:proofErr w:type="spellEnd"/>
          </w:p>
        </w:tc>
        <w:tc>
          <w:tcPr>
            <w:tcW w:w="595" w:type="pct"/>
          </w:tcPr>
          <w:p w14:paraId="0FEF02B3"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5F47503D"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4DDE0B60"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5A674C32"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47E310B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6D048A80"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62424AC8"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243BC548"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240C20D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0054AF1A"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4BCE2780"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3ECE360A"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07FBEC03"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6699E26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Calculator</w:t>
            </w:r>
          </w:p>
          <w:p w14:paraId="388FE69B" w14:textId="77777777" w:rsidR="008C6072" w:rsidRPr="007441CC" w:rsidRDefault="008C6072" w:rsidP="00B52903">
            <w:pPr>
              <w:spacing w:after="0" w:line="360" w:lineRule="auto"/>
              <w:rPr>
                <w:rFonts w:eastAsia="Calibri"/>
                <w:color w:val="auto"/>
              </w:rPr>
            </w:pPr>
          </w:p>
        </w:tc>
        <w:tc>
          <w:tcPr>
            <w:tcW w:w="416" w:type="pct"/>
            <w:hideMark/>
          </w:tcPr>
          <w:p w14:paraId="038EA9F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55E388F8" w14:textId="77777777" w:rsidTr="00B52903">
        <w:trPr>
          <w:trHeight w:val="1610"/>
        </w:trPr>
        <w:tc>
          <w:tcPr>
            <w:tcW w:w="741" w:type="pct"/>
          </w:tcPr>
          <w:p w14:paraId="737CEF56" w14:textId="77777777" w:rsidR="008C6072" w:rsidRPr="007441CC" w:rsidRDefault="008C6072" w:rsidP="00594206">
            <w:pPr>
              <w:pStyle w:val="ListParagraph"/>
              <w:numPr>
                <w:ilvl w:val="0"/>
                <w:numId w:val="104"/>
              </w:numPr>
              <w:spacing w:after="0" w:line="360" w:lineRule="auto"/>
              <w:ind w:left="404"/>
              <w:jc w:val="left"/>
              <w:rPr>
                <w:rFonts w:eastAsia="Calibri"/>
                <w:color w:val="auto"/>
              </w:rPr>
            </w:pPr>
            <w:r w:rsidRPr="007441CC">
              <w:rPr>
                <w:rFonts w:eastAsia="Calibri"/>
                <w:color w:val="auto"/>
              </w:rPr>
              <w:lastRenderedPageBreak/>
              <w:t>Draw offset sectional front view and outside top view of the hollow concrete block.</w:t>
            </w:r>
          </w:p>
        </w:tc>
        <w:tc>
          <w:tcPr>
            <w:tcW w:w="1376" w:type="pct"/>
          </w:tcPr>
          <w:p w14:paraId="1AF6AB6F"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041B781A" w14:textId="77777777" w:rsidR="008C6072" w:rsidRPr="007441CC" w:rsidRDefault="008C6072" w:rsidP="00594206">
            <w:pPr>
              <w:pStyle w:val="ListParagraph"/>
              <w:numPr>
                <w:ilvl w:val="0"/>
                <w:numId w:val="105"/>
              </w:numPr>
              <w:spacing w:after="0" w:line="360" w:lineRule="auto"/>
              <w:ind w:left="412"/>
              <w:rPr>
                <w:rFonts w:eastAsia="Calibri"/>
                <w:color w:val="auto"/>
              </w:rPr>
            </w:pPr>
            <w:r w:rsidRPr="007441CC">
              <w:rPr>
                <w:rFonts w:eastAsia="Calibri"/>
                <w:color w:val="auto"/>
              </w:rPr>
              <w:t>Apply basic operations on A3 size sheet and divide space. Distribute space by calculations.</w:t>
            </w:r>
          </w:p>
          <w:p w14:paraId="2CDB2875" w14:textId="77777777" w:rsidR="008C6072" w:rsidRPr="007441CC" w:rsidRDefault="008C6072" w:rsidP="00594206">
            <w:pPr>
              <w:pStyle w:val="ListParagraph"/>
              <w:numPr>
                <w:ilvl w:val="0"/>
                <w:numId w:val="105"/>
              </w:numPr>
              <w:spacing w:after="0" w:line="360" w:lineRule="auto"/>
              <w:ind w:left="412"/>
              <w:rPr>
                <w:rFonts w:eastAsia="Calibri"/>
                <w:color w:val="auto"/>
              </w:rPr>
            </w:pPr>
            <w:r w:rsidRPr="007441CC">
              <w:rPr>
                <w:rFonts w:eastAsia="Calibri"/>
                <w:color w:val="auto"/>
              </w:rPr>
              <w:t>Draw front, top and side views of hollow concrete block.</w:t>
            </w:r>
          </w:p>
          <w:p w14:paraId="6EABCE04" w14:textId="77777777" w:rsidR="008C6072" w:rsidRPr="007441CC" w:rsidRDefault="008C6072" w:rsidP="00594206">
            <w:pPr>
              <w:pStyle w:val="ListParagraph"/>
              <w:numPr>
                <w:ilvl w:val="0"/>
                <w:numId w:val="105"/>
              </w:numPr>
              <w:spacing w:after="0" w:line="360" w:lineRule="auto"/>
              <w:ind w:left="412"/>
              <w:rPr>
                <w:rFonts w:eastAsia="Calibri"/>
                <w:color w:val="auto"/>
              </w:rPr>
            </w:pPr>
            <w:r w:rsidRPr="007441CC">
              <w:rPr>
                <w:rFonts w:eastAsia="Calibri"/>
                <w:color w:val="auto"/>
              </w:rPr>
              <w:t>Hatch the section portion in views.</w:t>
            </w:r>
          </w:p>
        </w:tc>
        <w:tc>
          <w:tcPr>
            <w:tcW w:w="1338" w:type="pct"/>
          </w:tcPr>
          <w:p w14:paraId="500B7486"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rule of putting arrowhead on cutting plane line.</w:t>
            </w:r>
          </w:p>
          <w:p w14:paraId="6282294C"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types of sectional views.</w:t>
            </w:r>
          </w:p>
          <w:p w14:paraId="367722AD" w14:textId="77777777" w:rsidR="008C6072" w:rsidRPr="007441CC" w:rsidRDefault="008C6072" w:rsidP="00594206">
            <w:pPr>
              <w:pStyle w:val="ListParagraph"/>
              <w:numPr>
                <w:ilvl w:val="0"/>
                <w:numId w:val="105"/>
              </w:numPr>
              <w:spacing w:after="0" w:line="360" w:lineRule="auto"/>
              <w:ind w:left="382"/>
              <w:jc w:val="left"/>
              <w:rPr>
                <w:rFonts w:eastAsia="Calibri"/>
                <w:color w:val="auto"/>
              </w:rPr>
            </w:pPr>
            <w:r w:rsidRPr="007441CC">
              <w:rPr>
                <w:rFonts w:eastAsia="Calibri"/>
                <w:color w:val="auto"/>
              </w:rPr>
              <w:t xml:space="preserve"> Describe Principles of hatching.</w:t>
            </w:r>
          </w:p>
          <w:p w14:paraId="137A0710" w14:textId="77777777" w:rsidR="008C6072" w:rsidRPr="007441CC" w:rsidRDefault="008C6072" w:rsidP="00594206">
            <w:pPr>
              <w:pStyle w:val="ListParagraph"/>
              <w:numPr>
                <w:ilvl w:val="0"/>
                <w:numId w:val="105"/>
              </w:numPr>
              <w:spacing w:after="0" w:line="360" w:lineRule="auto"/>
              <w:ind w:left="382"/>
              <w:jc w:val="left"/>
              <w:rPr>
                <w:rFonts w:eastAsia="Calibri"/>
                <w:color w:val="auto"/>
              </w:rPr>
            </w:pPr>
            <w:r w:rsidRPr="007441CC">
              <w:rPr>
                <w:rFonts w:eastAsia="Calibri"/>
                <w:color w:val="auto"/>
              </w:rPr>
              <w:t>Define Frontal view</w:t>
            </w:r>
          </w:p>
          <w:p w14:paraId="4B6DBDD7" w14:textId="77777777" w:rsidR="008C6072" w:rsidRPr="007441CC" w:rsidRDefault="008C6072" w:rsidP="00B52903">
            <w:pPr>
              <w:pStyle w:val="ListParagraph"/>
              <w:spacing w:after="0" w:line="360" w:lineRule="auto"/>
              <w:ind w:left="382" w:firstLine="0"/>
              <w:rPr>
                <w:rFonts w:eastAsia="Calibri"/>
                <w:b/>
                <w:bCs/>
                <w:color w:val="auto"/>
              </w:rPr>
            </w:pPr>
            <w:r w:rsidRPr="007441CC">
              <w:rPr>
                <w:rFonts w:eastAsia="Calibri"/>
                <w:b/>
                <w:bCs/>
                <w:color w:val="auto"/>
              </w:rPr>
              <w:t>Practical Activity</w:t>
            </w:r>
          </w:p>
          <w:p w14:paraId="4C18B074" w14:textId="77777777" w:rsidR="008C6072" w:rsidRPr="007441CC" w:rsidRDefault="008C6072" w:rsidP="00594206">
            <w:pPr>
              <w:pStyle w:val="ListParagraph"/>
              <w:numPr>
                <w:ilvl w:val="0"/>
                <w:numId w:val="105"/>
              </w:numPr>
              <w:spacing w:after="0" w:line="360" w:lineRule="auto"/>
              <w:ind w:left="382"/>
              <w:rPr>
                <w:rFonts w:eastAsia="Calibri"/>
                <w:color w:val="auto"/>
              </w:rPr>
            </w:pPr>
            <w:r w:rsidRPr="007441CC">
              <w:rPr>
                <w:rFonts w:eastAsia="Calibri"/>
                <w:color w:val="auto"/>
              </w:rPr>
              <w:t>Draw offset sectional front view and outside top view of the hollow concrete block.</w:t>
            </w:r>
          </w:p>
        </w:tc>
        <w:tc>
          <w:tcPr>
            <w:tcW w:w="535" w:type="pct"/>
            <w:hideMark/>
          </w:tcPr>
          <w:p w14:paraId="6A3639B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3D50163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 </w:t>
            </w:r>
            <w:proofErr w:type="spellStart"/>
            <w:r w:rsidRPr="007441CC">
              <w:rPr>
                <w:rFonts w:eastAsia="Calibri"/>
                <w:color w:val="auto"/>
              </w:rPr>
              <w:t>Hrs</w:t>
            </w:r>
            <w:proofErr w:type="spellEnd"/>
          </w:p>
          <w:p w14:paraId="447015F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Total- 1.5 </w:t>
            </w:r>
            <w:proofErr w:type="spellStart"/>
            <w:r w:rsidRPr="007441CC">
              <w:rPr>
                <w:rFonts w:eastAsia="Calibri"/>
                <w:color w:val="auto"/>
              </w:rPr>
              <w:t>Hrs</w:t>
            </w:r>
            <w:proofErr w:type="spellEnd"/>
          </w:p>
        </w:tc>
        <w:tc>
          <w:tcPr>
            <w:tcW w:w="595" w:type="pct"/>
          </w:tcPr>
          <w:p w14:paraId="1B06849C"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641A2824"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A82D441"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6815A005"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0A8DAED"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08E37A49"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19D7013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685735E8"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4BC00AF"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6B733FFE"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3F6AEE62"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tc>
        <w:tc>
          <w:tcPr>
            <w:tcW w:w="416" w:type="pct"/>
            <w:hideMark/>
          </w:tcPr>
          <w:p w14:paraId="0447E9D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Drafting Lab  </w:t>
            </w:r>
          </w:p>
        </w:tc>
      </w:tr>
      <w:tr w:rsidR="007441CC" w:rsidRPr="007441CC" w14:paraId="53C32A85" w14:textId="77777777" w:rsidTr="00B52903">
        <w:trPr>
          <w:trHeight w:val="530"/>
        </w:trPr>
        <w:tc>
          <w:tcPr>
            <w:tcW w:w="741" w:type="pct"/>
          </w:tcPr>
          <w:p w14:paraId="150A6917" w14:textId="77777777" w:rsidR="008C6072" w:rsidRPr="007441CC" w:rsidRDefault="008C6072" w:rsidP="00594206">
            <w:pPr>
              <w:pStyle w:val="ListParagraph"/>
              <w:numPr>
                <w:ilvl w:val="0"/>
                <w:numId w:val="104"/>
              </w:numPr>
              <w:spacing w:after="0" w:line="360" w:lineRule="auto"/>
              <w:ind w:left="404"/>
              <w:jc w:val="left"/>
              <w:rPr>
                <w:rFonts w:eastAsia="Calibri"/>
                <w:color w:val="auto"/>
              </w:rPr>
            </w:pPr>
            <w:r w:rsidRPr="007441CC">
              <w:rPr>
                <w:rFonts w:eastAsia="Calibri"/>
                <w:color w:val="auto"/>
              </w:rPr>
              <w:lastRenderedPageBreak/>
              <w:t>Draw offset sectional front view, side view and top view of the prisms, pyramids of different types.</w:t>
            </w:r>
          </w:p>
        </w:tc>
        <w:tc>
          <w:tcPr>
            <w:tcW w:w="1376" w:type="pct"/>
          </w:tcPr>
          <w:p w14:paraId="4B6E4669"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609006AE" w14:textId="77777777" w:rsidR="008C6072" w:rsidRPr="007441CC" w:rsidRDefault="008C6072" w:rsidP="00594206">
            <w:pPr>
              <w:pStyle w:val="ListParagraph"/>
              <w:numPr>
                <w:ilvl w:val="0"/>
                <w:numId w:val="105"/>
              </w:numPr>
              <w:spacing w:after="0" w:line="360" w:lineRule="auto"/>
              <w:ind w:left="502"/>
              <w:rPr>
                <w:rFonts w:eastAsia="Calibri"/>
                <w:color w:val="auto"/>
              </w:rPr>
            </w:pPr>
            <w:r w:rsidRPr="007441CC">
              <w:rPr>
                <w:rFonts w:eastAsia="Calibri"/>
                <w:color w:val="auto"/>
              </w:rPr>
              <w:t>Apply basic operations on A3 size sheet and divide space. Distribute space by calculations.</w:t>
            </w:r>
          </w:p>
          <w:p w14:paraId="105D2791" w14:textId="77777777" w:rsidR="008C6072" w:rsidRPr="007441CC" w:rsidRDefault="008C6072" w:rsidP="00594206">
            <w:pPr>
              <w:pStyle w:val="ListParagraph"/>
              <w:numPr>
                <w:ilvl w:val="0"/>
                <w:numId w:val="105"/>
              </w:numPr>
              <w:spacing w:after="0" w:line="360" w:lineRule="auto"/>
              <w:ind w:left="502"/>
              <w:rPr>
                <w:rFonts w:eastAsia="Calibri"/>
                <w:color w:val="auto"/>
              </w:rPr>
            </w:pPr>
            <w:r w:rsidRPr="007441CC">
              <w:rPr>
                <w:rFonts w:eastAsia="Calibri"/>
                <w:color w:val="auto"/>
              </w:rPr>
              <w:t>Draw front, top and side views of hollow hexagonal prism.</w:t>
            </w:r>
          </w:p>
          <w:p w14:paraId="60C39DCC" w14:textId="77777777" w:rsidR="008C6072" w:rsidRPr="007441CC" w:rsidRDefault="008C6072" w:rsidP="00594206">
            <w:pPr>
              <w:pStyle w:val="ListParagraph"/>
              <w:numPr>
                <w:ilvl w:val="0"/>
                <w:numId w:val="105"/>
              </w:numPr>
              <w:spacing w:after="0" w:line="360" w:lineRule="auto"/>
              <w:ind w:left="502"/>
              <w:rPr>
                <w:rFonts w:eastAsia="Calibri"/>
                <w:color w:val="auto"/>
              </w:rPr>
            </w:pPr>
            <w:r w:rsidRPr="007441CC">
              <w:rPr>
                <w:rFonts w:eastAsia="Calibri"/>
                <w:color w:val="auto"/>
              </w:rPr>
              <w:t>Draw front, top and side views of rectangular pyramid.</w:t>
            </w:r>
          </w:p>
          <w:p w14:paraId="4B8976D2" w14:textId="77777777" w:rsidR="008C6072" w:rsidRPr="007441CC" w:rsidRDefault="008C6072" w:rsidP="00594206">
            <w:pPr>
              <w:pStyle w:val="ListParagraph"/>
              <w:numPr>
                <w:ilvl w:val="0"/>
                <w:numId w:val="105"/>
              </w:numPr>
              <w:spacing w:after="0" w:line="360" w:lineRule="auto"/>
              <w:ind w:left="502"/>
              <w:rPr>
                <w:rFonts w:eastAsia="Calibri"/>
                <w:color w:val="auto"/>
              </w:rPr>
            </w:pPr>
            <w:r w:rsidRPr="007441CC">
              <w:rPr>
                <w:rFonts w:eastAsia="Calibri"/>
                <w:color w:val="auto"/>
              </w:rPr>
              <w:t>Hatch the section portion in views.</w:t>
            </w:r>
          </w:p>
        </w:tc>
        <w:tc>
          <w:tcPr>
            <w:tcW w:w="1338" w:type="pct"/>
          </w:tcPr>
          <w:p w14:paraId="73A03CB7" w14:textId="77777777" w:rsidR="008C6072" w:rsidRPr="007441CC" w:rsidRDefault="008C6072" w:rsidP="00594206">
            <w:pPr>
              <w:pStyle w:val="ListParagraph"/>
              <w:numPr>
                <w:ilvl w:val="0"/>
                <w:numId w:val="105"/>
              </w:numPr>
              <w:tabs>
                <w:tab w:val="right" w:pos="922"/>
              </w:tabs>
              <w:spacing w:after="0" w:line="360" w:lineRule="auto"/>
              <w:ind w:left="652"/>
              <w:rPr>
                <w:rFonts w:eastAsia="Calibri"/>
                <w:color w:val="auto"/>
              </w:rPr>
            </w:pPr>
            <w:r w:rsidRPr="007441CC">
              <w:rPr>
                <w:rFonts w:eastAsia="Calibri"/>
                <w:color w:val="auto"/>
              </w:rPr>
              <w:t>Explain Purpose of sectional views.</w:t>
            </w:r>
          </w:p>
          <w:p w14:paraId="65461DEE" w14:textId="77777777" w:rsidR="008C6072" w:rsidRPr="007441CC" w:rsidRDefault="008C6072" w:rsidP="00594206">
            <w:pPr>
              <w:pStyle w:val="ListParagraph"/>
              <w:numPr>
                <w:ilvl w:val="0"/>
                <w:numId w:val="105"/>
              </w:numPr>
              <w:tabs>
                <w:tab w:val="right" w:pos="922"/>
              </w:tabs>
              <w:spacing w:after="0" w:line="360" w:lineRule="auto"/>
              <w:ind w:left="652"/>
              <w:rPr>
                <w:rFonts w:eastAsia="Calibri"/>
                <w:color w:val="auto"/>
              </w:rPr>
            </w:pPr>
            <w:r w:rsidRPr="007441CC">
              <w:rPr>
                <w:rFonts w:eastAsia="Calibri"/>
                <w:color w:val="auto"/>
              </w:rPr>
              <w:t>Describe the Cutting plane line and its method.</w:t>
            </w:r>
          </w:p>
          <w:p w14:paraId="4DF73191" w14:textId="77777777" w:rsidR="008C6072" w:rsidRPr="007441CC" w:rsidRDefault="008C6072" w:rsidP="00594206">
            <w:pPr>
              <w:pStyle w:val="ListParagraph"/>
              <w:numPr>
                <w:ilvl w:val="0"/>
                <w:numId w:val="105"/>
              </w:numPr>
              <w:tabs>
                <w:tab w:val="right" w:pos="922"/>
              </w:tabs>
              <w:spacing w:after="0" w:line="360" w:lineRule="auto"/>
              <w:ind w:left="652"/>
              <w:rPr>
                <w:rFonts w:eastAsia="Calibri"/>
                <w:color w:val="auto"/>
              </w:rPr>
            </w:pPr>
            <w:r w:rsidRPr="007441CC">
              <w:rPr>
                <w:rFonts w:eastAsia="Calibri"/>
                <w:color w:val="auto"/>
              </w:rPr>
              <w:t>Explain the Importance of cutting plane line.</w:t>
            </w:r>
          </w:p>
          <w:p w14:paraId="1F35560E" w14:textId="77777777" w:rsidR="008C6072" w:rsidRPr="007441CC" w:rsidRDefault="008C6072" w:rsidP="00594206">
            <w:pPr>
              <w:pStyle w:val="ListParagraph"/>
              <w:numPr>
                <w:ilvl w:val="0"/>
                <w:numId w:val="105"/>
              </w:numPr>
              <w:tabs>
                <w:tab w:val="right" w:pos="922"/>
              </w:tabs>
              <w:spacing w:after="0" w:line="360" w:lineRule="auto"/>
              <w:ind w:left="652"/>
              <w:rPr>
                <w:rFonts w:eastAsia="Calibri"/>
                <w:color w:val="auto"/>
              </w:rPr>
            </w:pPr>
            <w:r w:rsidRPr="007441CC">
              <w:rPr>
                <w:rFonts w:eastAsia="Calibri"/>
                <w:color w:val="auto"/>
              </w:rPr>
              <w:t xml:space="preserve">Describe conventional representation of line </w:t>
            </w:r>
          </w:p>
          <w:p w14:paraId="5C330A69" w14:textId="77777777" w:rsidR="008C6072" w:rsidRPr="007441CC" w:rsidRDefault="008C6072" w:rsidP="00594206">
            <w:pPr>
              <w:pStyle w:val="ListParagraph"/>
              <w:numPr>
                <w:ilvl w:val="0"/>
                <w:numId w:val="105"/>
              </w:numPr>
              <w:tabs>
                <w:tab w:val="right" w:pos="922"/>
              </w:tabs>
              <w:spacing w:after="0" w:line="360" w:lineRule="auto"/>
              <w:ind w:left="652"/>
              <w:rPr>
                <w:rFonts w:eastAsia="Calibri"/>
                <w:color w:val="auto"/>
              </w:rPr>
            </w:pPr>
            <w:r w:rsidRPr="007441CC">
              <w:rPr>
                <w:rFonts w:eastAsia="Calibri"/>
                <w:color w:val="auto"/>
              </w:rPr>
              <w:t>Explain hatching of engineering materials.</w:t>
            </w:r>
          </w:p>
          <w:p w14:paraId="2D23483F" w14:textId="77777777" w:rsidR="008C6072" w:rsidRPr="007441CC" w:rsidRDefault="008C6072" w:rsidP="00B52903">
            <w:pPr>
              <w:pStyle w:val="ListParagraph"/>
              <w:tabs>
                <w:tab w:val="right" w:pos="922"/>
              </w:tabs>
              <w:spacing w:after="0" w:line="360" w:lineRule="auto"/>
              <w:ind w:left="652" w:hanging="360"/>
              <w:rPr>
                <w:rFonts w:eastAsia="Calibri"/>
                <w:b/>
                <w:bCs/>
                <w:color w:val="auto"/>
              </w:rPr>
            </w:pPr>
            <w:r w:rsidRPr="007441CC">
              <w:rPr>
                <w:rFonts w:eastAsia="Calibri"/>
                <w:b/>
                <w:bCs/>
                <w:color w:val="auto"/>
              </w:rPr>
              <w:t>Practical Activity</w:t>
            </w:r>
          </w:p>
          <w:p w14:paraId="3D975428" w14:textId="77777777" w:rsidR="008C6072" w:rsidRPr="007441CC" w:rsidRDefault="008C6072" w:rsidP="00594206">
            <w:pPr>
              <w:pStyle w:val="ListParagraph"/>
              <w:numPr>
                <w:ilvl w:val="0"/>
                <w:numId w:val="105"/>
              </w:numPr>
              <w:tabs>
                <w:tab w:val="right" w:pos="922"/>
              </w:tabs>
              <w:spacing w:after="0" w:line="360" w:lineRule="auto"/>
              <w:ind w:left="652"/>
              <w:rPr>
                <w:rFonts w:eastAsia="Calibri"/>
                <w:color w:val="auto"/>
              </w:rPr>
            </w:pPr>
            <w:r w:rsidRPr="007441CC">
              <w:rPr>
                <w:rFonts w:eastAsia="Calibri"/>
                <w:color w:val="auto"/>
              </w:rPr>
              <w:t>Draw offset sectional front view, side view and top view of the prisms, pyramids of different types.</w:t>
            </w:r>
          </w:p>
        </w:tc>
        <w:tc>
          <w:tcPr>
            <w:tcW w:w="535" w:type="pct"/>
            <w:hideMark/>
          </w:tcPr>
          <w:p w14:paraId="7184500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7BFE2F8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6171F69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95" w:type="pct"/>
          </w:tcPr>
          <w:p w14:paraId="6C0D6FF1"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5A8C6B22"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7F6D77C"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33B58B9C"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56B9B82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2DDAEA97"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426679B3"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70578F82"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6A295301"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4E62330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284CF321"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2B18136E"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55AE1FA7"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1401287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French Curves</w:t>
            </w:r>
          </w:p>
          <w:p w14:paraId="0B79BB5E" w14:textId="77777777" w:rsidR="008C6072" w:rsidRPr="007441CC" w:rsidRDefault="008C6072" w:rsidP="00B52903">
            <w:pPr>
              <w:spacing w:after="0" w:line="360" w:lineRule="auto"/>
              <w:rPr>
                <w:rFonts w:eastAsia="Calibri"/>
                <w:color w:val="auto"/>
              </w:rPr>
            </w:pPr>
          </w:p>
        </w:tc>
        <w:tc>
          <w:tcPr>
            <w:tcW w:w="416" w:type="pct"/>
            <w:hideMark/>
          </w:tcPr>
          <w:p w14:paraId="5815B4B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01432030" w14:textId="77777777" w:rsidR="008C6072" w:rsidRPr="007441CC" w:rsidRDefault="008C6072" w:rsidP="00B52903">
      <w:pPr>
        <w:spacing w:after="0" w:line="360" w:lineRule="auto"/>
        <w:rPr>
          <w:b/>
          <w:color w:val="auto"/>
          <w:sz w:val="24"/>
        </w:rPr>
      </w:pPr>
    </w:p>
    <w:p w14:paraId="07368C2F" w14:textId="77777777" w:rsidR="00B52903" w:rsidRPr="007441CC" w:rsidRDefault="00B52903">
      <w:pPr>
        <w:spacing w:after="200" w:line="276" w:lineRule="auto"/>
        <w:ind w:left="0" w:firstLine="0"/>
        <w:jc w:val="left"/>
        <w:rPr>
          <w:b/>
          <w:color w:val="auto"/>
          <w:sz w:val="24"/>
        </w:rPr>
      </w:pPr>
      <w:r w:rsidRPr="007441CC">
        <w:rPr>
          <w:b/>
          <w:color w:val="auto"/>
          <w:sz w:val="24"/>
        </w:rPr>
        <w:br w:type="page"/>
      </w:r>
    </w:p>
    <w:p w14:paraId="52ACAA23" w14:textId="77777777" w:rsidR="008C6072" w:rsidRPr="007441CC" w:rsidRDefault="008E5C10" w:rsidP="00B52903">
      <w:pPr>
        <w:pStyle w:val="Heading2"/>
        <w:rPr>
          <w:rFonts w:eastAsia="Calibri"/>
          <w:color w:val="auto"/>
        </w:rPr>
      </w:pPr>
      <w:bookmarkStart w:id="49" w:name="_Toc110114414"/>
      <w:r w:rsidRPr="007441CC">
        <w:rPr>
          <w:iCs/>
          <w:color w:val="auto"/>
        </w:rPr>
        <w:lastRenderedPageBreak/>
        <w:t>Module</w:t>
      </w:r>
      <w:r w:rsidRPr="007441CC">
        <w:rPr>
          <w:color w:val="auto"/>
        </w:rPr>
        <w:t xml:space="preserve"> </w:t>
      </w:r>
      <w:r w:rsidR="008C6072" w:rsidRPr="007441CC">
        <w:rPr>
          <w:color w:val="auto"/>
        </w:rPr>
        <w:t>1021CS-023.</w:t>
      </w:r>
      <w:r w:rsidR="008C6072" w:rsidRPr="007441CC">
        <w:rPr>
          <w:color w:val="auto"/>
        </w:rPr>
        <w:tab/>
        <w:t>Perform Dimensioning On Drawings</w:t>
      </w:r>
      <w:bookmarkEnd w:id="49"/>
    </w:p>
    <w:p w14:paraId="4507D57F" w14:textId="77777777" w:rsidR="008C6072" w:rsidRPr="007441CC" w:rsidRDefault="008C6072" w:rsidP="00B52903">
      <w:pPr>
        <w:spacing w:after="0"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dimension a drawing by adopting </w:t>
      </w:r>
      <w:proofErr w:type="spellStart"/>
      <w:r w:rsidRPr="007441CC">
        <w:rPr>
          <w:rFonts w:eastAsia="Calibri"/>
          <w:color w:val="auto"/>
        </w:rPr>
        <w:t>Uni</w:t>
      </w:r>
      <w:proofErr w:type="spellEnd"/>
      <w:r w:rsidRPr="007441CC">
        <w:rPr>
          <w:rFonts w:eastAsia="Calibri"/>
          <w:color w:val="auto"/>
        </w:rPr>
        <w:t>-directional and bi-directional dimensioning, Base line dimensioning system, continuous dimensioning system, location dimensioning.</w:t>
      </w:r>
    </w:p>
    <w:p w14:paraId="589643F3"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5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1 Hours</w:t>
      </w:r>
      <w:r w:rsidRPr="007441CC">
        <w:rPr>
          <w:rFonts w:eastAsia="Calibri"/>
          <w:b/>
          <w:bCs/>
          <w:color w:val="auto"/>
        </w:rPr>
        <w:tab/>
      </w:r>
      <w:r w:rsidRPr="007441CC">
        <w:rPr>
          <w:rFonts w:eastAsia="Calibri"/>
          <w:b/>
          <w:bCs/>
          <w:color w:val="auto"/>
        </w:rPr>
        <w:tab/>
        <w:t>Practice: 4 Hours                      Credit Hour</w:t>
      </w:r>
      <w:proofErr w:type="gramStart"/>
      <w:r w:rsidRPr="007441CC">
        <w:rPr>
          <w:rFonts w:eastAsia="Calibri"/>
          <w:b/>
          <w:bCs/>
          <w:color w:val="auto"/>
        </w:rPr>
        <w:t>:0.5</w:t>
      </w:r>
      <w:proofErr w:type="gramEnd"/>
      <w:r w:rsidRPr="007441CC">
        <w:rPr>
          <w:rFonts w:eastAsia="Calibri"/>
          <w:b/>
          <w:bCs/>
          <w:color w:val="auto"/>
        </w:rPr>
        <w:t xml:space="preserve">        </w:t>
      </w:r>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37"/>
        <w:gridCol w:w="3867"/>
        <w:gridCol w:w="3680"/>
        <w:gridCol w:w="1449"/>
        <w:gridCol w:w="1530"/>
        <w:gridCol w:w="1431"/>
      </w:tblGrid>
      <w:tr w:rsidR="007441CC" w:rsidRPr="007441CC" w14:paraId="3FA8DAED" w14:textId="77777777" w:rsidTr="00B52903">
        <w:trPr>
          <w:trHeight w:val="619"/>
        </w:trPr>
        <w:tc>
          <w:tcPr>
            <w:tcW w:w="741" w:type="pct"/>
            <w:shd w:val="clear" w:color="auto" w:fill="E5B8B7"/>
            <w:vAlign w:val="center"/>
            <w:hideMark/>
          </w:tcPr>
          <w:p w14:paraId="17B9A0D0"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435" w:type="pct"/>
            <w:shd w:val="clear" w:color="auto" w:fill="E5B8B7"/>
            <w:vAlign w:val="center"/>
            <w:hideMark/>
          </w:tcPr>
          <w:p w14:paraId="475B15BE"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368" w:type="pct"/>
            <w:shd w:val="clear" w:color="auto" w:fill="E5B8B7"/>
            <w:vAlign w:val="center"/>
            <w:hideMark/>
          </w:tcPr>
          <w:p w14:paraId="0C5DED1F"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65" w:type="pct"/>
            <w:shd w:val="clear" w:color="auto" w:fill="E5B8B7"/>
            <w:vAlign w:val="center"/>
            <w:hideMark/>
          </w:tcPr>
          <w:p w14:paraId="0A5E829A"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476" w:type="pct"/>
            <w:shd w:val="clear" w:color="auto" w:fill="E5B8B7"/>
            <w:hideMark/>
          </w:tcPr>
          <w:p w14:paraId="66C4F43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Materials </w:t>
            </w:r>
          </w:p>
          <w:p w14:paraId="2CDA74AB"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Required </w:t>
            </w:r>
          </w:p>
        </w:tc>
        <w:tc>
          <w:tcPr>
            <w:tcW w:w="416" w:type="pct"/>
            <w:shd w:val="clear" w:color="auto" w:fill="E5B8B7"/>
            <w:hideMark/>
          </w:tcPr>
          <w:p w14:paraId="53BA99EA"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Learning </w:t>
            </w:r>
          </w:p>
          <w:p w14:paraId="38AF7F06"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Place  </w:t>
            </w:r>
          </w:p>
        </w:tc>
      </w:tr>
      <w:tr w:rsidR="007441CC" w:rsidRPr="007441CC" w14:paraId="4BE949C1" w14:textId="77777777" w:rsidTr="00B52903">
        <w:trPr>
          <w:trHeight w:val="840"/>
        </w:trPr>
        <w:tc>
          <w:tcPr>
            <w:tcW w:w="741" w:type="pct"/>
          </w:tcPr>
          <w:p w14:paraId="4BE39674" w14:textId="77777777" w:rsidR="008C6072" w:rsidRPr="007441CC" w:rsidRDefault="008C6072" w:rsidP="00594206">
            <w:pPr>
              <w:pStyle w:val="ListParagraph"/>
              <w:numPr>
                <w:ilvl w:val="0"/>
                <w:numId w:val="106"/>
              </w:numPr>
              <w:spacing w:after="0" w:line="360" w:lineRule="auto"/>
              <w:ind w:left="404"/>
              <w:jc w:val="left"/>
              <w:rPr>
                <w:rFonts w:eastAsia="Calibri"/>
                <w:color w:val="auto"/>
              </w:rPr>
            </w:pPr>
            <w:r w:rsidRPr="007441CC">
              <w:rPr>
                <w:rFonts w:eastAsia="Calibri"/>
                <w:color w:val="auto"/>
              </w:rPr>
              <w:t xml:space="preserve">Prepare a Dimensioned drawing by adopting </w:t>
            </w:r>
            <w:proofErr w:type="spellStart"/>
            <w:r w:rsidRPr="007441CC">
              <w:rPr>
                <w:rFonts w:eastAsia="Calibri"/>
                <w:color w:val="auto"/>
              </w:rPr>
              <w:t>Uni</w:t>
            </w:r>
            <w:proofErr w:type="spellEnd"/>
            <w:r w:rsidRPr="007441CC">
              <w:rPr>
                <w:rFonts w:eastAsia="Calibri"/>
                <w:color w:val="auto"/>
              </w:rPr>
              <w:t>-directional and bi-directional dimensioning.</w:t>
            </w:r>
          </w:p>
        </w:tc>
        <w:tc>
          <w:tcPr>
            <w:tcW w:w="1435" w:type="pct"/>
          </w:tcPr>
          <w:p w14:paraId="750FD09B"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7AC2BCCC"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Apply basic operations on A3 size sheet and divide space. Distribute space by calculations.</w:t>
            </w:r>
          </w:p>
          <w:p w14:paraId="1BD1CCEE"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 xml:space="preserve">Draw front, top and side views of </w:t>
            </w:r>
            <w:proofErr w:type="spellStart"/>
            <w:r w:rsidRPr="007441CC">
              <w:rPr>
                <w:rFonts w:eastAsia="Calibri"/>
                <w:color w:val="auto"/>
              </w:rPr>
              <w:t>Vee</w:t>
            </w:r>
            <w:proofErr w:type="spellEnd"/>
            <w:r w:rsidRPr="007441CC">
              <w:rPr>
                <w:rFonts w:eastAsia="Calibri"/>
                <w:color w:val="auto"/>
              </w:rPr>
              <w:t xml:space="preserve"> block.</w:t>
            </w:r>
          </w:p>
          <w:p w14:paraId="5AAF92D0"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 xml:space="preserve">Dimension the drawing </w:t>
            </w:r>
            <w:proofErr w:type="spellStart"/>
            <w:r w:rsidRPr="007441CC">
              <w:rPr>
                <w:rFonts w:eastAsia="Calibri"/>
                <w:color w:val="auto"/>
              </w:rPr>
              <w:t>Uni</w:t>
            </w:r>
            <w:proofErr w:type="spellEnd"/>
            <w:r w:rsidRPr="007441CC">
              <w:rPr>
                <w:rFonts w:eastAsia="Calibri"/>
                <w:color w:val="auto"/>
              </w:rPr>
              <w:t>-directionally.</w:t>
            </w:r>
          </w:p>
          <w:p w14:paraId="1CA012ED"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Dimension the drawing bi-directionally.</w:t>
            </w:r>
          </w:p>
        </w:tc>
        <w:tc>
          <w:tcPr>
            <w:tcW w:w="1368" w:type="pct"/>
          </w:tcPr>
          <w:p w14:paraId="4402CE03"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Define Base line dimensioning</w:t>
            </w:r>
          </w:p>
          <w:p w14:paraId="3AA6209B"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Explain Dimension types</w:t>
            </w:r>
          </w:p>
          <w:p w14:paraId="123DBA25"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Describe the System of dimensioning.</w:t>
            </w:r>
          </w:p>
          <w:p w14:paraId="651ADD21"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 xml:space="preserve">Explain </w:t>
            </w:r>
            <w:proofErr w:type="spellStart"/>
            <w:r w:rsidRPr="007441CC">
              <w:rPr>
                <w:rFonts w:eastAsia="Calibri"/>
                <w:color w:val="auto"/>
              </w:rPr>
              <w:t>Uni</w:t>
            </w:r>
            <w:proofErr w:type="spellEnd"/>
            <w:r w:rsidRPr="007441CC">
              <w:rPr>
                <w:rFonts w:eastAsia="Calibri"/>
                <w:color w:val="auto"/>
              </w:rPr>
              <w:t xml:space="preserve"> &amp; bi-directional dimensioning.</w:t>
            </w:r>
          </w:p>
          <w:p w14:paraId="52A223F6"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Define 1Base line dimensioning system.</w:t>
            </w:r>
          </w:p>
          <w:p w14:paraId="314A8091"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Define continuous dimensioning system</w:t>
            </w:r>
          </w:p>
          <w:p w14:paraId="1232F93E"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Define location dimensioning.</w:t>
            </w:r>
          </w:p>
          <w:p w14:paraId="48908CB3" w14:textId="77777777" w:rsidR="008C6072" w:rsidRPr="007441CC" w:rsidRDefault="008C6072" w:rsidP="00B52903">
            <w:pPr>
              <w:pStyle w:val="ListParagraph"/>
              <w:tabs>
                <w:tab w:val="right" w:pos="360"/>
              </w:tabs>
              <w:spacing w:after="0" w:line="360" w:lineRule="auto"/>
              <w:ind w:left="397" w:firstLine="0"/>
              <w:jc w:val="left"/>
              <w:rPr>
                <w:rFonts w:eastAsia="Calibri"/>
                <w:b/>
                <w:bCs/>
                <w:color w:val="auto"/>
              </w:rPr>
            </w:pPr>
            <w:r w:rsidRPr="007441CC">
              <w:rPr>
                <w:rFonts w:eastAsia="Calibri"/>
                <w:b/>
                <w:bCs/>
                <w:color w:val="auto"/>
              </w:rPr>
              <w:lastRenderedPageBreak/>
              <w:t>Practical Activity</w:t>
            </w:r>
          </w:p>
          <w:p w14:paraId="6C728C50" w14:textId="77777777" w:rsidR="008C6072" w:rsidRPr="007441CC" w:rsidRDefault="008C6072" w:rsidP="00594206">
            <w:pPr>
              <w:pStyle w:val="ListParagraph"/>
              <w:numPr>
                <w:ilvl w:val="0"/>
                <w:numId w:val="105"/>
              </w:numPr>
              <w:tabs>
                <w:tab w:val="right" w:pos="360"/>
              </w:tabs>
              <w:spacing w:after="0" w:line="360" w:lineRule="auto"/>
              <w:ind w:left="397"/>
              <w:jc w:val="left"/>
              <w:rPr>
                <w:rFonts w:eastAsia="Calibri"/>
                <w:color w:val="auto"/>
              </w:rPr>
            </w:pPr>
            <w:r w:rsidRPr="007441CC">
              <w:rPr>
                <w:rFonts w:eastAsia="Calibri"/>
                <w:color w:val="auto"/>
              </w:rPr>
              <w:t xml:space="preserve">Prepare a Dimensioned drawing by adopting </w:t>
            </w:r>
            <w:proofErr w:type="spellStart"/>
            <w:r w:rsidRPr="007441CC">
              <w:rPr>
                <w:rFonts w:eastAsia="Calibri"/>
                <w:color w:val="auto"/>
              </w:rPr>
              <w:t>Uni</w:t>
            </w:r>
            <w:proofErr w:type="spellEnd"/>
            <w:r w:rsidRPr="007441CC">
              <w:rPr>
                <w:rFonts w:eastAsia="Calibri"/>
                <w:color w:val="auto"/>
              </w:rPr>
              <w:t>-directional and bi-directional dimensioning.</w:t>
            </w:r>
          </w:p>
        </w:tc>
        <w:tc>
          <w:tcPr>
            <w:tcW w:w="565" w:type="pct"/>
            <w:hideMark/>
          </w:tcPr>
          <w:p w14:paraId="017DB86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4F16F02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3E07C14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476" w:type="pct"/>
          </w:tcPr>
          <w:p w14:paraId="4A8E1C61"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48E38470"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B5C964D"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09FEEB1B"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138E2A3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4FF5B3A1"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FF8FDCF"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2E2DAB44"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Stencil Paper</w:t>
            </w:r>
          </w:p>
          <w:p w14:paraId="29102AF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6C4D28B5"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671FA5EE"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442D972B"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240D223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French </w:t>
            </w:r>
            <w:proofErr w:type="spellStart"/>
            <w:r w:rsidRPr="007441CC">
              <w:rPr>
                <w:rFonts w:eastAsia="Calibri"/>
                <w:color w:val="auto"/>
              </w:rPr>
              <w:t>curv</w:t>
            </w:r>
            <w:proofErr w:type="spellEnd"/>
          </w:p>
        </w:tc>
        <w:tc>
          <w:tcPr>
            <w:tcW w:w="416" w:type="pct"/>
            <w:hideMark/>
          </w:tcPr>
          <w:p w14:paraId="26E575E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145AC562" w14:textId="77777777" w:rsidTr="00B52903">
        <w:trPr>
          <w:trHeight w:val="350"/>
        </w:trPr>
        <w:tc>
          <w:tcPr>
            <w:tcW w:w="741" w:type="pct"/>
          </w:tcPr>
          <w:p w14:paraId="4FBF5059" w14:textId="77777777" w:rsidR="008C6072" w:rsidRPr="007441CC" w:rsidRDefault="008C6072" w:rsidP="00594206">
            <w:pPr>
              <w:pStyle w:val="ListParagraph"/>
              <w:numPr>
                <w:ilvl w:val="0"/>
                <w:numId w:val="106"/>
              </w:numPr>
              <w:spacing w:after="0" w:line="360" w:lineRule="auto"/>
              <w:ind w:left="404"/>
              <w:jc w:val="left"/>
              <w:rPr>
                <w:rFonts w:eastAsia="Calibri"/>
                <w:color w:val="auto"/>
              </w:rPr>
            </w:pPr>
            <w:r w:rsidRPr="007441CC">
              <w:rPr>
                <w:rFonts w:eastAsia="Calibri"/>
                <w:color w:val="auto"/>
              </w:rPr>
              <w:lastRenderedPageBreak/>
              <w:t xml:space="preserve">Prepare a Dimensioned drawing by adopting Base line dimensioning system, continuous dimensioning system, </w:t>
            </w:r>
            <w:r w:rsidRPr="007441CC">
              <w:rPr>
                <w:rFonts w:eastAsia="Calibri"/>
                <w:color w:val="auto"/>
              </w:rPr>
              <w:lastRenderedPageBreak/>
              <w:t>location dimensioning.</w:t>
            </w:r>
          </w:p>
        </w:tc>
        <w:tc>
          <w:tcPr>
            <w:tcW w:w="1435" w:type="pct"/>
          </w:tcPr>
          <w:p w14:paraId="797A3AFF"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Trainee will be able to:</w:t>
            </w:r>
          </w:p>
          <w:p w14:paraId="61365294"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Apply basic operations on A3 size sheet and divide space. Distribute space by calculations.</w:t>
            </w:r>
          </w:p>
          <w:p w14:paraId="7C0AE109"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 xml:space="preserve">Draw front, top and side views of </w:t>
            </w:r>
            <w:proofErr w:type="spellStart"/>
            <w:r w:rsidRPr="007441CC">
              <w:rPr>
                <w:rFonts w:eastAsia="Calibri"/>
                <w:color w:val="auto"/>
              </w:rPr>
              <w:t>Vee</w:t>
            </w:r>
            <w:proofErr w:type="spellEnd"/>
            <w:r w:rsidRPr="007441CC">
              <w:rPr>
                <w:rFonts w:eastAsia="Calibri"/>
                <w:color w:val="auto"/>
              </w:rPr>
              <w:t xml:space="preserve"> block with holes.</w:t>
            </w:r>
          </w:p>
          <w:p w14:paraId="48681E57"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Dimension the drawing as per base line dimensioning system.</w:t>
            </w:r>
          </w:p>
          <w:p w14:paraId="5D60C40C"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lastRenderedPageBreak/>
              <w:t>Dimension the drawing as per continuous dimensioning system.</w:t>
            </w:r>
          </w:p>
          <w:p w14:paraId="644DF565"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Dimension the drawing location of center of holes</w:t>
            </w:r>
          </w:p>
          <w:p w14:paraId="1DCC1942"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Draw system of dimensioning</w:t>
            </w:r>
          </w:p>
          <w:p w14:paraId="39F1AC3A"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Draw dimensioning of holes</w:t>
            </w:r>
          </w:p>
          <w:p w14:paraId="07691034"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Draw dimensioning of arc</w:t>
            </w:r>
          </w:p>
          <w:p w14:paraId="649F5A47"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Draw dimensioning circles</w:t>
            </w:r>
          </w:p>
          <w:p w14:paraId="50574942" w14:textId="77777777" w:rsidR="008C6072" w:rsidRPr="007441CC" w:rsidRDefault="008C6072" w:rsidP="00594206">
            <w:pPr>
              <w:pStyle w:val="ListParagraph"/>
              <w:numPr>
                <w:ilvl w:val="0"/>
                <w:numId w:val="105"/>
              </w:numPr>
              <w:spacing w:after="0" w:line="360" w:lineRule="auto"/>
              <w:ind w:left="416"/>
              <w:jc w:val="left"/>
              <w:rPr>
                <w:rFonts w:eastAsia="Calibri"/>
                <w:color w:val="auto"/>
              </w:rPr>
            </w:pPr>
            <w:r w:rsidRPr="007441CC">
              <w:rPr>
                <w:rFonts w:eastAsia="Calibri"/>
                <w:color w:val="auto"/>
              </w:rPr>
              <w:t>Draw dimensioning of angles</w:t>
            </w:r>
          </w:p>
        </w:tc>
        <w:tc>
          <w:tcPr>
            <w:tcW w:w="1368" w:type="pct"/>
          </w:tcPr>
          <w:p w14:paraId="3FA23F4B" w14:textId="77777777" w:rsidR="008C6072" w:rsidRPr="007441CC" w:rsidRDefault="008C6072" w:rsidP="00594206">
            <w:pPr>
              <w:pStyle w:val="ListParagraph"/>
              <w:numPr>
                <w:ilvl w:val="0"/>
                <w:numId w:val="105"/>
              </w:numPr>
              <w:spacing w:after="0" w:line="360" w:lineRule="auto"/>
              <w:ind w:left="397"/>
              <w:jc w:val="left"/>
              <w:rPr>
                <w:rFonts w:eastAsia="Calibri"/>
                <w:color w:val="auto"/>
              </w:rPr>
            </w:pPr>
            <w:r w:rsidRPr="007441CC">
              <w:rPr>
                <w:rFonts w:eastAsia="Calibri"/>
                <w:color w:val="auto"/>
              </w:rPr>
              <w:lastRenderedPageBreak/>
              <w:t>Define Dimensioning.</w:t>
            </w:r>
          </w:p>
          <w:p w14:paraId="4E6303AD" w14:textId="77777777" w:rsidR="008C6072" w:rsidRPr="007441CC" w:rsidRDefault="008C6072" w:rsidP="00594206">
            <w:pPr>
              <w:pStyle w:val="ListParagraph"/>
              <w:numPr>
                <w:ilvl w:val="0"/>
                <w:numId w:val="105"/>
              </w:numPr>
              <w:spacing w:after="0" w:line="360" w:lineRule="auto"/>
              <w:ind w:left="397"/>
              <w:jc w:val="left"/>
              <w:rPr>
                <w:rFonts w:eastAsia="Calibri"/>
                <w:color w:val="auto"/>
              </w:rPr>
            </w:pPr>
            <w:r w:rsidRPr="007441CC">
              <w:rPr>
                <w:rFonts w:eastAsia="Calibri"/>
                <w:color w:val="auto"/>
              </w:rPr>
              <w:t>Explain the Need of dimensioning drawings according to accepted standards</w:t>
            </w:r>
          </w:p>
          <w:p w14:paraId="4790DF1C" w14:textId="77777777" w:rsidR="008C6072" w:rsidRPr="007441CC" w:rsidRDefault="008C6072" w:rsidP="00594206">
            <w:pPr>
              <w:pStyle w:val="ListParagraph"/>
              <w:numPr>
                <w:ilvl w:val="0"/>
                <w:numId w:val="105"/>
              </w:numPr>
              <w:spacing w:after="0" w:line="360" w:lineRule="auto"/>
              <w:ind w:left="397"/>
              <w:jc w:val="left"/>
              <w:rPr>
                <w:rFonts w:eastAsia="Calibri"/>
                <w:color w:val="auto"/>
              </w:rPr>
            </w:pPr>
            <w:r w:rsidRPr="007441CC">
              <w:rPr>
                <w:rFonts w:eastAsia="Calibri"/>
                <w:color w:val="auto"/>
              </w:rPr>
              <w:t>Define Dimension and extension line, arrow head, dimension, leader.</w:t>
            </w:r>
          </w:p>
          <w:p w14:paraId="1BCC1828" w14:textId="77777777" w:rsidR="008C6072" w:rsidRPr="007441CC" w:rsidRDefault="008C6072" w:rsidP="00594206">
            <w:pPr>
              <w:pStyle w:val="ListParagraph"/>
              <w:numPr>
                <w:ilvl w:val="0"/>
                <w:numId w:val="105"/>
              </w:numPr>
              <w:spacing w:after="0" w:line="360" w:lineRule="auto"/>
              <w:ind w:left="397"/>
              <w:jc w:val="left"/>
              <w:rPr>
                <w:rFonts w:eastAsia="Calibri"/>
                <w:color w:val="auto"/>
              </w:rPr>
            </w:pPr>
            <w:r w:rsidRPr="007441CC">
              <w:rPr>
                <w:rFonts w:eastAsia="Calibri"/>
                <w:color w:val="auto"/>
              </w:rPr>
              <w:lastRenderedPageBreak/>
              <w:t>Explain Types of arrow head, length of arrowhead.</w:t>
            </w:r>
          </w:p>
          <w:p w14:paraId="7FC767FB" w14:textId="77777777" w:rsidR="008C6072" w:rsidRPr="007441CC" w:rsidRDefault="008C6072" w:rsidP="00594206">
            <w:pPr>
              <w:pStyle w:val="ListParagraph"/>
              <w:numPr>
                <w:ilvl w:val="0"/>
                <w:numId w:val="105"/>
              </w:numPr>
              <w:spacing w:after="0" w:line="360" w:lineRule="auto"/>
              <w:ind w:left="397"/>
              <w:jc w:val="left"/>
              <w:rPr>
                <w:rFonts w:eastAsia="Calibri"/>
                <w:color w:val="auto"/>
              </w:rPr>
            </w:pPr>
            <w:r w:rsidRPr="007441CC">
              <w:rPr>
                <w:rFonts w:eastAsia="Calibri"/>
                <w:color w:val="auto"/>
              </w:rPr>
              <w:t>Describe dimension for location and size of holes, arcs, circles.</w:t>
            </w:r>
          </w:p>
          <w:p w14:paraId="1FED03E4" w14:textId="77777777" w:rsidR="008C6072" w:rsidRPr="007441CC" w:rsidRDefault="008C6072" w:rsidP="00594206">
            <w:pPr>
              <w:pStyle w:val="ListParagraph"/>
              <w:numPr>
                <w:ilvl w:val="0"/>
                <w:numId w:val="105"/>
              </w:numPr>
              <w:spacing w:after="0" w:line="360" w:lineRule="auto"/>
              <w:ind w:left="397"/>
              <w:jc w:val="left"/>
              <w:rPr>
                <w:rFonts w:eastAsia="Calibri"/>
                <w:color w:val="auto"/>
              </w:rPr>
            </w:pPr>
            <w:r w:rsidRPr="007441CC">
              <w:rPr>
                <w:rFonts w:eastAsia="Calibri"/>
                <w:color w:val="auto"/>
              </w:rPr>
              <w:t>Explain the process of Dimension a given drawing using standard notations and desired system of dimensioning.</w:t>
            </w:r>
          </w:p>
          <w:p w14:paraId="62BB1778" w14:textId="77777777" w:rsidR="008C6072" w:rsidRPr="007441CC" w:rsidRDefault="008C6072" w:rsidP="00B52903">
            <w:pPr>
              <w:pStyle w:val="ListParagraph"/>
              <w:spacing w:after="0" w:line="360" w:lineRule="auto"/>
              <w:ind w:left="397" w:firstLine="0"/>
              <w:jc w:val="left"/>
              <w:rPr>
                <w:rFonts w:eastAsia="Calibri"/>
                <w:b/>
                <w:bCs/>
                <w:color w:val="auto"/>
              </w:rPr>
            </w:pPr>
            <w:r w:rsidRPr="007441CC">
              <w:rPr>
                <w:rFonts w:eastAsia="Calibri"/>
                <w:b/>
                <w:bCs/>
                <w:color w:val="auto"/>
              </w:rPr>
              <w:t>Practical Activity</w:t>
            </w:r>
          </w:p>
          <w:p w14:paraId="3E804809" w14:textId="77777777" w:rsidR="008C6072" w:rsidRPr="007441CC" w:rsidRDefault="008C6072" w:rsidP="00594206">
            <w:pPr>
              <w:pStyle w:val="ListParagraph"/>
              <w:numPr>
                <w:ilvl w:val="0"/>
                <w:numId w:val="105"/>
              </w:numPr>
              <w:spacing w:after="0" w:line="360" w:lineRule="auto"/>
              <w:ind w:left="397"/>
              <w:jc w:val="left"/>
              <w:rPr>
                <w:rFonts w:eastAsia="Calibri"/>
                <w:color w:val="auto"/>
              </w:rPr>
            </w:pPr>
            <w:r w:rsidRPr="007441CC">
              <w:rPr>
                <w:rFonts w:eastAsia="Calibri"/>
                <w:color w:val="auto"/>
              </w:rPr>
              <w:t>Prepare a Dimensioned drawing by adopting Base line dimensioning system, continuous dimensioning system, location dimensioning.</w:t>
            </w:r>
          </w:p>
        </w:tc>
        <w:tc>
          <w:tcPr>
            <w:tcW w:w="565" w:type="pct"/>
            <w:hideMark/>
          </w:tcPr>
          <w:p w14:paraId="5A585B4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0AB1D29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62E895A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476" w:type="pct"/>
          </w:tcPr>
          <w:p w14:paraId="0FC1838E"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0DE0A34C"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7DE563BC"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64302E49"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76CA4A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0DF45C81"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728D7430"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37AF3F89"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Stencil Paper</w:t>
            </w:r>
          </w:p>
          <w:p w14:paraId="59254C6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06F0D8E6"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60BD9BFC"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651607BC"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1933946F"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6AD237B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Calculator </w:t>
            </w:r>
          </w:p>
          <w:p w14:paraId="1DAF8B8C" w14:textId="77777777" w:rsidR="008C6072" w:rsidRPr="007441CC" w:rsidRDefault="008C6072" w:rsidP="00B52903">
            <w:pPr>
              <w:spacing w:after="0" w:line="360" w:lineRule="auto"/>
              <w:rPr>
                <w:rFonts w:eastAsia="Calibri"/>
                <w:color w:val="auto"/>
              </w:rPr>
            </w:pPr>
            <w:r w:rsidRPr="007441CC">
              <w:rPr>
                <w:rFonts w:eastAsia="Calibri"/>
                <w:color w:val="auto"/>
              </w:rPr>
              <w:t>Templates</w:t>
            </w:r>
          </w:p>
        </w:tc>
        <w:tc>
          <w:tcPr>
            <w:tcW w:w="416" w:type="pct"/>
            <w:hideMark/>
          </w:tcPr>
          <w:p w14:paraId="7289324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7952F02E" w14:textId="77777777" w:rsidR="008C6072" w:rsidRPr="007441CC" w:rsidRDefault="008C6072" w:rsidP="00B52903">
      <w:pPr>
        <w:spacing w:line="360" w:lineRule="auto"/>
        <w:rPr>
          <w:rFonts w:eastAsia="Calibri"/>
          <w:color w:val="auto"/>
        </w:rPr>
      </w:pPr>
    </w:p>
    <w:p w14:paraId="7DD4FBA9" w14:textId="77777777" w:rsidR="008C6072" w:rsidRPr="007441CC" w:rsidRDefault="008C6072" w:rsidP="00B52903">
      <w:pPr>
        <w:spacing w:after="0" w:line="360" w:lineRule="auto"/>
        <w:rPr>
          <w:b/>
          <w:color w:val="auto"/>
          <w:sz w:val="24"/>
        </w:rPr>
      </w:pPr>
    </w:p>
    <w:p w14:paraId="6EC77269" w14:textId="77777777" w:rsidR="00B52903" w:rsidRPr="007441CC" w:rsidRDefault="00B52903">
      <w:pPr>
        <w:spacing w:after="200" w:line="276" w:lineRule="auto"/>
        <w:ind w:left="0" w:firstLine="0"/>
        <w:jc w:val="left"/>
        <w:rPr>
          <w:b/>
          <w:color w:val="auto"/>
          <w:sz w:val="24"/>
        </w:rPr>
      </w:pPr>
      <w:r w:rsidRPr="007441CC">
        <w:rPr>
          <w:b/>
          <w:color w:val="auto"/>
          <w:sz w:val="24"/>
        </w:rPr>
        <w:br w:type="page"/>
      </w:r>
    </w:p>
    <w:p w14:paraId="747D1543" w14:textId="77777777" w:rsidR="008C6072" w:rsidRPr="007441CC" w:rsidRDefault="008E5C10" w:rsidP="00B52903">
      <w:pPr>
        <w:pStyle w:val="Heading2"/>
        <w:rPr>
          <w:rFonts w:eastAsia="Calibri"/>
          <w:color w:val="auto"/>
        </w:rPr>
      </w:pPr>
      <w:bookmarkStart w:id="50" w:name="_Toc110114415"/>
      <w:r w:rsidRPr="007441CC">
        <w:rPr>
          <w:iCs/>
          <w:color w:val="auto"/>
        </w:rPr>
        <w:lastRenderedPageBreak/>
        <w:t>Module</w:t>
      </w:r>
      <w:r w:rsidRPr="007441CC">
        <w:rPr>
          <w:color w:val="auto"/>
        </w:rPr>
        <w:t xml:space="preserve"> </w:t>
      </w:r>
      <w:r w:rsidR="008C6072" w:rsidRPr="007441CC">
        <w:rPr>
          <w:color w:val="auto"/>
        </w:rPr>
        <w:t>1021CS-024.</w:t>
      </w:r>
      <w:r w:rsidR="008C6072" w:rsidRPr="007441CC">
        <w:rPr>
          <w:color w:val="auto"/>
        </w:rPr>
        <w:tab/>
        <w:t>Produce Pictorial Drawings</w:t>
      </w:r>
      <w:bookmarkEnd w:id="50"/>
    </w:p>
    <w:p w14:paraId="7DA59390" w14:textId="77777777" w:rsidR="008C6072" w:rsidRPr="007441CC" w:rsidRDefault="008C6072" w:rsidP="00B52903">
      <w:pPr>
        <w:spacing w:after="0"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w:t>
      </w:r>
      <w:proofErr w:type="spellStart"/>
      <w:r w:rsidRPr="007441CC">
        <w:rPr>
          <w:rFonts w:eastAsia="Calibri"/>
          <w:color w:val="auto"/>
        </w:rPr>
        <w:t>to</w:t>
      </w:r>
      <w:proofErr w:type="spellEnd"/>
      <w:r w:rsidRPr="007441CC">
        <w:rPr>
          <w:rFonts w:eastAsia="Calibri"/>
          <w:color w:val="auto"/>
        </w:rPr>
        <w:t xml:space="preserve"> draw isometric views, oblique views, and perspective views of objects. Draw isometric, oblique and perspective views from principal views.</w:t>
      </w:r>
    </w:p>
    <w:p w14:paraId="541AEEA0"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16.5 Hours</w:t>
      </w:r>
      <w:r w:rsidRPr="007441CC">
        <w:rPr>
          <w:rFonts w:eastAsia="Calibri"/>
          <w:b/>
          <w:bCs/>
          <w:color w:val="auto"/>
        </w:rPr>
        <w:tab/>
      </w:r>
      <w:r w:rsidRPr="007441CC">
        <w:rPr>
          <w:rFonts w:eastAsia="Calibri"/>
          <w:b/>
          <w:bCs/>
          <w:color w:val="auto"/>
        </w:rPr>
        <w:tab/>
      </w:r>
      <w:r w:rsidRPr="007441CC">
        <w:rPr>
          <w:rFonts w:eastAsia="Calibri"/>
          <w:b/>
          <w:bCs/>
          <w:color w:val="auto"/>
        </w:rPr>
        <w:tab/>
        <w:t>Theory: 2.5 Hours</w:t>
      </w:r>
      <w:r w:rsidRPr="007441CC">
        <w:rPr>
          <w:rFonts w:eastAsia="Calibri"/>
          <w:b/>
          <w:bCs/>
          <w:color w:val="auto"/>
        </w:rPr>
        <w:tab/>
      </w:r>
      <w:r w:rsidRPr="007441CC">
        <w:rPr>
          <w:rFonts w:eastAsia="Calibri"/>
          <w:b/>
          <w:bCs/>
          <w:color w:val="auto"/>
        </w:rPr>
        <w:tab/>
      </w:r>
      <w:r w:rsidRPr="007441CC">
        <w:rPr>
          <w:rFonts w:eastAsia="Calibri"/>
          <w:b/>
          <w:bCs/>
          <w:color w:val="auto"/>
        </w:rPr>
        <w:tab/>
        <w:t>Practice: 14 Hours                            Credit Hour</w:t>
      </w:r>
      <w:proofErr w:type="gramStart"/>
      <w:r w:rsidRPr="007441CC">
        <w:rPr>
          <w:rFonts w:eastAsia="Calibri"/>
          <w:b/>
          <w:bCs/>
          <w:color w:val="auto"/>
        </w:rPr>
        <w:t>:1.6</w:t>
      </w:r>
      <w:proofErr w:type="gramEnd"/>
      <w:r w:rsidRPr="007441CC">
        <w:rPr>
          <w:rFonts w:eastAsia="Calibri"/>
          <w:b/>
          <w:bCs/>
          <w:color w:val="auto"/>
        </w:rPr>
        <w:t xml:space="preserve">       </w:t>
      </w:r>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32"/>
        <w:gridCol w:w="3390"/>
        <w:gridCol w:w="3818"/>
        <w:gridCol w:w="1493"/>
        <w:gridCol w:w="1530"/>
        <w:gridCol w:w="1431"/>
      </w:tblGrid>
      <w:tr w:rsidR="007441CC" w:rsidRPr="007441CC" w14:paraId="63634B10" w14:textId="77777777" w:rsidTr="00B52903">
        <w:trPr>
          <w:trHeight w:val="619"/>
        </w:trPr>
        <w:tc>
          <w:tcPr>
            <w:tcW w:w="678" w:type="pct"/>
            <w:shd w:val="clear" w:color="auto" w:fill="E5B8B7"/>
            <w:vAlign w:val="center"/>
            <w:hideMark/>
          </w:tcPr>
          <w:p w14:paraId="28415EF2"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Unit</w:t>
            </w:r>
          </w:p>
        </w:tc>
        <w:tc>
          <w:tcPr>
            <w:tcW w:w="1328" w:type="pct"/>
            <w:shd w:val="clear" w:color="auto" w:fill="E5B8B7"/>
            <w:vAlign w:val="center"/>
            <w:hideMark/>
          </w:tcPr>
          <w:p w14:paraId="6EE43630"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Outcomes</w:t>
            </w:r>
          </w:p>
        </w:tc>
        <w:tc>
          <w:tcPr>
            <w:tcW w:w="1482" w:type="pct"/>
            <w:shd w:val="clear" w:color="auto" w:fill="E5B8B7"/>
            <w:vAlign w:val="center"/>
            <w:hideMark/>
          </w:tcPr>
          <w:p w14:paraId="43FFCC31"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Learning Elements</w:t>
            </w:r>
          </w:p>
        </w:tc>
        <w:tc>
          <w:tcPr>
            <w:tcW w:w="525" w:type="pct"/>
            <w:shd w:val="clear" w:color="auto" w:fill="E5B8B7"/>
            <w:vAlign w:val="center"/>
            <w:hideMark/>
          </w:tcPr>
          <w:p w14:paraId="47495E46" w14:textId="77777777" w:rsidR="008C6072" w:rsidRPr="007441CC" w:rsidRDefault="008C6072" w:rsidP="00B52903">
            <w:pPr>
              <w:spacing w:after="0" w:line="360" w:lineRule="auto"/>
              <w:jc w:val="center"/>
              <w:rPr>
                <w:rFonts w:eastAsia="Calibri"/>
                <w:b/>
                <w:bCs/>
                <w:color w:val="auto"/>
              </w:rPr>
            </w:pPr>
            <w:r w:rsidRPr="007441CC">
              <w:rPr>
                <w:rFonts w:eastAsia="Calibri"/>
                <w:b/>
                <w:bCs/>
                <w:color w:val="auto"/>
              </w:rPr>
              <w:t>Duration</w:t>
            </w:r>
          </w:p>
        </w:tc>
        <w:tc>
          <w:tcPr>
            <w:tcW w:w="525" w:type="pct"/>
            <w:shd w:val="clear" w:color="auto" w:fill="E5B8B7"/>
            <w:hideMark/>
          </w:tcPr>
          <w:p w14:paraId="64B2818A"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Materials </w:t>
            </w:r>
          </w:p>
          <w:p w14:paraId="2F206A5E"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Required </w:t>
            </w:r>
          </w:p>
        </w:tc>
        <w:tc>
          <w:tcPr>
            <w:tcW w:w="463" w:type="pct"/>
            <w:shd w:val="clear" w:color="auto" w:fill="E5B8B7"/>
            <w:hideMark/>
          </w:tcPr>
          <w:p w14:paraId="099D6CD2"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Learning </w:t>
            </w:r>
          </w:p>
          <w:p w14:paraId="77647181"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Place  </w:t>
            </w:r>
          </w:p>
        </w:tc>
      </w:tr>
      <w:tr w:rsidR="007441CC" w:rsidRPr="007441CC" w14:paraId="3E83C6A1" w14:textId="77777777" w:rsidTr="00B52903">
        <w:trPr>
          <w:trHeight w:val="800"/>
        </w:trPr>
        <w:tc>
          <w:tcPr>
            <w:tcW w:w="678" w:type="pct"/>
          </w:tcPr>
          <w:p w14:paraId="73437F8C" w14:textId="77777777" w:rsidR="008C6072" w:rsidRPr="007441CC" w:rsidRDefault="008C6072" w:rsidP="00594206">
            <w:pPr>
              <w:pStyle w:val="ListParagraph"/>
              <w:numPr>
                <w:ilvl w:val="0"/>
                <w:numId w:val="107"/>
              </w:numPr>
              <w:spacing w:after="0" w:line="360" w:lineRule="auto"/>
              <w:ind w:left="314"/>
              <w:jc w:val="left"/>
              <w:rPr>
                <w:rFonts w:eastAsia="Calibri"/>
                <w:color w:val="auto"/>
              </w:rPr>
            </w:pPr>
            <w:r w:rsidRPr="007441CC">
              <w:rPr>
                <w:rFonts w:eastAsia="Calibri"/>
                <w:color w:val="auto"/>
              </w:rPr>
              <w:t>Draw isometric views of a cube having circular hole in its focus and R.C.C. stairs (First three steps).</w:t>
            </w:r>
          </w:p>
        </w:tc>
        <w:tc>
          <w:tcPr>
            <w:tcW w:w="1328" w:type="pct"/>
          </w:tcPr>
          <w:p w14:paraId="7F811CC9"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173A3FD6"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Apply basic operations on A3 size sheet and divide space. Select base line</w:t>
            </w:r>
          </w:p>
          <w:p w14:paraId="30AFAF1D"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Draw isometric view observing OHSE requirements.</w:t>
            </w:r>
          </w:p>
          <w:p w14:paraId="5EDDB21E"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Draw holes (ellipses in three isometric planes.)</w:t>
            </w:r>
          </w:p>
        </w:tc>
        <w:tc>
          <w:tcPr>
            <w:tcW w:w="1482" w:type="pct"/>
          </w:tcPr>
          <w:p w14:paraId="7A0706C8"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Isometric views</w:t>
            </w:r>
          </w:p>
          <w:p w14:paraId="7A9C1758"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basic operations for Isometric views</w:t>
            </w:r>
          </w:p>
          <w:p w14:paraId="5138925D"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OHSE</w:t>
            </w:r>
          </w:p>
          <w:p w14:paraId="0253DC52"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Describe Isometric axis, angles and scales.</w:t>
            </w:r>
          </w:p>
          <w:p w14:paraId="6637E3CB"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Arcs and circles.</w:t>
            </w:r>
          </w:p>
          <w:p w14:paraId="092AD0D2"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Isometric and non-isometric lines.</w:t>
            </w:r>
          </w:p>
          <w:p w14:paraId="4A99CC40"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Sketch isometric drawing and isometric projection</w:t>
            </w:r>
          </w:p>
          <w:p w14:paraId="093D836D"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17E7ADB7"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Draw isometric views of a cube having circular hole in its focus and R.C.C. stairs.</w:t>
            </w:r>
          </w:p>
        </w:tc>
        <w:tc>
          <w:tcPr>
            <w:tcW w:w="525" w:type="pct"/>
            <w:hideMark/>
          </w:tcPr>
          <w:p w14:paraId="2DFFF30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4F1B8AE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6EAC38D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25" w:type="pct"/>
          </w:tcPr>
          <w:p w14:paraId="600EC05D"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30F6ABA5"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02239616"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2A4185DD"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EB927C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103812DA"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5237FDF3"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49163B6D"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74F2B0D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1D78208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Board</w:t>
            </w:r>
          </w:p>
          <w:p w14:paraId="248563EB"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2C56E5AB"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1CB5ACE9"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00B72DAE"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0E60272F" w14:textId="77777777" w:rsidR="008C6072" w:rsidRPr="007441CC" w:rsidRDefault="008C6072" w:rsidP="00B52903">
            <w:pPr>
              <w:spacing w:after="0" w:line="360" w:lineRule="auto"/>
              <w:rPr>
                <w:rFonts w:eastAsia="Calibri"/>
                <w:color w:val="auto"/>
              </w:rPr>
            </w:pPr>
            <w:r w:rsidRPr="007441CC">
              <w:rPr>
                <w:rFonts w:eastAsia="Calibri"/>
                <w:color w:val="auto"/>
              </w:rPr>
              <w:t>Templates</w:t>
            </w:r>
          </w:p>
        </w:tc>
        <w:tc>
          <w:tcPr>
            <w:tcW w:w="463" w:type="pct"/>
            <w:hideMark/>
          </w:tcPr>
          <w:p w14:paraId="19CBE7A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7D0A9B9B" w14:textId="77777777" w:rsidTr="00B52903">
        <w:trPr>
          <w:trHeight w:val="350"/>
        </w:trPr>
        <w:tc>
          <w:tcPr>
            <w:tcW w:w="678" w:type="pct"/>
          </w:tcPr>
          <w:p w14:paraId="6067EA76" w14:textId="77777777" w:rsidR="008C6072" w:rsidRPr="007441CC" w:rsidRDefault="008C6072" w:rsidP="00594206">
            <w:pPr>
              <w:pStyle w:val="ListParagraph"/>
              <w:numPr>
                <w:ilvl w:val="0"/>
                <w:numId w:val="107"/>
              </w:numPr>
              <w:spacing w:after="0" w:line="360" w:lineRule="auto"/>
              <w:ind w:left="404"/>
              <w:jc w:val="left"/>
              <w:rPr>
                <w:rFonts w:eastAsia="Calibri"/>
                <w:color w:val="auto"/>
              </w:rPr>
            </w:pPr>
            <w:r w:rsidRPr="007441CC">
              <w:rPr>
                <w:rFonts w:eastAsia="Calibri"/>
                <w:color w:val="auto"/>
              </w:rPr>
              <w:lastRenderedPageBreak/>
              <w:t>Draw isometric views of R.C.C. Stairs-First three steps.</w:t>
            </w:r>
          </w:p>
          <w:p w14:paraId="0D9A9C78" w14:textId="77777777" w:rsidR="008C6072" w:rsidRPr="007441CC" w:rsidRDefault="008C6072" w:rsidP="00B52903">
            <w:pPr>
              <w:spacing w:after="0" w:line="360" w:lineRule="auto"/>
              <w:rPr>
                <w:rFonts w:eastAsia="Calibri"/>
                <w:color w:val="auto"/>
              </w:rPr>
            </w:pPr>
          </w:p>
        </w:tc>
        <w:tc>
          <w:tcPr>
            <w:tcW w:w="1328" w:type="pct"/>
          </w:tcPr>
          <w:p w14:paraId="7F7154C6"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39CE1E13"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Select base line.</w:t>
            </w:r>
          </w:p>
          <w:p w14:paraId="33649958"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Draw isometric view observing OHSE requirements.</w:t>
            </w:r>
          </w:p>
          <w:p w14:paraId="355B81A9"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Perform lettering &amp; Dimensioning.</w:t>
            </w:r>
          </w:p>
        </w:tc>
        <w:tc>
          <w:tcPr>
            <w:tcW w:w="1482" w:type="pct"/>
          </w:tcPr>
          <w:p w14:paraId="128A0F2F"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pictorial drawing.</w:t>
            </w:r>
          </w:p>
          <w:p w14:paraId="557528EF"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base line</w:t>
            </w:r>
          </w:p>
          <w:p w14:paraId="0AB02EC5"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the types of isometric views.</w:t>
            </w:r>
          </w:p>
          <w:p w14:paraId="23FEFC28"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Describe the uses of isometric views</w:t>
            </w:r>
          </w:p>
          <w:p w14:paraId="081C540A"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Sketch the isometric projection from the given orthographic drawings.</w:t>
            </w:r>
          </w:p>
          <w:p w14:paraId="41D0BE60"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lettering</w:t>
            </w:r>
          </w:p>
          <w:p w14:paraId="0024524E"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lastRenderedPageBreak/>
              <w:t>Practical Activity</w:t>
            </w:r>
          </w:p>
          <w:p w14:paraId="0C761D42"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isometric views of R.C.C. stairs-First three steps.</w:t>
            </w:r>
          </w:p>
        </w:tc>
        <w:tc>
          <w:tcPr>
            <w:tcW w:w="525" w:type="pct"/>
            <w:hideMark/>
          </w:tcPr>
          <w:p w14:paraId="2A4D12D2"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69D7B9B9"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Practice-2 </w:t>
            </w:r>
            <w:proofErr w:type="spellStart"/>
            <w:r w:rsidRPr="007441CC">
              <w:rPr>
                <w:rFonts w:eastAsia="Calibri"/>
                <w:color w:val="auto"/>
              </w:rPr>
              <w:t>Hrs</w:t>
            </w:r>
            <w:proofErr w:type="spellEnd"/>
          </w:p>
          <w:p w14:paraId="13FCEF0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Total- 2.5 </w:t>
            </w:r>
            <w:proofErr w:type="spellStart"/>
            <w:r w:rsidRPr="007441CC">
              <w:rPr>
                <w:rFonts w:eastAsia="Calibri"/>
                <w:color w:val="auto"/>
              </w:rPr>
              <w:t>Hrs</w:t>
            </w:r>
            <w:proofErr w:type="spellEnd"/>
          </w:p>
        </w:tc>
        <w:tc>
          <w:tcPr>
            <w:tcW w:w="525" w:type="pct"/>
          </w:tcPr>
          <w:p w14:paraId="696B72AD"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5A1B5673"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65D0606D"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06102FF6"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360C953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1BC5E05D"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13D00CB"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6C54174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Stencil Paper</w:t>
            </w:r>
          </w:p>
          <w:p w14:paraId="710DED1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3E4D4D38"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36982A4C"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069B6DFE"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13D76E96"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4ABA24A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Calculator </w:t>
            </w:r>
          </w:p>
        </w:tc>
        <w:tc>
          <w:tcPr>
            <w:tcW w:w="463" w:type="pct"/>
            <w:hideMark/>
          </w:tcPr>
          <w:p w14:paraId="621C919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75FB9350" w14:textId="77777777" w:rsidTr="00B52903">
        <w:trPr>
          <w:trHeight w:val="1610"/>
        </w:trPr>
        <w:tc>
          <w:tcPr>
            <w:tcW w:w="678" w:type="pct"/>
          </w:tcPr>
          <w:p w14:paraId="1B008145" w14:textId="77777777" w:rsidR="008C6072" w:rsidRPr="007441CC" w:rsidRDefault="008C6072" w:rsidP="00594206">
            <w:pPr>
              <w:pStyle w:val="ListParagraph"/>
              <w:numPr>
                <w:ilvl w:val="0"/>
                <w:numId w:val="107"/>
              </w:numPr>
              <w:spacing w:after="0" w:line="360" w:lineRule="auto"/>
              <w:ind w:left="224" w:hanging="180"/>
              <w:jc w:val="left"/>
              <w:rPr>
                <w:rFonts w:eastAsia="Calibri"/>
                <w:color w:val="auto"/>
              </w:rPr>
            </w:pPr>
            <w:r w:rsidRPr="007441CC">
              <w:rPr>
                <w:rFonts w:eastAsia="Calibri"/>
                <w:color w:val="auto"/>
              </w:rPr>
              <w:lastRenderedPageBreak/>
              <w:t>Create an oblique drawing of different prisms and pyramids from its given principal views.</w:t>
            </w:r>
          </w:p>
        </w:tc>
        <w:tc>
          <w:tcPr>
            <w:tcW w:w="1328" w:type="pct"/>
          </w:tcPr>
          <w:p w14:paraId="7D6C068F"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34449BA1"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Select base line.</w:t>
            </w:r>
          </w:p>
          <w:p w14:paraId="471336BF"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Draw oblique view with the help of given principal views.</w:t>
            </w:r>
          </w:p>
          <w:p w14:paraId="47280D43" w14:textId="77777777" w:rsidR="008C6072" w:rsidRPr="007441CC" w:rsidRDefault="008C6072" w:rsidP="00594206">
            <w:pPr>
              <w:pStyle w:val="ListParagraph"/>
              <w:numPr>
                <w:ilvl w:val="0"/>
                <w:numId w:val="105"/>
              </w:numPr>
              <w:spacing w:after="0" w:line="360" w:lineRule="auto"/>
              <w:ind w:left="407"/>
              <w:rPr>
                <w:rFonts w:eastAsia="Calibri"/>
                <w:color w:val="auto"/>
              </w:rPr>
            </w:pPr>
            <w:r w:rsidRPr="007441CC">
              <w:rPr>
                <w:rFonts w:eastAsia="Calibri"/>
                <w:color w:val="auto"/>
              </w:rPr>
              <w:t>Perform lettering &amp; Dimensioning.</w:t>
            </w:r>
          </w:p>
        </w:tc>
        <w:tc>
          <w:tcPr>
            <w:tcW w:w="1482" w:type="pct"/>
          </w:tcPr>
          <w:p w14:paraId="66918EF1"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 xml:space="preserve">Define Oblique views, Importance and types </w:t>
            </w:r>
          </w:p>
          <w:p w14:paraId="792597F4"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pyramids</w:t>
            </w:r>
          </w:p>
          <w:p w14:paraId="324354C4"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Principal views.</w:t>
            </w:r>
          </w:p>
          <w:p w14:paraId="5C17B70C"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dimensioning</w:t>
            </w:r>
          </w:p>
          <w:p w14:paraId="14D62B04"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Describe angle of receding axis.</w:t>
            </w:r>
          </w:p>
          <w:p w14:paraId="773D0241"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Explain oblique drawing and its uses.</w:t>
            </w:r>
          </w:p>
          <w:p w14:paraId="7A8C7497"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7961C428"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Create an oblique drawing of different prisms and pyramids from its given principal views.</w:t>
            </w:r>
          </w:p>
        </w:tc>
        <w:tc>
          <w:tcPr>
            <w:tcW w:w="525" w:type="pct"/>
            <w:hideMark/>
          </w:tcPr>
          <w:p w14:paraId="36AF23C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77FB41E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7D1C543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25" w:type="pct"/>
          </w:tcPr>
          <w:p w14:paraId="42D7DAC2"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6DF02C66"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31E442C9"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1CE2EB12"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4860C10B"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42DAA2FB"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58AB44CF"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Graph Papers</w:t>
            </w:r>
          </w:p>
          <w:p w14:paraId="3D7B99EF"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49CD2C6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5F2D6FAA"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6D21BD73"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426DC5CF"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084A78BC"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2C06724E"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63" w:type="pct"/>
            <w:hideMark/>
          </w:tcPr>
          <w:p w14:paraId="0E5BE20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3E1F3DA7" w14:textId="77777777" w:rsidTr="00B52903">
        <w:trPr>
          <w:trHeight w:val="530"/>
        </w:trPr>
        <w:tc>
          <w:tcPr>
            <w:tcW w:w="678" w:type="pct"/>
          </w:tcPr>
          <w:p w14:paraId="4F4F63AA" w14:textId="77777777" w:rsidR="008C6072" w:rsidRPr="007441CC" w:rsidRDefault="008C6072" w:rsidP="00594206">
            <w:pPr>
              <w:pStyle w:val="ListParagraph"/>
              <w:numPr>
                <w:ilvl w:val="0"/>
                <w:numId w:val="107"/>
              </w:numPr>
              <w:spacing w:after="0" w:line="360" w:lineRule="auto"/>
              <w:ind w:left="404"/>
              <w:rPr>
                <w:rFonts w:eastAsia="Calibri"/>
                <w:color w:val="auto"/>
              </w:rPr>
            </w:pPr>
            <w:r w:rsidRPr="007441CC">
              <w:rPr>
                <w:rFonts w:eastAsia="Calibri"/>
                <w:color w:val="auto"/>
              </w:rPr>
              <w:lastRenderedPageBreak/>
              <w:t xml:space="preserve">Draw Perspective drawing of slotted block and different wooden blocks from there </w:t>
            </w:r>
            <w:r w:rsidRPr="007441CC">
              <w:rPr>
                <w:rFonts w:eastAsia="Calibri"/>
                <w:color w:val="auto"/>
              </w:rPr>
              <w:lastRenderedPageBreak/>
              <w:t>given principal views.</w:t>
            </w:r>
          </w:p>
        </w:tc>
        <w:tc>
          <w:tcPr>
            <w:tcW w:w="1328" w:type="pct"/>
          </w:tcPr>
          <w:p w14:paraId="33AF577C"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Trainee will be able to:</w:t>
            </w:r>
          </w:p>
          <w:p w14:paraId="68BC0B02"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Select base line.</w:t>
            </w:r>
          </w:p>
          <w:p w14:paraId="10FF3933"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the principal views.</w:t>
            </w:r>
          </w:p>
          <w:p w14:paraId="2A421B77"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Select the vanishing points, mirror line</w:t>
            </w:r>
          </w:p>
          <w:p w14:paraId="45247813"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Perspective view.</w:t>
            </w:r>
          </w:p>
          <w:p w14:paraId="231F548F"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Perform lettering &amp; Dimensioning.</w:t>
            </w:r>
          </w:p>
        </w:tc>
        <w:tc>
          <w:tcPr>
            <w:tcW w:w="1482" w:type="pct"/>
          </w:tcPr>
          <w:p w14:paraId="03FBBBC2"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Sketch and letter the oblique cavalier and cabinet views.</w:t>
            </w:r>
          </w:p>
          <w:p w14:paraId="6B5EB1BA"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Perspective drawing.</w:t>
            </w:r>
          </w:p>
          <w:p w14:paraId="2AD52BE0"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Describe importance and types of perspective drawing.</w:t>
            </w:r>
          </w:p>
          <w:p w14:paraId="4F00FB3A"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Vanishing point.</w:t>
            </w:r>
          </w:p>
          <w:p w14:paraId="73B2CB84"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Explain Principles of perspective views.</w:t>
            </w:r>
          </w:p>
          <w:p w14:paraId="2D3672ED"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Parallel and angular (diametric and trimetric) perspective</w:t>
            </w:r>
          </w:p>
          <w:p w14:paraId="1CE3BE33"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680464AB"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Perspective drawing of slotted block and different wooden blocks from there given principal views.</w:t>
            </w:r>
          </w:p>
        </w:tc>
        <w:tc>
          <w:tcPr>
            <w:tcW w:w="525" w:type="pct"/>
            <w:hideMark/>
          </w:tcPr>
          <w:p w14:paraId="0B96F28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38E2E8E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740EBBA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Total- 3.5 </w:t>
            </w:r>
            <w:proofErr w:type="spellStart"/>
            <w:r w:rsidRPr="007441CC">
              <w:rPr>
                <w:rFonts w:eastAsia="Calibri"/>
                <w:color w:val="auto"/>
              </w:rPr>
              <w:t>Hrs</w:t>
            </w:r>
            <w:proofErr w:type="spellEnd"/>
          </w:p>
        </w:tc>
        <w:tc>
          <w:tcPr>
            <w:tcW w:w="525" w:type="pct"/>
          </w:tcPr>
          <w:p w14:paraId="7442545A" w14:textId="77777777" w:rsidR="008C6072" w:rsidRPr="007441CC" w:rsidRDefault="008C6072" w:rsidP="00B52903">
            <w:pPr>
              <w:spacing w:after="0" w:line="360" w:lineRule="auto"/>
              <w:rPr>
                <w:rFonts w:eastAsia="Calibri"/>
                <w:color w:val="auto"/>
              </w:rPr>
            </w:pPr>
            <w:r w:rsidRPr="007441CC">
              <w:rPr>
                <w:rFonts w:eastAsia="Calibri"/>
                <w:color w:val="auto"/>
              </w:rPr>
              <w:t>Drawing Sheets</w:t>
            </w:r>
          </w:p>
          <w:p w14:paraId="2FAAFA9B"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4D5CD42A"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7D443083"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3C0608F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4E9239C1"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Sand paper</w:t>
            </w:r>
          </w:p>
          <w:p w14:paraId="5ABE7508"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579C9E87"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p w14:paraId="2E7A8D1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2E838259"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062C65C1"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70485349"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21AFFDE0"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77AB32A5" w14:textId="77777777" w:rsidR="008C6072" w:rsidRPr="007441CC" w:rsidRDefault="008C6072" w:rsidP="00B52903">
            <w:pPr>
              <w:spacing w:after="0" w:line="360" w:lineRule="auto"/>
              <w:rPr>
                <w:rFonts w:eastAsia="Calibri"/>
                <w:color w:val="auto"/>
              </w:rPr>
            </w:pPr>
            <w:r w:rsidRPr="007441CC">
              <w:rPr>
                <w:rFonts w:eastAsia="Calibri"/>
                <w:color w:val="auto"/>
              </w:rPr>
              <w:t>Templates</w:t>
            </w:r>
          </w:p>
          <w:p w14:paraId="7DC2CD96"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tc>
        <w:tc>
          <w:tcPr>
            <w:tcW w:w="463" w:type="pct"/>
            <w:hideMark/>
          </w:tcPr>
          <w:p w14:paraId="3555F831"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22EADD2C" w14:textId="77777777" w:rsidTr="00B52903">
        <w:trPr>
          <w:trHeight w:val="170"/>
        </w:trPr>
        <w:tc>
          <w:tcPr>
            <w:tcW w:w="678" w:type="pct"/>
          </w:tcPr>
          <w:p w14:paraId="4F8CFEF1" w14:textId="77777777" w:rsidR="008C6072" w:rsidRPr="007441CC" w:rsidRDefault="008C6072" w:rsidP="00594206">
            <w:pPr>
              <w:pStyle w:val="ListParagraph"/>
              <w:numPr>
                <w:ilvl w:val="0"/>
                <w:numId w:val="107"/>
              </w:numPr>
              <w:spacing w:after="0" w:line="360" w:lineRule="auto"/>
              <w:ind w:left="854" w:hanging="764"/>
              <w:rPr>
                <w:rFonts w:eastAsia="Calibri"/>
                <w:color w:val="auto"/>
              </w:rPr>
            </w:pPr>
            <w:r w:rsidRPr="007441CC">
              <w:rPr>
                <w:rFonts w:eastAsia="Calibri"/>
                <w:color w:val="auto"/>
              </w:rPr>
              <w:lastRenderedPageBreak/>
              <w:t xml:space="preserve">Draw Isometric view with the help of </w:t>
            </w:r>
            <w:r w:rsidRPr="007441CC">
              <w:rPr>
                <w:rFonts w:eastAsia="Calibri"/>
                <w:color w:val="auto"/>
              </w:rPr>
              <w:lastRenderedPageBreak/>
              <w:t>orthographic projections of hollow concrete block</w:t>
            </w:r>
          </w:p>
        </w:tc>
        <w:tc>
          <w:tcPr>
            <w:tcW w:w="1328" w:type="pct"/>
          </w:tcPr>
          <w:p w14:paraId="6F1D4421"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Trainee will be able to:</w:t>
            </w:r>
          </w:p>
          <w:p w14:paraId="50CBAB5C"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Select base line.</w:t>
            </w:r>
          </w:p>
          <w:p w14:paraId="3079CE8D"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Draw isometric view with the help of given principal views.</w:t>
            </w:r>
          </w:p>
          <w:p w14:paraId="4BF5C0CD"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Perform lettering &amp; Dimensioning.</w:t>
            </w:r>
          </w:p>
        </w:tc>
        <w:tc>
          <w:tcPr>
            <w:tcW w:w="1482" w:type="pct"/>
          </w:tcPr>
          <w:p w14:paraId="2DF2608D"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Define Isometric views</w:t>
            </w:r>
          </w:p>
          <w:p w14:paraId="466EC02A"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orthographic projections</w:t>
            </w:r>
          </w:p>
          <w:p w14:paraId="21CED4EA"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Describe principal of isometric views</w:t>
            </w:r>
          </w:p>
          <w:p w14:paraId="16CADDB1"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Differentiate between dimensioning &amp; lettering</w:t>
            </w:r>
          </w:p>
          <w:p w14:paraId="7FA78A1E" w14:textId="77777777" w:rsidR="008C6072" w:rsidRPr="007441CC" w:rsidRDefault="008C6072" w:rsidP="00594206">
            <w:pPr>
              <w:pStyle w:val="ListParagraph"/>
              <w:numPr>
                <w:ilvl w:val="0"/>
                <w:numId w:val="105"/>
              </w:numPr>
              <w:spacing w:after="0" w:line="360" w:lineRule="auto"/>
              <w:jc w:val="left"/>
              <w:rPr>
                <w:rFonts w:eastAsia="Calibri"/>
                <w:color w:val="auto"/>
              </w:rPr>
            </w:pPr>
            <w:r w:rsidRPr="007441CC">
              <w:rPr>
                <w:rFonts w:eastAsia="Calibri"/>
                <w:color w:val="auto"/>
              </w:rPr>
              <w:t>Explain Importance of orthographic projections</w:t>
            </w:r>
          </w:p>
          <w:p w14:paraId="596A914A"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6854AF67"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Isometric view with the help of orthographic projections for different blocks.</w:t>
            </w:r>
          </w:p>
        </w:tc>
        <w:tc>
          <w:tcPr>
            <w:tcW w:w="525" w:type="pct"/>
            <w:hideMark/>
          </w:tcPr>
          <w:p w14:paraId="13D9F55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2BA6965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Practice-3 </w:t>
            </w:r>
            <w:proofErr w:type="spellStart"/>
            <w:r w:rsidRPr="007441CC">
              <w:rPr>
                <w:rFonts w:eastAsia="Calibri"/>
                <w:color w:val="auto"/>
              </w:rPr>
              <w:t>Hrs</w:t>
            </w:r>
            <w:proofErr w:type="spellEnd"/>
          </w:p>
          <w:p w14:paraId="30E1C811"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Total- 3.5 </w:t>
            </w:r>
            <w:proofErr w:type="spellStart"/>
            <w:r w:rsidRPr="007441CC">
              <w:rPr>
                <w:rFonts w:eastAsia="Calibri"/>
                <w:color w:val="auto"/>
              </w:rPr>
              <w:t>Hrs</w:t>
            </w:r>
            <w:proofErr w:type="spellEnd"/>
          </w:p>
        </w:tc>
        <w:tc>
          <w:tcPr>
            <w:tcW w:w="525" w:type="pct"/>
          </w:tcPr>
          <w:p w14:paraId="60C50CD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&amp; graph Sheets</w:t>
            </w:r>
          </w:p>
          <w:p w14:paraId="02898333"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707AE3C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Pencils</w:t>
            </w:r>
          </w:p>
          <w:p w14:paraId="35809E70"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224AFD24" w14:textId="77777777" w:rsidR="008C6072" w:rsidRPr="007441CC" w:rsidRDefault="008C6072" w:rsidP="00B52903">
            <w:pPr>
              <w:spacing w:after="0" w:line="360" w:lineRule="auto"/>
              <w:rPr>
                <w:rFonts w:eastAsia="Calibri"/>
                <w:color w:val="auto"/>
              </w:rPr>
            </w:pPr>
            <w:r w:rsidRPr="007441CC">
              <w:rPr>
                <w:rFonts w:eastAsia="Calibri"/>
                <w:color w:val="auto"/>
              </w:rPr>
              <w:t>Sharpener</w:t>
            </w:r>
          </w:p>
          <w:p w14:paraId="31DE086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2DF40A7E"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06433F6C"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5CE4B5D3"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4D204435"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tc>
        <w:tc>
          <w:tcPr>
            <w:tcW w:w="463" w:type="pct"/>
            <w:hideMark/>
          </w:tcPr>
          <w:p w14:paraId="69E575F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2733980F" w14:textId="77777777" w:rsidR="008C6072" w:rsidRPr="007441CC" w:rsidRDefault="008C6072" w:rsidP="00B52903">
      <w:pPr>
        <w:spacing w:after="0" w:line="360" w:lineRule="auto"/>
        <w:rPr>
          <w:rFonts w:eastAsia="Calibri"/>
          <w:color w:val="auto"/>
        </w:rPr>
      </w:pPr>
    </w:p>
    <w:p w14:paraId="015D3E56" w14:textId="77777777" w:rsidR="008C6072" w:rsidRPr="007441CC" w:rsidRDefault="008C6072" w:rsidP="00B52903">
      <w:pPr>
        <w:spacing w:after="0" w:line="360" w:lineRule="auto"/>
        <w:rPr>
          <w:rFonts w:eastAsia="Calibri"/>
          <w:color w:val="auto"/>
        </w:rPr>
      </w:pPr>
    </w:p>
    <w:p w14:paraId="712D1645" w14:textId="77777777" w:rsidR="008C6072" w:rsidRPr="007441CC" w:rsidRDefault="008C6072" w:rsidP="00B52903">
      <w:pPr>
        <w:spacing w:after="0" w:line="360" w:lineRule="auto"/>
        <w:rPr>
          <w:rFonts w:eastAsia="Calibri"/>
          <w:color w:val="auto"/>
        </w:rPr>
      </w:pPr>
    </w:p>
    <w:p w14:paraId="69BC5BA3" w14:textId="77777777" w:rsidR="008C6072" w:rsidRPr="007441CC" w:rsidRDefault="008C6072" w:rsidP="00B52903">
      <w:pPr>
        <w:spacing w:after="0" w:line="360" w:lineRule="auto"/>
        <w:rPr>
          <w:rFonts w:eastAsia="Calibri"/>
          <w:color w:val="auto"/>
        </w:rPr>
      </w:pPr>
    </w:p>
    <w:p w14:paraId="7A146A48" w14:textId="77777777" w:rsidR="008C6072" w:rsidRPr="007441CC" w:rsidRDefault="008C6072" w:rsidP="00B52903">
      <w:pPr>
        <w:spacing w:after="0" w:line="360" w:lineRule="auto"/>
        <w:rPr>
          <w:rFonts w:eastAsia="Calibri"/>
          <w:color w:val="auto"/>
        </w:rPr>
      </w:pPr>
    </w:p>
    <w:p w14:paraId="7C3E45D6" w14:textId="77777777" w:rsidR="008C6072" w:rsidRPr="007441CC" w:rsidRDefault="008C6072" w:rsidP="00B52903">
      <w:pPr>
        <w:spacing w:after="0" w:line="360" w:lineRule="auto"/>
        <w:rPr>
          <w:rFonts w:eastAsia="Calibri"/>
          <w:color w:val="auto"/>
        </w:rPr>
      </w:pPr>
    </w:p>
    <w:p w14:paraId="7C0A2257" w14:textId="77777777" w:rsidR="008C6072" w:rsidRPr="007441CC" w:rsidRDefault="008C6072" w:rsidP="00B52903">
      <w:pPr>
        <w:spacing w:after="0" w:line="360" w:lineRule="auto"/>
        <w:rPr>
          <w:rFonts w:eastAsia="Calibri"/>
          <w:color w:val="auto"/>
        </w:rPr>
      </w:pPr>
    </w:p>
    <w:p w14:paraId="2BD470B2" w14:textId="77777777" w:rsidR="008C6072" w:rsidRPr="007441CC" w:rsidRDefault="008C6072" w:rsidP="00B52903">
      <w:pPr>
        <w:spacing w:after="0" w:line="360" w:lineRule="auto"/>
        <w:rPr>
          <w:rFonts w:eastAsia="Calibri"/>
          <w:color w:val="auto"/>
        </w:rPr>
      </w:pPr>
    </w:p>
    <w:p w14:paraId="0FF437B5" w14:textId="77777777" w:rsidR="008C6072" w:rsidRPr="007441CC" w:rsidRDefault="008C6072" w:rsidP="00B52903">
      <w:pPr>
        <w:spacing w:after="0" w:line="360" w:lineRule="auto"/>
        <w:rPr>
          <w:rFonts w:eastAsia="Calibri"/>
          <w:color w:val="auto"/>
        </w:rPr>
      </w:pPr>
    </w:p>
    <w:p w14:paraId="2709C278" w14:textId="77777777" w:rsidR="008C6072" w:rsidRPr="007441CC" w:rsidRDefault="008C6072" w:rsidP="00B52903">
      <w:pPr>
        <w:spacing w:after="0" w:line="360" w:lineRule="auto"/>
        <w:rPr>
          <w:rFonts w:eastAsia="Calibri"/>
          <w:color w:val="auto"/>
        </w:rPr>
      </w:pPr>
    </w:p>
    <w:p w14:paraId="3C763369" w14:textId="77777777" w:rsidR="008C6072" w:rsidRPr="007441CC" w:rsidRDefault="008C6072" w:rsidP="00B52903">
      <w:pPr>
        <w:spacing w:after="0" w:line="360" w:lineRule="auto"/>
        <w:rPr>
          <w:rFonts w:eastAsia="Calibri"/>
          <w:color w:val="auto"/>
        </w:rPr>
      </w:pPr>
    </w:p>
    <w:p w14:paraId="1D9F175E" w14:textId="77777777" w:rsidR="008C6072" w:rsidRPr="007441CC" w:rsidRDefault="008C6072" w:rsidP="00B52903">
      <w:pPr>
        <w:spacing w:after="0" w:line="360" w:lineRule="auto"/>
        <w:rPr>
          <w:rFonts w:eastAsia="Calibri"/>
          <w:color w:val="auto"/>
        </w:rPr>
      </w:pPr>
    </w:p>
    <w:p w14:paraId="7B502AEA" w14:textId="77777777" w:rsidR="008C6072" w:rsidRPr="007441CC" w:rsidRDefault="008C6072" w:rsidP="00B52903">
      <w:pPr>
        <w:spacing w:after="0" w:line="360" w:lineRule="auto"/>
        <w:rPr>
          <w:rFonts w:eastAsia="Calibri"/>
          <w:color w:val="auto"/>
        </w:rPr>
      </w:pPr>
    </w:p>
    <w:p w14:paraId="4D8B54EF" w14:textId="77777777" w:rsidR="008C6072" w:rsidRPr="007441CC" w:rsidRDefault="008C6072" w:rsidP="00B52903">
      <w:pPr>
        <w:spacing w:after="0" w:line="360" w:lineRule="auto"/>
        <w:ind w:left="0" w:firstLine="0"/>
        <w:rPr>
          <w:rFonts w:eastAsia="Calibri"/>
          <w:color w:val="auto"/>
        </w:rPr>
      </w:pPr>
    </w:p>
    <w:p w14:paraId="75462D76" w14:textId="77777777" w:rsidR="008C6072" w:rsidRPr="007441CC" w:rsidRDefault="008E5C10" w:rsidP="00B52903">
      <w:pPr>
        <w:pStyle w:val="Heading2"/>
        <w:rPr>
          <w:color w:val="auto"/>
        </w:rPr>
      </w:pPr>
      <w:bookmarkStart w:id="51" w:name="_Toc110114416"/>
      <w:r w:rsidRPr="007441CC">
        <w:rPr>
          <w:iCs/>
          <w:color w:val="auto"/>
        </w:rPr>
        <w:lastRenderedPageBreak/>
        <w:t>Module</w:t>
      </w:r>
      <w:r w:rsidRPr="007441CC">
        <w:rPr>
          <w:color w:val="auto"/>
        </w:rPr>
        <w:t xml:space="preserve"> </w:t>
      </w:r>
      <w:r w:rsidR="008C6072" w:rsidRPr="007441CC">
        <w:rPr>
          <w:color w:val="auto"/>
        </w:rPr>
        <w:t>1021CS-025.</w:t>
      </w:r>
      <w:r w:rsidR="008C6072" w:rsidRPr="007441CC">
        <w:rPr>
          <w:color w:val="auto"/>
        </w:rPr>
        <w:tab/>
        <w:t>Produce Auxiliary Views</w:t>
      </w:r>
      <w:bookmarkEnd w:id="51"/>
    </w:p>
    <w:p w14:paraId="204B0380" w14:textId="77777777" w:rsidR="008C6072" w:rsidRPr="007441CC" w:rsidRDefault="008C6072" w:rsidP="00B52903">
      <w:pPr>
        <w:spacing w:line="360" w:lineRule="auto"/>
        <w:rPr>
          <w:color w:val="auto"/>
        </w:rPr>
      </w:pPr>
      <w:r w:rsidRPr="007441CC">
        <w:rPr>
          <w:b/>
          <w:color w:val="auto"/>
        </w:rPr>
        <w:t>Objective</w:t>
      </w:r>
      <w:r w:rsidRPr="007441CC">
        <w:rPr>
          <w:color w:val="auto"/>
        </w:rPr>
        <w:t>: This competency standard covers the skills and knowledge required to draw Drawing of partial, symmetrical and auxiliary view when top &amp; front views are given and when front and side views are given.</w:t>
      </w:r>
    </w:p>
    <w:p w14:paraId="78D2143F"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12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03 Hours</w:t>
      </w:r>
      <w:r w:rsidRPr="007441CC">
        <w:rPr>
          <w:rFonts w:eastAsia="Calibri"/>
          <w:b/>
          <w:bCs/>
          <w:color w:val="auto"/>
        </w:rPr>
        <w:tab/>
      </w:r>
      <w:r w:rsidRPr="007441CC">
        <w:rPr>
          <w:rFonts w:eastAsia="Calibri"/>
          <w:b/>
          <w:bCs/>
          <w:color w:val="auto"/>
        </w:rPr>
        <w:tab/>
      </w:r>
      <w:r w:rsidRPr="007441CC">
        <w:rPr>
          <w:rFonts w:eastAsia="Calibri"/>
          <w:b/>
          <w:bCs/>
          <w:color w:val="auto"/>
        </w:rPr>
        <w:tab/>
        <w:t>Practice: 09 Hours                    Credit Hour</w:t>
      </w:r>
      <w:proofErr w:type="gramStart"/>
      <w:r w:rsidRPr="007441CC">
        <w:rPr>
          <w:rFonts w:eastAsia="Calibri"/>
          <w:b/>
          <w:bCs/>
          <w:color w:val="auto"/>
        </w:rPr>
        <w:t>:1.2</w:t>
      </w:r>
      <w:proofErr w:type="gramEnd"/>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733"/>
        <w:gridCol w:w="3765"/>
        <w:gridCol w:w="3670"/>
        <w:gridCol w:w="1450"/>
        <w:gridCol w:w="1808"/>
        <w:gridCol w:w="1468"/>
      </w:tblGrid>
      <w:tr w:rsidR="007441CC" w:rsidRPr="007441CC" w14:paraId="035D6DA5" w14:textId="77777777" w:rsidTr="00B52903">
        <w:trPr>
          <w:trHeight w:val="619"/>
        </w:trPr>
        <w:tc>
          <w:tcPr>
            <w:tcW w:w="658" w:type="pct"/>
            <w:shd w:val="clear" w:color="auto" w:fill="E5B8B7"/>
            <w:vAlign w:val="center"/>
            <w:hideMark/>
          </w:tcPr>
          <w:p w14:paraId="2E5FB16B"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Learning Unit</w:t>
            </w:r>
          </w:p>
        </w:tc>
        <w:tc>
          <w:tcPr>
            <w:tcW w:w="1389" w:type="pct"/>
            <w:shd w:val="clear" w:color="auto" w:fill="E5B8B7"/>
            <w:vAlign w:val="center"/>
            <w:hideMark/>
          </w:tcPr>
          <w:p w14:paraId="28262B84"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Learning Outcomes</w:t>
            </w:r>
          </w:p>
        </w:tc>
        <w:tc>
          <w:tcPr>
            <w:tcW w:w="1355" w:type="pct"/>
            <w:shd w:val="clear" w:color="auto" w:fill="E5B8B7"/>
            <w:vAlign w:val="center"/>
            <w:hideMark/>
          </w:tcPr>
          <w:p w14:paraId="5B603208"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Learning Elements</w:t>
            </w:r>
          </w:p>
        </w:tc>
        <w:tc>
          <w:tcPr>
            <w:tcW w:w="556" w:type="pct"/>
            <w:shd w:val="clear" w:color="auto" w:fill="E5B8B7"/>
            <w:vAlign w:val="center"/>
            <w:hideMark/>
          </w:tcPr>
          <w:p w14:paraId="146C36E6"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Duration</w:t>
            </w:r>
          </w:p>
        </w:tc>
        <w:tc>
          <w:tcPr>
            <w:tcW w:w="591" w:type="pct"/>
            <w:shd w:val="clear" w:color="auto" w:fill="E5B8B7"/>
            <w:hideMark/>
          </w:tcPr>
          <w:p w14:paraId="1682CECE"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Materials</w:t>
            </w:r>
          </w:p>
          <w:p w14:paraId="33445F9F"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Required</w:t>
            </w:r>
          </w:p>
        </w:tc>
        <w:tc>
          <w:tcPr>
            <w:tcW w:w="452" w:type="pct"/>
            <w:shd w:val="clear" w:color="auto" w:fill="E5B8B7"/>
            <w:hideMark/>
          </w:tcPr>
          <w:p w14:paraId="611525BC"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Learning</w:t>
            </w:r>
          </w:p>
          <w:p w14:paraId="03558860" w14:textId="77777777" w:rsidR="008C6072" w:rsidRPr="007441CC" w:rsidRDefault="008C6072" w:rsidP="00B52903">
            <w:pPr>
              <w:spacing w:line="360" w:lineRule="auto"/>
              <w:jc w:val="center"/>
              <w:rPr>
                <w:rFonts w:eastAsia="Calibri"/>
                <w:b/>
                <w:bCs/>
                <w:color w:val="auto"/>
              </w:rPr>
            </w:pPr>
            <w:r w:rsidRPr="007441CC">
              <w:rPr>
                <w:rFonts w:eastAsia="Calibri"/>
                <w:b/>
                <w:bCs/>
                <w:color w:val="auto"/>
              </w:rPr>
              <w:t>Place</w:t>
            </w:r>
          </w:p>
        </w:tc>
      </w:tr>
      <w:tr w:rsidR="007441CC" w:rsidRPr="007441CC" w14:paraId="62925C7E" w14:textId="77777777" w:rsidTr="00B52903">
        <w:trPr>
          <w:trHeight w:val="980"/>
        </w:trPr>
        <w:tc>
          <w:tcPr>
            <w:tcW w:w="658" w:type="pct"/>
          </w:tcPr>
          <w:p w14:paraId="32441135" w14:textId="77777777" w:rsidR="008C6072" w:rsidRPr="007441CC" w:rsidRDefault="008C6072" w:rsidP="00594206">
            <w:pPr>
              <w:numPr>
                <w:ilvl w:val="0"/>
                <w:numId w:val="89"/>
              </w:numPr>
              <w:spacing w:line="360" w:lineRule="auto"/>
              <w:ind w:hanging="825"/>
              <w:contextualSpacing/>
              <w:rPr>
                <w:rFonts w:eastAsia="Calibri"/>
                <w:color w:val="auto"/>
              </w:rPr>
            </w:pPr>
          </w:p>
          <w:p w14:paraId="7854F5EB" w14:textId="77777777" w:rsidR="008C6072" w:rsidRPr="007441CC" w:rsidRDefault="008C6072" w:rsidP="00B52903">
            <w:pPr>
              <w:spacing w:line="360" w:lineRule="auto"/>
              <w:rPr>
                <w:rFonts w:eastAsia="Calibri"/>
                <w:color w:val="auto"/>
              </w:rPr>
            </w:pPr>
            <w:r w:rsidRPr="007441CC">
              <w:rPr>
                <w:color w:val="auto"/>
              </w:rPr>
              <w:t>Draw partial, symmetrical and auxiliary view when top and front views are given</w:t>
            </w:r>
          </w:p>
        </w:tc>
        <w:tc>
          <w:tcPr>
            <w:tcW w:w="1389" w:type="pct"/>
          </w:tcPr>
          <w:p w14:paraId="6E6B2623" w14:textId="77777777" w:rsidR="008C6072" w:rsidRPr="007441CC" w:rsidRDefault="008C6072" w:rsidP="00B52903">
            <w:pPr>
              <w:spacing w:line="360" w:lineRule="auto"/>
              <w:rPr>
                <w:rFonts w:eastAsia="Calibri"/>
                <w:b/>
                <w:bCs/>
                <w:color w:val="auto"/>
              </w:rPr>
            </w:pPr>
            <w:r w:rsidRPr="007441CC">
              <w:rPr>
                <w:rFonts w:eastAsia="Calibri"/>
                <w:b/>
                <w:bCs/>
                <w:color w:val="auto"/>
              </w:rPr>
              <w:t>Trainee will be able to:</w:t>
            </w:r>
          </w:p>
          <w:p w14:paraId="1FA310F7" w14:textId="77777777" w:rsidR="008C6072" w:rsidRPr="007441CC" w:rsidRDefault="008C6072" w:rsidP="00594206">
            <w:pPr>
              <w:pStyle w:val="NoSpacing"/>
              <w:numPr>
                <w:ilvl w:val="0"/>
                <w:numId w:val="86"/>
              </w:numPr>
              <w:spacing w:line="360" w:lineRule="auto"/>
              <w:ind w:left="413"/>
              <w:rPr>
                <w:rFonts w:ascii="Arial" w:hAnsi="Arial"/>
                <w:spacing w:val="-6"/>
              </w:rPr>
            </w:pPr>
            <w:r w:rsidRPr="007441CC">
              <w:rPr>
                <w:rFonts w:ascii="Arial" w:hAnsi="Arial"/>
                <w:spacing w:val="-6"/>
              </w:rPr>
              <w:t>Apply basic operations on A3 size sheet and divide space. Select base line</w:t>
            </w:r>
          </w:p>
          <w:p w14:paraId="4DCE9E22" w14:textId="77777777" w:rsidR="008C6072" w:rsidRPr="007441CC" w:rsidRDefault="008C6072" w:rsidP="00594206">
            <w:pPr>
              <w:pStyle w:val="NoSpacing"/>
              <w:numPr>
                <w:ilvl w:val="0"/>
                <w:numId w:val="86"/>
              </w:numPr>
              <w:spacing w:line="360" w:lineRule="auto"/>
              <w:ind w:left="413"/>
              <w:rPr>
                <w:rFonts w:ascii="Arial" w:hAnsi="Arial"/>
                <w:spacing w:val="-6"/>
              </w:rPr>
            </w:pPr>
            <w:r w:rsidRPr="007441CC">
              <w:rPr>
                <w:rFonts w:ascii="Arial" w:hAnsi="Arial"/>
                <w:spacing w:val="-6"/>
              </w:rPr>
              <w:t xml:space="preserve">Draw primary auxiliary view of profile projection </w:t>
            </w:r>
          </w:p>
          <w:p w14:paraId="0A95665B" w14:textId="77777777" w:rsidR="008C6072" w:rsidRPr="007441CC" w:rsidRDefault="008C6072" w:rsidP="00594206">
            <w:pPr>
              <w:pStyle w:val="NoSpacing"/>
              <w:numPr>
                <w:ilvl w:val="0"/>
                <w:numId w:val="86"/>
              </w:numPr>
              <w:spacing w:line="360" w:lineRule="auto"/>
              <w:ind w:left="413"/>
              <w:rPr>
                <w:rFonts w:ascii="Arial" w:hAnsi="Arial"/>
                <w:spacing w:val="-6"/>
              </w:rPr>
            </w:pPr>
            <w:r w:rsidRPr="007441CC">
              <w:rPr>
                <w:rFonts w:ascii="Arial" w:hAnsi="Arial"/>
                <w:spacing w:val="-6"/>
              </w:rPr>
              <w:t>Draw top and front views.</w:t>
            </w:r>
          </w:p>
          <w:p w14:paraId="20846908" w14:textId="77777777" w:rsidR="008C6072" w:rsidRPr="007441CC" w:rsidRDefault="008C6072" w:rsidP="00594206">
            <w:pPr>
              <w:pStyle w:val="NoSpacing"/>
              <w:numPr>
                <w:ilvl w:val="0"/>
                <w:numId w:val="86"/>
              </w:numPr>
              <w:spacing w:line="360" w:lineRule="auto"/>
              <w:ind w:left="413"/>
              <w:rPr>
                <w:rFonts w:ascii="Arial" w:hAnsi="Arial"/>
                <w:spacing w:val="-6"/>
              </w:rPr>
            </w:pPr>
            <w:r w:rsidRPr="007441CC">
              <w:rPr>
                <w:rFonts w:ascii="Arial" w:hAnsi="Arial"/>
                <w:spacing w:val="-6"/>
              </w:rPr>
              <w:t>Draw inclined parallel lines.</w:t>
            </w:r>
          </w:p>
          <w:p w14:paraId="12BE25AF" w14:textId="77777777" w:rsidR="008C6072" w:rsidRPr="007441CC" w:rsidRDefault="008C6072" w:rsidP="00594206">
            <w:pPr>
              <w:pStyle w:val="NoSpacing"/>
              <w:numPr>
                <w:ilvl w:val="0"/>
                <w:numId w:val="86"/>
              </w:numPr>
              <w:spacing w:line="360" w:lineRule="auto"/>
              <w:ind w:left="413"/>
              <w:rPr>
                <w:rFonts w:ascii="Arial" w:hAnsi="Arial"/>
                <w:spacing w:val="-6"/>
              </w:rPr>
            </w:pPr>
            <w:r w:rsidRPr="007441CC">
              <w:rPr>
                <w:rFonts w:ascii="Arial" w:hAnsi="Arial"/>
                <w:spacing w:val="-6"/>
              </w:rPr>
              <w:t>Mark axis and draw Primary auxiliary view of frontal projection</w:t>
            </w:r>
          </w:p>
          <w:p w14:paraId="23B872E2" w14:textId="77777777" w:rsidR="008C6072" w:rsidRPr="007441CC" w:rsidRDefault="008C6072" w:rsidP="00594206">
            <w:pPr>
              <w:numPr>
                <w:ilvl w:val="0"/>
                <w:numId w:val="86"/>
              </w:numPr>
              <w:spacing w:line="360" w:lineRule="auto"/>
              <w:ind w:left="413"/>
              <w:contextualSpacing/>
              <w:rPr>
                <w:rFonts w:eastAsia="Calibri"/>
                <w:color w:val="auto"/>
              </w:rPr>
            </w:pPr>
            <w:r w:rsidRPr="007441CC">
              <w:rPr>
                <w:color w:val="auto"/>
                <w:spacing w:val="-6"/>
              </w:rPr>
              <w:t>auxiliary view</w:t>
            </w:r>
          </w:p>
        </w:tc>
        <w:tc>
          <w:tcPr>
            <w:tcW w:w="1355" w:type="pct"/>
          </w:tcPr>
          <w:p w14:paraId="761C0670" w14:textId="77777777" w:rsidR="008C6072" w:rsidRPr="007441CC" w:rsidRDefault="008C6072" w:rsidP="00594206">
            <w:pPr>
              <w:pStyle w:val="ListParagraph"/>
              <w:numPr>
                <w:ilvl w:val="0"/>
                <w:numId w:val="105"/>
              </w:numPr>
              <w:spacing w:after="0" w:line="360" w:lineRule="auto"/>
              <w:ind w:left="413" w:right="-20"/>
              <w:jc w:val="left"/>
              <w:rPr>
                <w:color w:val="auto"/>
                <w:spacing w:val="-6"/>
              </w:rPr>
            </w:pPr>
            <w:r w:rsidRPr="007441CC">
              <w:rPr>
                <w:color w:val="auto"/>
                <w:spacing w:val="-6"/>
              </w:rPr>
              <w:t>State auxiliary views and auxiliary planes.</w:t>
            </w:r>
          </w:p>
          <w:p w14:paraId="2C2FFBB0" w14:textId="77777777" w:rsidR="008C6072" w:rsidRPr="007441CC" w:rsidRDefault="008C6072" w:rsidP="00594206">
            <w:pPr>
              <w:pStyle w:val="ListParagraph"/>
              <w:numPr>
                <w:ilvl w:val="0"/>
                <w:numId w:val="105"/>
              </w:numPr>
              <w:spacing w:after="0" w:line="360" w:lineRule="auto"/>
              <w:ind w:left="413" w:right="-20"/>
              <w:jc w:val="left"/>
              <w:rPr>
                <w:color w:val="auto"/>
                <w:spacing w:val="-6"/>
              </w:rPr>
            </w:pPr>
            <w:r w:rsidRPr="007441CC">
              <w:rPr>
                <w:color w:val="auto"/>
                <w:spacing w:val="-6"/>
              </w:rPr>
              <w:t>State necessity of auxiliary views.</w:t>
            </w:r>
          </w:p>
          <w:p w14:paraId="47D7524C" w14:textId="77777777" w:rsidR="008C6072" w:rsidRPr="007441CC" w:rsidRDefault="008C6072" w:rsidP="00594206">
            <w:pPr>
              <w:pStyle w:val="ListParagraph"/>
              <w:numPr>
                <w:ilvl w:val="0"/>
                <w:numId w:val="105"/>
              </w:numPr>
              <w:spacing w:after="0" w:line="360" w:lineRule="auto"/>
              <w:ind w:left="413" w:right="-20"/>
              <w:jc w:val="left"/>
              <w:rPr>
                <w:color w:val="auto"/>
                <w:spacing w:val="-6"/>
              </w:rPr>
            </w:pPr>
            <w:r w:rsidRPr="007441CC">
              <w:rPr>
                <w:color w:val="auto"/>
                <w:spacing w:val="-6"/>
              </w:rPr>
              <w:t>State the types of auxiliary views i.e. primary and secondary auxiliary views.</w:t>
            </w:r>
          </w:p>
          <w:p w14:paraId="2A7D12C4" w14:textId="77777777" w:rsidR="008C6072" w:rsidRPr="007441CC" w:rsidRDefault="008C6072" w:rsidP="00594206">
            <w:pPr>
              <w:pStyle w:val="ListParagraph"/>
              <w:numPr>
                <w:ilvl w:val="0"/>
                <w:numId w:val="105"/>
              </w:numPr>
              <w:spacing w:after="0" w:line="360" w:lineRule="auto"/>
              <w:ind w:left="413" w:right="-20"/>
              <w:jc w:val="left"/>
              <w:rPr>
                <w:color w:val="auto"/>
                <w:spacing w:val="-6"/>
              </w:rPr>
            </w:pPr>
            <w:r w:rsidRPr="007441CC">
              <w:rPr>
                <w:color w:val="auto"/>
                <w:spacing w:val="-6"/>
              </w:rPr>
              <w:t>State the types of auxiliary views due to their location with reference line i.e. symmetrical, unilateral and bilateral auxiliary views.</w:t>
            </w:r>
          </w:p>
          <w:p w14:paraId="1B45A4EC" w14:textId="77777777" w:rsidR="008C6072" w:rsidRPr="007441CC" w:rsidRDefault="008C6072" w:rsidP="00594206">
            <w:pPr>
              <w:pStyle w:val="ListParagraph"/>
              <w:numPr>
                <w:ilvl w:val="0"/>
                <w:numId w:val="105"/>
              </w:numPr>
              <w:spacing w:after="0" w:line="360" w:lineRule="auto"/>
              <w:ind w:left="413" w:right="-20"/>
              <w:jc w:val="left"/>
              <w:rPr>
                <w:color w:val="auto"/>
                <w:spacing w:val="-6"/>
              </w:rPr>
            </w:pPr>
            <w:r w:rsidRPr="007441CC">
              <w:rPr>
                <w:color w:val="auto"/>
                <w:spacing w:val="-6"/>
              </w:rPr>
              <w:lastRenderedPageBreak/>
              <w:t>State the classes of primary views i.e. front top and profile auxiliary planes and oblique surfaces.</w:t>
            </w:r>
          </w:p>
          <w:p w14:paraId="59D4C2A8" w14:textId="77777777" w:rsidR="008C6072" w:rsidRPr="007441CC" w:rsidRDefault="008C6072" w:rsidP="00594206">
            <w:pPr>
              <w:pStyle w:val="ListParagraph"/>
              <w:numPr>
                <w:ilvl w:val="0"/>
                <w:numId w:val="105"/>
              </w:numPr>
              <w:spacing w:after="0" w:line="360" w:lineRule="auto"/>
              <w:ind w:right="-20"/>
              <w:jc w:val="left"/>
              <w:rPr>
                <w:color w:val="auto"/>
                <w:spacing w:val="-6"/>
              </w:rPr>
            </w:pPr>
            <w:r w:rsidRPr="007441CC">
              <w:rPr>
                <w:color w:val="auto"/>
                <w:spacing w:val="-6"/>
              </w:rPr>
              <w:t>State the cases of secondary auxiliary views.</w:t>
            </w:r>
          </w:p>
          <w:p w14:paraId="523C8777" w14:textId="77777777" w:rsidR="008C6072" w:rsidRPr="007441CC" w:rsidRDefault="008C6072" w:rsidP="00B52903">
            <w:pPr>
              <w:pStyle w:val="ListParagraph"/>
              <w:spacing w:line="360" w:lineRule="auto"/>
              <w:ind w:firstLine="0"/>
              <w:rPr>
                <w:rFonts w:eastAsia="Calibri"/>
                <w:b/>
                <w:bCs/>
                <w:color w:val="auto"/>
              </w:rPr>
            </w:pPr>
            <w:r w:rsidRPr="007441CC">
              <w:rPr>
                <w:rFonts w:eastAsia="Calibri"/>
                <w:b/>
                <w:bCs/>
                <w:color w:val="auto"/>
              </w:rPr>
              <w:t>Practical Activity</w:t>
            </w:r>
          </w:p>
          <w:p w14:paraId="7725B14D" w14:textId="77777777" w:rsidR="008C6072" w:rsidRPr="007441CC" w:rsidRDefault="008C6072" w:rsidP="00594206">
            <w:pPr>
              <w:pStyle w:val="ListParagraph"/>
              <w:numPr>
                <w:ilvl w:val="0"/>
                <w:numId w:val="105"/>
              </w:numPr>
              <w:spacing w:line="360" w:lineRule="auto"/>
              <w:rPr>
                <w:rFonts w:eastAsia="Calibri"/>
                <w:color w:val="auto"/>
              </w:rPr>
            </w:pPr>
            <w:r w:rsidRPr="007441CC">
              <w:rPr>
                <w:color w:val="auto"/>
              </w:rPr>
              <w:t>Draw partial, symmetrical and auxiliary view when top and front views are given</w:t>
            </w:r>
          </w:p>
        </w:tc>
        <w:tc>
          <w:tcPr>
            <w:tcW w:w="556" w:type="pct"/>
            <w:hideMark/>
          </w:tcPr>
          <w:p w14:paraId="7C0FC557"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Theory-1.5 </w:t>
            </w:r>
            <w:proofErr w:type="spellStart"/>
            <w:r w:rsidRPr="007441CC">
              <w:rPr>
                <w:rFonts w:eastAsia="Calibri"/>
                <w:color w:val="auto"/>
              </w:rPr>
              <w:t>Hrs</w:t>
            </w:r>
            <w:proofErr w:type="spellEnd"/>
          </w:p>
          <w:p w14:paraId="041289E1" w14:textId="77777777" w:rsidR="008C6072" w:rsidRPr="007441CC" w:rsidRDefault="008C6072" w:rsidP="00B52903">
            <w:pPr>
              <w:spacing w:line="360" w:lineRule="auto"/>
              <w:rPr>
                <w:rFonts w:eastAsia="Calibri"/>
                <w:color w:val="auto"/>
              </w:rPr>
            </w:pPr>
            <w:r w:rsidRPr="007441CC">
              <w:rPr>
                <w:rFonts w:eastAsia="Calibri"/>
                <w:color w:val="auto"/>
              </w:rPr>
              <w:t>Practice-4.5Hrs</w:t>
            </w:r>
          </w:p>
          <w:p w14:paraId="5640262C" w14:textId="77777777" w:rsidR="008C6072" w:rsidRPr="007441CC" w:rsidRDefault="008C6072" w:rsidP="00B52903">
            <w:pPr>
              <w:spacing w:line="360" w:lineRule="auto"/>
              <w:rPr>
                <w:rFonts w:eastAsia="Calibri"/>
                <w:color w:val="auto"/>
              </w:rPr>
            </w:pPr>
            <w:r w:rsidRPr="007441CC">
              <w:rPr>
                <w:rFonts w:eastAsia="Calibri"/>
                <w:color w:val="auto"/>
              </w:rPr>
              <w:t>Total- 06Hrs</w:t>
            </w:r>
          </w:p>
        </w:tc>
        <w:tc>
          <w:tcPr>
            <w:tcW w:w="591" w:type="pct"/>
          </w:tcPr>
          <w:p w14:paraId="760550FB" w14:textId="77777777" w:rsidR="008C6072" w:rsidRPr="007441CC" w:rsidRDefault="008C6072" w:rsidP="00B52903">
            <w:pPr>
              <w:jc w:val="right"/>
              <w:rPr>
                <w:color w:val="auto"/>
              </w:rPr>
            </w:pPr>
            <w:r w:rsidRPr="007441CC">
              <w:rPr>
                <w:color w:val="auto"/>
              </w:rPr>
              <w:t>Drawing board</w:t>
            </w:r>
          </w:p>
          <w:p w14:paraId="450095B5" w14:textId="77777777" w:rsidR="008C6072" w:rsidRPr="007441CC" w:rsidRDefault="008C6072" w:rsidP="00B52903">
            <w:pPr>
              <w:jc w:val="right"/>
              <w:rPr>
                <w:color w:val="auto"/>
              </w:rPr>
            </w:pPr>
            <w:r w:rsidRPr="007441CC">
              <w:rPr>
                <w:color w:val="auto"/>
              </w:rPr>
              <w:t>T square</w:t>
            </w:r>
          </w:p>
          <w:p w14:paraId="427C2994" w14:textId="77777777" w:rsidR="008C6072" w:rsidRPr="007441CC" w:rsidRDefault="008C6072" w:rsidP="00B52903">
            <w:pPr>
              <w:jc w:val="right"/>
              <w:rPr>
                <w:color w:val="auto"/>
              </w:rPr>
            </w:pPr>
            <w:r w:rsidRPr="007441CC">
              <w:rPr>
                <w:color w:val="auto"/>
              </w:rPr>
              <w:t>Pair of Set squares</w:t>
            </w:r>
          </w:p>
          <w:p w14:paraId="3053F107" w14:textId="77777777" w:rsidR="008C6072" w:rsidRPr="007441CC" w:rsidRDefault="008C6072" w:rsidP="00B52903">
            <w:pPr>
              <w:jc w:val="right"/>
              <w:rPr>
                <w:color w:val="auto"/>
              </w:rPr>
            </w:pPr>
            <w:r w:rsidRPr="007441CC">
              <w:rPr>
                <w:color w:val="auto"/>
              </w:rPr>
              <w:t>Drawing Box (Compasses, divider, protractor, rule)</w:t>
            </w:r>
          </w:p>
          <w:p w14:paraId="1F52605A" w14:textId="77777777" w:rsidR="008C6072" w:rsidRPr="007441CC" w:rsidRDefault="008C6072" w:rsidP="00B52903">
            <w:pPr>
              <w:jc w:val="right"/>
              <w:rPr>
                <w:color w:val="auto"/>
              </w:rPr>
            </w:pPr>
            <w:r w:rsidRPr="007441CC">
              <w:rPr>
                <w:color w:val="auto"/>
              </w:rPr>
              <w:t>Sharpener/ Sand paper</w:t>
            </w:r>
          </w:p>
          <w:p w14:paraId="36472920" w14:textId="77777777" w:rsidR="008C6072" w:rsidRPr="007441CC" w:rsidRDefault="008C6072" w:rsidP="00B52903">
            <w:pPr>
              <w:jc w:val="right"/>
              <w:rPr>
                <w:color w:val="auto"/>
              </w:rPr>
            </w:pPr>
            <w:r w:rsidRPr="007441CC">
              <w:rPr>
                <w:color w:val="auto"/>
              </w:rPr>
              <w:t>Handkerchief</w:t>
            </w:r>
          </w:p>
          <w:p w14:paraId="63016E97" w14:textId="77777777" w:rsidR="008C6072" w:rsidRPr="007441CC" w:rsidRDefault="008C6072" w:rsidP="00B52903">
            <w:pPr>
              <w:jc w:val="right"/>
              <w:rPr>
                <w:color w:val="auto"/>
              </w:rPr>
            </w:pPr>
            <w:r w:rsidRPr="007441CC">
              <w:rPr>
                <w:color w:val="auto"/>
              </w:rPr>
              <w:lastRenderedPageBreak/>
              <w:t>French Curves</w:t>
            </w:r>
          </w:p>
          <w:p w14:paraId="48FC7903" w14:textId="77777777" w:rsidR="008C6072" w:rsidRPr="007441CC" w:rsidRDefault="008C6072" w:rsidP="00B52903">
            <w:pPr>
              <w:jc w:val="right"/>
              <w:rPr>
                <w:color w:val="auto"/>
              </w:rPr>
            </w:pPr>
            <w:r w:rsidRPr="007441CC">
              <w:rPr>
                <w:color w:val="auto"/>
              </w:rPr>
              <w:t>Set of Card board scales</w:t>
            </w:r>
          </w:p>
        </w:tc>
        <w:tc>
          <w:tcPr>
            <w:tcW w:w="452" w:type="pct"/>
            <w:hideMark/>
          </w:tcPr>
          <w:p w14:paraId="18BB3FFC" w14:textId="77777777" w:rsidR="008C6072" w:rsidRPr="007441CC" w:rsidRDefault="008C6072" w:rsidP="00B52903">
            <w:pPr>
              <w:spacing w:line="360" w:lineRule="auto"/>
              <w:rPr>
                <w:rFonts w:eastAsia="Calibri"/>
                <w:color w:val="auto"/>
              </w:rPr>
            </w:pPr>
            <w:r w:rsidRPr="007441CC">
              <w:rPr>
                <w:rFonts w:eastAsia="Calibri"/>
                <w:bCs/>
                <w:color w:val="auto"/>
              </w:rPr>
              <w:lastRenderedPageBreak/>
              <w:t>Class Room / Lab</w:t>
            </w:r>
          </w:p>
        </w:tc>
      </w:tr>
      <w:tr w:rsidR="007441CC" w:rsidRPr="007441CC" w14:paraId="2A931DCA" w14:textId="77777777" w:rsidTr="00B52903">
        <w:trPr>
          <w:trHeight w:val="350"/>
        </w:trPr>
        <w:tc>
          <w:tcPr>
            <w:tcW w:w="658" w:type="pct"/>
          </w:tcPr>
          <w:p w14:paraId="23F34596" w14:textId="77777777" w:rsidR="008C6072" w:rsidRPr="007441CC" w:rsidRDefault="008C6072" w:rsidP="00594206">
            <w:pPr>
              <w:numPr>
                <w:ilvl w:val="0"/>
                <w:numId w:val="89"/>
              </w:numPr>
              <w:spacing w:line="360" w:lineRule="auto"/>
              <w:ind w:hanging="840"/>
              <w:contextualSpacing/>
              <w:rPr>
                <w:rFonts w:eastAsia="Calibri"/>
                <w:color w:val="auto"/>
              </w:rPr>
            </w:pPr>
          </w:p>
          <w:p w14:paraId="46C14FFA" w14:textId="77777777" w:rsidR="008C6072" w:rsidRPr="007441CC" w:rsidRDefault="008C6072" w:rsidP="00B52903">
            <w:pPr>
              <w:spacing w:line="360" w:lineRule="auto"/>
              <w:rPr>
                <w:rFonts w:eastAsia="Calibri"/>
                <w:color w:val="auto"/>
              </w:rPr>
            </w:pPr>
            <w:r w:rsidRPr="007441CC">
              <w:rPr>
                <w:color w:val="auto"/>
              </w:rPr>
              <w:t>Draw partial, symmetrical and auxiliary view when front and side views are given.</w:t>
            </w:r>
          </w:p>
        </w:tc>
        <w:tc>
          <w:tcPr>
            <w:tcW w:w="1389" w:type="pct"/>
          </w:tcPr>
          <w:p w14:paraId="0126046A" w14:textId="77777777" w:rsidR="008C6072" w:rsidRPr="007441CC" w:rsidRDefault="008C6072" w:rsidP="00B52903">
            <w:pPr>
              <w:spacing w:line="360" w:lineRule="auto"/>
              <w:rPr>
                <w:rFonts w:eastAsia="Calibri"/>
                <w:b/>
                <w:bCs/>
                <w:color w:val="auto"/>
              </w:rPr>
            </w:pPr>
            <w:r w:rsidRPr="007441CC">
              <w:rPr>
                <w:rFonts w:eastAsia="Calibri"/>
                <w:b/>
                <w:bCs/>
                <w:color w:val="auto"/>
              </w:rPr>
              <w:t>Trainee will be able to:</w:t>
            </w:r>
          </w:p>
          <w:p w14:paraId="2A83FAC6" w14:textId="77777777" w:rsidR="008C6072" w:rsidRPr="007441CC" w:rsidRDefault="008C6072" w:rsidP="00594206">
            <w:pPr>
              <w:pStyle w:val="NoSpacing"/>
              <w:numPr>
                <w:ilvl w:val="0"/>
                <w:numId w:val="87"/>
              </w:numPr>
              <w:spacing w:line="360" w:lineRule="auto"/>
              <w:rPr>
                <w:rFonts w:ascii="Arial" w:hAnsi="Arial"/>
                <w:lang w:val="en-AU"/>
              </w:rPr>
            </w:pPr>
            <w:r w:rsidRPr="007441CC">
              <w:rPr>
                <w:rFonts w:ascii="Arial" w:hAnsi="Arial"/>
                <w:lang w:val="en-AU"/>
              </w:rPr>
              <w:t>Apply basic operations on A3 size sheet and divide space. Select base line</w:t>
            </w:r>
          </w:p>
          <w:p w14:paraId="2438547A" w14:textId="77777777" w:rsidR="008C6072" w:rsidRPr="007441CC" w:rsidRDefault="008C6072" w:rsidP="00594206">
            <w:pPr>
              <w:pStyle w:val="NoSpacing"/>
              <w:numPr>
                <w:ilvl w:val="0"/>
                <w:numId w:val="87"/>
              </w:numPr>
              <w:spacing w:line="360" w:lineRule="auto"/>
              <w:rPr>
                <w:rFonts w:ascii="Arial" w:hAnsi="Arial"/>
                <w:lang w:val="en-AU"/>
              </w:rPr>
            </w:pPr>
            <w:r w:rsidRPr="007441CC">
              <w:rPr>
                <w:rFonts w:ascii="Arial" w:hAnsi="Arial"/>
                <w:lang w:val="en-AU"/>
              </w:rPr>
              <w:t>Draw front</w:t>
            </w:r>
            <w:r w:rsidRPr="007441CC">
              <w:rPr>
                <w:rFonts w:ascii="Arial" w:hAnsi="Arial"/>
              </w:rPr>
              <w:t xml:space="preserve"> and side views</w:t>
            </w:r>
            <w:r w:rsidRPr="007441CC">
              <w:rPr>
                <w:rFonts w:ascii="Arial" w:hAnsi="Arial"/>
                <w:lang w:val="en-AU"/>
              </w:rPr>
              <w:t>.</w:t>
            </w:r>
          </w:p>
          <w:p w14:paraId="200D836F" w14:textId="77777777" w:rsidR="008C6072" w:rsidRPr="007441CC" w:rsidRDefault="008C6072" w:rsidP="00594206">
            <w:pPr>
              <w:pStyle w:val="NoSpacing"/>
              <w:numPr>
                <w:ilvl w:val="0"/>
                <w:numId w:val="87"/>
              </w:numPr>
              <w:spacing w:line="360" w:lineRule="auto"/>
              <w:rPr>
                <w:rFonts w:ascii="Arial" w:hAnsi="Arial"/>
                <w:spacing w:val="-6"/>
              </w:rPr>
            </w:pPr>
            <w:r w:rsidRPr="007441CC">
              <w:rPr>
                <w:rFonts w:ascii="Arial" w:hAnsi="Arial"/>
                <w:spacing w:val="-6"/>
              </w:rPr>
              <w:t>Draw inclined parallel lines.</w:t>
            </w:r>
          </w:p>
          <w:p w14:paraId="4177F082" w14:textId="77777777" w:rsidR="008C6072" w:rsidRPr="007441CC" w:rsidRDefault="008C6072" w:rsidP="00594206">
            <w:pPr>
              <w:pStyle w:val="NoSpacing"/>
              <w:numPr>
                <w:ilvl w:val="0"/>
                <w:numId w:val="87"/>
              </w:numPr>
              <w:spacing w:line="360" w:lineRule="auto"/>
              <w:rPr>
                <w:rFonts w:ascii="Arial" w:hAnsi="Arial"/>
                <w:spacing w:val="-6"/>
              </w:rPr>
            </w:pPr>
            <w:r w:rsidRPr="007441CC">
              <w:rPr>
                <w:rFonts w:ascii="Arial" w:hAnsi="Arial"/>
                <w:spacing w:val="-6"/>
              </w:rPr>
              <w:t>Mark axis and draw primary auxiliary view of horizontal projection</w:t>
            </w:r>
          </w:p>
        </w:tc>
        <w:tc>
          <w:tcPr>
            <w:tcW w:w="1355" w:type="pct"/>
          </w:tcPr>
          <w:p w14:paraId="31528FBE"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auxiliary views and auxiliary planes.</w:t>
            </w:r>
          </w:p>
          <w:p w14:paraId="47614C62"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necessity of auxiliary views.</w:t>
            </w:r>
          </w:p>
          <w:p w14:paraId="7ABC15B4"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the types of auxiliary views i.e. primary and secondary auxiliary views.</w:t>
            </w:r>
          </w:p>
          <w:p w14:paraId="1C998CE2"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 xml:space="preserve">State the types of auxiliary views due to their location with reference line i.e. symmetrical, </w:t>
            </w:r>
            <w:r w:rsidRPr="007441CC">
              <w:rPr>
                <w:color w:val="auto"/>
                <w:spacing w:val="-6"/>
              </w:rPr>
              <w:lastRenderedPageBreak/>
              <w:t>unilateral and bilateral auxiliary views.</w:t>
            </w:r>
          </w:p>
          <w:p w14:paraId="49BE828F"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the classes of primary views i.e. front top and profile auxiliary planes and oblique surfaces.</w:t>
            </w:r>
          </w:p>
          <w:p w14:paraId="2CA3743A"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the cases of secondary auxiliary views.</w:t>
            </w:r>
          </w:p>
          <w:p w14:paraId="15AEAB77" w14:textId="77777777" w:rsidR="008C6072" w:rsidRPr="007441CC" w:rsidRDefault="008C6072" w:rsidP="00B52903">
            <w:pPr>
              <w:spacing w:line="360" w:lineRule="auto"/>
              <w:rPr>
                <w:rFonts w:eastAsia="Calibri"/>
                <w:b/>
                <w:bCs/>
                <w:color w:val="auto"/>
              </w:rPr>
            </w:pPr>
            <w:r w:rsidRPr="007441CC">
              <w:rPr>
                <w:rFonts w:eastAsia="Calibri"/>
                <w:b/>
                <w:bCs/>
                <w:color w:val="auto"/>
              </w:rPr>
              <w:t>Practical Activity</w:t>
            </w:r>
          </w:p>
          <w:p w14:paraId="68F4B843" w14:textId="77777777" w:rsidR="008C6072" w:rsidRPr="007441CC" w:rsidRDefault="008C6072" w:rsidP="00594206">
            <w:pPr>
              <w:pStyle w:val="ListParagraph"/>
              <w:numPr>
                <w:ilvl w:val="0"/>
                <w:numId w:val="115"/>
              </w:numPr>
              <w:spacing w:line="360" w:lineRule="auto"/>
              <w:rPr>
                <w:rFonts w:eastAsia="Calibri"/>
                <w:color w:val="auto"/>
              </w:rPr>
            </w:pPr>
            <w:r w:rsidRPr="007441CC">
              <w:rPr>
                <w:rFonts w:eastAsia="Calibri"/>
                <w:color w:val="auto"/>
              </w:rPr>
              <w:t>.</w:t>
            </w:r>
            <w:r w:rsidRPr="007441CC">
              <w:rPr>
                <w:color w:val="auto"/>
              </w:rPr>
              <w:t xml:space="preserve"> Draw partial, symmetrical and auxiliary view when front and side views are given.</w:t>
            </w:r>
          </w:p>
        </w:tc>
        <w:tc>
          <w:tcPr>
            <w:tcW w:w="556" w:type="pct"/>
            <w:hideMark/>
          </w:tcPr>
          <w:p w14:paraId="0F4DDFD9"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Theory-1.5 </w:t>
            </w:r>
            <w:proofErr w:type="spellStart"/>
            <w:r w:rsidRPr="007441CC">
              <w:rPr>
                <w:rFonts w:eastAsia="Calibri"/>
                <w:color w:val="auto"/>
              </w:rPr>
              <w:t>Hrs</w:t>
            </w:r>
            <w:proofErr w:type="spellEnd"/>
          </w:p>
          <w:p w14:paraId="399144D3" w14:textId="77777777" w:rsidR="008C6072" w:rsidRPr="007441CC" w:rsidRDefault="008C6072" w:rsidP="00B52903">
            <w:pPr>
              <w:spacing w:line="360" w:lineRule="auto"/>
              <w:rPr>
                <w:rFonts w:eastAsia="Calibri"/>
                <w:color w:val="auto"/>
              </w:rPr>
            </w:pPr>
            <w:r w:rsidRPr="007441CC">
              <w:rPr>
                <w:rFonts w:eastAsia="Calibri"/>
                <w:color w:val="auto"/>
              </w:rPr>
              <w:t>Practice-4.5Hrs</w:t>
            </w:r>
          </w:p>
          <w:p w14:paraId="150A26F3" w14:textId="77777777" w:rsidR="008C6072" w:rsidRPr="007441CC" w:rsidRDefault="008C6072" w:rsidP="00B52903">
            <w:pPr>
              <w:spacing w:line="360" w:lineRule="auto"/>
              <w:rPr>
                <w:rFonts w:eastAsia="Calibri"/>
                <w:color w:val="auto"/>
              </w:rPr>
            </w:pPr>
            <w:r w:rsidRPr="007441CC">
              <w:rPr>
                <w:rFonts w:eastAsia="Calibri"/>
                <w:color w:val="auto"/>
              </w:rPr>
              <w:t>Total- 06Hrs</w:t>
            </w:r>
          </w:p>
        </w:tc>
        <w:tc>
          <w:tcPr>
            <w:tcW w:w="591" w:type="pct"/>
          </w:tcPr>
          <w:p w14:paraId="4184F904" w14:textId="77777777" w:rsidR="008C6072" w:rsidRPr="007441CC" w:rsidRDefault="008C6072" w:rsidP="00B52903">
            <w:pPr>
              <w:jc w:val="right"/>
              <w:rPr>
                <w:color w:val="auto"/>
              </w:rPr>
            </w:pPr>
            <w:r w:rsidRPr="007441CC">
              <w:rPr>
                <w:color w:val="auto"/>
              </w:rPr>
              <w:t>Drawing board</w:t>
            </w:r>
          </w:p>
          <w:p w14:paraId="2551E5E5" w14:textId="77777777" w:rsidR="008C6072" w:rsidRPr="007441CC" w:rsidRDefault="008C6072" w:rsidP="00B52903">
            <w:pPr>
              <w:jc w:val="right"/>
              <w:rPr>
                <w:color w:val="auto"/>
              </w:rPr>
            </w:pPr>
            <w:r w:rsidRPr="007441CC">
              <w:rPr>
                <w:color w:val="auto"/>
              </w:rPr>
              <w:t>T square</w:t>
            </w:r>
          </w:p>
          <w:p w14:paraId="51ED5B0E" w14:textId="77777777" w:rsidR="008C6072" w:rsidRPr="007441CC" w:rsidRDefault="008C6072" w:rsidP="00B52903">
            <w:pPr>
              <w:jc w:val="right"/>
              <w:rPr>
                <w:color w:val="auto"/>
              </w:rPr>
            </w:pPr>
            <w:r w:rsidRPr="007441CC">
              <w:rPr>
                <w:color w:val="auto"/>
              </w:rPr>
              <w:t>Pair of Set squares</w:t>
            </w:r>
          </w:p>
          <w:p w14:paraId="19CB1243" w14:textId="77777777" w:rsidR="008C6072" w:rsidRPr="007441CC" w:rsidRDefault="008C6072" w:rsidP="00B52903">
            <w:pPr>
              <w:jc w:val="right"/>
              <w:rPr>
                <w:color w:val="auto"/>
              </w:rPr>
            </w:pPr>
            <w:r w:rsidRPr="007441CC">
              <w:rPr>
                <w:color w:val="auto"/>
              </w:rPr>
              <w:t>Drawing Box (Compasses, divider, protractor, rule)</w:t>
            </w:r>
          </w:p>
          <w:p w14:paraId="1E885694" w14:textId="77777777" w:rsidR="008C6072" w:rsidRPr="007441CC" w:rsidRDefault="008C6072" w:rsidP="00B52903">
            <w:pPr>
              <w:jc w:val="right"/>
              <w:rPr>
                <w:color w:val="auto"/>
              </w:rPr>
            </w:pPr>
            <w:r w:rsidRPr="007441CC">
              <w:rPr>
                <w:color w:val="auto"/>
              </w:rPr>
              <w:lastRenderedPageBreak/>
              <w:t>Sharpener/ Sand paper</w:t>
            </w:r>
          </w:p>
          <w:p w14:paraId="6F6E351E" w14:textId="77777777" w:rsidR="008C6072" w:rsidRPr="007441CC" w:rsidRDefault="008C6072" w:rsidP="00B52903">
            <w:pPr>
              <w:jc w:val="right"/>
              <w:rPr>
                <w:color w:val="auto"/>
              </w:rPr>
            </w:pPr>
            <w:r w:rsidRPr="007441CC">
              <w:rPr>
                <w:color w:val="auto"/>
              </w:rPr>
              <w:t>Handkerchief</w:t>
            </w:r>
          </w:p>
          <w:p w14:paraId="71F8B96E" w14:textId="77777777" w:rsidR="008C6072" w:rsidRPr="007441CC" w:rsidRDefault="008C6072" w:rsidP="00B52903">
            <w:pPr>
              <w:jc w:val="right"/>
              <w:rPr>
                <w:color w:val="auto"/>
              </w:rPr>
            </w:pPr>
            <w:r w:rsidRPr="007441CC">
              <w:rPr>
                <w:color w:val="auto"/>
              </w:rPr>
              <w:t>French Curves</w:t>
            </w:r>
          </w:p>
          <w:p w14:paraId="6DEEA2C6" w14:textId="77777777" w:rsidR="008C6072" w:rsidRPr="007441CC" w:rsidRDefault="008C6072" w:rsidP="00B52903">
            <w:pPr>
              <w:spacing w:line="360" w:lineRule="auto"/>
              <w:rPr>
                <w:rFonts w:eastAsia="Calibri"/>
                <w:color w:val="auto"/>
              </w:rPr>
            </w:pPr>
            <w:r w:rsidRPr="007441CC">
              <w:rPr>
                <w:rFonts w:eastAsia="Calibri"/>
                <w:color w:val="auto"/>
              </w:rPr>
              <w:t>Set of Card board scales</w:t>
            </w:r>
          </w:p>
        </w:tc>
        <w:tc>
          <w:tcPr>
            <w:tcW w:w="452" w:type="pct"/>
            <w:hideMark/>
          </w:tcPr>
          <w:p w14:paraId="76E782D5" w14:textId="77777777" w:rsidR="008C6072" w:rsidRPr="007441CC" w:rsidRDefault="008C6072" w:rsidP="00B52903">
            <w:pPr>
              <w:spacing w:line="360" w:lineRule="auto"/>
              <w:rPr>
                <w:rFonts w:eastAsia="Calibri"/>
                <w:color w:val="auto"/>
              </w:rPr>
            </w:pPr>
            <w:r w:rsidRPr="007441CC">
              <w:rPr>
                <w:rFonts w:eastAsia="Calibri"/>
                <w:bCs/>
                <w:color w:val="auto"/>
              </w:rPr>
              <w:lastRenderedPageBreak/>
              <w:t xml:space="preserve">Computer Lab  </w:t>
            </w:r>
          </w:p>
        </w:tc>
      </w:tr>
    </w:tbl>
    <w:p w14:paraId="68EAA453" w14:textId="77777777" w:rsidR="008C6072" w:rsidRPr="007441CC" w:rsidRDefault="008C6072" w:rsidP="00B52903">
      <w:pPr>
        <w:spacing w:after="0" w:line="360" w:lineRule="auto"/>
        <w:rPr>
          <w:rFonts w:eastAsia="Calibri"/>
          <w:color w:val="auto"/>
        </w:rPr>
      </w:pPr>
    </w:p>
    <w:p w14:paraId="0CAEEB1B" w14:textId="77777777" w:rsidR="008C6072" w:rsidRPr="007441CC" w:rsidRDefault="008C6072" w:rsidP="00B52903">
      <w:pPr>
        <w:spacing w:after="0" w:line="360" w:lineRule="auto"/>
        <w:rPr>
          <w:rFonts w:eastAsia="Calibri"/>
          <w:color w:val="auto"/>
        </w:rPr>
      </w:pPr>
    </w:p>
    <w:p w14:paraId="2D7E3451" w14:textId="77777777" w:rsidR="008C6072" w:rsidRPr="007441CC" w:rsidRDefault="008C6072" w:rsidP="00B52903">
      <w:pPr>
        <w:spacing w:after="0" w:line="360" w:lineRule="auto"/>
        <w:rPr>
          <w:rFonts w:eastAsia="Calibri"/>
          <w:color w:val="auto"/>
        </w:rPr>
      </w:pPr>
    </w:p>
    <w:p w14:paraId="5DA9C22B" w14:textId="77777777" w:rsidR="008C6072" w:rsidRPr="007441CC" w:rsidRDefault="008C6072" w:rsidP="00B52903">
      <w:pPr>
        <w:spacing w:after="0" w:line="360" w:lineRule="auto"/>
        <w:rPr>
          <w:rFonts w:eastAsia="Calibri"/>
          <w:color w:val="auto"/>
        </w:rPr>
      </w:pPr>
    </w:p>
    <w:p w14:paraId="548AD50B" w14:textId="77777777" w:rsidR="008C6072" w:rsidRPr="007441CC" w:rsidRDefault="008C6072" w:rsidP="00B52903">
      <w:pPr>
        <w:spacing w:after="0" w:line="360" w:lineRule="auto"/>
        <w:rPr>
          <w:rFonts w:eastAsia="Calibri"/>
          <w:color w:val="auto"/>
        </w:rPr>
      </w:pPr>
    </w:p>
    <w:p w14:paraId="6D1BF6A3" w14:textId="77777777" w:rsidR="008C6072" w:rsidRPr="007441CC" w:rsidRDefault="008C6072" w:rsidP="00B52903">
      <w:pPr>
        <w:spacing w:after="0" w:line="360" w:lineRule="auto"/>
        <w:rPr>
          <w:rFonts w:eastAsia="Calibri"/>
          <w:color w:val="auto"/>
        </w:rPr>
      </w:pPr>
    </w:p>
    <w:p w14:paraId="64D1BDC7" w14:textId="77777777" w:rsidR="008C6072" w:rsidRPr="007441CC" w:rsidRDefault="008C6072" w:rsidP="00B52903">
      <w:pPr>
        <w:spacing w:after="0" w:line="360" w:lineRule="auto"/>
        <w:rPr>
          <w:rFonts w:eastAsia="Calibri"/>
          <w:color w:val="auto"/>
        </w:rPr>
      </w:pPr>
    </w:p>
    <w:p w14:paraId="5D6A7127" w14:textId="77777777" w:rsidR="008C6072" w:rsidRPr="007441CC" w:rsidRDefault="008C6072" w:rsidP="00B52903">
      <w:pPr>
        <w:spacing w:after="0" w:line="360" w:lineRule="auto"/>
        <w:rPr>
          <w:rFonts w:eastAsia="Calibri"/>
          <w:color w:val="auto"/>
        </w:rPr>
      </w:pPr>
    </w:p>
    <w:p w14:paraId="5783DAA8" w14:textId="77777777" w:rsidR="008C6072" w:rsidRPr="007441CC" w:rsidRDefault="008C6072" w:rsidP="00B52903">
      <w:pPr>
        <w:spacing w:after="0" w:line="360" w:lineRule="auto"/>
        <w:rPr>
          <w:rFonts w:eastAsia="Calibri"/>
          <w:color w:val="auto"/>
        </w:rPr>
      </w:pPr>
    </w:p>
    <w:p w14:paraId="786831AD" w14:textId="77777777" w:rsidR="008C6072" w:rsidRPr="007441CC" w:rsidRDefault="008C6072" w:rsidP="00B52903">
      <w:pPr>
        <w:spacing w:after="0" w:line="360" w:lineRule="auto"/>
        <w:rPr>
          <w:rFonts w:eastAsia="Calibri"/>
          <w:color w:val="auto"/>
        </w:rPr>
      </w:pPr>
    </w:p>
    <w:p w14:paraId="5046A119" w14:textId="77777777" w:rsidR="008C6072" w:rsidRPr="007441CC" w:rsidRDefault="008C6072" w:rsidP="00B52903">
      <w:pPr>
        <w:spacing w:line="360" w:lineRule="auto"/>
        <w:jc w:val="right"/>
        <w:rPr>
          <w:rFonts w:eastAsia="Calibri"/>
          <w:color w:val="auto"/>
        </w:rPr>
      </w:pPr>
    </w:p>
    <w:p w14:paraId="409F219C" w14:textId="77777777" w:rsidR="008C6072" w:rsidRPr="007441CC" w:rsidRDefault="008C6072" w:rsidP="00B52903">
      <w:pPr>
        <w:spacing w:line="360" w:lineRule="auto"/>
        <w:jc w:val="right"/>
        <w:rPr>
          <w:rFonts w:eastAsia="Calibri"/>
          <w:color w:val="auto"/>
        </w:rPr>
      </w:pPr>
    </w:p>
    <w:p w14:paraId="33D93C3C" w14:textId="77777777" w:rsidR="008C6072" w:rsidRPr="007441CC" w:rsidRDefault="008E5C10" w:rsidP="00B52903">
      <w:pPr>
        <w:pStyle w:val="Heading2"/>
        <w:rPr>
          <w:color w:val="auto"/>
        </w:rPr>
      </w:pPr>
      <w:bookmarkStart w:id="52" w:name="_Toc110114417"/>
      <w:r w:rsidRPr="007441CC">
        <w:rPr>
          <w:iCs/>
          <w:color w:val="auto"/>
        </w:rPr>
        <w:t>Module</w:t>
      </w:r>
      <w:r w:rsidRPr="007441CC">
        <w:rPr>
          <w:color w:val="auto"/>
        </w:rPr>
        <w:t xml:space="preserve"> </w:t>
      </w:r>
      <w:r w:rsidR="008C6072" w:rsidRPr="007441CC">
        <w:rPr>
          <w:color w:val="auto"/>
        </w:rPr>
        <w:t>1021CS-026.Perform Development of Surfaces</w:t>
      </w:r>
      <w:bookmarkEnd w:id="52"/>
    </w:p>
    <w:p w14:paraId="2FE8861E" w14:textId="77777777" w:rsidR="008C6072" w:rsidRPr="007441CC" w:rsidRDefault="008C6072" w:rsidP="00B52903">
      <w:pPr>
        <w:spacing w:line="360" w:lineRule="auto"/>
        <w:ind w:left="347" w:right="-20" w:firstLine="0"/>
        <w:rPr>
          <w:color w:val="auto"/>
        </w:rPr>
      </w:pPr>
      <w:r w:rsidRPr="007441CC">
        <w:rPr>
          <w:b/>
          <w:color w:val="auto"/>
        </w:rPr>
        <w:t>Objective</w:t>
      </w:r>
      <w:r w:rsidRPr="007441CC">
        <w:rPr>
          <w:color w:val="auto"/>
        </w:rPr>
        <w:t>: This competency standard covers the skills and knowledge required to draw development of a right and oblique truncated hexagonal prism, cylinder and pyramid and Pattern drawing of a funnel from given data.</w:t>
      </w:r>
    </w:p>
    <w:p w14:paraId="066DE8D8"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 09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03 Hours</w:t>
      </w:r>
      <w:r w:rsidRPr="007441CC">
        <w:rPr>
          <w:rFonts w:eastAsia="Calibri"/>
          <w:b/>
          <w:bCs/>
          <w:color w:val="auto"/>
        </w:rPr>
        <w:tab/>
      </w:r>
      <w:r w:rsidRPr="007441CC">
        <w:rPr>
          <w:rFonts w:eastAsia="Calibri"/>
          <w:b/>
          <w:bCs/>
          <w:color w:val="auto"/>
        </w:rPr>
        <w:tab/>
      </w:r>
      <w:r w:rsidRPr="007441CC">
        <w:rPr>
          <w:rFonts w:eastAsia="Calibri"/>
          <w:b/>
          <w:bCs/>
          <w:color w:val="auto"/>
        </w:rPr>
        <w:tab/>
        <w:t>Practice: 06Hours                        Credit Hour</w:t>
      </w:r>
      <w:proofErr w:type="gramStart"/>
      <w:r w:rsidRPr="007441CC">
        <w:rPr>
          <w:rFonts w:eastAsia="Calibri"/>
          <w:b/>
          <w:bCs/>
          <w:color w:val="auto"/>
        </w:rPr>
        <w:t>:0.9</w:t>
      </w:r>
      <w:proofErr w:type="gramEnd"/>
      <w:r w:rsidRPr="007441CC">
        <w:rPr>
          <w:rFonts w:eastAsia="Calibri"/>
          <w:b/>
          <w:bCs/>
          <w:color w:val="auto"/>
        </w:rPr>
        <w:t xml:space="preserve">   </w:t>
      </w:r>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772"/>
        <w:gridCol w:w="3744"/>
        <w:gridCol w:w="3679"/>
        <w:gridCol w:w="1460"/>
        <w:gridCol w:w="1808"/>
        <w:gridCol w:w="1431"/>
      </w:tblGrid>
      <w:tr w:rsidR="007441CC" w:rsidRPr="007441CC" w14:paraId="77896840" w14:textId="77777777" w:rsidTr="00B52903">
        <w:trPr>
          <w:trHeight w:val="619"/>
        </w:trPr>
        <w:tc>
          <w:tcPr>
            <w:tcW w:w="658" w:type="pct"/>
            <w:shd w:val="clear" w:color="auto" w:fill="E5B8B7"/>
            <w:vAlign w:val="center"/>
            <w:hideMark/>
          </w:tcPr>
          <w:p w14:paraId="418A65EF" w14:textId="77777777" w:rsidR="008C6072" w:rsidRPr="007441CC" w:rsidRDefault="008C6072" w:rsidP="00B52903">
            <w:pPr>
              <w:spacing w:line="360" w:lineRule="auto"/>
              <w:rPr>
                <w:rFonts w:eastAsia="Calibri"/>
                <w:b/>
                <w:bCs/>
                <w:color w:val="auto"/>
              </w:rPr>
            </w:pPr>
            <w:r w:rsidRPr="007441CC">
              <w:rPr>
                <w:rFonts w:eastAsia="Calibri"/>
                <w:b/>
                <w:bCs/>
                <w:color w:val="auto"/>
              </w:rPr>
              <w:t>Learning Unit</w:t>
            </w:r>
          </w:p>
        </w:tc>
        <w:tc>
          <w:tcPr>
            <w:tcW w:w="1389" w:type="pct"/>
            <w:shd w:val="clear" w:color="auto" w:fill="E5B8B7"/>
            <w:vAlign w:val="center"/>
            <w:hideMark/>
          </w:tcPr>
          <w:p w14:paraId="757555E4" w14:textId="77777777" w:rsidR="008C6072" w:rsidRPr="007441CC" w:rsidRDefault="008C6072" w:rsidP="00B52903">
            <w:pPr>
              <w:spacing w:line="360" w:lineRule="auto"/>
              <w:rPr>
                <w:rFonts w:eastAsia="Calibri"/>
                <w:b/>
                <w:bCs/>
                <w:color w:val="auto"/>
              </w:rPr>
            </w:pPr>
            <w:r w:rsidRPr="007441CC">
              <w:rPr>
                <w:rFonts w:eastAsia="Calibri"/>
                <w:b/>
                <w:bCs/>
                <w:color w:val="auto"/>
              </w:rPr>
              <w:t>Learning Outcomes</w:t>
            </w:r>
          </w:p>
        </w:tc>
        <w:tc>
          <w:tcPr>
            <w:tcW w:w="1355" w:type="pct"/>
            <w:shd w:val="clear" w:color="auto" w:fill="E5B8B7"/>
            <w:vAlign w:val="center"/>
            <w:hideMark/>
          </w:tcPr>
          <w:p w14:paraId="316D0464" w14:textId="77777777" w:rsidR="008C6072" w:rsidRPr="007441CC" w:rsidRDefault="008C6072" w:rsidP="00B52903">
            <w:pPr>
              <w:spacing w:line="360" w:lineRule="auto"/>
              <w:rPr>
                <w:rFonts w:eastAsia="Calibri"/>
                <w:b/>
                <w:bCs/>
                <w:color w:val="auto"/>
              </w:rPr>
            </w:pPr>
            <w:r w:rsidRPr="007441CC">
              <w:rPr>
                <w:rFonts w:eastAsia="Calibri"/>
                <w:b/>
                <w:bCs/>
                <w:color w:val="auto"/>
              </w:rPr>
              <w:t>Learning Elements</w:t>
            </w:r>
          </w:p>
        </w:tc>
        <w:tc>
          <w:tcPr>
            <w:tcW w:w="556" w:type="pct"/>
            <w:shd w:val="clear" w:color="auto" w:fill="E5B8B7"/>
            <w:vAlign w:val="center"/>
            <w:hideMark/>
          </w:tcPr>
          <w:p w14:paraId="3E4E2DD8" w14:textId="77777777" w:rsidR="008C6072" w:rsidRPr="007441CC" w:rsidRDefault="008C6072" w:rsidP="00B52903">
            <w:pPr>
              <w:spacing w:line="360" w:lineRule="auto"/>
              <w:rPr>
                <w:rFonts w:eastAsia="Calibri"/>
                <w:b/>
                <w:bCs/>
                <w:color w:val="auto"/>
              </w:rPr>
            </w:pPr>
            <w:r w:rsidRPr="007441CC">
              <w:rPr>
                <w:rFonts w:eastAsia="Calibri"/>
                <w:b/>
                <w:bCs/>
                <w:color w:val="auto"/>
              </w:rPr>
              <w:t>Duration</w:t>
            </w:r>
          </w:p>
        </w:tc>
        <w:tc>
          <w:tcPr>
            <w:tcW w:w="591" w:type="pct"/>
            <w:shd w:val="clear" w:color="auto" w:fill="E5B8B7"/>
            <w:hideMark/>
          </w:tcPr>
          <w:p w14:paraId="5841962D"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Materials </w:t>
            </w:r>
          </w:p>
          <w:p w14:paraId="672B2CF6"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Required </w:t>
            </w:r>
          </w:p>
        </w:tc>
        <w:tc>
          <w:tcPr>
            <w:tcW w:w="452" w:type="pct"/>
            <w:shd w:val="clear" w:color="auto" w:fill="E5B8B7"/>
            <w:hideMark/>
          </w:tcPr>
          <w:p w14:paraId="7E68D9CA"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Learning </w:t>
            </w:r>
          </w:p>
          <w:p w14:paraId="17782753"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Place  </w:t>
            </w:r>
          </w:p>
        </w:tc>
      </w:tr>
      <w:tr w:rsidR="007441CC" w:rsidRPr="007441CC" w14:paraId="02750C43" w14:textId="77777777" w:rsidTr="00B52903">
        <w:trPr>
          <w:trHeight w:val="980"/>
        </w:trPr>
        <w:tc>
          <w:tcPr>
            <w:tcW w:w="658" w:type="pct"/>
          </w:tcPr>
          <w:p w14:paraId="6D715BEE" w14:textId="77777777" w:rsidR="008C6072" w:rsidRPr="007441CC" w:rsidRDefault="008C6072" w:rsidP="00594206">
            <w:pPr>
              <w:numPr>
                <w:ilvl w:val="0"/>
                <w:numId w:val="110"/>
              </w:numPr>
              <w:spacing w:line="360" w:lineRule="auto"/>
              <w:contextualSpacing/>
              <w:rPr>
                <w:rFonts w:eastAsia="Calibri"/>
                <w:color w:val="auto"/>
              </w:rPr>
            </w:pPr>
          </w:p>
          <w:p w14:paraId="30E09CE4" w14:textId="77777777" w:rsidR="008C6072" w:rsidRPr="007441CC" w:rsidRDefault="008C6072" w:rsidP="00B52903">
            <w:pPr>
              <w:spacing w:line="360" w:lineRule="auto"/>
              <w:rPr>
                <w:rFonts w:eastAsia="Calibri"/>
                <w:color w:val="auto"/>
              </w:rPr>
            </w:pPr>
            <w:r w:rsidRPr="007441CC">
              <w:rPr>
                <w:color w:val="auto"/>
              </w:rPr>
              <w:t>Draw development of a right and oblique truncated hexagonal prism.</w:t>
            </w:r>
          </w:p>
        </w:tc>
        <w:tc>
          <w:tcPr>
            <w:tcW w:w="1389" w:type="pct"/>
          </w:tcPr>
          <w:p w14:paraId="33EFB22B" w14:textId="77777777" w:rsidR="008C6072" w:rsidRPr="007441CC" w:rsidRDefault="008C6072" w:rsidP="00B52903">
            <w:pPr>
              <w:spacing w:line="360" w:lineRule="auto"/>
              <w:rPr>
                <w:rFonts w:eastAsia="Calibri"/>
                <w:b/>
                <w:bCs/>
                <w:color w:val="auto"/>
              </w:rPr>
            </w:pPr>
            <w:r w:rsidRPr="007441CC">
              <w:rPr>
                <w:rFonts w:eastAsia="Calibri"/>
                <w:b/>
                <w:bCs/>
                <w:color w:val="auto"/>
              </w:rPr>
              <w:t>Trainee will be able to:</w:t>
            </w:r>
          </w:p>
          <w:p w14:paraId="0D92DF36" w14:textId="77777777" w:rsidR="008C6072" w:rsidRPr="007441CC" w:rsidRDefault="008C6072" w:rsidP="00594206">
            <w:pPr>
              <w:pStyle w:val="NoSpacing"/>
              <w:numPr>
                <w:ilvl w:val="0"/>
                <w:numId w:val="86"/>
              </w:numPr>
              <w:spacing w:line="360" w:lineRule="auto"/>
              <w:rPr>
                <w:rFonts w:ascii="Arial" w:hAnsi="Arial"/>
                <w:lang w:val="en-AU"/>
              </w:rPr>
            </w:pPr>
            <w:r w:rsidRPr="007441CC">
              <w:rPr>
                <w:rFonts w:ascii="Arial" w:hAnsi="Arial"/>
                <w:lang w:val="en-AU"/>
              </w:rPr>
              <w:t>Apply basic operations on A3 size sheet and divide space. Select base line.</w:t>
            </w:r>
          </w:p>
          <w:p w14:paraId="5689C7F3" w14:textId="77777777" w:rsidR="008C6072" w:rsidRPr="007441CC" w:rsidRDefault="008C6072" w:rsidP="00594206">
            <w:pPr>
              <w:pStyle w:val="NoSpacing"/>
              <w:numPr>
                <w:ilvl w:val="0"/>
                <w:numId w:val="86"/>
              </w:numPr>
              <w:spacing w:line="360" w:lineRule="auto"/>
              <w:rPr>
                <w:rFonts w:ascii="Arial" w:hAnsi="Arial"/>
                <w:lang w:val="en-AU"/>
              </w:rPr>
            </w:pPr>
            <w:r w:rsidRPr="007441CC">
              <w:rPr>
                <w:rFonts w:ascii="Arial" w:hAnsi="Arial"/>
                <w:lang w:val="en-AU"/>
              </w:rPr>
              <w:t>Draw plane right surfaces</w:t>
            </w:r>
          </w:p>
          <w:p w14:paraId="7EC88AFE" w14:textId="77777777" w:rsidR="008C6072" w:rsidRPr="007441CC" w:rsidRDefault="008C6072" w:rsidP="00594206">
            <w:pPr>
              <w:pStyle w:val="NoSpacing"/>
              <w:numPr>
                <w:ilvl w:val="0"/>
                <w:numId w:val="86"/>
              </w:numPr>
              <w:spacing w:line="360" w:lineRule="auto"/>
              <w:rPr>
                <w:rFonts w:ascii="Arial" w:hAnsi="Arial"/>
                <w:lang w:val="en-AU"/>
              </w:rPr>
            </w:pPr>
            <w:r w:rsidRPr="007441CC">
              <w:rPr>
                <w:rFonts w:ascii="Arial" w:hAnsi="Arial"/>
                <w:lang w:val="en-AU"/>
              </w:rPr>
              <w:t>Draw plane oblique surfaces</w:t>
            </w:r>
          </w:p>
          <w:p w14:paraId="6E892AAE" w14:textId="77777777" w:rsidR="008C6072" w:rsidRPr="007441CC" w:rsidRDefault="008C6072" w:rsidP="00594206">
            <w:pPr>
              <w:numPr>
                <w:ilvl w:val="0"/>
                <w:numId w:val="86"/>
              </w:numPr>
              <w:spacing w:line="360" w:lineRule="auto"/>
              <w:contextualSpacing/>
              <w:rPr>
                <w:rFonts w:eastAsia="Calibri"/>
                <w:color w:val="auto"/>
              </w:rPr>
            </w:pPr>
            <w:r w:rsidRPr="007441CC">
              <w:rPr>
                <w:color w:val="auto"/>
                <w:spacing w:val="-6"/>
              </w:rPr>
              <w:lastRenderedPageBreak/>
              <w:t>Draw lettering, printing and dimensioning.</w:t>
            </w:r>
          </w:p>
        </w:tc>
        <w:tc>
          <w:tcPr>
            <w:tcW w:w="1355" w:type="pct"/>
          </w:tcPr>
          <w:p w14:paraId="1F375185"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lastRenderedPageBreak/>
              <w:t>Definition of development pattern drawing.</w:t>
            </w:r>
          </w:p>
          <w:p w14:paraId="283F1BFB"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t>State the necessity of development of surfaces.</w:t>
            </w:r>
          </w:p>
          <w:p w14:paraId="18213CA9"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t>State ruled, single curved, plane and double curved surfaces.</w:t>
            </w:r>
          </w:p>
          <w:p w14:paraId="4E20D604"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lastRenderedPageBreak/>
              <w:t>State the uses of development drawings.</w:t>
            </w:r>
          </w:p>
          <w:p w14:paraId="5CBF4140"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t>Explain the method of development i.e. right-angled triangle and revolution method.</w:t>
            </w:r>
          </w:p>
          <w:p w14:paraId="3037205F"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t>State the rules for calculation of true length.</w:t>
            </w:r>
          </w:p>
          <w:p w14:paraId="4DE1BA79"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t>Sketch the development of surfaces of prism, pyramid, cylinder and cone.</w:t>
            </w:r>
          </w:p>
          <w:p w14:paraId="67BB8541" w14:textId="77777777" w:rsidR="008C6072" w:rsidRPr="007441CC" w:rsidRDefault="008C6072" w:rsidP="00594206">
            <w:pPr>
              <w:pStyle w:val="ListParagraph"/>
              <w:numPr>
                <w:ilvl w:val="0"/>
                <w:numId w:val="86"/>
              </w:numPr>
              <w:spacing w:after="0" w:line="360" w:lineRule="auto"/>
              <w:ind w:right="-20"/>
              <w:jc w:val="left"/>
              <w:rPr>
                <w:color w:val="auto"/>
                <w:spacing w:val="-6"/>
              </w:rPr>
            </w:pPr>
            <w:r w:rsidRPr="007441CC">
              <w:rPr>
                <w:color w:val="auto"/>
                <w:spacing w:val="-6"/>
              </w:rPr>
              <w:t>Explain the intersection and line of intersection.</w:t>
            </w:r>
          </w:p>
          <w:p w14:paraId="1FF3EB87" w14:textId="77777777" w:rsidR="008C6072" w:rsidRPr="007441CC" w:rsidRDefault="008C6072" w:rsidP="00594206">
            <w:pPr>
              <w:pStyle w:val="ListParagraph"/>
              <w:numPr>
                <w:ilvl w:val="0"/>
                <w:numId w:val="86"/>
              </w:numPr>
              <w:spacing w:line="360" w:lineRule="auto"/>
              <w:rPr>
                <w:rFonts w:eastAsia="Calibri"/>
                <w:b/>
                <w:bCs/>
                <w:color w:val="auto"/>
              </w:rPr>
            </w:pPr>
            <w:r w:rsidRPr="007441CC">
              <w:rPr>
                <w:color w:val="auto"/>
                <w:spacing w:val="-6"/>
              </w:rPr>
              <w:t>Explain the procedures for finding line of intersection</w:t>
            </w:r>
          </w:p>
          <w:p w14:paraId="6B9F5682" w14:textId="77777777" w:rsidR="008C6072" w:rsidRPr="007441CC" w:rsidRDefault="008C6072" w:rsidP="00B52903">
            <w:pPr>
              <w:pStyle w:val="ListParagraph"/>
              <w:spacing w:line="360" w:lineRule="auto"/>
              <w:ind w:firstLine="0"/>
              <w:rPr>
                <w:rFonts w:eastAsia="Calibri"/>
                <w:b/>
                <w:bCs/>
                <w:color w:val="auto"/>
              </w:rPr>
            </w:pPr>
            <w:r w:rsidRPr="007441CC">
              <w:rPr>
                <w:rFonts w:eastAsia="Calibri"/>
                <w:b/>
                <w:bCs/>
                <w:color w:val="auto"/>
              </w:rPr>
              <w:t>Practical Activity</w:t>
            </w:r>
          </w:p>
          <w:p w14:paraId="5AC6A978" w14:textId="77777777" w:rsidR="008C6072" w:rsidRPr="007441CC" w:rsidRDefault="008C6072" w:rsidP="00594206">
            <w:pPr>
              <w:pStyle w:val="ListParagraph"/>
              <w:numPr>
                <w:ilvl w:val="0"/>
                <w:numId w:val="86"/>
              </w:numPr>
              <w:spacing w:line="360" w:lineRule="auto"/>
              <w:rPr>
                <w:rFonts w:eastAsia="Calibri"/>
                <w:color w:val="auto"/>
              </w:rPr>
            </w:pPr>
            <w:r w:rsidRPr="007441CC">
              <w:rPr>
                <w:color w:val="auto"/>
              </w:rPr>
              <w:t>Develop a right and oblique truncated hexagonal prism.</w:t>
            </w:r>
          </w:p>
        </w:tc>
        <w:tc>
          <w:tcPr>
            <w:tcW w:w="556" w:type="pct"/>
            <w:hideMark/>
          </w:tcPr>
          <w:p w14:paraId="12603E55"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1143FF46" w14:textId="77777777" w:rsidR="008C6072" w:rsidRPr="007441CC" w:rsidRDefault="008C6072" w:rsidP="00B52903">
            <w:pPr>
              <w:spacing w:line="360" w:lineRule="auto"/>
              <w:rPr>
                <w:rFonts w:eastAsia="Calibri"/>
                <w:color w:val="auto"/>
              </w:rPr>
            </w:pPr>
            <w:r w:rsidRPr="007441CC">
              <w:rPr>
                <w:rFonts w:eastAsia="Calibri"/>
                <w:color w:val="auto"/>
              </w:rPr>
              <w:t>Practice-1.5Hrs</w:t>
            </w:r>
          </w:p>
          <w:p w14:paraId="78A4E356" w14:textId="77777777" w:rsidR="008C6072" w:rsidRPr="007441CC" w:rsidRDefault="008C6072" w:rsidP="00B52903">
            <w:pPr>
              <w:spacing w:line="360" w:lineRule="auto"/>
              <w:rPr>
                <w:rFonts w:eastAsia="Calibri"/>
                <w:color w:val="auto"/>
              </w:rPr>
            </w:pPr>
            <w:r w:rsidRPr="007441CC">
              <w:rPr>
                <w:rFonts w:eastAsia="Calibri"/>
                <w:color w:val="auto"/>
              </w:rPr>
              <w:t xml:space="preserve">Total- 2 </w:t>
            </w:r>
            <w:proofErr w:type="spellStart"/>
            <w:r w:rsidRPr="007441CC">
              <w:rPr>
                <w:rFonts w:eastAsia="Calibri"/>
                <w:color w:val="auto"/>
              </w:rPr>
              <w:t>Hrs</w:t>
            </w:r>
            <w:proofErr w:type="spellEnd"/>
          </w:p>
        </w:tc>
        <w:tc>
          <w:tcPr>
            <w:tcW w:w="591" w:type="pct"/>
          </w:tcPr>
          <w:p w14:paraId="68B2624F" w14:textId="77777777" w:rsidR="008C6072" w:rsidRPr="007441CC" w:rsidRDefault="008C6072" w:rsidP="00B52903">
            <w:pPr>
              <w:jc w:val="right"/>
              <w:rPr>
                <w:color w:val="auto"/>
              </w:rPr>
            </w:pPr>
            <w:r w:rsidRPr="007441CC">
              <w:rPr>
                <w:color w:val="auto"/>
              </w:rPr>
              <w:t>Drawing board</w:t>
            </w:r>
          </w:p>
          <w:p w14:paraId="1E726B82" w14:textId="77777777" w:rsidR="008C6072" w:rsidRPr="007441CC" w:rsidRDefault="008C6072" w:rsidP="00B52903">
            <w:pPr>
              <w:jc w:val="right"/>
              <w:rPr>
                <w:color w:val="auto"/>
              </w:rPr>
            </w:pPr>
            <w:r w:rsidRPr="007441CC">
              <w:rPr>
                <w:color w:val="auto"/>
              </w:rPr>
              <w:t>T square</w:t>
            </w:r>
          </w:p>
          <w:p w14:paraId="269328E7" w14:textId="77777777" w:rsidR="008C6072" w:rsidRPr="007441CC" w:rsidRDefault="008C6072" w:rsidP="00B52903">
            <w:pPr>
              <w:jc w:val="right"/>
              <w:rPr>
                <w:color w:val="auto"/>
              </w:rPr>
            </w:pPr>
            <w:r w:rsidRPr="007441CC">
              <w:rPr>
                <w:color w:val="auto"/>
              </w:rPr>
              <w:t>Pair of Set squares</w:t>
            </w:r>
          </w:p>
          <w:p w14:paraId="7694F51D" w14:textId="77777777" w:rsidR="008C6072" w:rsidRPr="007441CC" w:rsidRDefault="008C6072" w:rsidP="00B52903">
            <w:pPr>
              <w:jc w:val="right"/>
              <w:rPr>
                <w:color w:val="auto"/>
              </w:rPr>
            </w:pPr>
            <w:r w:rsidRPr="007441CC">
              <w:rPr>
                <w:color w:val="auto"/>
              </w:rPr>
              <w:t xml:space="preserve">Drawing Box (Compasses, divider, </w:t>
            </w:r>
            <w:r w:rsidRPr="007441CC">
              <w:rPr>
                <w:color w:val="auto"/>
              </w:rPr>
              <w:lastRenderedPageBreak/>
              <w:t>protractor, rule)</w:t>
            </w:r>
          </w:p>
          <w:p w14:paraId="4B8C5983" w14:textId="77777777" w:rsidR="008C6072" w:rsidRPr="007441CC" w:rsidRDefault="008C6072" w:rsidP="00B52903">
            <w:pPr>
              <w:jc w:val="right"/>
              <w:rPr>
                <w:color w:val="auto"/>
              </w:rPr>
            </w:pPr>
            <w:r w:rsidRPr="007441CC">
              <w:rPr>
                <w:color w:val="auto"/>
              </w:rPr>
              <w:t>Sharpener/ Sand paper</w:t>
            </w:r>
          </w:p>
          <w:p w14:paraId="6252D9B8" w14:textId="77777777" w:rsidR="008C6072" w:rsidRPr="007441CC" w:rsidRDefault="008C6072" w:rsidP="00B52903">
            <w:pPr>
              <w:jc w:val="right"/>
              <w:rPr>
                <w:color w:val="auto"/>
              </w:rPr>
            </w:pPr>
            <w:r w:rsidRPr="007441CC">
              <w:rPr>
                <w:color w:val="auto"/>
              </w:rPr>
              <w:t>Handkerchief</w:t>
            </w:r>
          </w:p>
          <w:p w14:paraId="1F774D99" w14:textId="77777777" w:rsidR="008C6072" w:rsidRPr="007441CC" w:rsidRDefault="008C6072" w:rsidP="00B52903">
            <w:pPr>
              <w:jc w:val="right"/>
              <w:rPr>
                <w:color w:val="auto"/>
              </w:rPr>
            </w:pPr>
            <w:r w:rsidRPr="007441CC">
              <w:rPr>
                <w:color w:val="auto"/>
              </w:rPr>
              <w:t>French Curves</w:t>
            </w:r>
          </w:p>
          <w:p w14:paraId="3EE8B3AF" w14:textId="77777777" w:rsidR="008C6072" w:rsidRPr="007441CC" w:rsidRDefault="008C6072" w:rsidP="00B52903">
            <w:pPr>
              <w:jc w:val="right"/>
              <w:rPr>
                <w:color w:val="auto"/>
              </w:rPr>
            </w:pPr>
            <w:r w:rsidRPr="007441CC">
              <w:rPr>
                <w:color w:val="auto"/>
              </w:rPr>
              <w:t>Set of Card board scales</w:t>
            </w:r>
          </w:p>
        </w:tc>
        <w:tc>
          <w:tcPr>
            <w:tcW w:w="452" w:type="pct"/>
            <w:hideMark/>
          </w:tcPr>
          <w:p w14:paraId="004216E5" w14:textId="77777777" w:rsidR="008C6072" w:rsidRPr="007441CC" w:rsidRDefault="008C6072" w:rsidP="00B52903">
            <w:pPr>
              <w:spacing w:line="360" w:lineRule="auto"/>
              <w:rPr>
                <w:rFonts w:eastAsia="Calibri"/>
                <w:color w:val="auto"/>
              </w:rPr>
            </w:pPr>
            <w:r w:rsidRPr="007441CC">
              <w:rPr>
                <w:rFonts w:eastAsia="Calibri"/>
                <w:bCs/>
                <w:color w:val="auto"/>
              </w:rPr>
              <w:lastRenderedPageBreak/>
              <w:t xml:space="preserve">Class room/ Lab  </w:t>
            </w:r>
          </w:p>
        </w:tc>
      </w:tr>
      <w:tr w:rsidR="007441CC" w:rsidRPr="007441CC" w14:paraId="2CEAFBD9" w14:textId="77777777" w:rsidTr="00B52903">
        <w:trPr>
          <w:trHeight w:val="350"/>
        </w:trPr>
        <w:tc>
          <w:tcPr>
            <w:tcW w:w="658" w:type="pct"/>
          </w:tcPr>
          <w:p w14:paraId="5F641B3D" w14:textId="77777777" w:rsidR="008C6072" w:rsidRPr="007441CC" w:rsidRDefault="008C6072" w:rsidP="00594206">
            <w:pPr>
              <w:numPr>
                <w:ilvl w:val="0"/>
                <w:numId w:val="110"/>
              </w:numPr>
              <w:spacing w:line="360" w:lineRule="auto"/>
              <w:ind w:hanging="840"/>
              <w:contextualSpacing/>
              <w:rPr>
                <w:rFonts w:eastAsia="Calibri"/>
                <w:color w:val="auto"/>
              </w:rPr>
            </w:pPr>
          </w:p>
          <w:p w14:paraId="1E75E484" w14:textId="77777777" w:rsidR="008C6072" w:rsidRPr="007441CC" w:rsidRDefault="008C6072" w:rsidP="00B52903">
            <w:pPr>
              <w:spacing w:line="360" w:lineRule="auto"/>
              <w:rPr>
                <w:rFonts w:eastAsia="Calibri"/>
                <w:color w:val="auto"/>
              </w:rPr>
            </w:pPr>
            <w:r w:rsidRPr="007441CC">
              <w:rPr>
                <w:color w:val="auto"/>
              </w:rPr>
              <w:t>Draw development of a right and oblique truncated cylinder.</w:t>
            </w:r>
          </w:p>
        </w:tc>
        <w:tc>
          <w:tcPr>
            <w:tcW w:w="1389" w:type="pct"/>
          </w:tcPr>
          <w:p w14:paraId="2BCC6F0D" w14:textId="77777777" w:rsidR="008C6072" w:rsidRPr="007441CC" w:rsidRDefault="008C6072" w:rsidP="00B52903">
            <w:pPr>
              <w:spacing w:line="360" w:lineRule="auto"/>
              <w:rPr>
                <w:rFonts w:eastAsia="Calibri"/>
                <w:b/>
                <w:bCs/>
                <w:color w:val="auto"/>
              </w:rPr>
            </w:pPr>
            <w:r w:rsidRPr="007441CC">
              <w:rPr>
                <w:rFonts w:eastAsia="Calibri"/>
                <w:b/>
                <w:bCs/>
                <w:color w:val="auto"/>
              </w:rPr>
              <w:t>Trainee will be able to:</w:t>
            </w:r>
          </w:p>
          <w:p w14:paraId="5CCD0A0E" w14:textId="77777777" w:rsidR="008C6072" w:rsidRPr="007441CC" w:rsidRDefault="008C6072" w:rsidP="00594206">
            <w:pPr>
              <w:pStyle w:val="NoSpacing"/>
              <w:numPr>
                <w:ilvl w:val="0"/>
                <w:numId w:val="87"/>
              </w:numPr>
              <w:spacing w:line="360" w:lineRule="auto"/>
              <w:rPr>
                <w:rFonts w:ascii="Arial" w:hAnsi="Arial"/>
                <w:lang w:val="en-AU"/>
              </w:rPr>
            </w:pPr>
            <w:r w:rsidRPr="007441CC">
              <w:rPr>
                <w:rFonts w:ascii="Arial" w:hAnsi="Arial"/>
                <w:lang w:val="en-AU"/>
              </w:rPr>
              <w:t xml:space="preserve">Apply basic operations on A3 size sheet and divide space. </w:t>
            </w:r>
          </w:p>
          <w:p w14:paraId="4107AE1A" w14:textId="77777777" w:rsidR="008C6072" w:rsidRPr="007441CC" w:rsidRDefault="008C6072" w:rsidP="00594206">
            <w:pPr>
              <w:pStyle w:val="NoSpacing"/>
              <w:numPr>
                <w:ilvl w:val="0"/>
                <w:numId w:val="87"/>
              </w:numPr>
              <w:spacing w:line="360" w:lineRule="auto"/>
              <w:rPr>
                <w:rFonts w:ascii="Arial" w:hAnsi="Arial"/>
                <w:lang w:val="en-AU"/>
              </w:rPr>
            </w:pPr>
            <w:r w:rsidRPr="007441CC">
              <w:rPr>
                <w:rFonts w:ascii="Arial" w:hAnsi="Arial"/>
                <w:lang w:val="en-AU"/>
              </w:rPr>
              <w:t>Draw plane right surfaces</w:t>
            </w:r>
          </w:p>
          <w:p w14:paraId="5EAEEE51" w14:textId="77777777" w:rsidR="008C6072" w:rsidRPr="007441CC" w:rsidRDefault="008C6072" w:rsidP="00594206">
            <w:pPr>
              <w:pStyle w:val="NoSpacing"/>
              <w:numPr>
                <w:ilvl w:val="0"/>
                <w:numId w:val="87"/>
              </w:numPr>
              <w:spacing w:line="360" w:lineRule="auto"/>
              <w:rPr>
                <w:rFonts w:ascii="Arial" w:hAnsi="Arial"/>
                <w:lang w:val="en-AU"/>
              </w:rPr>
            </w:pPr>
            <w:r w:rsidRPr="007441CC">
              <w:rPr>
                <w:rFonts w:ascii="Arial" w:hAnsi="Arial"/>
                <w:lang w:val="en-AU"/>
              </w:rPr>
              <w:t>Draw curved oblique surfaces</w:t>
            </w:r>
          </w:p>
          <w:p w14:paraId="77F96F37" w14:textId="77777777" w:rsidR="008C6072" w:rsidRPr="007441CC" w:rsidRDefault="008C6072" w:rsidP="00594206">
            <w:pPr>
              <w:pStyle w:val="NoSpacing"/>
              <w:numPr>
                <w:ilvl w:val="0"/>
                <w:numId w:val="87"/>
              </w:numPr>
              <w:spacing w:line="360" w:lineRule="auto"/>
              <w:rPr>
                <w:rFonts w:ascii="Arial" w:hAnsi="Arial"/>
                <w:spacing w:val="-6"/>
              </w:rPr>
            </w:pPr>
            <w:r w:rsidRPr="007441CC">
              <w:rPr>
                <w:rFonts w:ascii="Arial" w:hAnsi="Arial"/>
                <w:spacing w:val="-6"/>
              </w:rPr>
              <w:t>Draw lettering, printing and dimensioning</w:t>
            </w:r>
          </w:p>
        </w:tc>
        <w:tc>
          <w:tcPr>
            <w:tcW w:w="1355" w:type="pct"/>
          </w:tcPr>
          <w:p w14:paraId="372C905C"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Definition of development pattern drawing.</w:t>
            </w:r>
          </w:p>
          <w:p w14:paraId="43AAEB2B"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the necessity of development of surfaces.</w:t>
            </w:r>
          </w:p>
          <w:p w14:paraId="0F0CB0FB"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ruled, single curved, plane and double curved surfaces.</w:t>
            </w:r>
          </w:p>
          <w:p w14:paraId="74EE5749"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the uses of development drawings.</w:t>
            </w:r>
          </w:p>
          <w:p w14:paraId="76977E02"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Explain the method of development i.e. right-angled triangle and revolution method.</w:t>
            </w:r>
          </w:p>
          <w:p w14:paraId="2CCA018C"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State the rules for calculation of true length.</w:t>
            </w:r>
          </w:p>
          <w:p w14:paraId="5CAA2436"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Sketch the development of surfaces of prism, pyramid, cylinder and cone.</w:t>
            </w:r>
          </w:p>
          <w:p w14:paraId="063C08FB" w14:textId="77777777" w:rsidR="008C6072" w:rsidRPr="007441CC" w:rsidRDefault="008C6072" w:rsidP="00594206">
            <w:pPr>
              <w:pStyle w:val="ListParagraph"/>
              <w:numPr>
                <w:ilvl w:val="0"/>
                <w:numId w:val="87"/>
              </w:numPr>
              <w:spacing w:after="0" w:line="360" w:lineRule="auto"/>
              <w:ind w:right="-20"/>
              <w:jc w:val="left"/>
              <w:rPr>
                <w:color w:val="auto"/>
                <w:spacing w:val="-6"/>
              </w:rPr>
            </w:pPr>
            <w:r w:rsidRPr="007441CC">
              <w:rPr>
                <w:color w:val="auto"/>
                <w:spacing w:val="-6"/>
              </w:rPr>
              <w:t>Explain the intersection and line of intersection.</w:t>
            </w:r>
          </w:p>
          <w:p w14:paraId="48314519" w14:textId="77777777" w:rsidR="008C6072" w:rsidRPr="007441CC" w:rsidRDefault="008C6072" w:rsidP="00594206">
            <w:pPr>
              <w:pStyle w:val="ListParagraph"/>
              <w:numPr>
                <w:ilvl w:val="0"/>
                <w:numId w:val="87"/>
              </w:numPr>
              <w:spacing w:line="360" w:lineRule="auto"/>
              <w:rPr>
                <w:rFonts w:eastAsia="Calibri"/>
                <w:b/>
                <w:bCs/>
                <w:color w:val="auto"/>
              </w:rPr>
            </w:pPr>
            <w:r w:rsidRPr="007441CC">
              <w:rPr>
                <w:color w:val="auto"/>
                <w:spacing w:val="-6"/>
              </w:rPr>
              <w:lastRenderedPageBreak/>
              <w:t>Explain the procedures for finding line of intersection</w:t>
            </w:r>
          </w:p>
          <w:p w14:paraId="2534A79A" w14:textId="77777777" w:rsidR="008C6072" w:rsidRPr="007441CC" w:rsidRDefault="008C6072" w:rsidP="00B52903">
            <w:pPr>
              <w:spacing w:line="360" w:lineRule="auto"/>
              <w:ind w:left="498" w:firstLine="180"/>
              <w:rPr>
                <w:rFonts w:eastAsia="Calibri"/>
                <w:b/>
                <w:bCs/>
                <w:color w:val="auto"/>
              </w:rPr>
            </w:pPr>
            <w:r w:rsidRPr="007441CC">
              <w:rPr>
                <w:rFonts w:eastAsia="Calibri"/>
                <w:b/>
                <w:bCs/>
                <w:color w:val="auto"/>
              </w:rPr>
              <w:t>Practical Activity</w:t>
            </w:r>
          </w:p>
          <w:p w14:paraId="700E786A" w14:textId="77777777" w:rsidR="008C6072" w:rsidRPr="007441CC" w:rsidRDefault="008C6072" w:rsidP="00594206">
            <w:pPr>
              <w:pStyle w:val="ListParagraph"/>
              <w:numPr>
                <w:ilvl w:val="0"/>
                <w:numId w:val="113"/>
              </w:numPr>
              <w:spacing w:line="360" w:lineRule="auto"/>
              <w:rPr>
                <w:rFonts w:eastAsia="Calibri"/>
                <w:b/>
                <w:bCs/>
                <w:color w:val="auto"/>
              </w:rPr>
            </w:pPr>
            <w:r w:rsidRPr="007441CC">
              <w:rPr>
                <w:color w:val="auto"/>
              </w:rPr>
              <w:t>Develop a right and oblique truncated cylinder.</w:t>
            </w:r>
          </w:p>
          <w:p w14:paraId="762E608F" w14:textId="77777777" w:rsidR="008C6072" w:rsidRPr="007441CC" w:rsidRDefault="008C6072" w:rsidP="00B52903">
            <w:pPr>
              <w:spacing w:line="360" w:lineRule="auto"/>
              <w:rPr>
                <w:rFonts w:eastAsia="Calibri"/>
                <w:color w:val="auto"/>
              </w:rPr>
            </w:pPr>
            <w:r w:rsidRPr="007441CC">
              <w:rPr>
                <w:rFonts w:eastAsia="Calibri"/>
                <w:color w:val="auto"/>
              </w:rPr>
              <w:t>.</w:t>
            </w:r>
          </w:p>
        </w:tc>
        <w:tc>
          <w:tcPr>
            <w:tcW w:w="556" w:type="pct"/>
            <w:hideMark/>
          </w:tcPr>
          <w:p w14:paraId="6C3B3712"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36BCA7BF" w14:textId="77777777" w:rsidR="008C6072" w:rsidRPr="007441CC" w:rsidRDefault="008C6072" w:rsidP="00B52903">
            <w:pPr>
              <w:spacing w:line="360" w:lineRule="auto"/>
              <w:rPr>
                <w:rFonts w:eastAsia="Calibri"/>
                <w:color w:val="auto"/>
              </w:rPr>
            </w:pPr>
            <w:r w:rsidRPr="007441CC">
              <w:rPr>
                <w:rFonts w:eastAsia="Calibri"/>
                <w:color w:val="auto"/>
              </w:rPr>
              <w:t>Practice-1.5Hrs</w:t>
            </w:r>
          </w:p>
          <w:p w14:paraId="7E7C2E1D" w14:textId="77777777" w:rsidR="008C6072" w:rsidRPr="007441CC" w:rsidRDefault="008C6072" w:rsidP="00B52903">
            <w:pPr>
              <w:spacing w:line="360" w:lineRule="auto"/>
              <w:rPr>
                <w:rFonts w:eastAsia="Calibri"/>
                <w:color w:val="auto"/>
              </w:rPr>
            </w:pPr>
            <w:r w:rsidRPr="007441CC">
              <w:rPr>
                <w:rFonts w:eastAsia="Calibri"/>
                <w:color w:val="auto"/>
              </w:rPr>
              <w:t>Total- 02Hrs</w:t>
            </w:r>
          </w:p>
        </w:tc>
        <w:tc>
          <w:tcPr>
            <w:tcW w:w="591" w:type="pct"/>
          </w:tcPr>
          <w:p w14:paraId="7D0205AB" w14:textId="77777777" w:rsidR="008C6072" w:rsidRPr="007441CC" w:rsidRDefault="008C6072" w:rsidP="00B52903">
            <w:pPr>
              <w:jc w:val="right"/>
              <w:rPr>
                <w:color w:val="auto"/>
              </w:rPr>
            </w:pPr>
            <w:r w:rsidRPr="007441CC">
              <w:rPr>
                <w:color w:val="auto"/>
              </w:rPr>
              <w:t>Drawing board</w:t>
            </w:r>
          </w:p>
          <w:p w14:paraId="51A06A21" w14:textId="77777777" w:rsidR="008C6072" w:rsidRPr="007441CC" w:rsidRDefault="008C6072" w:rsidP="00B52903">
            <w:pPr>
              <w:jc w:val="right"/>
              <w:rPr>
                <w:color w:val="auto"/>
              </w:rPr>
            </w:pPr>
            <w:r w:rsidRPr="007441CC">
              <w:rPr>
                <w:color w:val="auto"/>
              </w:rPr>
              <w:t>T square</w:t>
            </w:r>
          </w:p>
          <w:p w14:paraId="12145B51" w14:textId="77777777" w:rsidR="008C6072" w:rsidRPr="007441CC" w:rsidRDefault="008C6072" w:rsidP="00B52903">
            <w:pPr>
              <w:jc w:val="right"/>
              <w:rPr>
                <w:color w:val="auto"/>
              </w:rPr>
            </w:pPr>
            <w:r w:rsidRPr="007441CC">
              <w:rPr>
                <w:color w:val="auto"/>
              </w:rPr>
              <w:t>Pair of Set squares</w:t>
            </w:r>
          </w:p>
          <w:p w14:paraId="31FFF869" w14:textId="77777777" w:rsidR="008C6072" w:rsidRPr="007441CC" w:rsidRDefault="008C6072" w:rsidP="00B52903">
            <w:pPr>
              <w:jc w:val="right"/>
              <w:rPr>
                <w:color w:val="auto"/>
              </w:rPr>
            </w:pPr>
            <w:r w:rsidRPr="007441CC">
              <w:rPr>
                <w:color w:val="auto"/>
              </w:rPr>
              <w:t>Drawing Box (Compasses, divider, protractor, rule)</w:t>
            </w:r>
          </w:p>
          <w:p w14:paraId="43E9A0A5" w14:textId="77777777" w:rsidR="008C6072" w:rsidRPr="007441CC" w:rsidRDefault="008C6072" w:rsidP="00B52903">
            <w:pPr>
              <w:jc w:val="right"/>
              <w:rPr>
                <w:color w:val="auto"/>
              </w:rPr>
            </w:pPr>
            <w:r w:rsidRPr="007441CC">
              <w:rPr>
                <w:color w:val="auto"/>
              </w:rPr>
              <w:t>Sharpener/ Sand paper</w:t>
            </w:r>
          </w:p>
          <w:p w14:paraId="74C4C53C" w14:textId="77777777" w:rsidR="008C6072" w:rsidRPr="007441CC" w:rsidRDefault="008C6072" w:rsidP="00B52903">
            <w:pPr>
              <w:jc w:val="right"/>
              <w:rPr>
                <w:color w:val="auto"/>
              </w:rPr>
            </w:pPr>
            <w:r w:rsidRPr="007441CC">
              <w:rPr>
                <w:color w:val="auto"/>
              </w:rPr>
              <w:t>Handkerchief</w:t>
            </w:r>
          </w:p>
          <w:p w14:paraId="3BCF9332" w14:textId="77777777" w:rsidR="008C6072" w:rsidRPr="007441CC" w:rsidRDefault="008C6072" w:rsidP="00B52903">
            <w:pPr>
              <w:jc w:val="right"/>
              <w:rPr>
                <w:color w:val="auto"/>
              </w:rPr>
            </w:pPr>
            <w:r w:rsidRPr="007441CC">
              <w:rPr>
                <w:color w:val="auto"/>
              </w:rPr>
              <w:t>French Curves</w:t>
            </w:r>
          </w:p>
          <w:p w14:paraId="254EBD82" w14:textId="77777777" w:rsidR="008C6072" w:rsidRPr="007441CC" w:rsidRDefault="008C6072" w:rsidP="00B52903">
            <w:pPr>
              <w:jc w:val="right"/>
              <w:rPr>
                <w:color w:val="auto"/>
              </w:rPr>
            </w:pPr>
            <w:r w:rsidRPr="007441CC">
              <w:rPr>
                <w:color w:val="auto"/>
              </w:rPr>
              <w:t>Set of Card board scales</w:t>
            </w:r>
          </w:p>
        </w:tc>
        <w:tc>
          <w:tcPr>
            <w:tcW w:w="452" w:type="pct"/>
            <w:hideMark/>
          </w:tcPr>
          <w:p w14:paraId="58C8DD9F" w14:textId="77777777" w:rsidR="008C6072" w:rsidRPr="007441CC" w:rsidRDefault="008C6072" w:rsidP="00B52903">
            <w:pPr>
              <w:spacing w:line="360" w:lineRule="auto"/>
              <w:rPr>
                <w:rFonts w:eastAsia="Calibri"/>
                <w:color w:val="auto"/>
              </w:rPr>
            </w:pPr>
            <w:r w:rsidRPr="007441CC">
              <w:rPr>
                <w:rFonts w:eastAsia="Calibri"/>
                <w:bCs/>
                <w:color w:val="auto"/>
              </w:rPr>
              <w:t xml:space="preserve">Class room/ Lab  </w:t>
            </w:r>
          </w:p>
        </w:tc>
      </w:tr>
      <w:tr w:rsidR="007441CC" w:rsidRPr="007441CC" w14:paraId="2D4A819B" w14:textId="77777777" w:rsidTr="00B52903">
        <w:trPr>
          <w:trHeight w:val="350"/>
        </w:trPr>
        <w:tc>
          <w:tcPr>
            <w:tcW w:w="658" w:type="pct"/>
          </w:tcPr>
          <w:p w14:paraId="4DCC7A90" w14:textId="77777777" w:rsidR="008C6072" w:rsidRPr="007441CC" w:rsidRDefault="008C6072" w:rsidP="00594206">
            <w:pPr>
              <w:numPr>
                <w:ilvl w:val="0"/>
                <w:numId w:val="110"/>
              </w:numPr>
              <w:spacing w:line="360" w:lineRule="auto"/>
              <w:ind w:left="593" w:right="74" w:hanging="592"/>
              <w:contextualSpacing/>
              <w:jc w:val="left"/>
              <w:rPr>
                <w:rFonts w:eastAsia="Calibri"/>
                <w:color w:val="auto"/>
              </w:rPr>
            </w:pPr>
          </w:p>
          <w:p w14:paraId="3886D223" w14:textId="77777777" w:rsidR="008C6072" w:rsidRPr="007441CC" w:rsidRDefault="008C6072" w:rsidP="00B52903">
            <w:pPr>
              <w:spacing w:line="360" w:lineRule="auto"/>
              <w:ind w:left="143" w:right="74"/>
              <w:contextualSpacing/>
              <w:rPr>
                <w:rFonts w:eastAsia="Calibri"/>
                <w:color w:val="auto"/>
              </w:rPr>
            </w:pPr>
            <w:r w:rsidRPr="007441CC">
              <w:rPr>
                <w:color w:val="auto"/>
              </w:rPr>
              <w:t>Draw development of a right and oblique truncated pyramid.</w:t>
            </w:r>
          </w:p>
        </w:tc>
        <w:tc>
          <w:tcPr>
            <w:tcW w:w="1389" w:type="pct"/>
          </w:tcPr>
          <w:p w14:paraId="27384ACE" w14:textId="77777777" w:rsidR="008C6072" w:rsidRPr="007441CC" w:rsidRDefault="008C6072" w:rsidP="00594206">
            <w:pPr>
              <w:pStyle w:val="NoSpacing"/>
              <w:numPr>
                <w:ilvl w:val="0"/>
                <w:numId w:val="111"/>
              </w:numPr>
              <w:spacing w:line="360" w:lineRule="auto"/>
              <w:rPr>
                <w:rFonts w:ascii="Arial" w:hAnsi="Arial"/>
                <w:lang w:val="en-AU"/>
              </w:rPr>
            </w:pPr>
            <w:r w:rsidRPr="007441CC">
              <w:rPr>
                <w:rFonts w:ascii="Arial" w:hAnsi="Arial"/>
                <w:lang w:val="en-AU"/>
              </w:rPr>
              <w:t xml:space="preserve">Apply basic operations on A3 size sheet and divide space. </w:t>
            </w:r>
          </w:p>
          <w:p w14:paraId="359A7C41" w14:textId="77777777" w:rsidR="008C6072" w:rsidRPr="007441CC" w:rsidRDefault="008C6072" w:rsidP="00594206">
            <w:pPr>
              <w:pStyle w:val="NoSpacing"/>
              <w:numPr>
                <w:ilvl w:val="0"/>
                <w:numId w:val="111"/>
              </w:numPr>
              <w:spacing w:line="360" w:lineRule="auto"/>
              <w:rPr>
                <w:rFonts w:ascii="Arial" w:hAnsi="Arial"/>
                <w:lang w:val="en-AU"/>
              </w:rPr>
            </w:pPr>
            <w:r w:rsidRPr="007441CC">
              <w:rPr>
                <w:rFonts w:ascii="Arial" w:hAnsi="Arial"/>
                <w:lang w:val="en-AU"/>
              </w:rPr>
              <w:t>Draw plane right surfaces</w:t>
            </w:r>
          </w:p>
          <w:p w14:paraId="029DA508" w14:textId="77777777" w:rsidR="008C6072" w:rsidRPr="007441CC" w:rsidRDefault="008C6072" w:rsidP="00594206">
            <w:pPr>
              <w:pStyle w:val="NoSpacing"/>
              <w:numPr>
                <w:ilvl w:val="0"/>
                <w:numId w:val="111"/>
              </w:numPr>
              <w:spacing w:line="360" w:lineRule="auto"/>
              <w:rPr>
                <w:rFonts w:ascii="Arial" w:hAnsi="Arial"/>
                <w:lang w:val="en-AU"/>
              </w:rPr>
            </w:pPr>
            <w:r w:rsidRPr="007441CC">
              <w:rPr>
                <w:rFonts w:ascii="Arial" w:hAnsi="Arial"/>
                <w:lang w:val="en-AU"/>
              </w:rPr>
              <w:t>Draw plane oblique surfaces</w:t>
            </w:r>
          </w:p>
          <w:p w14:paraId="74D0C818" w14:textId="77777777" w:rsidR="008C6072" w:rsidRPr="007441CC" w:rsidRDefault="008C6072" w:rsidP="00594206">
            <w:pPr>
              <w:pStyle w:val="ListParagraph"/>
              <w:numPr>
                <w:ilvl w:val="0"/>
                <w:numId w:val="111"/>
              </w:numPr>
              <w:spacing w:line="360" w:lineRule="auto"/>
              <w:rPr>
                <w:rFonts w:eastAsia="Calibri"/>
                <w:b/>
                <w:bCs/>
                <w:color w:val="auto"/>
              </w:rPr>
            </w:pPr>
            <w:r w:rsidRPr="007441CC">
              <w:rPr>
                <w:color w:val="auto"/>
                <w:spacing w:val="-6"/>
              </w:rPr>
              <w:t>Draw lettering, printing and dimensioning.</w:t>
            </w:r>
          </w:p>
        </w:tc>
        <w:tc>
          <w:tcPr>
            <w:tcW w:w="1355" w:type="pct"/>
          </w:tcPr>
          <w:p w14:paraId="089936A9"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Definition of development pattern drawing.</w:t>
            </w:r>
          </w:p>
          <w:p w14:paraId="78D2B833"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State the necessity of development of surfaces.</w:t>
            </w:r>
          </w:p>
          <w:p w14:paraId="46F16F51"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State ruled, single curved, plane and double curved surfaces.</w:t>
            </w:r>
          </w:p>
          <w:p w14:paraId="37485AC1"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State the uses of development drawings.</w:t>
            </w:r>
          </w:p>
          <w:p w14:paraId="6DCE8044"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 xml:space="preserve">Explain the method of development i.e. right-angled </w:t>
            </w:r>
            <w:r w:rsidRPr="007441CC">
              <w:rPr>
                <w:color w:val="auto"/>
                <w:spacing w:val="-6"/>
              </w:rPr>
              <w:lastRenderedPageBreak/>
              <w:t>triangle and revolution method.</w:t>
            </w:r>
          </w:p>
          <w:p w14:paraId="261BAEF6"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State the rules for calculation of true length.</w:t>
            </w:r>
          </w:p>
          <w:p w14:paraId="0F13C965"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Sketch the development of surfaces of prism, pyramid, cylinder and cone.</w:t>
            </w:r>
          </w:p>
          <w:p w14:paraId="0521D9BF" w14:textId="77777777" w:rsidR="008C6072" w:rsidRPr="007441CC" w:rsidRDefault="008C6072" w:rsidP="00594206">
            <w:pPr>
              <w:pStyle w:val="ListParagraph"/>
              <w:numPr>
                <w:ilvl w:val="0"/>
                <w:numId w:val="111"/>
              </w:numPr>
              <w:spacing w:after="0" w:line="360" w:lineRule="auto"/>
              <w:ind w:right="-20"/>
              <w:jc w:val="left"/>
              <w:rPr>
                <w:color w:val="auto"/>
                <w:spacing w:val="-6"/>
              </w:rPr>
            </w:pPr>
            <w:r w:rsidRPr="007441CC">
              <w:rPr>
                <w:color w:val="auto"/>
                <w:spacing w:val="-6"/>
              </w:rPr>
              <w:t>Explain the intersection and line of intersection.</w:t>
            </w:r>
          </w:p>
          <w:p w14:paraId="7EAB34BF" w14:textId="77777777" w:rsidR="008C6072" w:rsidRPr="007441CC" w:rsidRDefault="008C6072" w:rsidP="00594206">
            <w:pPr>
              <w:pStyle w:val="ListParagraph"/>
              <w:numPr>
                <w:ilvl w:val="0"/>
                <w:numId w:val="111"/>
              </w:numPr>
              <w:spacing w:line="360" w:lineRule="auto"/>
              <w:rPr>
                <w:rFonts w:eastAsia="Calibri"/>
                <w:b/>
                <w:bCs/>
                <w:color w:val="auto"/>
              </w:rPr>
            </w:pPr>
            <w:r w:rsidRPr="007441CC">
              <w:rPr>
                <w:color w:val="auto"/>
                <w:spacing w:val="-6"/>
              </w:rPr>
              <w:t>Explain the procedures for finding line of intersection</w:t>
            </w:r>
          </w:p>
          <w:p w14:paraId="091384B7" w14:textId="77777777" w:rsidR="008C6072" w:rsidRPr="007441CC" w:rsidRDefault="008C6072" w:rsidP="00B52903">
            <w:pPr>
              <w:spacing w:line="360" w:lineRule="auto"/>
              <w:rPr>
                <w:rFonts w:eastAsia="Calibri"/>
                <w:b/>
                <w:bCs/>
                <w:color w:val="auto"/>
              </w:rPr>
            </w:pPr>
            <w:r w:rsidRPr="007441CC">
              <w:rPr>
                <w:rFonts w:eastAsia="Calibri"/>
                <w:b/>
                <w:bCs/>
                <w:color w:val="auto"/>
              </w:rPr>
              <w:t>Practical activity:</w:t>
            </w:r>
          </w:p>
          <w:p w14:paraId="4CD727BD" w14:textId="77777777" w:rsidR="008C6072" w:rsidRPr="007441CC" w:rsidRDefault="008C6072" w:rsidP="00594206">
            <w:pPr>
              <w:pStyle w:val="ListParagraph"/>
              <w:numPr>
                <w:ilvl w:val="0"/>
                <w:numId w:val="114"/>
              </w:numPr>
              <w:spacing w:line="360" w:lineRule="auto"/>
              <w:rPr>
                <w:rFonts w:eastAsia="Calibri"/>
                <w:b/>
                <w:bCs/>
                <w:color w:val="auto"/>
              </w:rPr>
            </w:pPr>
            <w:r w:rsidRPr="007441CC">
              <w:rPr>
                <w:color w:val="auto"/>
              </w:rPr>
              <w:t>Develop a right and oblique truncated pyramid.</w:t>
            </w:r>
          </w:p>
        </w:tc>
        <w:tc>
          <w:tcPr>
            <w:tcW w:w="556" w:type="pct"/>
          </w:tcPr>
          <w:p w14:paraId="751C4D88"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Theory-01 </w:t>
            </w:r>
            <w:proofErr w:type="spellStart"/>
            <w:r w:rsidRPr="007441CC">
              <w:rPr>
                <w:rFonts w:eastAsia="Calibri"/>
                <w:color w:val="auto"/>
              </w:rPr>
              <w:t>Hrs</w:t>
            </w:r>
            <w:proofErr w:type="spellEnd"/>
          </w:p>
          <w:p w14:paraId="59D74C5F" w14:textId="77777777" w:rsidR="008C6072" w:rsidRPr="007441CC" w:rsidRDefault="008C6072" w:rsidP="00B52903">
            <w:pPr>
              <w:spacing w:line="360" w:lineRule="auto"/>
              <w:rPr>
                <w:rFonts w:eastAsia="Calibri"/>
                <w:color w:val="auto"/>
              </w:rPr>
            </w:pPr>
            <w:r w:rsidRPr="007441CC">
              <w:rPr>
                <w:rFonts w:eastAsia="Calibri"/>
                <w:color w:val="auto"/>
              </w:rPr>
              <w:t>Practice-1.5Hrs</w:t>
            </w:r>
          </w:p>
          <w:p w14:paraId="3399BCFE" w14:textId="77777777" w:rsidR="008C6072" w:rsidRPr="007441CC" w:rsidRDefault="008C6072" w:rsidP="00B52903">
            <w:pPr>
              <w:spacing w:line="360" w:lineRule="auto"/>
              <w:rPr>
                <w:rFonts w:eastAsia="Calibri"/>
                <w:color w:val="auto"/>
              </w:rPr>
            </w:pPr>
            <w:r w:rsidRPr="007441CC">
              <w:rPr>
                <w:rFonts w:eastAsia="Calibri"/>
                <w:color w:val="auto"/>
              </w:rPr>
              <w:t>Total- 2.5Hrs</w:t>
            </w:r>
          </w:p>
        </w:tc>
        <w:tc>
          <w:tcPr>
            <w:tcW w:w="591" w:type="pct"/>
          </w:tcPr>
          <w:p w14:paraId="2BF42601" w14:textId="77777777" w:rsidR="008C6072" w:rsidRPr="007441CC" w:rsidRDefault="008C6072" w:rsidP="00B52903">
            <w:pPr>
              <w:jc w:val="right"/>
              <w:rPr>
                <w:color w:val="auto"/>
              </w:rPr>
            </w:pPr>
            <w:r w:rsidRPr="007441CC">
              <w:rPr>
                <w:color w:val="auto"/>
              </w:rPr>
              <w:t>Drawing board</w:t>
            </w:r>
          </w:p>
          <w:p w14:paraId="5062C403" w14:textId="77777777" w:rsidR="008C6072" w:rsidRPr="007441CC" w:rsidRDefault="008C6072" w:rsidP="00B52903">
            <w:pPr>
              <w:jc w:val="right"/>
              <w:rPr>
                <w:color w:val="auto"/>
              </w:rPr>
            </w:pPr>
            <w:r w:rsidRPr="007441CC">
              <w:rPr>
                <w:color w:val="auto"/>
              </w:rPr>
              <w:t>T square</w:t>
            </w:r>
          </w:p>
          <w:p w14:paraId="78068426" w14:textId="77777777" w:rsidR="008C6072" w:rsidRPr="007441CC" w:rsidRDefault="008C6072" w:rsidP="00B52903">
            <w:pPr>
              <w:jc w:val="right"/>
              <w:rPr>
                <w:color w:val="auto"/>
              </w:rPr>
            </w:pPr>
            <w:r w:rsidRPr="007441CC">
              <w:rPr>
                <w:color w:val="auto"/>
              </w:rPr>
              <w:t>Pair of Set squares</w:t>
            </w:r>
          </w:p>
          <w:p w14:paraId="2D089693" w14:textId="77777777" w:rsidR="008C6072" w:rsidRPr="007441CC" w:rsidRDefault="008C6072" w:rsidP="00B52903">
            <w:pPr>
              <w:jc w:val="right"/>
              <w:rPr>
                <w:color w:val="auto"/>
              </w:rPr>
            </w:pPr>
            <w:r w:rsidRPr="007441CC">
              <w:rPr>
                <w:color w:val="auto"/>
              </w:rPr>
              <w:t>Drawing Box (Compasses, divider, protractor, rule)</w:t>
            </w:r>
          </w:p>
          <w:p w14:paraId="3D85471D" w14:textId="77777777" w:rsidR="008C6072" w:rsidRPr="007441CC" w:rsidRDefault="008C6072" w:rsidP="00B52903">
            <w:pPr>
              <w:jc w:val="right"/>
              <w:rPr>
                <w:color w:val="auto"/>
              </w:rPr>
            </w:pPr>
            <w:r w:rsidRPr="007441CC">
              <w:rPr>
                <w:color w:val="auto"/>
              </w:rPr>
              <w:t>Sharpener/ Sand paper</w:t>
            </w:r>
          </w:p>
          <w:p w14:paraId="3D0608D7" w14:textId="77777777" w:rsidR="008C6072" w:rsidRPr="007441CC" w:rsidRDefault="008C6072" w:rsidP="00B52903">
            <w:pPr>
              <w:jc w:val="right"/>
              <w:rPr>
                <w:color w:val="auto"/>
              </w:rPr>
            </w:pPr>
            <w:r w:rsidRPr="007441CC">
              <w:rPr>
                <w:color w:val="auto"/>
              </w:rPr>
              <w:lastRenderedPageBreak/>
              <w:t>Handkerchief</w:t>
            </w:r>
          </w:p>
          <w:p w14:paraId="2B8DE9C3" w14:textId="77777777" w:rsidR="008C6072" w:rsidRPr="007441CC" w:rsidRDefault="008C6072" w:rsidP="00B52903">
            <w:pPr>
              <w:jc w:val="right"/>
              <w:rPr>
                <w:color w:val="auto"/>
              </w:rPr>
            </w:pPr>
            <w:r w:rsidRPr="007441CC">
              <w:rPr>
                <w:color w:val="auto"/>
              </w:rPr>
              <w:t>French Curves</w:t>
            </w:r>
          </w:p>
          <w:p w14:paraId="7E4DA684" w14:textId="77777777" w:rsidR="008C6072" w:rsidRPr="007441CC" w:rsidRDefault="008C6072" w:rsidP="00B52903">
            <w:pPr>
              <w:jc w:val="right"/>
              <w:rPr>
                <w:color w:val="auto"/>
              </w:rPr>
            </w:pPr>
            <w:r w:rsidRPr="007441CC">
              <w:rPr>
                <w:color w:val="auto"/>
              </w:rPr>
              <w:t>Set of Card board scales</w:t>
            </w:r>
          </w:p>
        </w:tc>
        <w:tc>
          <w:tcPr>
            <w:tcW w:w="452" w:type="pct"/>
          </w:tcPr>
          <w:p w14:paraId="03FA1D81" w14:textId="77777777" w:rsidR="008C6072" w:rsidRPr="007441CC" w:rsidRDefault="008C6072" w:rsidP="00B52903">
            <w:pPr>
              <w:spacing w:line="360" w:lineRule="auto"/>
              <w:rPr>
                <w:rFonts w:eastAsia="Calibri"/>
                <w:bCs/>
                <w:color w:val="auto"/>
              </w:rPr>
            </w:pPr>
            <w:r w:rsidRPr="007441CC">
              <w:rPr>
                <w:rFonts w:eastAsia="Calibri"/>
                <w:bCs/>
                <w:color w:val="auto"/>
              </w:rPr>
              <w:lastRenderedPageBreak/>
              <w:t xml:space="preserve">Class room/ Lab  </w:t>
            </w:r>
          </w:p>
        </w:tc>
      </w:tr>
      <w:tr w:rsidR="007441CC" w:rsidRPr="007441CC" w14:paraId="1729830E" w14:textId="77777777" w:rsidTr="00B52903">
        <w:trPr>
          <w:trHeight w:val="350"/>
        </w:trPr>
        <w:tc>
          <w:tcPr>
            <w:tcW w:w="658" w:type="pct"/>
          </w:tcPr>
          <w:p w14:paraId="1E5AE370" w14:textId="77777777" w:rsidR="008C6072" w:rsidRPr="007441CC" w:rsidRDefault="008C6072" w:rsidP="00594206">
            <w:pPr>
              <w:numPr>
                <w:ilvl w:val="0"/>
                <w:numId w:val="110"/>
              </w:numPr>
              <w:spacing w:line="360" w:lineRule="auto"/>
              <w:ind w:hanging="840"/>
              <w:contextualSpacing/>
              <w:rPr>
                <w:color w:val="auto"/>
              </w:rPr>
            </w:pPr>
            <w:r w:rsidRPr="007441CC">
              <w:rPr>
                <w:color w:val="auto"/>
              </w:rPr>
              <w:lastRenderedPageBreak/>
              <w:t xml:space="preserve">Pattern drawing of a funnel </w:t>
            </w:r>
            <w:r w:rsidRPr="007441CC">
              <w:rPr>
                <w:color w:val="auto"/>
              </w:rPr>
              <w:lastRenderedPageBreak/>
              <w:t>from given data.</w:t>
            </w:r>
          </w:p>
        </w:tc>
        <w:tc>
          <w:tcPr>
            <w:tcW w:w="1389" w:type="pct"/>
          </w:tcPr>
          <w:p w14:paraId="1FD40825" w14:textId="77777777" w:rsidR="008C6072" w:rsidRPr="007441CC" w:rsidRDefault="008C6072" w:rsidP="00594206">
            <w:pPr>
              <w:pStyle w:val="NoSpacing"/>
              <w:numPr>
                <w:ilvl w:val="0"/>
                <w:numId w:val="112"/>
              </w:numPr>
              <w:spacing w:line="360" w:lineRule="auto"/>
              <w:rPr>
                <w:rFonts w:ascii="Arial" w:hAnsi="Arial"/>
                <w:lang w:val="en-AU"/>
              </w:rPr>
            </w:pPr>
            <w:r w:rsidRPr="007441CC">
              <w:rPr>
                <w:rFonts w:ascii="Arial" w:hAnsi="Arial"/>
                <w:lang w:val="en-AU"/>
              </w:rPr>
              <w:lastRenderedPageBreak/>
              <w:t xml:space="preserve">Apply basic operations on A3 size sheet and divide space. </w:t>
            </w:r>
          </w:p>
          <w:p w14:paraId="24493FB8" w14:textId="77777777" w:rsidR="008C6072" w:rsidRPr="007441CC" w:rsidRDefault="008C6072" w:rsidP="00594206">
            <w:pPr>
              <w:pStyle w:val="NoSpacing"/>
              <w:numPr>
                <w:ilvl w:val="0"/>
                <w:numId w:val="112"/>
              </w:numPr>
              <w:spacing w:line="360" w:lineRule="auto"/>
              <w:rPr>
                <w:rFonts w:ascii="Arial" w:hAnsi="Arial"/>
                <w:lang w:val="en-AU"/>
              </w:rPr>
            </w:pPr>
            <w:r w:rsidRPr="007441CC">
              <w:rPr>
                <w:rFonts w:ascii="Arial" w:hAnsi="Arial"/>
                <w:lang w:val="en-AU"/>
              </w:rPr>
              <w:lastRenderedPageBreak/>
              <w:t>Draw plane right surfaces of both parts.</w:t>
            </w:r>
          </w:p>
          <w:p w14:paraId="291E4C3D" w14:textId="77777777" w:rsidR="008C6072" w:rsidRPr="007441CC" w:rsidRDefault="008C6072" w:rsidP="00594206">
            <w:pPr>
              <w:pStyle w:val="NoSpacing"/>
              <w:numPr>
                <w:ilvl w:val="0"/>
                <w:numId w:val="112"/>
              </w:numPr>
              <w:spacing w:line="360" w:lineRule="auto"/>
              <w:rPr>
                <w:rFonts w:ascii="Arial" w:hAnsi="Arial"/>
                <w:lang w:val="en-AU"/>
              </w:rPr>
            </w:pPr>
            <w:r w:rsidRPr="007441CC">
              <w:rPr>
                <w:rFonts w:ascii="Arial" w:hAnsi="Arial"/>
                <w:lang w:val="en-AU"/>
              </w:rPr>
              <w:t>Draw curved oblique surfaces</w:t>
            </w:r>
          </w:p>
          <w:p w14:paraId="0A5F8433" w14:textId="77777777" w:rsidR="008C6072" w:rsidRPr="007441CC" w:rsidRDefault="008C6072" w:rsidP="00594206">
            <w:pPr>
              <w:pStyle w:val="NoSpacing"/>
              <w:numPr>
                <w:ilvl w:val="0"/>
                <w:numId w:val="112"/>
              </w:numPr>
              <w:spacing w:line="360" w:lineRule="auto"/>
              <w:rPr>
                <w:rFonts w:ascii="Arial" w:hAnsi="Arial"/>
                <w:lang w:val="en-AU"/>
              </w:rPr>
            </w:pPr>
            <w:r w:rsidRPr="007441CC">
              <w:rPr>
                <w:rFonts w:ascii="Arial" w:hAnsi="Arial"/>
                <w:spacing w:val="-6"/>
              </w:rPr>
              <w:t>Draw lettering, printing and dimensioning.</w:t>
            </w:r>
          </w:p>
        </w:tc>
        <w:tc>
          <w:tcPr>
            <w:tcW w:w="1355" w:type="pct"/>
          </w:tcPr>
          <w:p w14:paraId="0D5F494F"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lastRenderedPageBreak/>
              <w:t>Definition of development pattern drawing.</w:t>
            </w:r>
          </w:p>
          <w:p w14:paraId="1B8C18B2"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t>State the necessity of development of surfaces.</w:t>
            </w:r>
          </w:p>
          <w:p w14:paraId="689C1298"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lastRenderedPageBreak/>
              <w:t>State ruled, single curved, plane and double curved surfaces.</w:t>
            </w:r>
          </w:p>
          <w:p w14:paraId="46823852"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t>State the uses of development drawings.</w:t>
            </w:r>
          </w:p>
          <w:p w14:paraId="0CB7793C"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t>Explain the method of development i.e. right-angled triangle and revolution method.</w:t>
            </w:r>
          </w:p>
          <w:p w14:paraId="75B2A54C"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t>State the rules for calculation of true length.</w:t>
            </w:r>
          </w:p>
          <w:p w14:paraId="617C3EC8"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t>Sketch the development of surfaces of prism, pyramid, cylinder and cone.</w:t>
            </w:r>
          </w:p>
          <w:p w14:paraId="76816754" w14:textId="77777777" w:rsidR="008C6072" w:rsidRPr="007441CC" w:rsidRDefault="008C6072" w:rsidP="00594206">
            <w:pPr>
              <w:pStyle w:val="ListParagraph"/>
              <w:numPr>
                <w:ilvl w:val="0"/>
                <w:numId w:val="112"/>
              </w:numPr>
              <w:spacing w:after="0" w:line="360" w:lineRule="auto"/>
              <w:ind w:right="-20"/>
              <w:jc w:val="left"/>
              <w:rPr>
                <w:color w:val="auto"/>
                <w:spacing w:val="-6"/>
              </w:rPr>
            </w:pPr>
            <w:r w:rsidRPr="007441CC">
              <w:rPr>
                <w:color w:val="auto"/>
                <w:spacing w:val="-6"/>
              </w:rPr>
              <w:t>Explain the intersection and line of intersection.</w:t>
            </w:r>
          </w:p>
          <w:p w14:paraId="5D65F833" w14:textId="77777777" w:rsidR="008C6072" w:rsidRPr="007441CC" w:rsidRDefault="008C6072" w:rsidP="00594206">
            <w:pPr>
              <w:pStyle w:val="ListParagraph"/>
              <w:numPr>
                <w:ilvl w:val="0"/>
                <w:numId w:val="112"/>
              </w:numPr>
              <w:spacing w:line="360" w:lineRule="auto"/>
              <w:rPr>
                <w:rFonts w:eastAsia="Calibri"/>
                <w:b/>
                <w:bCs/>
                <w:color w:val="auto"/>
              </w:rPr>
            </w:pPr>
            <w:r w:rsidRPr="007441CC">
              <w:rPr>
                <w:color w:val="auto"/>
                <w:spacing w:val="-6"/>
              </w:rPr>
              <w:t>Explain the procedures for finding line of intersection</w:t>
            </w:r>
          </w:p>
          <w:p w14:paraId="2BEFB1F1" w14:textId="77777777" w:rsidR="008C6072" w:rsidRPr="007441CC" w:rsidRDefault="008C6072" w:rsidP="00B52903">
            <w:pPr>
              <w:pStyle w:val="ListParagraph"/>
              <w:spacing w:line="360" w:lineRule="auto"/>
              <w:ind w:left="825" w:firstLine="0"/>
              <w:rPr>
                <w:rFonts w:eastAsia="Calibri"/>
                <w:b/>
                <w:bCs/>
                <w:color w:val="auto"/>
              </w:rPr>
            </w:pPr>
            <w:r w:rsidRPr="007441CC">
              <w:rPr>
                <w:rFonts w:eastAsia="Calibri"/>
                <w:b/>
                <w:bCs/>
                <w:color w:val="auto"/>
              </w:rPr>
              <w:t>Practical Activity:</w:t>
            </w:r>
          </w:p>
          <w:p w14:paraId="258A363B" w14:textId="77777777" w:rsidR="008C6072" w:rsidRPr="007441CC" w:rsidRDefault="008C6072" w:rsidP="00B52903">
            <w:pPr>
              <w:pStyle w:val="ListParagraph"/>
              <w:spacing w:line="360" w:lineRule="auto"/>
              <w:ind w:left="825" w:firstLine="0"/>
              <w:rPr>
                <w:rFonts w:eastAsia="Calibri"/>
                <w:color w:val="auto"/>
              </w:rPr>
            </w:pPr>
            <w:r w:rsidRPr="007441CC">
              <w:rPr>
                <w:rFonts w:eastAsia="Calibri"/>
                <w:color w:val="auto"/>
              </w:rPr>
              <w:lastRenderedPageBreak/>
              <w:t>Draw a funnel from given data</w:t>
            </w:r>
          </w:p>
        </w:tc>
        <w:tc>
          <w:tcPr>
            <w:tcW w:w="556" w:type="pct"/>
          </w:tcPr>
          <w:p w14:paraId="424F3A71"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Theory-01 </w:t>
            </w:r>
            <w:proofErr w:type="spellStart"/>
            <w:r w:rsidRPr="007441CC">
              <w:rPr>
                <w:rFonts w:eastAsia="Calibri"/>
                <w:color w:val="auto"/>
              </w:rPr>
              <w:t>Hrs</w:t>
            </w:r>
            <w:proofErr w:type="spellEnd"/>
          </w:p>
          <w:p w14:paraId="7481E60D" w14:textId="77777777" w:rsidR="008C6072" w:rsidRPr="007441CC" w:rsidRDefault="008C6072" w:rsidP="00B52903">
            <w:pPr>
              <w:spacing w:line="360" w:lineRule="auto"/>
              <w:rPr>
                <w:rFonts w:eastAsia="Calibri"/>
                <w:color w:val="auto"/>
              </w:rPr>
            </w:pPr>
            <w:r w:rsidRPr="007441CC">
              <w:rPr>
                <w:rFonts w:eastAsia="Calibri"/>
                <w:color w:val="auto"/>
              </w:rPr>
              <w:lastRenderedPageBreak/>
              <w:t>Practice-1.5Hrs</w:t>
            </w:r>
          </w:p>
          <w:p w14:paraId="36637B3B" w14:textId="77777777" w:rsidR="008C6072" w:rsidRPr="007441CC" w:rsidRDefault="008C6072" w:rsidP="00B52903">
            <w:pPr>
              <w:spacing w:line="360" w:lineRule="auto"/>
              <w:rPr>
                <w:rFonts w:eastAsia="Calibri"/>
                <w:color w:val="auto"/>
              </w:rPr>
            </w:pPr>
            <w:r w:rsidRPr="007441CC">
              <w:rPr>
                <w:rFonts w:eastAsia="Calibri"/>
                <w:color w:val="auto"/>
              </w:rPr>
              <w:t>Total- 2.5Hrs</w:t>
            </w:r>
          </w:p>
        </w:tc>
        <w:tc>
          <w:tcPr>
            <w:tcW w:w="591" w:type="pct"/>
          </w:tcPr>
          <w:p w14:paraId="217B5FAD" w14:textId="77777777" w:rsidR="008C6072" w:rsidRPr="007441CC" w:rsidRDefault="008C6072" w:rsidP="00B52903">
            <w:pPr>
              <w:jc w:val="right"/>
              <w:rPr>
                <w:color w:val="auto"/>
              </w:rPr>
            </w:pPr>
            <w:r w:rsidRPr="007441CC">
              <w:rPr>
                <w:color w:val="auto"/>
              </w:rPr>
              <w:lastRenderedPageBreak/>
              <w:t>Drawing board</w:t>
            </w:r>
          </w:p>
          <w:p w14:paraId="15123024" w14:textId="77777777" w:rsidR="008C6072" w:rsidRPr="007441CC" w:rsidRDefault="008C6072" w:rsidP="00B52903">
            <w:pPr>
              <w:jc w:val="right"/>
              <w:rPr>
                <w:color w:val="auto"/>
              </w:rPr>
            </w:pPr>
            <w:r w:rsidRPr="007441CC">
              <w:rPr>
                <w:color w:val="auto"/>
              </w:rPr>
              <w:t>T square</w:t>
            </w:r>
          </w:p>
          <w:p w14:paraId="75CD82B5" w14:textId="77777777" w:rsidR="008C6072" w:rsidRPr="007441CC" w:rsidRDefault="008C6072" w:rsidP="00B52903">
            <w:pPr>
              <w:jc w:val="right"/>
              <w:rPr>
                <w:color w:val="auto"/>
              </w:rPr>
            </w:pPr>
            <w:r w:rsidRPr="007441CC">
              <w:rPr>
                <w:color w:val="auto"/>
              </w:rPr>
              <w:lastRenderedPageBreak/>
              <w:t>Pair of Set squares</w:t>
            </w:r>
          </w:p>
          <w:p w14:paraId="681C4B58" w14:textId="77777777" w:rsidR="008C6072" w:rsidRPr="007441CC" w:rsidRDefault="008C6072" w:rsidP="00B52903">
            <w:pPr>
              <w:jc w:val="right"/>
              <w:rPr>
                <w:color w:val="auto"/>
              </w:rPr>
            </w:pPr>
            <w:r w:rsidRPr="007441CC">
              <w:rPr>
                <w:color w:val="auto"/>
              </w:rPr>
              <w:t>Drawing Box (Compasses, divider, protractor, rule)</w:t>
            </w:r>
          </w:p>
          <w:p w14:paraId="208356E6" w14:textId="77777777" w:rsidR="008C6072" w:rsidRPr="007441CC" w:rsidRDefault="008C6072" w:rsidP="00B52903">
            <w:pPr>
              <w:jc w:val="right"/>
              <w:rPr>
                <w:color w:val="auto"/>
              </w:rPr>
            </w:pPr>
            <w:r w:rsidRPr="007441CC">
              <w:rPr>
                <w:color w:val="auto"/>
              </w:rPr>
              <w:t>Sharpener/ Sand paper</w:t>
            </w:r>
          </w:p>
          <w:p w14:paraId="69A9668E" w14:textId="77777777" w:rsidR="008C6072" w:rsidRPr="007441CC" w:rsidRDefault="008C6072" w:rsidP="00B52903">
            <w:pPr>
              <w:jc w:val="right"/>
              <w:rPr>
                <w:color w:val="auto"/>
              </w:rPr>
            </w:pPr>
            <w:r w:rsidRPr="007441CC">
              <w:rPr>
                <w:color w:val="auto"/>
              </w:rPr>
              <w:t>Handkerchief</w:t>
            </w:r>
          </w:p>
          <w:p w14:paraId="22D04DD9" w14:textId="77777777" w:rsidR="008C6072" w:rsidRPr="007441CC" w:rsidRDefault="008C6072" w:rsidP="00B52903">
            <w:pPr>
              <w:jc w:val="right"/>
              <w:rPr>
                <w:color w:val="auto"/>
              </w:rPr>
            </w:pPr>
            <w:r w:rsidRPr="007441CC">
              <w:rPr>
                <w:color w:val="auto"/>
              </w:rPr>
              <w:t>French Curves</w:t>
            </w:r>
          </w:p>
          <w:p w14:paraId="2C4745C4" w14:textId="77777777" w:rsidR="008C6072" w:rsidRPr="007441CC" w:rsidRDefault="008C6072" w:rsidP="00B52903">
            <w:pPr>
              <w:jc w:val="right"/>
              <w:rPr>
                <w:color w:val="auto"/>
              </w:rPr>
            </w:pPr>
            <w:r w:rsidRPr="007441CC">
              <w:rPr>
                <w:color w:val="auto"/>
              </w:rPr>
              <w:t>Set of Card board scales</w:t>
            </w:r>
          </w:p>
        </w:tc>
        <w:tc>
          <w:tcPr>
            <w:tcW w:w="452" w:type="pct"/>
          </w:tcPr>
          <w:p w14:paraId="454C3211" w14:textId="77777777" w:rsidR="008C6072" w:rsidRPr="007441CC" w:rsidRDefault="008C6072" w:rsidP="00B52903">
            <w:pPr>
              <w:spacing w:line="360" w:lineRule="auto"/>
              <w:rPr>
                <w:rFonts w:eastAsia="Calibri"/>
                <w:bCs/>
                <w:color w:val="auto"/>
              </w:rPr>
            </w:pPr>
            <w:r w:rsidRPr="007441CC">
              <w:rPr>
                <w:rFonts w:eastAsia="Calibri"/>
                <w:bCs/>
                <w:color w:val="auto"/>
              </w:rPr>
              <w:lastRenderedPageBreak/>
              <w:t xml:space="preserve">Class room/ Lab  </w:t>
            </w:r>
          </w:p>
        </w:tc>
      </w:tr>
    </w:tbl>
    <w:p w14:paraId="2E957180" w14:textId="77777777" w:rsidR="008C6072" w:rsidRPr="007441CC" w:rsidRDefault="008C6072" w:rsidP="00B52903">
      <w:pPr>
        <w:spacing w:line="360" w:lineRule="auto"/>
        <w:ind w:right="-20"/>
        <w:jc w:val="right"/>
        <w:rPr>
          <w:color w:val="auto"/>
        </w:rPr>
      </w:pPr>
    </w:p>
    <w:p w14:paraId="363004EE" w14:textId="77777777" w:rsidR="008C6072" w:rsidRPr="007441CC" w:rsidRDefault="008C6072" w:rsidP="00B52903">
      <w:pPr>
        <w:spacing w:line="360" w:lineRule="auto"/>
        <w:jc w:val="right"/>
        <w:rPr>
          <w:rFonts w:eastAsia="Calibri"/>
          <w:color w:val="auto"/>
        </w:rPr>
      </w:pPr>
    </w:p>
    <w:p w14:paraId="6B39F899" w14:textId="77777777" w:rsidR="008C6072" w:rsidRPr="007441CC" w:rsidRDefault="008C6072" w:rsidP="00B52903">
      <w:pPr>
        <w:spacing w:line="360" w:lineRule="auto"/>
        <w:jc w:val="right"/>
        <w:rPr>
          <w:rFonts w:eastAsia="Calibri"/>
          <w:color w:val="auto"/>
        </w:rPr>
      </w:pPr>
    </w:p>
    <w:p w14:paraId="2A02F321" w14:textId="77777777" w:rsidR="008C6072" w:rsidRPr="007441CC" w:rsidRDefault="008C6072" w:rsidP="00B52903">
      <w:pPr>
        <w:spacing w:line="360" w:lineRule="auto"/>
        <w:jc w:val="right"/>
        <w:rPr>
          <w:rFonts w:eastAsia="Calibri"/>
          <w:color w:val="auto"/>
        </w:rPr>
      </w:pPr>
    </w:p>
    <w:p w14:paraId="4E36020B" w14:textId="77777777" w:rsidR="008C6072" w:rsidRPr="007441CC" w:rsidRDefault="008C6072" w:rsidP="00B52903">
      <w:pPr>
        <w:spacing w:line="360" w:lineRule="auto"/>
        <w:jc w:val="right"/>
        <w:rPr>
          <w:rFonts w:eastAsia="Calibri"/>
          <w:color w:val="auto"/>
        </w:rPr>
      </w:pPr>
    </w:p>
    <w:p w14:paraId="08F93DA9" w14:textId="77777777" w:rsidR="008C6072" w:rsidRPr="007441CC" w:rsidRDefault="008C6072" w:rsidP="00B52903">
      <w:pPr>
        <w:spacing w:line="360" w:lineRule="auto"/>
        <w:jc w:val="right"/>
        <w:rPr>
          <w:rFonts w:eastAsia="Calibri"/>
          <w:color w:val="auto"/>
        </w:rPr>
      </w:pPr>
    </w:p>
    <w:p w14:paraId="5CBF31D1" w14:textId="77777777" w:rsidR="008C6072" w:rsidRPr="007441CC" w:rsidRDefault="008C6072" w:rsidP="00B52903">
      <w:pPr>
        <w:spacing w:line="360" w:lineRule="auto"/>
        <w:jc w:val="right"/>
        <w:rPr>
          <w:rFonts w:eastAsia="Calibri"/>
          <w:color w:val="auto"/>
        </w:rPr>
      </w:pPr>
    </w:p>
    <w:p w14:paraId="2DE70C53" w14:textId="77777777" w:rsidR="008C6072" w:rsidRPr="007441CC" w:rsidRDefault="008C6072" w:rsidP="00B52903">
      <w:pPr>
        <w:spacing w:line="360" w:lineRule="auto"/>
        <w:jc w:val="right"/>
        <w:rPr>
          <w:b/>
          <w:bCs/>
          <w:color w:val="auto"/>
          <w:sz w:val="24"/>
          <w:szCs w:val="24"/>
        </w:rPr>
      </w:pPr>
      <w:r w:rsidRPr="007441CC">
        <w:rPr>
          <w:b/>
          <w:bCs/>
          <w:color w:val="auto"/>
          <w:sz w:val="24"/>
          <w:szCs w:val="24"/>
        </w:rPr>
        <w:tab/>
      </w:r>
    </w:p>
    <w:p w14:paraId="13D08720" w14:textId="77777777" w:rsidR="008C6072" w:rsidRPr="007441CC" w:rsidRDefault="008C6072" w:rsidP="00B52903">
      <w:pPr>
        <w:spacing w:line="360" w:lineRule="auto"/>
        <w:jc w:val="right"/>
        <w:rPr>
          <w:b/>
          <w:bCs/>
          <w:color w:val="auto"/>
          <w:sz w:val="24"/>
          <w:szCs w:val="24"/>
        </w:rPr>
      </w:pPr>
    </w:p>
    <w:p w14:paraId="41DC883A" w14:textId="77777777" w:rsidR="008C6072" w:rsidRPr="007441CC" w:rsidRDefault="008E5C10" w:rsidP="00B52903">
      <w:pPr>
        <w:pStyle w:val="Heading2"/>
        <w:rPr>
          <w:color w:val="auto"/>
        </w:rPr>
      </w:pPr>
      <w:bookmarkStart w:id="53" w:name="_Toc110114418"/>
      <w:r w:rsidRPr="007441CC">
        <w:rPr>
          <w:iCs/>
          <w:color w:val="auto"/>
        </w:rPr>
        <w:t>Module</w:t>
      </w:r>
      <w:r w:rsidRPr="007441CC">
        <w:rPr>
          <w:color w:val="auto"/>
        </w:rPr>
        <w:t xml:space="preserve"> </w:t>
      </w:r>
      <w:r w:rsidR="008C6072" w:rsidRPr="007441CC">
        <w:rPr>
          <w:color w:val="auto"/>
        </w:rPr>
        <w:t>1021CS-027.Develop Symbols of Engineering Drawings</w:t>
      </w:r>
      <w:bookmarkEnd w:id="53"/>
      <w:r w:rsidR="008C6072" w:rsidRPr="007441CC">
        <w:rPr>
          <w:color w:val="auto"/>
        </w:rPr>
        <w:tab/>
      </w:r>
    </w:p>
    <w:p w14:paraId="4462FC5A" w14:textId="77777777" w:rsidR="008C6072" w:rsidRPr="007441CC" w:rsidRDefault="008C6072" w:rsidP="00B52903">
      <w:pPr>
        <w:spacing w:after="0"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prepare report on the health and safety considerations while preparing drawings, draw symbols of Engineering materials, components of building in plan, elevation &amp; section, draw symbols of electrical installations, water supply installation, gas installations, sanitary installations.</w:t>
      </w:r>
    </w:p>
    <w:p w14:paraId="2477D606"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 Duration: 12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Theory: 3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9 Hours                    Credit Hour</w:t>
      </w:r>
      <w:proofErr w:type="gramStart"/>
      <w:r w:rsidRPr="007441CC">
        <w:rPr>
          <w:rFonts w:eastAsia="Calibri"/>
          <w:b/>
          <w:bCs/>
          <w:color w:val="auto"/>
        </w:rPr>
        <w:t>:1.2</w:t>
      </w:r>
      <w:proofErr w:type="gramEnd"/>
      <w:r w:rsidRPr="007441CC">
        <w:rPr>
          <w:rFonts w:eastAsia="Calibri"/>
          <w:b/>
          <w:bCs/>
          <w:color w:val="auto"/>
        </w:rPr>
        <w:t xml:space="preserve">        </w:t>
      </w:r>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94"/>
        <w:gridCol w:w="3197"/>
        <w:gridCol w:w="4001"/>
        <w:gridCol w:w="1441"/>
        <w:gridCol w:w="1530"/>
        <w:gridCol w:w="1431"/>
      </w:tblGrid>
      <w:tr w:rsidR="007441CC" w:rsidRPr="007441CC" w14:paraId="6A69E62D" w14:textId="77777777" w:rsidTr="00B52903">
        <w:trPr>
          <w:trHeight w:val="619"/>
        </w:trPr>
        <w:tc>
          <w:tcPr>
            <w:tcW w:w="741" w:type="pct"/>
            <w:shd w:val="clear" w:color="auto" w:fill="E5B8B7"/>
            <w:vAlign w:val="center"/>
            <w:hideMark/>
          </w:tcPr>
          <w:p w14:paraId="245A690A"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Unit</w:t>
            </w:r>
          </w:p>
        </w:tc>
        <w:tc>
          <w:tcPr>
            <w:tcW w:w="1227" w:type="pct"/>
            <w:shd w:val="clear" w:color="auto" w:fill="E5B8B7"/>
            <w:vAlign w:val="center"/>
            <w:hideMark/>
          </w:tcPr>
          <w:p w14:paraId="3B7C7BB3"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Outcomes</w:t>
            </w:r>
          </w:p>
        </w:tc>
        <w:tc>
          <w:tcPr>
            <w:tcW w:w="1516" w:type="pct"/>
            <w:shd w:val="clear" w:color="auto" w:fill="E5B8B7"/>
            <w:vAlign w:val="center"/>
            <w:hideMark/>
          </w:tcPr>
          <w:p w14:paraId="31A25E6A" w14:textId="77777777" w:rsidR="008C6072" w:rsidRPr="007441CC" w:rsidRDefault="008C6072" w:rsidP="00B52903">
            <w:pPr>
              <w:spacing w:after="0" w:line="360" w:lineRule="auto"/>
              <w:rPr>
                <w:rFonts w:eastAsia="Calibri"/>
                <w:b/>
                <w:bCs/>
                <w:color w:val="auto"/>
              </w:rPr>
            </w:pPr>
            <w:r w:rsidRPr="007441CC">
              <w:rPr>
                <w:rFonts w:eastAsia="Calibri"/>
                <w:b/>
                <w:bCs/>
                <w:color w:val="auto"/>
              </w:rPr>
              <w:t>Learning Elements</w:t>
            </w:r>
          </w:p>
        </w:tc>
        <w:tc>
          <w:tcPr>
            <w:tcW w:w="595" w:type="pct"/>
            <w:shd w:val="clear" w:color="auto" w:fill="E5B8B7"/>
            <w:vAlign w:val="center"/>
            <w:hideMark/>
          </w:tcPr>
          <w:p w14:paraId="3D0CE0EC" w14:textId="77777777" w:rsidR="008C6072" w:rsidRPr="007441CC" w:rsidRDefault="008C6072" w:rsidP="00B52903">
            <w:pPr>
              <w:spacing w:after="0" w:line="360" w:lineRule="auto"/>
              <w:rPr>
                <w:rFonts w:eastAsia="Calibri"/>
                <w:b/>
                <w:bCs/>
                <w:color w:val="auto"/>
              </w:rPr>
            </w:pPr>
            <w:r w:rsidRPr="007441CC">
              <w:rPr>
                <w:rFonts w:eastAsia="Calibri"/>
                <w:b/>
                <w:bCs/>
                <w:color w:val="auto"/>
              </w:rPr>
              <w:t>Duration</w:t>
            </w:r>
          </w:p>
        </w:tc>
        <w:tc>
          <w:tcPr>
            <w:tcW w:w="535" w:type="pct"/>
            <w:shd w:val="clear" w:color="auto" w:fill="E5B8B7"/>
            <w:hideMark/>
          </w:tcPr>
          <w:p w14:paraId="321DA476"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Materials </w:t>
            </w:r>
          </w:p>
          <w:p w14:paraId="363B1DD5"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Required </w:t>
            </w:r>
          </w:p>
        </w:tc>
        <w:tc>
          <w:tcPr>
            <w:tcW w:w="386" w:type="pct"/>
            <w:shd w:val="clear" w:color="auto" w:fill="E5B8B7"/>
            <w:hideMark/>
          </w:tcPr>
          <w:p w14:paraId="14F43B7D"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Learning </w:t>
            </w:r>
          </w:p>
          <w:p w14:paraId="789AEC58"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Place  </w:t>
            </w:r>
          </w:p>
        </w:tc>
      </w:tr>
      <w:tr w:rsidR="007441CC" w:rsidRPr="007441CC" w14:paraId="549E2FDE" w14:textId="77777777" w:rsidTr="00B52903">
        <w:trPr>
          <w:trHeight w:val="660"/>
        </w:trPr>
        <w:tc>
          <w:tcPr>
            <w:tcW w:w="741" w:type="pct"/>
          </w:tcPr>
          <w:p w14:paraId="7BB03013" w14:textId="77777777" w:rsidR="008C6072" w:rsidRPr="007441CC" w:rsidRDefault="008C6072" w:rsidP="00594206">
            <w:pPr>
              <w:pStyle w:val="ListParagraph"/>
              <w:numPr>
                <w:ilvl w:val="0"/>
                <w:numId w:val="108"/>
              </w:numPr>
              <w:spacing w:after="0" w:line="360" w:lineRule="auto"/>
              <w:ind w:hanging="676"/>
              <w:rPr>
                <w:rFonts w:eastAsia="Calibri"/>
                <w:color w:val="auto"/>
              </w:rPr>
            </w:pPr>
            <w:r w:rsidRPr="007441CC">
              <w:rPr>
                <w:rFonts w:eastAsia="Calibri"/>
                <w:color w:val="auto"/>
              </w:rPr>
              <w:t xml:space="preserve">Investigate and prepare a short report on the health and </w:t>
            </w:r>
            <w:r w:rsidRPr="007441CC">
              <w:rPr>
                <w:rFonts w:eastAsia="Calibri"/>
                <w:color w:val="auto"/>
              </w:rPr>
              <w:lastRenderedPageBreak/>
              <w:t>safety considerations in preparing drawings.</w:t>
            </w:r>
          </w:p>
        </w:tc>
        <w:tc>
          <w:tcPr>
            <w:tcW w:w="1227" w:type="pct"/>
          </w:tcPr>
          <w:p w14:paraId="3131400A" w14:textId="77777777" w:rsidR="008C6072" w:rsidRPr="007441CC" w:rsidRDefault="008C6072" w:rsidP="00B52903">
            <w:pPr>
              <w:spacing w:after="0" w:line="360" w:lineRule="auto"/>
              <w:rPr>
                <w:rFonts w:eastAsia="Calibri"/>
                <w:b/>
                <w:bCs/>
                <w:color w:val="auto"/>
              </w:rPr>
            </w:pPr>
            <w:r w:rsidRPr="007441CC">
              <w:rPr>
                <w:rFonts w:eastAsia="Calibri"/>
                <w:b/>
                <w:bCs/>
                <w:color w:val="auto"/>
              </w:rPr>
              <w:lastRenderedPageBreak/>
              <w:t>Trainee will be able to:</w:t>
            </w:r>
          </w:p>
          <w:p w14:paraId="49729247"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 xml:space="preserve">Observe Considerations: light (natural, artificial), </w:t>
            </w:r>
          </w:p>
          <w:p w14:paraId="4B62950B"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Observe neatness &amp; cleanliness of drawing</w:t>
            </w:r>
          </w:p>
        </w:tc>
        <w:tc>
          <w:tcPr>
            <w:tcW w:w="1516" w:type="pct"/>
          </w:tcPr>
          <w:p w14:paraId="1FFCAC60"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Explain report for health and safety</w:t>
            </w:r>
          </w:p>
          <w:p w14:paraId="3B6DAF80"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 xml:space="preserve">Explain process to prepare a drawing </w:t>
            </w:r>
          </w:p>
          <w:p w14:paraId="79F2860E"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Explain electrical protection devices</w:t>
            </w:r>
          </w:p>
          <w:p w14:paraId="680DCF01"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Differentiate natural and artificial light</w:t>
            </w:r>
          </w:p>
          <w:p w14:paraId="74CB4662"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35580275" w14:textId="77777777" w:rsidR="008C6072" w:rsidRPr="007441CC" w:rsidRDefault="00A13FAF" w:rsidP="00A13FAF">
            <w:pPr>
              <w:spacing w:after="0" w:line="360" w:lineRule="auto"/>
              <w:rPr>
                <w:rFonts w:eastAsia="Calibri"/>
                <w:color w:val="auto"/>
              </w:rPr>
            </w:pPr>
            <w:r w:rsidRPr="007441CC">
              <w:rPr>
                <w:rFonts w:eastAsia="Calibri"/>
                <w:color w:val="auto"/>
              </w:rPr>
              <w:t>Demonstrate safety considerations while preparing a drawing</w:t>
            </w:r>
            <w:r w:rsidR="008C6072" w:rsidRPr="007441CC">
              <w:rPr>
                <w:rFonts w:eastAsia="Calibri"/>
                <w:color w:val="auto"/>
              </w:rPr>
              <w:t xml:space="preserve"> </w:t>
            </w:r>
          </w:p>
        </w:tc>
        <w:tc>
          <w:tcPr>
            <w:tcW w:w="595" w:type="pct"/>
            <w:hideMark/>
          </w:tcPr>
          <w:p w14:paraId="0C6308D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4E57CF44"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Practice-1.5 </w:t>
            </w:r>
            <w:proofErr w:type="spellStart"/>
            <w:r w:rsidRPr="007441CC">
              <w:rPr>
                <w:rFonts w:eastAsia="Calibri"/>
                <w:color w:val="auto"/>
              </w:rPr>
              <w:t>Hrs</w:t>
            </w:r>
            <w:proofErr w:type="spellEnd"/>
          </w:p>
          <w:p w14:paraId="19B73A6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Total- 2 </w:t>
            </w:r>
            <w:proofErr w:type="spellStart"/>
            <w:r w:rsidRPr="007441CC">
              <w:rPr>
                <w:rFonts w:eastAsia="Calibri"/>
                <w:color w:val="auto"/>
              </w:rPr>
              <w:t>Hrs</w:t>
            </w:r>
            <w:proofErr w:type="spellEnd"/>
          </w:p>
        </w:tc>
        <w:tc>
          <w:tcPr>
            <w:tcW w:w="535" w:type="pct"/>
          </w:tcPr>
          <w:p w14:paraId="2548149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Sheets</w:t>
            </w:r>
          </w:p>
          <w:p w14:paraId="594B1E9A"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31E1DECD"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412D24A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Eraser</w:t>
            </w:r>
          </w:p>
          <w:p w14:paraId="7BE5089D"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1C887456"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39E3C01D"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714DED34" w14:textId="77777777" w:rsidR="008C6072" w:rsidRPr="007441CC" w:rsidRDefault="008C6072" w:rsidP="00B52903">
            <w:pPr>
              <w:spacing w:after="0" w:line="360" w:lineRule="auto"/>
              <w:rPr>
                <w:rFonts w:eastAsia="Calibri"/>
                <w:color w:val="auto"/>
              </w:rPr>
            </w:pPr>
            <w:r w:rsidRPr="007441CC">
              <w:rPr>
                <w:rFonts w:eastAsia="Calibri"/>
                <w:color w:val="auto"/>
              </w:rPr>
              <w:t>Stencil Paper</w:t>
            </w:r>
          </w:p>
        </w:tc>
        <w:tc>
          <w:tcPr>
            <w:tcW w:w="386" w:type="pct"/>
            <w:hideMark/>
          </w:tcPr>
          <w:p w14:paraId="5591C77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05152A40" w14:textId="77777777" w:rsidTr="00B52903">
        <w:trPr>
          <w:trHeight w:val="350"/>
        </w:trPr>
        <w:tc>
          <w:tcPr>
            <w:tcW w:w="741" w:type="pct"/>
          </w:tcPr>
          <w:p w14:paraId="539F395B" w14:textId="77777777" w:rsidR="008C6072" w:rsidRPr="007441CC" w:rsidRDefault="008C6072" w:rsidP="00594206">
            <w:pPr>
              <w:pStyle w:val="ListParagraph"/>
              <w:numPr>
                <w:ilvl w:val="0"/>
                <w:numId w:val="108"/>
              </w:numPr>
              <w:spacing w:after="0" w:line="360" w:lineRule="auto"/>
              <w:ind w:left="764" w:hanging="720"/>
              <w:rPr>
                <w:rFonts w:eastAsia="Calibri"/>
                <w:color w:val="auto"/>
              </w:rPr>
            </w:pPr>
            <w:r w:rsidRPr="007441CC">
              <w:rPr>
                <w:rFonts w:eastAsia="Calibri"/>
                <w:color w:val="auto"/>
              </w:rPr>
              <w:lastRenderedPageBreak/>
              <w:t>Draw symbols of engineering materials.</w:t>
            </w:r>
          </w:p>
        </w:tc>
        <w:tc>
          <w:tcPr>
            <w:tcW w:w="1227" w:type="pct"/>
          </w:tcPr>
          <w:p w14:paraId="1E682C81"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1D801F8A"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Select the suitable instruments to draw symbols.</w:t>
            </w:r>
          </w:p>
          <w:p w14:paraId="5746C055"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Distribute space of drawing sheet.</w:t>
            </w:r>
          </w:p>
          <w:p w14:paraId="504D567E"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 xml:space="preserve">Draw symbols duly hatched as per local standards of- Sand, ballasts, metals, timbers, soil-natural, cutting, filling, fabrics, </w:t>
            </w:r>
            <w:r w:rsidRPr="007441CC">
              <w:rPr>
                <w:rFonts w:eastAsia="Calibri"/>
                <w:color w:val="auto"/>
              </w:rPr>
              <w:lastRenderedPageBreak/>
              <w:t xml:space="preserve">rock, glass, ceramics, </w:t>
            </w:r>
            <w:proofErr w:type="gramStart"/>
            <w:r w:rsidRPr="007441CC">
              <w:rPr>
                <w:rFonts w:eastAsia="Calibri"/>
                <w:color w:val="auto"/>
              </w:rPr>
              <w:t>plastics</w:t>
            </w:r>
            <w:proofErr w:type="gramEnd"/>
            <w:r w:rsidRPr="007441CC">
              <w:rPr>
                <w:rFonts w:eastAsia="Calibri"/>
                <w:color w:val="auto"/>
              </w:rPr>
              <w:t>, asbestos.</w:t>
            </w:r>
          </w:p>
        </w:tc>
        <w:tc>
          <w:tcPr>
            <w:tcW w:w="1516" w:type="pct"/>
          </w:tcPr>
          <w:p w14:paraId="41FC02E7"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Define Drawing instruments</w:t>
            </w:r>
          </w:p>
          <w:p w14:paraId="7C083DAB"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Define material symbols</w:t>
            </w:r>
          </w:p>
          <w:p w14:paraId="6332BC95"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Explain distribution of drawing sheet.</w:t>
            </w:r>
          </w:p>
          <w:p w14:paraId="2C799CE3" w14:textId="77777777" w:rsidR="008C6072" w:rsidRPr="007441CC" w:rsidRDefault="008C6072" w:rsidP="00B52903">
            <w:pPr>
              <w:spacing w:after="0" w:line="360" w:lineRule="auto"/>
              <w:ind w:left="791"/>
              <w:rPr>
                <w:b/>
                <w:bCs/>
                <w:color w:val="auto"/>
              </w:rPr>
            </w:pPr>
            <w:r w:rsidRPr="007441CC">
              <w:rPr>
                <w:b/>
                <w:bCs/>
                <w:color w:val="auto"/>
              </w:rPr>
              <w:t>Practical Activity</w:t>
            </w:r>
          </w:p>
          <w:p w14:paraId="50847480"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different symbols of Engineering Materials used in Construction Projects.</w:t>
            </w:r>
          </w:p>
          <w:p w14:paraId="047629A5" w14:textId="77777777" w:rsidR="008C6072" w:rsidRPr="007441CC" w:rsidRDefault="008C6072" w:rsidP="00B52903">
            <w:pPr>
              <w:spacing w:after="0" w:line="360" w:lineRule="auto"/>
              <w:rPr>
                <w:rFonts w:eastAsia="Calibri"/>
                <w:color w:val="auto"/>
              </w:rPr>
            </w:pPr>
          </w:p>
        </w:tc>
        <w:tc>
          <w:tcPr>
            <w:tcW w:w="595" w:type="pct"/>
            <w:hideMark/>
          </w:tcPr>
          <w:p w14:paraId="44285BE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Theory-0.5 </w:t>
            </w:r>
            <w:proofErr w:type="spellStart"/>
            <w:r w:rsidRPr="007441CC">
              <w:rPr>
                <w:rFonts w:eastAsia="Calibri"/>
                <w:color w:val="auto"/>
              </w:rPr>
              <w:t>Hrs</w:t>
            </w:r>
            <w:proofErr w:type="spellEnd"/>
          </w:p>
          <w:p w14:paraId="5B5BB41E"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Practice-1.5 </w:t>
            </w:r>
            <w:proofErr w:type="spellStart"/>
            <w:r w:rsidRPr="007441CC">
              <w:rPr>
                <w:rFonts w:eastAsia="Calibri"/>
                <w:color w:val="auto"/>
              </w:rPr>
              <w:t>Hrs</w:t>
            </w:r>
            <w:proofErr w:type="spellEnd"/>
          </w:p>
          <w:p w14:paraId="6819C9F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 </w:t>
            </w:r>
            <w:proofErr w:type="spellStart"/>
            <w:r w:rsidRPr="007441CC">
              <w:rPr>
                <w:rFonts w:eastAsia="Calibri"/>
                <w:color w:val="auto"/>
              </w:rPr>
              <w:t>Hrs</w:t>
            </w:r>
            <w:proofErr w:type="spellEnd"/>
          </w:p>
        </w:tc>
        <w:tc>
          <w:tcPr>
            <w:tcW w:w="535" w:type="pct"/>
          </w:tcPr>
          <w:p w14:paraId="40673971" w14:textId="77777777" w:rsidR="008C6072" w:rsidRPr="007441CC" w:rsidRDefault="008C6072" w:rsidP="00B52903">
            <w:pPr>
              <w:spacing w:after="0" w:line="360" w:lineRule="auto"/>
              <w:rPr>
                <w:rFonts w:eastAsia="Calibri"/>
                <w:color w:val="auto"/>
              </w:rPr>
            </w:pPr>
            <w:r w:rsidRPr="007441CC">
              <w:rPr>
                <w:rFonts w:eastAsia="Calibri"/>
                <w:color w:val="auto"/>
              </w:rPr>
              <w:t>Drawing Graph Sheet</w:t>
            </w:r>
          </w:p>
          <w:p w14:paraId="53137CEA"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2DAC072F"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3B9C5850"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7F4BE6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0339E20C"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5EA18B7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766F913E"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3123FFE5"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Tee Square</w:t>
            </w:r>
          </w:p>
          <w:p w14:paraId="4D1CBE25"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62B775FE"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3336885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Scales Card, </w:t>
            </w:r>
          </w:p>
          <w:p w14:paraId="4E1916C5" w14:textId="77777777" w:rsidR="008C6072" w:rsidRPr="007441CC" w:rsidRDefault="008C6072" w:rsidP="00B52903">
            <w:pPr>
              <w:spacing w:after="0" w:line="360" w:lineRule="auto"/>
              <w:rPr>
                <w:rFonts w:eastAsia="Calibri"/>
                <w:color w:val="auto"/>
              </w:rPr>
            </w:pPr>
            <w:r w:rsidRPr="007441CC">
              <w:rPr>
                <w:rFonts w:eastAsia="Calibri"/>
                <w:color w:val="auto"/>
              </w:rPr>
              <w:t>Compass</w:t>
            </w:r>
          </w:p>
        </w:tc>
        <w:tc>
          <w:tcPr>
            <w:tcW w:w="386" w:type="pct"/>
            <w:hideMark/>
          </w:tcPr>
          <w:p w14:paraId="338B6101"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22295B9C" w14:textId="77777777" w:rsidTr="00B52903">
        <w:trPr>
          <w:trHeight w:val="1610"/>
        </w:trPr>
        <w:tc>
          <w:tcPr>
            <w:tcW w:w="741" w:type="pct"/>
          </w:tcPr>
          <w:p w14:paraId="18028649" w14:textId="77777777" w:rsidR="008C6072" w:rsidRPr="007441CC" w:rsidRDefault="008C6072" w:rsidP="00594206">
            <w:pPr>
              <w:pStyle w:val="ListParagraph"/>
              <w:numPr>
                <w:ilvl w:val="0"/>
                <w:numId w:val="108"/>
              </w:numPr>
              <w:spacing w:after="0" w:line="360" w:lineRule="auto"/>
              <w:ind w:left="596" w:hanging="596"/>
              <w:jc w:val="left"/>
              <w:rPr>
                <w:rFonts w:eastAsia="Calibri"/>
                <w:color w:val="auto"/>
              </w:rPr>
            </w:pPr>
            <w:r w:rsidRPr="007441CC">
              <w:rPr>
                <w:rFonts w:eastAsia="Calibri"/>
                <w:color w:val="auto"/>
              </w:rPr>
              <w:lastRenderedPageBreak/>
              <w:t>Draw symbols of building components in plan, section, &amp; section.</w:t>
            </w:r>
          </w:p>
        </w:tc>
        <w:tc>
          <w:tcPr>
            <w:tcW w:w="1227" w:type="pct"/>
          </w:tcPr>
          <w:p w14:paraId="33E6585E" w14:textId="77777777" w:rsidR="008C6072" w:rsidRPr="007441CC" w:rsidRDefault="008C6072" w:rsidP="00B52903">
            <w:pPr>
              <w:spacing w:after="0" w:line="360" w:lineRule="auto"/>
              <w:rPr>
                <w:rFonts w:eastAsia="Calibri"/>
                <w:b/>
                <w:bCs/>
                <w:color w:val="auto"/>
              </w:rPr>
            </w:pPr>
            <w:r w:rsidRPr="007441CC">
              <w:rPr>
                <w:rFonts w:eastAsia="Calibri"/>
                <w:b/>
                <w:bCs/>
                <w:color w:val="auto"/>
              </w:rPr>
              <w:t xml:space="preserve">Trainee will be able to: </w:t>
            </w:r>
          </w:p>
          <w:p w14:paraId="26D8CA51" w14:textId="77777777" w:rsidR="008C6072" w:rsidRPr="007441CC" w:rsidRDefault="008C6072" w:rsidP="00594206">
            <w:pPr>
              <w:pStyle w:val="ListParagraph"/>
              <w:numPr>
                <w:ilvl w:val="0"/>
                <w:numId w:val="105"/>
              </w:numPr>
              <w:spacing w:after="0" w:line="360" w:lineRule="auto"/>
              <w:ind w:left="448"/>
              <w:rPr>
                <w:rFonts w:eastAsia="Calibri"/>
                <w:color w:val="auto"/>
              </w:rPr>
            </w:pPr>
            <w:r w:rsidRPr="007441CC">
              <w:rPr>
                <w:rFonts w:eastAsia="Calibri"/>
                <w:color w:val="auto"/>
              </w:rPr>
              <w:t>Select the suitable instruments to draw symbols.</w:t>
            </w:r>
          </w:p>
          <w:p w14:paraId="65D659CB" w14:textId="77777777" w:rsidR="008C6072" w:rsidRPr="007441CC" w:rsidRDefault="008C6072" w:rsidP="00594206">
            <w:pPr>
              <w:pStyle w:val="ListParagraph"/>
              <w:numPr>
                <w:ilvl w:val="0"/>
                <w:numId w:val="105"/>
              </w:numPr>
              <w:spacing w:after="0" w:line="360" w:lineRule="auto"/>
              <w:ind w:left="448"/>
              <w:rPr>
                <w:rFonts w:eastAsia="Calibri"/>
                <w:color w:val="auto"/>
              </w:rPr>
            </w:pPr>
            <w:r w:rsidRPr="007441CC">
              <w:rPr>
                <w:rFonts w:eastAsia="Calibri"/>
                <w:color w:val="auto"/>
              </w:rPr>
              <w:t>Distribute space of drawing sheet.</w:t>
            </w:r>
          </w:p>
          <w:p w14:paraId="6B3FAED0" w14:textId="77777777" w:rsidR="008C6072" w:rsidRPr="007441CC" w:rsidRDefault="008C6072" w:rsidP="00594206">
            <w:pPr>
              <w:pStyle w:val="ListParagraph"/>
              <w:numPr>
                <w:ilvl w:val="0"/>
                <w:numId w:val="105"/>
              </w:numPr>
              <w:spacing w:after="0" w:line="360" w:lineRule="auto"/>
              <w:ind w:left="448"/>
              <w:rPr>
                <w:rFonts w:eastAsia="Calibri"/>
                <w:color w:val="auto"/>
              </w:rPr>
            </w:pPr>
            <w:r w:rsidRPr="007441CC">
              <w:rPr>
                <w:rFonts w:eastAsia="Calibri"/>
                <w:color w:val="auto"/>
              </w:rPr>
              <w:t xml:space="preserve">Draw symbols in plan, section, &amp; section duly hatched as per local standards of- brick work, stone work, block work, </w:t>
            </w:r>
            <w:r w:rsidRPr="007441CC">
              <w:rPr>
                <w:rFonts w:eastAsia="Calibri"/>
                <w:color w:val="auto"/>
              </w:rPr>
              <w:lastRenderedPageBreak/>
              <w:t>doors, windows, ventilators, RCC work, R.B. work, PCC, DPC, Lintels, stairs</w:t>
            </w:r>
          </w:p>
        </w:tc>
        <w:tc>
          <w:tcPr>
            <w:tcW w:w="1516" w:type="pct"/>
          </w:tcPr>
          <w:p w14:paraId="05225B40"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Explain conventional symbols and give its importance.</w:t>
            </w:r>
          </w:p>
          <w:p w14:paraId="12135921"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Knowledge of different symbols and sketches of Engineering materials- Sand, ballasts, metals, timbers, soil-natural, cutting, filling, fabrics, rock, glass, ceramics, plastics, asbestos. RCC, RB Work, Lintel, Stairs, DPC and PCC</w:t>
            </w:r>
          </w:p>
          <w:p w14:paraId="0B4F074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 </w:t>
            </w:r>
          </w:p>
          <w:p w14:paraId="71D702C9"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lastRenderedPageBreak/>
              <w:t>Practical Activity</w:t>
            </w:r>
          </w:p>
          <w:p w14:paraId="6092CA9C"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different symbols of building components its plan, section and elevation.</w:t>
            </w:r>
          </w:p>
          <w:p w14:paraId="7A73AA98" w14:textId="77777777" w:rsidR="008C6072" w:rsidRPr="007441CC" w:rsidRDefault="008C6072" w:rsidP="00B52903">
            <w:pPr>
              <w:spacing w:after="0" w:line="360" w:lineRule="auto"/>
              <w:rPr>
                <w:rFonts w:eastAsia="Calibri"/>
                <w:color w:val="auto"/>
              </w:rPr>
            </w:pPr>
          </w:p>
        </w:tc>
        <w:tc>
          <w:tcPr>
            <w:tcW w:w="595" w:type="pct"/>
            <w:hideMark/>
          </w:tcPr>
          <w:p w14:paraId="426486F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2599EA53"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Practice-1.5 </w:t>
            </w:r>
            <w:proofErr w:type="spellStart"/>
            <w:r w:rsidRPr="007441CC">
              <w:rPr>
                <w:rFonts w:eastAsia="Calibri"/>
                <w:color w:val="auto"/>
              </w:rPr>
              <w:t>Hrs</w:t>
            </w:r>
            <w:proofErr w:type="spellEnd"/>
          </w:p>
          <w:p w14:paraId="1CBF4806"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 </w:t>
            </w:r>
            <w:proofErr w:type="spellStart"/>
            <w:r w:rsidRPr="007441CC">
              <w:rPr>
                <w:rFonts w:eastAsia="Calibri"/>
                <w:color w:val="auto"/>
              </w:rPr>
              <w:t>Hrs</w:t>
            </w:r>
            <w:proofErr w:type="spellEnd"/>
          </w:p>
        </w:tc>
        <w:tc>
          <w:tcPr>
            <w:tcW w:w="535" w:type="pct"/>
          </w:tcPr>
          <w:p w14:paraId="713AC7CC" w14:textId="77777777" w:rsidR="008C6072" w:rsidRPr="007441CC" w:rsidRDefault="008C6072" w:rsidP="00B52903">
            <w:pPr>
              <w:spacing w:after="0" w:line="360" w:lineRule="auto"/>
              <w:rPr>
                <w:rFonts w:eastAsia="Calibri"/>
                <w:color w:val="auto"/>
              </w:rPr>
            </w:pPr>
            <w:r w:rsidRPr="007441CC">
              <w:rPr>
                <w:rFonts w:eastAsia="Calibri"/>
                <w:color w:val="auto"/>
              </w:rPr>
              <w:t>Drawing Graph Sheet</w:t>
            </w:r>
          </w:p>
          <w:p w14:paraId="770FD118"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34D58CD1"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7F87F494"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1DBEDCF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3E3075E8"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64280E42"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6FB7F70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7F8CCDD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Board</w:t>
            </w:r>
          </w:p>
          <w:p w14:paraId="57C09195"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119DE60F"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718F9A9F"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2D2BC96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Scales Card, </w:t>
            </w:r>
          </w:p>
          <w:p w14:paraId="03DAA088" w14:textId="77777777" w:rsidR="008C6072" w:rsidRPr="007441CC" w:rsidRDefault="008C6072" w:rsidP="00B52903">
            <w:pPr>
              <w:spacing w:after="0" w:line="360" w:lineRule="auto"/>
              <w:rPr>
                <w:rFonts w:eastAsia="Calibri"/>
                <w:color w:val="auto"/>
              </w:rPr>
            </w:pPr>
            <w:r w:rsidRPr="007441CC">
              <w:rPr>
                <w:rFonts w:eastAsia="Calibri"/>
                <w:color w:val="auto"/>
              </w:rPr>
              <w:t>Compass</w:t>
            </w:r>
          </w:p>
          <w:p w14:paraId="754D3DA5" w14:textId="77777777" w:rsidR="008C6072" w:rsidRPr="007441CC" w:rsidRDefault="008C6072" w:rsidP="00B52903">
            <w:pPr>
              <w:spacing w:after="0" w:line="360" w:lineRule="auto"/>
              <w:rPr>
                <w:rFonts w:eastAsia="Calibri"/>
                <w:color w:val="auto"/>
              </w:rPr>
            </w:pPr>
            <w:r w:rsidRPr="007441CC">
              <w:rPr>
                <w:rFonts w:eastAsia="Calibri"/>
                <w:color w:val="auto"/>
              </w:rPr>
              <w:t>Divider</w:t>
            </w:r>
          </w:p>
          <w:p w14:paraId="2F42E4A5" w14:textId="77777777" w:rsidR="008C6072" w:rsidRPr="007441CC" w:rsidRDefault="008C6072" w:rsidP="00B52903">
            <w:pPr>
              <w:spacing w:after="0" w:line="360" w:lineRule="auto"/>
              <w:rPr>
                <w:rFonts w:eastAsia="Calibri"/>
                <w:color w:val="auto"/>
              </w:rPr>
            </w:pPr>
            <w:r w:rsidRPr="007441CC">
              <w:rPr>
                <w:rFonts w:eastAsia="Calibri"/>
                <w:color w:val="auto"/>
              </w:rPr>
              <w:t>Protractor</w:t>
            </w:r>
          </w:p>
        </w:tc>
        <w:tc>
          <w:tcPr>
            <w:tcW w:w="386" w:type="pct"/>
            <w:hideMark/>
          </w:tcPr>
          <w:p w14:paraId="344A519A"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3AD8B9A3" w14:textId="77777777" w:rsidTr="00B52903">
        <w:trPr>
          <w:trHeight w:val="530"/>
        </w:trPr>
        <w:tc>
          <w:tcPr>
            <w:tcW w:w="741" w:type="pct"/>
          </w:tcPr>
          <w:p w14:paraId="27AC4145" w14:textId="77777777" w:rsidR="008C6072" w:rsidRPr="007441CC" w:rsidRDefault="008C6072" w:rsidP="00594206">
            <w:pPr>
              <w:pStyle w:val="ListParagraph"/>
              <w:numPr>
                <w:ilvl w:val="0"/>
                <w:numId w:val="108"/>
              </w:numPr>
              <w:spacing w:after="0" w:line="360" w:lineRule="auto"/>
              <w:ind w:left="404"/>
              <w:jc w:val="left"/>
              <w:rPr>
                <w:rFonts w:eastAsia="Calibri"/>
                <w:color w:val="auto"/>
              </w:rPr>
            </w:pPr>
            <w:r w:rsidRPr="007441CC">
              <w:rPr>
                <w:rFonts w:eastAsia="Calibri"/>
                <w:color w:val="auto"/>
              </w:rPr>
              <w:lastRenderedPageBreak/>
              <w:t>Draw symbols of electrical installations for ceiling and walls.</w:t>
            </w:r>
          </w:p>
        </w:tc>
        <w:tc>
          <w:tcPr>
            <w:tcW w:w="1227" w:type="pct"/>
          </w:tcPr>
          <w:p w14:paraId="1650C67E"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33DB7BC2" w14:textId="77777777" w:rsidR="008C6072" w:rsidRPr="007441CC" w:rsidRDefault="008C6072" w:rsidP="00594206">
            <w:pPr>
              <w:pStyle w:val="ListParagraph"/>
              <w:numPr>
                <w:ilvl w:val="0"/>
                <w:numId w:val="105"/>
              </w:numPr>
              <w:spacing w:after="0" w:line="360" w:lineRule="auto"/>
              <w:ind w:left="718" w:hanging="358"/>
              <w:rPr>
                <w:rFonts w:eastAsia="Calibri"/>
                <w:color w:val="auto"/>
              </w:rPr>
            </w:pPr>
            <w:r w:rsidRPr="007441CC">
              <w:rPr>
                <w:rFonts w:eastAsia="Calibri"/>
                <w:color w:val="auto"/>
              </w:rPr>
              <w:t>Select the suitable instruments to draw symbols.</w:t>
            </w:r>
          </w:p>
          <w:p w14:paraId="06278CDC" w14:textId="77777777" w:rsidR="008C6072" w:rsidRPr="007441CC" w:rsidRDefault="008C6072" w:rsidP="00594206">
            <w:pPr>
              <w:pStyle w:val="ListParagraph"/>
              <w:numPr>
                <w:ilvl w:val="0"/>
                <w:numId w:val="105"/>
              </w:numPr>
              <w:spacing w:after="0" w:line="360" w:lineRule="auto"/>
              <w:ind w:left="718" w:hanging="358"/>
              <w:rPr>
                <w:rFonts w:eastAsia="Calibri"/>
                <w:color w:val="auto"/>
              </w:rPr>
            </w:pPr>
            <w:r w:rsidRPr="007441CC">
              <w:rPr>
                <w:rFonts w:eastAsia="Calibri"/>
                <w:color w:val="auto"/>
              </w:rPr>
              <w:t>Distribute space of drawing sheet.</w:t>
            </w:r>
          </w:p>
          <w:p w14:paraId="36537D0F" w14:textId="77777777" w:rsidR="008C6072" w:rsidRPr="007441CC" w:rsidRDefault="008C6072" w:rsidP="00594206">
            <w:pPr>
              <w:pStyle w:val="ListParagraph"/>
              <w:numPr>
                <w:ilvl w:val="0"/>
                <w:numId w:val="105"/>
              </w:numPr>
              <w:spacing w:after="0" w:line="360" w:lineRule="auto"/>
              <w:ind w:left="718" w:hanging="358"/>
              <w:rPr>
                <w:rFonts w:eastAsia="Calibri"/>
                <w:color w:val="auto"/>
              </w:rPr>
            </w:pPr>
            <w:r w:rsidRPr="007441CC">
              <w:rPr>
                <w:rFonts w:eastAsia="Calibri"/>
                <w:color w:val="auto"/>
              </w:rPr>
              <w:lastRenderedPageBreak/>
              <w:t>Draw symbols duly hatched as per local standards of- energy meter, main switches, sub-main switches, circuit breakers, kit Kat, panel box, DFB, tube lights, holders, fans, bulbs, switches, socket, boards, circuit diagram</w:t>
            </w:r>
          </w:p>
        </w:tc>
        <w:tc>
          <w:tcPr>
            <w:tcW w:w="1516" w:type="pct"/>
          </w:tcPr>
          <w:p w14:paraId="3BF17793"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 xml:space="preserve">Knowledge and sketch symbols of electrical installations- energy meter, main switches, sub-main switches, circuit breakers, kit </w:t>
            </w:r>
            <w:proofErr w:type="spellStart"/>
            <w:r w:rsidRPr="007441CC">
              <w:rPr>
                <w:rFonts w:eastAsia="Calibri"/>
                <w:color w:val="auto"/>
              </w:rPr>
              <w:t>kat</w:t>
            </w:r>
            <w:proofErr w:type="spellEnd"/>
            <w:r w:rsidRPr="007441CC">
              <w:rPr>
                <w:rFonts w:eastAsia="Calibri"/>
                <w:color w:val="auto"/>
              </w:rPr>
              <w:t xml:space="preserve">, panel box, DFB, tube lights, holders, fans, bulbs, switches, </w:t>
            </w:r>
            <w:r w:rsidRPr="007441CC">
              <w:rPr>
                <w:rFonts w:eastAsia="Calibri"/>
                <w:color w:val="auto"/>
              </w:rPr>
              <w:lastRenderedPageBreak/>
              <w:t>socket and boards along with circuit diagrams.</w:t>
            </w:r>
          </w:p>
          <w:p w14:paraId="3985150D"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4185549C"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different symbols of Electrical Installation.</w:t>
            </w:r>
          </w:p>
        </w:tc>
        <w:tc>
          <w:tcPr>
            <w:tcW w:w="595" w:type="pct"/>
            <w:hideMark/>
          </w:tcPr>
          <w:p w14:paraId="330BCA0D"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66532558"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Practice-1.5 </w:t>
            </w:r>
            <w:proofErr w:type="spellStart"/>
            <w:r w:rsidRPr="007441CC">
              <w:rPr>
                <w:rFonts w:eastAsia="Calibri"/>
                <w:color w:val="auto"/>
              </w:rPr>
              <w:t>Hrs</w:t>
            </w:r>
            <w:proofErr w:type="spellEnd"/>
          </w:p>
          <w:p w14:paraId="1ECC8BE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 </w:t>
            </w:r>
            <w:proofErr w:type="spellStart"/>
            <w:r w:rsidRPr="007441CC">
              <w:rPr>
                <w:rFonts w:eastAsia="Calibri"/>
                <w:color w:val="auto"/>
              </w:rPr>
              <w:t>Hrs</w:t>
            </w:r>
            <w:proofErr w:type="spellEnd"/>
          </w:p>
        </w:tc>
        <w:tc>
          <w:tcPr>
            <w:tcW w:w="535" w:type="pct"/>
          </w:tcPr>
          <w:p w14:paraId="281F8B63" w14:textId="77777777" w:rsidR="008C6072" w:rsidRPr="007441CC" w:rsidRDefault="008C6072" w:rsidP="00B52903">
            <w:pPr>
              <w:spacing w:after="0" w:line="360" w:lineRule="auto"/>
              <w:rPr>
                <w:rFonts w:eastAsia="Calibri"/>
                <w:color w:val="auto"/>
              </w:rPr>
            </w:pPr>
            <w:r w:rsidRPr="007441CC">
              <w:rPr>
                <w:rFonts w:eastAsia="Calibri"/>
                <w:color w:val="auto"/>
              </w:rPr>
              <w:t>Drawing, Graph Sheet</w:t>
            </w:r>
          </w:p>
          <w:p w14:paraId="5D331B79"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0CB1C7E1"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1B4DAAD4"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0D9F4150"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Sharpener </w:t>
            </w:r>
          </w:p>
          <w:p w14:paraId="319959AE"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Sand paper</w:t>
            </w:r>
          </w:p>
          <w:p w14:paraId="631223DA"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49F65283"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09C85026"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64B76C23"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6BBC6C9A"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369F53BF"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Scales Card, </w:t>
            </w:r>
          </w:p>
          <w:p w14:paraId="195C8D59" w14:textId="77777777" w:rsidR="008C6072" w:rsidRPr="007441CC" w:rsidRDefault="008C6072" w:rsidP="00B52903">
            <w:pPr>
              <w:spacing w:after="0" w:line="360" w:lineRule="auto"/>
              <w:rPr>
                <w:rFonts w:eastAsia="Calibri"/>
                <w:color w:val="auto"/>
              </w:rPr>
            </w:pPr>
            <w:r w:rsidRPr="007441CC">
              <w:rPr>
                <w:rFonts w:eastAsia="Calibri"/>
                <w:color w:val="auto"/>
              </w:rPr>
              <w:t>Compass</w:t>
            </w:r>
          </w:p>
          <w:p w14:paraId="0EA74356" w14:textId="77777777" w:rsidR="008C6072" w:rsidRPr="007441CC" w:rsidRDefault="008C6072" w:rsidP="00B52903">
            <w:pPr>
              <w:spacing w:after="0" w:line="360" w:lineRule="auto"/>
              <w:rPr>
                <w:rFonts w:eastAsia="Calibri"/>
                <w:color w:val="auto"/>
              </w:rPr>
            </w:pPr>
            <w:r w:rsidRPr="007441CC">
              <w:rPr>
                <w:rFonts w:eastAsia="Calibri"/>
                <w:color w:val="auto"/>
              </w:rPr>
              <w:t>Protractor</w:t>
            </w:r>
          </w:p>
        </w:tc>
        <w:tc>
          <w:tcPr>
            <w:tcW w:w="386" w:type="pct"/>
            <w:hideMark/>
          </w:tcPr>
          <w:p w14:paraId="41CEEFF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249A1D55" w14:textId="77777777" w:rsidTr="00B52903">
        <w:trPr>
          <w:trHeight w:val="170"/>
        </w:trPr>
        <w:tc>
          <w:tcPr>
            <w:tcW w:w="741" w:type="pct"/>
          </w:tcPr>
          <w:p w14:paraId="27567310" w14:textId="77777777" w:rsidR="008C6072" w:rsidRPr="007441CC" w:rsidRDefault="008C6072" w:rsidP="00594206">
            <w:pPr>
              <w:pStyle w:val="ListParagraph"/>
              <w:numPr>
                <w:ilvl w:val="0"/>
                <w:numId w:val="108"/>
              </w:numPr>
              <w:spacing w:after="0" w:line="360" w:lineRule="auto"/>
              <w:ind w:hanging="676"/>
              <w:jc w:val="left"/>
              <w:rPr>
                <w:rFonts w:eastAsia="Calibri"/>
                <w:color w:val="auto"/>
              </w:rPr>
            </w:pPr>
            <w:r w:rsidRPr="007441CC">
              <w:rPr>
                <w:rFonts w:eastAsia="Calibri"/>
                <w:color w:val="auto"/>
              </w:rPr>
              <w:lastRenderedPageBreak/>
              <w:t>Draw symbols of water supply and gas installations.</w:t>
            </w:r>
          </w:p>
        </w:tc>
        <w:tc>
          <w:tcPr>
            <w:tcW w:w="1227" w:type="pct"/>
          </w:tcPr>
          <w:p w14:paraId="3A890647"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35C2A6FD" w14:textId="77777777" w:rsidR="008C6072" w:rsidRPr="007441CC" w:rsidRDefault="008C6072" w:rsidP="00594206">
            <w:pPr>
              <w:pStyle w:val="ListParagraph"/>
              <w:numPr>
                <w:ilvl w:val="0"/>
                <w:numId w:val="105"/>
              </w:numPr>
              <w:spacing w:after="0" w:line="360" w:lineRule="auto"/>
              <w:ind w:left="358"/>
              <w:rPr>
                <w:rFonts w:eastAsia="Calibri"/>
                <w:color w:val="auto"/>
              </w:rPr>
            </w:pPr>
            <w:r w:rsidRPr="007441CC">
              <w:rPr>
                <w:rFonts w:eastAsia="Calibri"/>
                <w:color w:val="auto"/>
              </w:rPr>
              <w:t>Select the suitable instruments to draw symbols.</w:t>
            </w:r>
          </w:p>
          <w:p w14:paraId="078CFF8C" w14:textId="77777777" w:rsidR="008C6072" w:rsidRPr="007441CC" w:rsidRDefault="008C6072" w:rsidP="00594206">
            <w:pPr>
              <w:pStyle w:val="ListParagraph"/>
              <w:numPr>
                <w:ilvl w:val="0"/>
                <w:numId w:val="105"/>
              </w:numPr>
              <w:spacing w:after="0" w:line="360" w:lineRule="auto"/>
              <w:ind w:left="358"/>
              <w:rPr>
                <w:rFonts w:eastAsia="Calibri"/>
                <w:color w:val="auto"/>
              </w:rPr>
            </w:pPr>
            <w:r w:rsidRPr="007441CC">
              <w:rPr>
                <w:rFonts w:eastAsia="Calibri"/>
                <w:color w:val="auto"/>
              </w:rPr>
              <w:lastRenderedPageBreak/>
              <w:t>Distribute space of drawing sheet.</w:t>
            </w:r>
          </w:p>
          <w:p w14:paraId="473443D9" w14:textId="77777777" w:rsidR="008C6072" w:rsidRPr="007441CC" w:rsidRDefault="008C6072" w:rsidP="00594206">
            <w:pPr>
              <w:pStyle w:val="ListParagraph"/>
              <w:numPr>
                <w:ilvl w:val="0"/>
                <w:numId w:val="105"/>
              </w:numPr>
              <w:spacing w:after="0" w:line="360" w:lineRule="auto"/>
              <w:ind w:left="358"/>
              <w:rPr>
                <w:rFonts w:eastAsia="Calibri"/>
                <w:color w:val="auto"/>
              </w:rPr>
            </w:pPr>
            <w:r w:rsidRPr="007441CC">
              <w:rPr>
                <w:rFonts w:eastAsia="Calibri"/>
                <w:color w:val="auto"/>
              </w:rPr>
              <w:t xml:space="preserve">Draw symbols duly hatched as per local standards of- water pipe lines, mixers, valves, cocks, taps, showers, pump, meter, </w:t>
            </w:r>
            <w:proofErr w:type="gramStart"/>
            <w:r w:rsidRPr="007441CC">
              <w:rPr>
                <w:rFonts w:eastAsia="Calibri"/>
                <w:color w:val="auto"/>
              </w:rPr>
              <w:t>cooler</w:t>
            </w:r>
            <w:proofErr w:type="gramEnd"/>
            <w:r w:rsidRPr="007441CC">
              <w:rPr>
                <w:rFonts w:eastAsia="Calibri"/>
                <w:color w:val="auto"/>
              </w:rPr>
              <w:t>. Gas pipe line, Gas meter, gas heater, gas light, gas geezer, gas burner.</w:t>
            </w:r>
          </w:p>
        </w:tc>
        <w:tc>
          <w:tcPr>
            <w:tcW w:w="1516" w:type="pct"/>
          </w:tcPr>
          <w:p w14:paraId="3B1BB931"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lastRenderedPageBreak/>
              <w:t xml:space="preserve">Enlist and sketch water supply installation, gas installations- water pipe lines, mixers, valves, cocks, taps, showers, pump, meter, cooler. Gas pipe line, </w:t>
            </w:r>
            <w:r w:rsidRPr="007441CC">
              <w:rPr>
                <w:rFonts w:eastAsia="Calibri"/>
                <w:color w:val="auto"/>
              </w:rPr>
              <w:lastRenderedPageBreak/>
              <w:t xml:space="preserve">Gas meter, gas heater, gas light, gas geezer, gas burner. </w:t>
            </w:r>
          </w:p>
          <w:p w14:paraId="319C7314" w14:textId="77777777" w:rsidR="008C6072" w:rsidRPr="007441CC" w:rsidRDefault="008C6072" w:rsidP="00B52903">
            <w:pPr>
              <w:pStyle w:val="ListParagraph"/>
              <w:spacing w:after="0" w:line="360" w:lineRule="auto"/>
              <w:ind w:firstLine="0"/>
              <w:rPr>
                <w:rFonts w:eastAsia="Calibri"/>
                <w:b/>
                <w:bCs/>
                <w:color w:val="auto"/>
              </w:rPr>
            </w:pPr>
            <w:r w:rsidRPr="007441CC">
              <w:rPr>
                <w:rFonts w:eastAsia="Calibri"/>
                <w:b/>
                <w:bCs/>
                <w:color w:val="auto"/>
              </w:rPr>
              <w:t>Practical Activity</w:t>
            </w:r>
          </w:p>
          <w:p w14:paraId="59F79DC8"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different symbols of Gas Installation and water supply.</w:t>
            </w:r>
          </w:p>
          <w:p w14:paraId="0B6CE17E" w14:textId="77777777" w:rsidR="008C6072" w:rsidRPr="007441CC" w:rsidRDefault="008C6072" w:rsidP="00B52903">
            <w:pPr>
              <w:spacing w:after="0" w:line="360" w:lineRule="auto"/>
              <w:rPr>
                <w:rFonts w:eastAsia="Calibri"/>
                <w:color w:val="auto"/>
              </w:rPr>
            </w:pPr>
          </w:p>
        </w:tc>
        <w:tc>
          <w:tcPr>
            <w:tcW w:w="595" w:type="pct"/>
            <w:hideMark/>
          </w:tcPr>
          <w:p w14:paraId="6B135E76"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611BBDD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Practice-1.5 </w:t>
            </w:r>
            <w:proofErr w:type="spellStart"/>
            <w:r w:rsidRPr="007441CC">
              <w:rPr>
                <w:rFonts w:eastAsia="Calibri"/>
                <w:color w:val="auto"/>
              </w:rPr>
              <w:t>Hrs</w:t>
            </w:r>
            <w:proofErr w:type="spellEnd"/>
          </w:p>
          <w:p w14:paraId="004ECD62"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Total- 2 </w:t>
            </w:r>
            <w:proofErr w:type="spellStart"/>
            <w:r w:rsidRPr="007441CC">
              <w:rPr>
                <w:rFonts w:eastAsia="Calibri"/>
                <w:color w:val="auto"/>
              </w:rPr>
              <w:t>Hrs</w:t>
            </w:r>
            <w:proofErr w:type="spellEnd"/>
          </w:p>
        </w:tc>
        <w:tc>
          <w:tcPr>
            <w:tcW w:w="535" w:type="pct"/>
          </w:tcPr>
          <w:p w14:paraId="6A29C7C5" w14:textId="77777777" w:rsidR="008C6072" w:rsidRPr="007441CC" w:rsidRDefault="008C6072" w:rsidP="00B52903">
            <w:pPr>
              <w:spacing w:after="0" w:line="360" w:lineRule="auto"/>
              <w:rPr>
                <w:rFonts w:eastAsia="Calibri"/>
                <w:color w:val="auto"/>
              </w:rPr>
            </w:pPr>
            <w:r w:rsidRPr="007441CC">
              <w:rPr>
                <w:rFonts w:eastAsia="Calibri"/>
                <w:color w:val="auto"/>
              </w:rPr>
              <w:t>Drawing, Graph Sheet</w:t>
            </w:r>
          </w:p>
          <w:p w14:paraId="5FE1BFFC"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728F1297"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75C92835"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4118751C"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Sharpener </w:t>
            </w:r>
          </w:p>
          <w:p w14:paraId="625196C0"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6F112CF2"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00F64105"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02290F19"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7C34E0FC"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13A82403"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347A4701"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5202C8E1" w14:textId="77777777" w:rsidR="008C6072" w:rsidRPr="007441CC" w:rsidRDefault="008C6072" w:rsidP="00B52903">
            <w:pPr>
              <w:spacing w:after="0" w:line="360" w:lineRule="auto"/>
              <w:rPr>
                <w:rFonts w:eastAsia="Calibri"/>
                <w:color w:val="auto"/>
              </w:rPr>
            </w:pPr>
            <w:r w:rsidRPr="007441CC">
              <w:rPr>
                <w:rFonts w:eastAsia="Calibri"/>
                <w:color w:val="auto"/>
              </w:rPr>
              <w:t xml:space="preserve">Scales Card, </w:t>
            </w:r>
          </w:p>
          <w:p w14:paraId="4FE13F92" w14:textId="77777777" w:rsidR="008C6072" w:rsidRPr="007441CC" w:rsidRDefault="008C6072" w:rsidP="00B52903">
            <w:pPr>
              <w:spacing w:after="0" w:line="360" w:lineRule="auto"/>
              <w:rPr>
                <w:rFonts w:eastAsia="Calibri"/>
                <w:color w:val="auto"/>
              </w:rPr>
            </w:pPr>
            <w:r w:rsidRPr="007441CC">
              <w:rPr>
                <w:rFonts w:eastAsia="Calibri"/>
                <w:color w:val="auto"/>
              </w:rPr>
              <w:t>Compass</w:t>
            </w:r>
          </w:p>
        </w:tc>
        <w:tc>
          <w:tcPr>
            <w:tcW w:w="386" w:type="pct"/>
            <w:hideMark/>
          </w:tcPr>
          <w:p w14:paraId="0F50AA1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r w:rsidR="007441CC" w:rsidRPr="007441CC" w14:paraId="519B0753" w14:textId="77777777" w:rsidTr="00B52903">
        <w:trPr>
          <w:trHeight w:val="620"/>
        </w:trPr>
        <w:tc>
          <w:tcPr>
            <w:tcW w:w="741" w:type="pct"/>
          </w:tcPr>
          <w:p w14:paraId="47640BB6" w14:textId="77777777" w:rsidR="008C6072" w:rsidRPr="007441CC" w:rsidRDefault="008C6072" w:rsidP="00594206">
            <w:pPr>
              <w:pStyle w:val="ListParagraph"/>
              <w:numPr>
                <w:ilvl w:val="0"/>
                <w:numId w:val="108"/>
              </w:numPr>
              <w:spacing w:after="0" w:line="360" w:lineRule="auto"/>
              <w:ind w:left="404"/>
              <w:jc w:val="left"/>
              <w:rPr>
                <w:rFonts w:eastAsia="Calibri"/>
                <w:color w:val="auto"/>
              </w:rPr>
            </w:pPr>
            <w:r w:rsidRPr="007441CC">
              <w:rPr>
                <w:rFonts w:eastAsia="Calibri"/>
                <w:color w:val="auto"/>
              </w:rPr>
              <w:lastRenderedPageBreak/>
              <w:t>Draw symbols of sanitary installations.</w:t>
            </w:r>
          </w:p>
        </w:tc>
        <w:tc>
          <w:tcPr>
            <w:tcW w:w="1227" w:type="pct"/>
          </w:tcPr>
          <w:p w14:paraId="64222A0B" w14:textId="77777777" w:rsidR="008C6072" w:rsidRPr="007441CC" w:rsidRDefault="008C6072" w:rsidP="00B52903">
            <w:pPr>
              <w:spacing w:after="0" w:line="360" w:lineRule="auto"/>
              <w:rPr>
                <w:rFonts w:eastAsia="Calibri"/>
                <w:b/>
                <w:bCs/>
                <w:color w:val="auto"/>
              </w:rPr>
            </w:pPr>
            <w:r w:rsidRPr="007441CC">
              <w:rPr>
                <w:rFonts w:eastAsia="Calibri"/>
                <w:b/>
                <w:bCs/>
                <w:color w:val="auto"/>
              </w:rPr>
              <w:t>Trainee will be able to:</w:t>
            </w:r>
          </w:p>
          <w:p w14:paraId="0DB3DB8A" w14:textId="77777777" w:rsidR="008C6072" w:rsidRPr="007441CC" w:rsidRDefault="008C6072" w:rsidP="00594206">
            <w:pPr>
              <w:pStyle w:val="ListParagraph"/>
              <w:numPr>
                <w:ilvl w:val="0"/>
                <w:numId w:val="105"/>
              </w:numPr>
              <w:spacing w:after="0" w:line="360" w:lineRule="auto"/>
              <w:ind w:left="627" w:hanging="267"/>
              <w:rPr>
                <w:rFonts w:eastAsia="Calibri"/>
                <w:color w:val="auto"/>
              </w:rPr>
            </w:pPr>
            <w:r w:rsidRPr="007441CC">
              <w:rPr>
                <w:rFonts w:eastAsia="Calibri"/>
                <w:color w:val="auto"/>
              </w:rPr>
              <w:t>Select the suitable instruments to draw symbols.</w:t>
            </w:r>
          </w:p>
          <w:p w14:paraId="47F9F40E" w14:textId="77777777" w:rsidR="008C6072" w:rsidRPr="007441CC" w:rsidRDefault="008C6072" w:rsidP="00594206">
            <w:pPr>
              <w:pStyle w:val="ListParagraph"/>
              <w:numPr>
                <w:ilvl w:val="0"/>
                <w:numId w:val="105"/>
              </w:numPr>
              <w:spacing w:after="0" w:line="360" w:lineRule="auto"/>
              <w:ind w:left="627" w:hanging="267"/>
              <w:rPr>
                <w:rFonts w:eastAsia="Calibri"/>
                <w:color w:val="auto"/>
              </w:rPr>
            </w:pPr>
            <w:r w:rsidRPr="007441CC">
              <w:rPr>
                <w:rFonts w:eastAsia="Calibri"/>
                <w:color w:val="auto"/>
              </w:rPr>
              <w:lastRenderedPageBreak/>
              <w:t>Distribute space of drawing sheet.</w:t>
            </w:r>
          </w:p>
          <w:p w14:paraId="5B149C65" w14:textId="77777777" w:rsidR="008C6072" w:rsidRPr="007441CC" w:rsidRDefault="008C6072" w:rsidP="00594206">
            <w:pPr>
              <w:pStyle w:val="ListParagraph"/>
              <w:numPr>
                <w:ilvl w:val="0"/>
                <w:numId w:val="105"/>
              </w:numPr>
              <w:spacing w:after="0" w:line="360" w:lineRule="auto"/>
              <w:ind w:left="627" w:hanging="267"/>
              <w:rPr>
                <w:rFonts w:eastAsia="Calibri"/>
                <w:color w:val="auto"/>
              </w:rPr>
            </w:pPr>
            <w:r w:rsidRPr="007441CC">
              <w:rPr>
                <w:rFonts w:eastAsia="Calibri"/>
                <w:color w:val="auto"/>
              </w:rPr>
              <w:t xml:space="preserve">Draw symbols duly hatched as per local standards of- sewer lines, wash hand basins, water closets, bath tubs, urinals, sinks, </w:t>
            </w:r>
            <w:proofErr w:type="gramStart"/>
            <w:r w:rsidRPr="007441CC">
              <w:rPr>
                <w:rFonts w:eastAsia="Calibri"/>
                <w:color w:val="auto"/>
              </w:rPr>
              <w:t>dish</w:t>
            </w:r>
            <w:proofErr w:type="gramEnd"/>
            <w:r w:rsidRPr="007441CC">
              <w:rPr>
                <w:rFonts w:eastAsia="Calibri"/>
                <w:color w:val="auto"/>
              </w:rPr>
              <w:t xml:space="preserve"> washers, looking mirror, toilet paper holder, soap dish, shelf, towel rail, vent pipe, manhole, intercepting chambers, traps, and grating.</w:t>
            </w:r>
          </w:p>
        </w:tc>
        <w:tc>
          <w:tcPr>
            <w:tcW w:w="1516" w:type="pct"/>
          </w:tcPr>
          <w:p w14:paraId="40C0AA54" w14:textId="77777777" w:rsidR="008C6072" w:rsidRPr="007441CC" w:rsidRDefault="008C6072" w:rsidP="00594206">
            <w:pPr>
              <w:pStyle w:val="ListParagraph"/>
              <w:numPr>
                <w:ilvl w:val="0"/>
                <w:numId w:val="105"/>
              </w:numPr>
              <w:spacing w:after="0" w:line="360" w:lineRule="auto"/>
              <w:ind w:left="605" w:hanging="245"/>
              <w:rPr>
                <w:rFonts w:eastAsia="Calibri"/>
                <w:color w:val="auto"/>
              </w:rPr>
            </w:pPr>
            <w:r w:rsidRPr="007441CC">
              <w:rPr>
                <w:rFonts w:eastAsia="Calibri"/>
                <w:color w:val="auto"/>
              </w:rPr>
              <w:lastRenderedPageBreak/>
              <w:t xml:space="preserve">Enlist and sketch sanitary installations- sewer lines, wash hand basins, water closets, bath tubs, urinals, sinks, dish washers, </w:t>
            </w:r>
            <w:r w:rsidRPr="007441CC">
              <w:rPr>
                <w:rFonts w:eastAsia="Calibri"/>
                <w:color w:val="auto"/>
              </w:rPr>
              <w:lastRenderedPageBreak/>
              <w:t>looking mirror, toilet paper holder, soap dish, shelf, towel rail, vent pipe, manhole, intercepting chambers, traps, grating.</w:t>
            </w:r>
          </w:p>
          <w:p w14:paraId="3A5337FA" w14:textId="77777777" w:rsidR="008C6072" w:rsidRPr="007441CC" w:rsidRDefault="008C6072" w:rsidP="00594206">
            <w:pPr>
              <w:pStyle w:val="ListParagraph"/>
              <w:numPr>
                <w:ilvl w:val="0"/>
                <w:numId w:val="105"/>
              </w:numPr>
              <w:spacing w:after="0" w:line="360" w:lineRule="auto"/>
              <w:ind w:left="605" w:hanging="245"/>
              <w:rPr>
                <w:rFonts w:eastAsia="Calibri"/>
                <w:color w:val="auto"/>
              </w:rPr>
            </w:pPr>
            <w:r w:rsidRPr="007441CC">
              <w:rPr>
                <w:rFonts w:eastAsia="Calibri"/>
                <w:color w:val="auto"/>
              </w:rPr>
              <w:t>Define space distribution for drawing sheet</w:t>
            </w:r>
          </w:p>
          <w:p w14:paraId="25973508" w14:textId="77777777" w:rsidR="008C6072" w:rsidRPr="007441CC" w:rsidRDefault="008C6072" w:rsidP="00594206">
            <w:pPr>
              <w:pStyle w:val="ListParagraph"/>
              <w:numPr>
                <w:ilvl w:val="0"/>
                <w:numId w:val="105"/>
              </w:numPr>
              <w:spacing w:after="0" w:line="360" w:lineRule="auto"/>
              <w:ind w:left="605" w:hanging="245"/>
              <w:rPr>
                <w:rFonts w:eastAsia="Calibri"/>
                <w:color w:val="auto"/>
              </w:rPr>
            </w:pPr>
            <w:r w:rsidRPr="007441CC">
              <w:rPr>
                <w:rFonts w:eastAsia="Calibri"/>
                <w:color w:val="auto"/>
              </w:rPr>
              <w:t>Explain different instruments to draw symbols</w:t>
            </w:r>
          </w:p>
          <w:p w14:paraId="34DA4B20" w14:textId="77777777" w:rsidR="008C6072" w:rsidRPr="007441CC" w:rsidRDefault="008C6072" w:rsidP="00594206">
            <w:pPr>
              <w:pStyle w:val="ListParagraph"/>
              <w:numPr>
                <w:ilvl w:val="0"/>
                <w:numId w:val="105"/>
              </w:numPr>
              <w:spacing w:after="0" w:line="360" w:lineRule="auto"/>
              <w:ind w:left="605" w:hanging="245"/>
              <w:rPr>
                <w:rFonts w:eastAsia="Calibri"/>
                <w:color w:val="auto"/>
              </w:rPr>
            </w:pPr>
            <w:r w:rsidRPr="007441CC">
              <w:rPr>
                <w:rFonts w:eastAsia="Calibri"/>
                <w:color w:val="auto"/>
              </w:rPr>
              <w:t>Differentiate between Indian and European W.C</w:t>
            </w:r>
          </w:p>
          <w:p w14:paraId="3580CE96" w14:textId="77777777" w:rsidR="008C6072" w:rsidRPr="007441CC" w:rsidRDefault="008C6072" w:rsidP="00594206">
            <w:pPr>
              <w:pStyle w:val="ListParagraph"/>
              <w:numPr>
                <w:ilvl w:val="0"/>
                <w:numId w:val="105"/>
              </w:numPr>
              <w:spacing w:after="0" w:line="360" w:lineRule="auto"/>
              <w:ind w:left="605" w:hanging="245"/>
              <w:rPr>
                <w:rFonts w:eastAsia="Calibri"/>
                <w:color w:val="auto"/>
              </w:rPr>
            </w:pPr>
            <w:r w:rsidRPr="007441CC">
              <w:rPr>
                <w:rFonts w:eastAsia="Calibri"/>
                <w:color w:val="auto"/>
              </w:rPr>
              <w:t xml:space="preserve">Differentiate between lamp hole and manhole </w:t>
            </w:r>
          </w:p>
          <w:p w14:paraId="298220AB" w14:textId="77777777" w:rsidR="008C6072" w:rsidRPr="007441CC" w:rsidRDefault="008C6072" w:rsidP="00B52903">
            <w:pPr>
              <w:pStyle w:val="ListParagraph"/>
              <w:spacing w:after="0" w:line="360" w:lineRule="auto"/>
              <w:ind w:left="605" w:hanging="245"/>
              <w:rPr>
                <w:rFonts w:eastAsia="Calibri"/>
                <w:b/>
                <w:bCs/>
                <w:color w:val="auto"/>
              </w:rPr>
            </w:pPr>
            <w:r w:rsidRPr="007441CC">
              <w:rPr>
                <w:rFonts w:eastAsia="Calibri"/>
                <w:b/>
                <w:bCs/>
                <w:color w:val="auto"/>
              </w:rPr>
              <w:t>Practical Activity</w:t>
            </w:r>
          </w:p>
          <w:p w14:paraId="002C013D" w14:textId="77777777" w:rsidR="008C6072" w:rsidRPr="007441CC" w:rsidRDefault="008C6072" w:rsidP="00594206">
            <w:pPr>
              <w:pStyle w:val="ListParagraph"/>
              <w:numPr>
                <w:ilvl w:val="0"/>
                <w:numId w:val="105"/>
              </w:numPr>
              <w:spacing w:after="0" w:line="360" w:lineRule="auto"/>
              <w:rPr>
                <w:rFonts w:eastAsia="Calibri"/>
                <w:color w:val="auto"/>
              </w:rPr>
            </w:pPr>
            <w:r w:rsidRPr="007441CC">
              <w:rPr>
                <w:rFonts w:eastAsia="Calibri"/>
                <w:color w:val="auto"/>
              </w:rPr>
              <w:t>Draw different symbols of Sanitary Installation. (Free hand sketches and by scale drawings)</w:t>
            </w:r>
          </w:p>
        </w:tc>
        <w:tc>
          <w:tcPr>
            <w:tcW w:w="595" w:type="pct"/>
            <w:hideMark/>
          </w:tcPr>
          <w:p w14:paraId="33382EB8"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Theory-0.5 </w:t>
            </w:r>
            <w:proofErr w:type="spellStart"/>
            <w:r w:rsidRPr="007441CC">
              <w:rPr>
                <w:rFonts w:eastAsia="Calibri"/>
                <w:color w:val="auto"/>
              </w:rPr>
              <w:t>Hrs</w:t>
            </w:r>
            <w:proofErr w:type="spellEnd"/>
          </w:p>
          <w:p w14:paraId="0D650D1C" w14:textId="77777777" w:rsidR="008C6072" w:rsidRPr="007441CC" w:rsidRDefault="008C6072" w:rsidP="00B52903">
            <w:pPr>
              <w:spacing w:after="0" w:line="360" w:lineRule="auto"/>
              <w:rPr>
                <w:rFonts w:eastAsia="Calibri"/>
                <w:color w:val="auto"/>
              </w:rPr>
            </w:pPr>
            <w:r w:rsidRPr="007441CC">
              <w:rPr>
                <w:rFonts w:eastAsia="Calibri"/>
                <w:color w:val="auto"/>
              </w:rPr>
              <w:t xml:space="preserve">Practice-1.5 </w:t>
            </w:r>
            <w:proofErr w:type="spellStart"/>
            <w:r w:rsidRPr="007441CC">
              <w:rPr>
                <w:rFonts w:eastAsia="Calibri"/>
                <w:color w:val="auto"/>
              </w:rPr>
              <w:t>Hrs</w:t>
            </w:r>
            <w:proofErr w:type="spellEnd"/>
          </w:p>
          <w:p w14:paraId="78B498E0"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Total- 2 </w:t>
            </w:r>
            <w:proofErr w:type="spellStart"/>
            <w:r w:rsidRPr="007441CC">
              <w:rPr>
                <w:rFonts w:eastAsia="Calibri"/>
                <w:color w:val="auto"/>
              </w:rPr>
              <w:t>Hrs</w:t>
            </w:r>
            <w:proofErr w:type="spellEnd"/>
          </w:p>
        </w:tc>
        <w:tc>
          <w:tcPr>
            <w:tcW w:w="535" w:type="pct"/>
          </w:tcPr>
          <w:p w14:paraId="4359C1EF"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Drawing Sheets</w:t>
            </w:r>
          </w:p>
          <w:p w14:paraId="6571D1B4" w14:textId="77777777" w:rsidR="008C6072" w:rsidRPr="007441CC" w:rsidRDefault="008C6072" w:rsidP="00B52903">
            <w:pPr>
              <w:spacing w:after="0" w:line="360" w:lineRule="auto"/>
              <w:rPr>
                <w:rFonts w:eastAsia="Calibri"/>
                <w:color w:val="auto"/>
              </w:rPr>
            </w:pPr>
            <w:r w:rsidRPr="007441CC">
              <w:rPr>
                <w:rFonts w:eastAsia="Calibri"/>
                <w:color w:val="auto"/>
              </w:rPr>
              <w:t>Duster</w:t>
            </w:r>
          </w:p>
          <w:p w14:paraId="5A86C519" w14:textId="77777777" w:rsidR="008C6072" w:rsidRPr="007441CC" w:rsidRDefault="008C6072" w:rsidP="00B52903">
            <w:pPr>
              <w:spacing w:after="0" w:line="360" w:lineRule="auto"/>
              <w:rPr>
                <w:rFonts w:eastAsia="Calibri"/>
                <w:color w:val="auto"/>
              </w:rPr>
            </w:pPr>
            <w:r w:rsidRPr="007441CC">
              <w:rPr>
                <w:rFonts w:eastAsia="Calibri"/>
                <w:color w:val="auto"/>
              </w:rPr>
              <w:t>Pencils</w:t>
            </w:r>
          </w:p>
          <w:p w14:paraId="7F4440B2" w14:textId="77777777" w:rsidR="008C6072" w:rsidRPr="007441CC" w:rsidRDefault="008C6072" w:rsidP="00B52903">
            <w:pPr>
              <w:spacing w:after="0" w:line="360" w:lineRule="auto"/>
              <w:rPr>
                <w:rFonts w:eastAsia="Calibri"/>
                <w:color w:val="auto"/>
              </w:rPr>
            </w:pPr>
            <w:r w:rsidRPr="007441CC">
              <w:rPr>
                <w:rFonts w:eastAsia="Calibri"/>
                <w:color w:val="auto"/>
              </w:rPr>
              <w:t>Eraser</w:t>
            </w:r>
          </w:p>
          <w:p w14:paraId="7872ED17"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Sharpener </w:t>
            </w:r>
          </w:p>
          <w:p w14:paraId="6BFE7214" w14:textId="77777777" w:rsidR="008C6072" w:rsidRPr="007441CC" w:rsidRDefault="008C6072" w:rsidP="00B52903">
            <w:pPr>
              <w:spacing w:after="0" w:line="360" w:lineRule="auto"/>
              <w:rPr>
                <w:rFonts w:eastAsia="Calibri"/>
                <w:color w:val="auto"/>
              </w:rPr>
            </w:pPr>
            <w:r w:rsidRPr="007441CC">
              <w:rPr>
                <w:rFonts w:eastAsia="Calibri"/>
                <w:color w:val="auto"/>
              </w:rPr>
              <w:t>Sand paper</w:t>
            </w:r>
          </w:p>
          <w:p w14:paraId="1B6B6AAB" w14:textId="77777777" w:rsidR="008C6072" w:rsidRPr="007441CC" w:rsidRDefault="008C6072" w:rsidP="00B52903">
            <w:pPr>
              <w:spacing w:after="0" w:line="360" w:lineRule="auto"/>
              <w:rPr>
                <w:rFonts w:eastAsia="Calibri"/>
                <w:color w:val="auto"/>
              </w:rPr>
            </w:pPr>
            <w:r w:rsidRPr="007441CC">
              <w:rPr>
                <w:rFonts w:eastAsia="Calibri"/>
                <w:color w:val="auto"/>
              </w:rPr>
              <w:t>Graph Papers</w:t>
            </w:r>
          </w:p>
          <w:p w14:paraId="02E7F046" w14:textId="77777777" w:rsidR="008C6072" w:rsidRPr="007441CC" w:rsidRDefault="008C6072" w:rsidP="00B52903">
            <w:pPr>
              <w:spacing w:after="0" w:line="360" w:lineRule="auto"/>
              <w:rPr>
                <w:rFonts w:eastAsia="Calibri"/>
                <w:color w:val="auto"/>
              </w:rPr>
            </w:pPr>
            <w:r w:rsidRPr="007441CC">
              <w:rPr>
                <w:rFonts w:eastAsia="Calibri"/>
                <w:color w:val="auto"/>
              </w:rPr>
              <w:t>Calculator</w:t>
            </w:r>
          </w:p>
          <w:p w14:paraId="16F97237" w14:textId="77777777" w:rsidR="008C6072" w:rsidRPr="007441CC" w:rsidRDefault="008C6072" w:rsidP="00B52903">
            <w:pPr>
              <w:spacing w:after="0" w:line="360" w:lineRule="auto"/>
              <w:rPr>
                <w:rFonts w:eastAsia="Calibri"/>
                <w:color w:val="auto"/>
              </w:rPr>
            </w:pPr>
            <w:r w:rsidRPr="007441CC">
              <w:rPr>
                <w:rFonts w:eastAsia="Calibri"/>
                <w:color w:val="auto"/>
              </w:rPr>
              <w:t xml:space="preserve">Tools </w:t>
            </w:r>
          </w:p>
          <w:p w14:paraId="7A9F7814" w14:textId="77777777" w:rsidR="008C6072" w:rsidRPr="007441CC" w:rsidRDefault="008C6072" w:rsidP="00B52903">
            <w:pPr>
              <w:spacing w:after="0" w:line="360" w:lineRule="auto"/>
              <w:rPr>
                <w:rFonts w:eastAsia="Calibri"/>
                <w:color w:val="auto"/>
              </w:rPr>
            </w:pPr>
            <w:r w:rsidRPr="007441CC">
              <w:rPr>
                <w:rFonts w:eastAsia="Calibri"/>
                <w:color w:val="auto"/>
              </w:rPr>
              <w:t>Drawing Board</w:t>
            </w:r>
          </w:p>
          <w:p w14:paraId="52CE8EC7" w14:textId="77777777" w:rsidR="008C6072" w:rsidRPr="007441CC" w:rsidRDefault="008C6072" w:rsidP="00B52903">
            <w:pPr>
              <w:spacing w:after="0" w:line="360" w:lineRule="auto"/>
              <w:rPr>
                <w:rFonts w:eastAsia="Calibri"/>
                <w:color w:val="auto"/>
              </w:rPr>
            </w:pPr>
            <w:r w:rsidRPr="007441CC">
              <w:rPr>
                <w:rFonts w:eastAsia="Calibri"/>
                <w:color w:val="auto"/>
              </w:rPr>
              <w:t>Tee Square</w:t>
            </w:r>
          </w:p>
          <w:p w14:paraId="59483757" w14:textId="77777777" w:rsidR="008C6072" w:rsidRPr="007441CC" w:rsidRDefault="008C6072" w:rsidP="00B52903">
            <w:pPr>
              <w:spacing w:after="0" w:line="360" w:lineRule="auto"/>
              <w:rPr>
                <w:rFonts w:eastAsia="Calibri"/>
                <w:color w:val="auto"/>
              </w:rPr>
            </w:pPr>
            <w:r w:rsidRPr="007441CC">
              <w:rPr>
                <w:rFonts w:eastAsia="Calibri"/>
                <w:color w:val="auto"/>
              </w:rPr>
              <w:t>Set Square</w:t>
            </w:r>
          </w:p>
          <w:p w14:paraId="427FF6A6" w14:textId="77777777" w:rsidR="008C6072" w:rsidRPr="007441CC" w:rsidRDefault="008C6072" w:rsidP="00B52903">
            <w:pPr>
              <w:spacing w:after="0" w:line="360" w:lineRule="auto"/>
              <w:rPr>
                <w:rFonts w:eastAsia="Calibri"/>
                <w:color w:val="auto"/>
              </w:rPr>
            </w:pPr>
            <w:r w:rsidRPr="007441CC">
              <w:rPr>
                <w:rFonts w:eastAsia="Calibri"/>
                <w:color w:val="auto"/>
              </w:rPr>
              <w:t>French Curves</w:t>
            </w:r>
          </w:p>
          <w:p w14:paraId="42260350" w14:textId="77777777" w:rsidR="008C6072" w:rsidRPr="007441CC" w:rsidRDefault="008C6072" w:rsidP="00B52903">
            <w:pPr>
              <w:spacing w:after="0" w:line="360" w:lineRule="auto"/>
              <w:rPr>
                <w:rFonts w:eastAsia="Calibri"/>
                <w:color w:val="auto"/>
              </w:rPr>
            </w:pPr>
            <w:r w:rsidRPr="007441CC">
              <w:rPr>
                <w:rFonts w:eastAsia="Calibri"/>
                <w:color w:val="auto"/>
              </w:rPr>
              <w:t>Scales (Card, Plane &amp; Diagonal)</w:t>
            </w:r>
          </w:p>
          <w:p w14:paraId="4759F911" w14:textId="77777777" w:rsidR="008C6072" w:rsidRPr="007441CC" w:rsidRDefault="008C6072" w:rsidP="00B52903">
            <w:pPr>
              <w:spacing w:after="0" w:line="360" w:lineRule="auto"/>
              <w:rPr>
                <w:rFonts w:eastAsia="Calibri"/>
                <w:color w:val="auto"/>
              </w:rPr>
            </w:pPr>
            <w:r w:rsidRPr="007441CC">
              <w:rPr>
                <w:rFonts w:eastAsia="Calibri"/>
                <w:color w:val="auto"/>
              </w:rPr>
              <w:t>Compass</w:t>
            </w:r>
          </w:p>
          <w:p w14:paraId="61B4D552" w14:textId="77777777" w:rsidR="008C6072" w:rsidRPr="007441CC" w:rsidRDefault="008C6072" w:rsidP="00B52903">
            <w:pPr>
              <w:spacing w:after="0" w:line="360" w:lineRule="auto"/>
              <w:rPr>
                <w:rFonts w:eastAsia="Calibri"/>
                <w:color w:val="auto"/>
              </w:rPr>
            </w:pPr>
            <w:r w:rsidRPr="007441CC">
              <w:rPr>
                <w:rFonts w:eastAsia="Calibri"/>
                <w:color w:val="auto"/>
              </w:rPr>
              <w:t>Protractor</w:t>
            </w:r>
          </w:p>
        </w:tc>
        <w:tc>
          <w:tcPr>
            <w:tcW w:w="386" w:type="pct"/>
          </w:tcPr>
          <w:p w14:paraId="716883F3" w14:textId="77777777" w:rsidR="008C6072" w:rsidRPr="007441CC" w:rsidRDefault="008C6072" w:rsidP="00B52903">
            <w:pPr>
              <w:spacing w:after="0" w:line="360" w:lineRule="auto"/>
              <w:rPr>
                <w:rFonts w:eastAsia="Calibri"/>
                <w:color w:val="auto"/>
              </w:rPr>
            </w:pPr>
            <w:r w:rsidRPr="007441CC">
              <w:rPr>
                <w:rFonts w:eastAsia="Calibri"/>
                <w:color w:val="auto"/>
              </w:rPr>
              <w:lastRenderedPageBreak/>
              <w:t xml:space="preserve">Drafting Lab  </w:t>
            </w:r>
          </w:p>
        </w:tc>
      </w:tr>
    </w:tbl>
    <w:p w14:paraId="4374D358" w14:textId="77777777" w:rsidR="008C6072" w:rsidRPr="007441CC" w:rsidRDefault="008C6072" w:rsidP="00B52903">
      <w:pPr>
        <w:spacing w:after="0" w:line="360" w:lineRule="auto"/>
        <w:rPr>
          <w:rFonts w:eastAsia="Calibri"/>
          <w:color w:val="auto"/>
        </w:rPr>
      </w:pPr>
    </w:p>
    <w:p w14:paraId="73DCA8CA" w14:textId="77777777" w:rsidR="008C6072" w:rsidRPr="007441CC" w:rsidRDefault="008C6072" w:rsidP="00B52903">
      <w:pPr>
        <w:spacing w:after="0" w:line="360" w:lineRule="auto"/>
        <w:rPr>
          <w:rFonts w:eastAsia="Calibri"/>
          <w:color w:val="auto"/>
        </w:rPr>
      </w:pPr>
    </w:p>
    <w:p w14:paraId="734434B5" w14:textId="77777777" w:rsidR="008C6072" w:rsidRPr="007441CC" w:rsidRDefault="008C6072" w:rsidP="00B52903">
      <w:pPr>
        <w:spacing w:after="0" w:line="360" w:lineRule="auto"/>
        <w:rPr>
          <w:rFonts w:eastAsia="Calibri"/>
          <w:color w:val="auto"/>
        </w:rPr>
      </w:pPr>
    </w:p>
    <w:p w14:paraId="1AA6F02E" w14:textId="77777777" w:rsidR="008C6072" w:rsidRPr="007441CC" w:rsidRDefault="008C6072" w:rsidP="00B52903">
      <w:pPr>
        <w:spacing w:after="0" w:line="360" w:lineRule="auto"/>
        <w:rPr>
          <w:rFonts w:eastAsia="Calibri"/>
          <w:color w:val="auto"/>
        </w:rPr>
      </w:pPr>
    </w:p>
    <w:p w14:paraId="1158C1E5" w14:textId="77777777" w:rsidR="008C6072" w:rsidRPr="007441CC" w:rsidRDefault="008C6072" w:rsidP="00B52903">
      <w:pPr>
        <w:spacing w:after="0" w:line="360" w:lineRule="auto"/>
        <w:rPr>
          <w:rFonts w:eastAsia="Calibri"/>
          <w:color w:val="auto"/>
        </w:rPr>
      </w:pPr>
    </w:p>
    <w:p w14:paraId="151335FA" w14:textId="77777777" w:rsidR="008C6072" w:rsidRPr="007441CC" w:rsidRDefault="008C6072" w:rsidP="00B52903">
      <w:pPr>
        <w:spacing w:after="0" w:line="360" w:lineRule="auto"/>
        <w:rPr>
          <w:rFonts w:eastAsia="Calibri"/>
          <w:color w:val="auto"/>
        </w:rPr>
      </w:pPr>
    </w:p>
    <w:p w14:paraId="1D0A6BC0" w14:textId="77777777" w:rsidR="008C6072" w:rsidRPr="007441CC" w:rsidRDefault="008C6072" w:rsidP="00B52903">
      <w:pPr>
        <w:spacing w:after="0" w:line="360" w:lineRule="auto"/>
        <w:rPr>
          <w:rFonts w:eastAsia="Calibri"/>
          <w:color w:val="auto"/>
        </w:rPr>
      </w:pPr>
    </w:p>
    <w:p w14:paraId="33D45382" w14:textId="77777777" w:rsidR="008C6072" w:rsidRPr="007441CC" w:rsidRDefault="008C6072" w:rsidP="00B52903">
      <w:pPr>
        <w:spacing w:after="0" w:line="360" w:lineRule="auto"/>
        <w:rPr>
          <w:rFonts w:eastAsia="Calibri"/>
          <w:color w:val="auto"/>
        </w:rPr>
      </w:pPr>
    </w:p>
    <w:p w14:paraId="739462E3" w14:textId="77777777" w:rsidR="008C6072" w:rsidRPr="007441CC" w:rsidRDefault="008C6072" w:rsidP="00B52903">
      <w:pPr>
        <w:spacing w:after="0" w:line="360" w:lineRule="auto"/>
        <w:rPr>
          <w:rFonts w:eastAsia="Calibri"/>
          <w:color w:val="auto"/>
        </w:rPr>
      </w:pPr>
    </w:p>
    <w:p w14:paraId="1EA2954E" w14:textId="77777777" w:rsidR="008C6072" w:rsidRPr="007441CC" w:rsidRDefault="008C6072" w:rsidP="00B52903">
      <w:pPr>
        <w:spacing w:after="0" w:line="360" w:lineRule="auto"/>
        <w:rPr>
          <w:rFonts w:eastAsia="Calibri"/>
          <w:color w:val="auto"/>
        </w:rPr>
      </w:pPr>
    </w:p>
    <w:p w14:paraId="5E46881B" w14:textId="77777777" w:rsidR="008C6072" w:rsidRPr="007441CC" w:rsidRDefault="008C6072" w:rsidP="00A13FAF">
      <w:pPr>
        <w:spacing w:after="0" w:line="360" w:lineRule="auto"/>
        <w:ind w:left="0" w:firstLine="0"/>
        <w:rPr>
          <w:rFonts w:eastAsia="Calibri"/>
          <w:color w:val="auto"/>
        </w:rPr>
      </w:pPr>
    </w:p>
    <w:p w14:paraId="52E06B8B" w14:textId="77777777" w:rsidR="008C6072" w:rsidRPr="007441CC" w:rsidRDefault="008C6072" w:rsidP="00B52903">
      <w:pPr>
        <w:spacing w:after="0" w:line="360" w:lineRule="auto"/>
        <w:rPr>
          <w:rFonts w:eastAsia="Calibri"/>
          <w:color w:val="auto"/>
        </w:rPr>
      </w:pPr>
    </w:p>
    <w:p w14:paraId="068A9761" w14:textId="77777777" w:rsidR="008C6072" w:rsidRPr="007441CC" w:rsidRDefault="008C6072" w:rsidP="00A13FAF">
      <w:pPr>
        <w:spacing w:line="360" w:lineRule="auto"/>
        <w:rPr>
          <w:b/>
          <w:bCs/>
          <w:color w:val="auto"/>
          <w:sz w:val="24"/>
          <w:szCs w:val="24"/>
        </w:rPr>
      </w:pPr>
      <w:bookmarkStart w:id="54" w:name="_Toc50176794"/>
      <w:r w:rsidRPr="007441CC">
        <w:rPr>
          <w:b/>
          <w:color w:val="auto"/>
          <w:sz w:val="24"/>
          <w:szCs w:val="24"/>
        </w:rPr>
        <w:t>1021CS-028</w:t>
      </w:r>
      <w:r w:rsidRPr="007441CC">
        <w:rPr>
          <w:b/>
          <w:bCs/>
          <w:color w:val="auto"/>
          <w:sz w:val="24"/>
          <w:szCs w:val="24"/>
        </w:rPr>
        <w:t>. Produce Drawings of Water Tank</w:t>
      </w:r>
      <w:bookmarkStart w:id="55" w:name="_Toc29909032"/>
      <w:r w:rsidRPr="007441CC">
        <w:rPr>
          <w:b/>
          <w:bCs/>
          <w:color w:val="auto"/>
          <w:sz w:val="24"/>
          <w:szCs w:val="24"/>
        </w:rPr>
        <w:t>s</w:t>
      </w:r>
      <w:bookmarkEnd w:id="54"/>
      <w:bookmarkEnd w:id="55"/>
    </w:p>
    <w:p w14:paraId="0DDE1C96" w14:textId="77777777" w:rsidR="008C6072" w:rsidRPr="007441CC" w:rsidRDefault="008C6072" w:rsidP="00B52903">
      <w:pPr>
        <w:spacing w:line="360" w:lineRule="auto"/>
        <w:rPr>
          <w:rFonts w:eastAsia="Calibri"/>
          <w:color w:val="auto"/>
        </w:rPr>
      </w:pPr>
      <w:r w:rsidRPr="007441CC">
        <w:rPr>
          <w:rFonts w:eastAsia="Calibri"/>
          <w:b/>
          <w:bCs/>
          <w:color w:val="auto"/>
        </w:rPr>
        <w:t>Objective:</w:t>
      </w:r>
      <w:r w:rsidRPr="007441CC">
        <w:rPr>
          <w:rFonts w:eastAsia="Calibri"/>
          <w:color w:val="auto"/>
        </w:rPr>
        <w:t xml:space="preserve"> This module covers the knowledge and skills required to draw masonry underground masonry water tank, RCC Circular Surface Water tank and Square RCC overhead water Tank.</w:t>
      </w:r>
    </w:p>
    <w:p w14:paraId="1CFB70C0"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  Duration: 21.0 Hours</w:t>
      </w:r>
      <w:r w:rsidRPr="007441CC">
        <w:rPr>
          <w:rFonts w:eastAsia="Calibri"/>
          <w:b/>
          <w:bCs/>
          <w:color w:val="auto"/>
        </w:rPr>
        <w:tab/>
      </w:r>
      <w:r w:rsidRPr="007441CC">
        <w:rPr>
          <w:rFonts w:eastAsia="Calibri"/>
          <w:b/>
          <w:bCs/>
          <w:color w:val="auto"/>
        </w:rPr>
        <w:tab/>
        <w:t>Theory: 3.0 Hours</w:t>
      </w:r>
      <w:r w:rsidRPr="007441CC">
        <w:rPr>
          <w:rFonts w:eastAsia="Calibri"/>
          <w:b/>
          <w:bCs/>
          <w:color w:val="auto"/>
        </w:rPr>
        <w:tab/>
      </w:r>
      <w:r w:rsidRPr="007441CC">
        <w:rPr>
          <w:rFonts w:eastAsia="Calibri"/>
          <w:b/>
          <w:bCs/>
          <w:color w:val="auto"/>
        </w:rPr>
        <w:tab/>
      </w:r>
      <w:r w:rsidRPr="007441CC">
        <w:rPr>
          <w:rFonts w:eastAsia="Calibri"/>
          <w:b/>
          <w:bCs/>
          <w:color w:val="auto"/>
        </w:rPr>
        <w:tab/>
      </w:r>
      <w:r w:rsidRPr="007441CC">
        <w:rPr>
          <w:rFonts w:eastAsia="Calibri"/>
          <w:b/>
          <w:bCs/>
          <w:color w:val="auto"/>
        </w:rPr>
        <w:tab/>
        <w:t>Practice: 18.0 Hours              Credit Hour</w:t>
      </w:r>
      <w:proofErr w:type="gramStart"/>
      <w:r w:rsidRPr="007441CC">
        <w:rPr>
          <w:rFonts w:eastAsia="Calibri"/>
          <w:b/>
          <w:bCs/>
          <w:color w:val="auto"/>
        </w:rPr>
        <w:t>:2.1</w:t>
      </w:r>
      <w:proofErr w:type="gramEnd"/>
    </w:p>
    <w:tbl>
      <w:tblPr>
        <w:tblpPr w:leftFromText="180" w:rightFromText="180" w:vertAnchor="text" w:tblpX="48"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785"/>
        <w:gridCol w:w="3817"/>
        <w:gridCol w:w="3722"/>
        <w:gridCol w:w="1502"/>
        <w:gridCol w:w="1600"/>
        <w:gridCol w:w="1468"/>
      </w:tblGrid>
      <w:tr w:rsidR="007441CC" w:rsidRPr="007441CC" w14:paraId="32041373" w14:textId="77777777" w:rsidTr="00A13FAF">
        <w:trPr>
          <w:trHeight w:val="619"/>
        </w:trPr>
        <w:tc>
          <w:tcPr>
            <w:tcW w:w="658" w:type="pct"/>
            <w:shd w:val="clear" w:color="auto" w:fill="E5B8B7"/>
            <w:vAlign w:val="center"/>
            <w:hideMark/>
          </w:tcPr>
          <w:p w14:paraId="75212973" w14:textId="77777777" w:rsidR="008C6072" w:rsidRPr="007441CC" w:rsidRDefault="008C6072" w:rsidP="00B52903">
            <w:pPr>
              <w:spacing w:line="360" w:lineRule="auto"/>
              <w:rPr>
                <w:rFonts w:eastAsia="Calibri"/>
                <w:b/>
                <w:bCs/>
                <w:color w:val="auto"/>
              </w:rPr>
            </w:pPr>
            <w:r w:rsidRPr="007441CC">
              <w:rPr>
                <w:rFonts w:eastAsia="Calibri"/>
                <w:b/>
                <w:bCs/>
                <w:color w:val="auto"/>
              </w:rPr>
              <w:t>Learning Unit</w:t>
            </w:r>
          </w:p>
        </w:tc>
        <w:tc>
          <w:tcPr>
            <w:tcW w:w="1389" w:type="pct"/>
            <w:shd w:val="clear" w:color="auto" w:fill="E5B8B7"/>
            <w:vAlign w:val="center"/>
            <w:hideMark/>
          </w:tcPr>
          <w:p w14:paraId="1440075B" w14:textId="77777777" w:rsidR="008C6072" w:rsidRPr="007441CC" w:rsidRDefault="008C6072" w:rsidP="00B52903">
            <w:pPr>
              <w:spacing w:line="360" w:lineRule="auto"/>
              <w:rPr>
                <w:rFonts w:eastAsia="Calibri"/>
                <w:b/>
                <w:bCs/>
                <w:color w:val="auto"/>
              </w:rPr>
            </w:pPr>
            <w:r w:rsidRPr="007441CC">
              <w:rPr>
                <w:rFonts w:eastAsia="Calibri"/>
                <w:b/>
                <w:bCs/>
                <w:color w:val="auto"/>
              </w:rPr>
              <w:t>Learning Outcomes</w:t>
            </w:r>
          </w:p>
        </w:tc>
        <w:tc>
          <w:tcPr>
            <w:tcW w:w="1355" w:type="pct"/>
            <w:shd w:val="clear" w:color="auto" w:fill="E5B8B7"/>
            <w:vAlign w:val="center"/>
            <w:hideMark/>
          </w:tcPr>
          <w:p w14:paraId="7766FB28" w14:textId="77777777" w:rsidR="008C6072" w:rsidRPr="007441CC" w:rsidRDefault="008C6072" w:rsidP="00B52903">
            <w:pPr>
              <w:spacing w:line="360" w:lineRule="auto"/>
              <w:rPr>
                <w:rFonts w:eastAsia="Calibri"/>
                <w:b/>
                <w:bCs/>
                <w:color w:val="auto"/>
              </w:rPr>
            </w:pPr>
            <w:r w:rsidRPr="007441CC">
              <w:rPr>
                <w:rFonts w:eastAsia="Calibri"/>
                <w:b/>
                <w:bCs/>
                <w:color w:val="auto"/>
              </w:rPr>
              <w:t>Learning Elements</w:t>
            </w:r>
          </w:p>
        </w:tc>
        <w:tc>
          <w:tcPr>
            <w:tcW w:w="556" w:type="pct"/>
            <w:shd w:val="clear" w:color="auto" w:fill="E5B8B7"/>
            <w:vAlign w:val="center"/>
            <w:hideMark/>
          </w:tcPr>
          <w:p w14:paraId="44BE2A36" w14:textId="77777777" w:rsidR="008C6072" w:rsidRPr="007441CC" w:rsidRDefault="008C6072" w:rsidP="00B52903">
            <w:pPr>
              <w:spacing w:line="360" w:lineRule="auto"/>
              <w:rPr>
                <w:rFonts w:eastAsia="Calibri"/>
                <w:b/>
                <w:bCs/>
                <w:color w:val="auto"/>
              </w:rPr>
            </w:pPr>
            <w:r w:rsidRPr="007441CC">
              <w:rPr>
                <w:rFonts w:eastAsia="Calibri"/>
                <w:b/>
                <w:bCs/>
                <w:color w:val="auto"/>
              </w:rPr>
              <w:t>Duration</w:t>
            </w:r>
          </w:p>
        </w:tc>
        <w:tc>
          <w:tcPr>
            <w:tcW w:w="591" w:type="pct"/>
            <w:shd w:val="clear" w:color="auto" w:fill="E5B8B7"/>
            <w:hideMark/>
          </w:tcPr>
          <w:p w14:paraId="4E663D0C"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Materials </w:t>
            </w:r>
          </w:p>
          <w:p w14:paraId="4340D09F"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Required </w:t>
            </w:r>
          </w:p>
        </w:tc>
        <w:tc>
          <w:tcPr>
            <w:tcW w:w="452" w:type="pct"/>
            <w:shd w:val="clear" w:color="auto" w:fill="E5B8B7"/>
            <w:hideMark/>
          </w:tcPr>
          <w:p w14:paraId="289046BE"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Learning </w:t>
            </w:r>
          </w:p>
          <w:p w14:paraId="41F6BED7"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Place  </w:t>
            </w:r>
          </w:p>
        </w:tc>
      </w:tr>
      <w:tr w:rsidR="007441CC" w:rsidRPr="007441CC" w14:paraId="0A5BFDAB" w14:textId="77777777" w:rsidTr="00A13FAF">
        <w:trPr>
          <w:trHeight w:val="980"/>
        </w:trPr>
        <w:tc>
          <w:tcPr>
            <w:tcW w:w="658" w:type="pct"/>
          </w:tcPr>
          <w:p w14:paraId="616AF858" w14:textId="77777777" w:rsidR="008C6072" w:rsidRPr="007441CC" w:rsidRDefault="008C6072" w:rsidP="00594206">
            <w:pPr>
              <w:numPr>
                <w:ilvl w:val="0"/>
                <w:numId w:val="110"/>
              </w:numPr>
              <w:spacing w:line="360" w:lineRule="auto"/>
              <w:ind w:hanging="825"/>
              <w:contextualSpacing/>
              <w:rPr>
                <w:rFonts w:eastAsia="Calibri"/>
                <w:color w:val="auto"/>
              </w:rPr>
            </w:pPr>
          </w:p>
          <w:p w14:paraId="5FC63271" w14:textId="77777777" w:rsidR="008C6072" w:rsidRPr="007441CC" w:rsidRDefault="008C6072" w:rsidP="00B52903">
            <w:pPr>
              <w:spacing w:line="360" w:lineRule="auto"/>
              <w:rPr>
                <w:rFonts w:eastAsia="Calibri"/>
                <w:color w:val="auto"/>
              </w:rPr>
            </w:pPr>
            <w:r w:rsidRPr="007441CC">
              <w:rPr>
                <w:rFonts w:eastAsia="Calibri"/>
                <w:color w:val="auto"/>
              </w:rPr>
              <w:t>Prepare structural drawing of RCC surface circular water tank.</w:t>
            </w:r>
          </w:p>
        </w:tc>
        <w:tc>
          <w:tcPr>
            <w:tcW w:w="1389" w:type="pct"/>
          </w:tcPr>
          <w:p w14:paraId="5189F729" w14:textId="77777777" w:rsidR="008C6072" w:rsidRPr="007441CC" w:rsidRDefault="008C6072" w:rsidP="00B52903">
            <w:pPr>
              <w:spacing w:line="360" w:lineRule="auto"/>
              <w:rPr>
                <w:rFonts w:eastAsia="Calibri"/>
                <w:b/>
                <w:bCs/>
                <w:color w:val="auto"/>
              </w:rPr>
            </w:pPr>
            <w:r w:rsidRPr="007441CC">
              <w:rPr>
                <w:rFonts w:eastAsia="Calibri"/>
                <w:b/>
                <w:bCs/>
                <w:color w:val="auto"/>
              </w:rPr>
              <w:t>Trainee will be able to:</w:t>
            </w:r>
          </w:p>
          <w:p w14:paraId="34DBBF21" w14:textId="77777777" w:rsidR="008C6072" w:rsidRPr="007441CC" w:rsidRDefault="008C6072" w:rsidP="00594206">
            <w:pPr>
              <w:numPr>
                <w:ilvl w:val="0"/>
                <w:numId w:val="86"/>
              </w:numPr>
              <w:spacing w:line="360" w:lineRule="auto"/>
              <w:ind w:left="346"/>
              <w:contextualSpacing/>
              <w:jc w:val="left"/>
              <w:rPr>
                <w:rFonts w:eastAsia="Calibri"/>
                <w:color w:val="auto"/>
              </w:rPr>
            </w:pPr>
            <w:r w:rsidRPr="007441CC">
              <w:rPr>
                <w:rFonts w:eastAsia="Calibri"/>
                <w:color w:val="auto"/>
              </w:rPr>
              <w:t>Select the suitable instruments to draw foundation.</w:t>
            </w:r>
          </w:p>
          <w:p w14:paraId="6D4029A8" w14:textId="77777777" w:rsidR="008C6072" w:rsidRPr="007441CC" w:rsidRDefault="008C6072" w:rsidP="00594206">
            <w:pPr>
              <w:numPr>
                <w:ilvl w:val="0"/>
                <w:numId w:val="86"/>
              </w:numPr>
              <w:spacing w:line="360" w:lineRule="auto"/>
              <w:ind w:left="346"/>
              <w:contextualSpacing/>
              <w:jc w:val="left"/>
              <w:rPr>
                <w:rFonts w:eastAsia="Calibri"/>
                <w:color w:val="auto"/>
              </w:rPr>
            </w:pPr>
            <w:r w:rsidRPr="007441CC">
              <w:rPr>
                <w:rFonts w:eastAsia="Calibri"/>
                <w:color w:val="auto"/>
              </w:rPr>
              <w:t>Distribute space of drawing sheet.</w:t>
            </w:r>
          </w:p>
          <w:p w14:paraId="518AF59C" w14:textId="77777777" w:rsidR="008C6072" w:rsidRPr="007441CC" w:rsidRDefault="008C6072" w:rsidP="00594206">
            <w:pPr>
              <w:numPr>
                <w:ilvl w:val="0"/>
                <w:numId w:val="86"/>
              </w:numPr>
              <w:spacing w:line="360" w:lineRule="auto"/>
              <w:ind w:left="346"/>
              <w:contextualSpacing/>
              <w:jc w:val="left"/>
              <w:rPr>
                <w:rFonts w:eastAsia="Calibri"/>
                <w:color w:val="auto"/>
              </w:rPr>
            </w:pPr>
            <w:r w:rsidRPr="007441CC">
              <w:rPr>
                <w:rFonts w:eastAsia="Calibri"/>
                <w:color w:val="auto"/>
              </w:rPr>
              <w:t>Draw detailed plan &amp; sections of masonry underground water tank.</w:t>
            </w:r>
          </w:p>
          <w:p w14:paraId="5AFD4AF2" w14:textId="77777777" w:rsidR="008C6072" w:rsidRPr="007441CC" w:rsidRDefault="008C6072" w:rsidP="00594206">
            <w:pPr>
              <w:numPr>
                <w:ilvl w:val="0"/>
                <w:numId w:val="86"/>
              </w:numPr>
              <w:spacing w:line="360" w:lineRule="auto"/>
              <w:ind w:left="346"/>
              <w:contextualSpacing/>
              <w:jc w:val="left"/>
              <w:rPr>
                <w:rFonts w:eastAsia="Calibri"/>
                <w:color w:val="auto"/>
              </w:rPr>
            </w:pPr>
            <w:r w:rsidRPr="007441CC">
              <w:rPr>
                <w:rFonts w:eastAsia="Calibri"/>
                <w:color w:val="auto"/>
              </w:rPr>
              <w:t xml:space="preserve">Draw reinforcement detailed drawing. </w:t>
            </w:r>
          </w:p>
          <w:p w14:paraId="4231079F" w14:textId="77777777" w:rsidR="008C6072" w:rsidRPr="007441CC" w:rsidRDefault="008C6072" w:rsidP="00594206">
            <w:pPr>
              <w:numPr>
                <w:ilvl w:val="0"/>
                <w:numId w:val="86"/>
              </w:numPr>
              <w:spacing w:line="360" w:lineRule="auto"/>
              <w:ind w:left="346"/>
              <w:contextualSpacing/>
              <w:jc w:val="left"/>
              <w:rPr>
                <w:rFonts w:eastAsia="Calibri"/>
                <w:color w:val="auto"/>
              </w:rPr>
            </w:pPr>
            <w:r w:rsidRPr="007441CC">
              <w:rPr>
                <w:rFonts w:eastAsia="Calibri"/>
                <w:color w:val="auto"/>
              </w:rPr>
              <w:t>Perform lettering &amp; dimensioning.</w:t>
            </w:r>
          </w:p>
          <w:p w14:paraId="6DFE3334" w14:textId="77777777" w:rsidR="008C6072" w:rsidRPr="007441CC" w:rsidRDefault="008C6072" w:rsidP="00594206">
            <w:pPr>
              <w:numPr>
                <w:ilvl w:val="0"/>
                <w:numId w:val="86"/>
              </w:numPr>
              <w:spacing w:line="360" w:lineRule="auto"/>
              <w:ind w:left="346"/>
              <w:contextualSpacing/>
              <w:jc w:val="left"/>
              <w:rPr>
                <w:rFonts w:eastAsia="Calibri"/>
                <w:color w:val="auto"/>
              </w:rPr>
            </w:pPr>
            <w:r w:rsidRPr="007441CC">
              <w:rPr>
                <w:rFonts w:eastAsia="Calibri"/>
                <w:bCs/>
                <w:color w:val="auto"/>
                <w:lang w:val="en-AU"/>
              </w:rPr>
              <w:t>Perform printing for drawing</w:t>
            </w:r>
          </w:p>
        </w:tc>
        <w:tc>
          <w:tcPr>
            <w:tcW w:w="1355" w:type="pct"/>
          </w:tcPr>
          <w:p w14:paraId="4BFF46EE" w14:textId="77777777" w:rsidR="008C6072" w:rsidRPr="007441CC" w:rsidRDefault="008C6072" w:rsidP="00594206">
            <w:pPr>
              <w:numPr>
                <w:ilvl w:val="0"/>
                <w:numId w:val="85"/>
              </w:numPr>
              <w:spacing w:line="360" w:lineRule="auto"/>
              <w:ind w:left="346"/>
              <w:contextualSpacing/>
              <w:rPr>
                <w:rFonts w:eastAsia="Calibri"/>
                <w:color w:val="auto"/>
              </w:rPr>
            </w:pPr>
            <w:r w:rsidRPr="007441CC">
              <w:rPr>
                <w:rFonts w:eastAsia="Calibri"/>
                <w:color w:val="auto"/>
              </w:rPr>
              <w:t>Define Water tank.</w:t>
            </w:r>
          </w:p>
          <w:p w14:paraId="1B50E7D0" w14:textId="77777777" w:rsidR="008C6072" w:rsidRPr="007441CC" w:rsidRDefault="008C6072" w:rsidP="00594206">
            <w:pPr>
              <w:numPr>
                <w:ilvl w:val="0"/>
                <w:numId w:val="85"/>
              </w:numPr>
              <w:spacing w:line="360" w:lineRule="auto"/>
              <w:ind w:left="346"/>
              <w:contextualSpacing/>
              <w:rPr>
                <w:rFonts w:eastAsia="Calibri"/>
                <w:color w:val="auto"/>
              </w:rPr>
            </w:pPr>
            <w:r w:rsidRPr="007441CC">
              <w:rPr>
                <w:rFonts w:eastAsia="Calibri"/>
                <w:color w:val="auto"/>
              </w:rPr>
              <w:t>Describe the terms and parts used in different types of water tanks.</w:t>
            </w:r>
          </w:p>
          <w:p w14:paraId="09D9D7C1" w14:textId="77777777" w:rsidR="008C6072" w:rsidRPr="007441CC" w:rsidRDefault="008C6072" w:rsidP="00594206">
            <w:pPr>
              <w:numPr>
                <w:ilvl w:val="0"/>
                <w:numId w:val="85"/>
              </w:numPr>
              <w:spacing w:line="360" w:lineRule="auto"/>
              <w:ind w:left="346"/>
              <w:contextualSpacing/>
              <w:rPr>
                <w:rFonts w:eastAsia="Calibri"/>
                <w:color w:val="auto"/>
              </w:rPr>
            </w:pPr>
            <w:r w:rsidRPr="007441CC">
              <w:rPr>
                <w:rFonts w:eastAsia="Calibri"/>
                <w:color w:val="auto"/>
              </w:rPr>
              <w:t>Define Inlet &amp; outlet for the tanks.</w:t>
            </w:r>
          </w:p>
          <w:p w14:paraId="0536BBA4" w14:textId="77777777" w:rsidR="008C6072" w:rsidRPr="007441CC" w:rsidRDefault="008C6072" w:rsidP="00594206">
            <w:pPr>
              <w:numPr>
                <w:ilvl w:val="0"/>
                <w:numId w:val="85"/>
              </w:numPr>
              <w:spacing w:line="360" w:lineRule="auto"/>
              <w:ind w:left="346"/>
              <w:contextualSpacing/>
              <w:rPr>
                <w:rFonts w:eastAsia="Calibri"/>
                <w:color w:val="auto"/>
              </w:rPr>
            </w:pPr>
            <w:r w:rsidRPr="007441CC">
              <w:rPr>
                <w:rFonts w:eastAsia="Calibri"/>
                <w:color w:val="auto"/>
              </w:rPr>
              <w:t>Describe suitability of each type of water tank.</w:t>
            </w:r>
          </w:p>
          <w:p w14:paraId="1FC942B8" w14:textId="77777777" w:rsidR="008C6072" w:rsidRPr="007441CC" w:rsidRDefault="008C6072" w:rsidP="00594206">
            <w:pPr>
              <w:numPr>
                <w:ilvl w:val="0"/>
                <w:numId w:val="85"/>
              </w:numPr>
              <w:spacing w:line="360" w:lineRule="auto"/>
              <w:ind w:left="346"/>
              <w:contextualSpacing/>
              <w:rPr>
                <w:rFonts w:eastAsia="Calibri"/>
                <w:color w:val="auto"/>
              </w:rPr>
            </w:pPr>
            <w:r w:rsidRPr="007441CC">
              <w:rPr>
                <w:rFonts w:eastAsia="Calibri"/>
                <w:color w:val="auto"/>
              </w:rPr>
              <w:t>Explain design aspects circular water tank.</w:t>
            </w:r>
          </w:p>
          <w:p w14:paraId="071152E8" w14:textId="77777777" w:rsidR="008C6072" w:rsidRPr="007441CC" w:rsidRDefault="008C6072" w:rsidP="00B52903">
            <w:pPr>
              <w:spacing w:line="360" w:lineRule="auto"/>
              <w:contextualSpacing/>
              <w:rPr>
                <w:rFonts w:eastAsia="Calibri"/>
                <w:color w:val="auto"/>
              </w:rPr>
            </w:pPr>
          </w:p>
          <w:p w14:paraId="3EA63B63" w14:textId="77777777" w:rsidR="008C6072" w:rsidRPr="007441CC" w:rsidRDefault="008C6072" w:rsidP="00B52903">
            <w:pPr>
              <w:spacing w:line="360" w:lineRule="auto"/>
              <w:contextualSpacing/>
              <w:rPr>
                <w:rFonts w:eastAsia="Calibri"/>
                <w:color w:val="auto"/>
              </w:rPr>
            </w:pPr>
          </w:p>
          <w:p w14:paraId="0A412C25" w14:textId="77777777" w:rsidR="008C6072" w:rsidRPr="007441CC" w:rsidRDefault="008C6072" w:rsidP="00B52903">
            <w:pPr>
              <w:spacing w:line="360" w:lineRule="auto"/>
              <w:contextualSpacing/>
              <w:rPr>
                <w:rFonts w:eastAsia="Calibri"/>
                <w:color w:val="auto"/>
              </w:rPr>
            </w:pPr>
          </w:p>
          <w:p w14:paraId="01473F7E" w14:textId="77777777" w:rsidR="008C6072" w:rsidRPr="007441CC" w:rsidRDefault="008C6072" w:rsidP="00B52903">
            <w:pPr>
              <w:spacing w:line="360" w:lineRule="auto"/>
              <w:contextualSpacing/>
              <w:rPr>
                <w:rFonts w:eastAsia="Calibri"/>
                <w:color w:val="auto"/>
              </w:rPr>
            </w:pPr>
          </w:p>
          <w:p w14:paraId="255B7328" w14:textId="77777777" w:rsidR="008C6072" w:rsidRPr="007441CC" w:rsidRDefault="008C6072" w:rsidP="00B52903">
            <w:pPr>
              <w:spacing w:line="360" w:lineRule="auto"/>
              <w:rPr>
                <w:rFonts w:eastAsia="Calibri"/>
                <w:b/>
                <w:bCs/>
                <w:color w:val="auto"/>
              </w:rPr>
            </w:pPr>
            <w:r w:rsidRPr="007441CC">
              <w:rPr>
                <w:rFonts w:eastAsia="Calibri"/>
                <w:b/>
                <w:bCs/>
                <w:color w:val="auto"/>
              </w:rPr>
              <w:t>Practical Activity</w:t>
            </w:r>
          </w:p>
          <w:p w14:paraId="405D89B8" w14:textId="77777777" w:rsidR="008C6072" w:rsidRPr="007441CC" w:rsidRDefault="008C6072" w:rsidP="00594206">
            <w:pPr>
              <w:pStyle w:val="ListParagraph"/>
              <w:numPr>
                <w:ilvl w:val="0"/>
                <w:numId w:val="109"/>
              </w:numPr>
              <w:spacing w:line="360" w:lineRule="auto"/>
              <w:ind w:left="312"/>
              <w:rPr>
                <w:rFonts w:eastAsia="Calibri"/>
                <w:color w:val="auto"/>
              </w:rPr>
            </w:pPr>
            <w:r w:rsidRPr="007441CC">
              <w:rPr>
                <w:rFonts w:eastAsia="Calibri"/>
                <w:color w:val="auto"/>
              </w:rPr>
              <w:t>Prepare structural drawing of RCC surface circular water tank.</w:t>
            </w:r>
          </w:p>
        </w:tc>
        <w:tc>
          <w:tcPr>
            <w:tcW w:w="556" w:type="pct"/>
            <w:hideMark/>
          </w:tcPr>
          <w:p w14:paraId="5F79220F" w14:textId="77777777" w:rsidR="008C6072" w:rsidRPr="007441CC" w:rsidRDefault="008C6072" w:rsidP="00B52903">
            <w:pPr>
              <w:spacing w:line="360" w:lineRule="auto"/>
              <w:rPr>
                <w:rFonts w:eastAsia="Calibri"/>
                <w:color w:val="auto"/>
              </w:rPr>
            </w:pPr>
            <w:r w:rsidRPr="007441CC">
              <w:rPr>
                <w:rFonts w:eastAsia="Calibri"/>
                <w:color w:val="auto"/>
              </w:rPr>
              <w:t xml:space="preserve">Theory-1 </w:t>
            </w:r>
            <w:proofErr w:type="spellStart"/>
            <w:r w:rsidRPr="007441CC">
              <w:rPr>
                <w:rFonts w:eastAsia="Calibri"/>
                <w:color w:val="auto"/>
              </w:rPr>
              <w:t>Hrs</w:t>
            </w:r>
            <w:proofErr w:type="spellEnd"/>
          </w:p>
          <w:p w14:paraId="451C833F" w14:textId="77777777" w:rsidR="008C6072" w:rsidRPr="007441CC" w:rsidRDefault="008C6072" w:rsidP="00B52903">
            <w:pPr>
              <w:spacing w:line="360" w:lineRule="auto"/>
              <w:rPr>
                <w:rFonts w:eastAsia="Calibri"/>
                <w:color w:val="auto"/>
              </w:rPr>
            </w:pPr>
            <w:r w:rsidRPr="007441CC">
              <w:rPr>
                <w:rFonts w:eastAsia="Calibri"/>
                <w:color w:val="auto"/>
              </w:rPr>
              <w:t xml:space="preserve">Practice-4 </w:t>
            </w:r>
            <w:proofErr w:type="spellStart"/>
            <w:r w:rsidRPr="007441CC">
              <w:rPr>
                <w:rFonts w:eastAsia="Calibri"/>
                <w:color w:val="auto"/>
              </w:rPr>
              <w:t>Hrs</w:t>
            </w:r>
            <w:proofErr w:type="spellEnd"/>
          </w:p>
          <w:p w14:paraId="71E3F401" w14:textId="77777777" w:rsidR="008C6072" w:rsidRPr="007441CC" w:rsidRDefault="008C6072" w:rsidP="00B52903">
            <w:pPr>
              <w:spacing w:line="360" w:lineRule="auto"/>
              <w:rPr>
                <w:rFonts w:eastAsia="Calibri"/>
                <w:color w:val="auto"/>
              </w:rPr>
            </w:pPr>
            <w:r w:rsidRPr="007441CC">
              <w:rPr>
                <w:rFonts w:eastAsia="Calibri"/>
                <w:color w:val="auto"/>
              </w:rPr>
              <w:t xml:space="preserve">Total- 5 </w:t>
            </w:r>
            <w:proofErr w:type="spellStart"/>
            <w:r w:rsidRPr="007441CC">
              <w:rPr>
                <w:rFonts w:eastAsia="Calibri"/>
                <w:color w:val="auto"/>
              </w:rPr>
              <w:t>Hrs</w:t>
            </w:r>
            <w:proofErr w:type="spellEnd"/>
          </w:p>
        </w:tc>
        <w:tc>
          <w:tcPr>
            <w:tcW w:w="591" w:type="pct"/>
          </w:tcPr>
          <w:p w14:paraId="5114CEB0" w14:textId="77777777" w:rsidR="008C6072" w:rsidRPr="007441CC" w:rsidRDefault="008C6072" w:rsidP="00B52903">
            <w:pPr>
              <w:spacing w:line="360" w:lineRule="auto"/>
              <w:rPr>
                <w:rFonts w:eastAsia="Calibri"/>
                <w:color w:val="auto"/>
              </w:rPr>
            </w:pPr>
            <w:r w:rsidRPr="007441CC">
              <w:rPr>
                <w:rFonts w:eastAsia="Calibri"/>
                <w:color w:val="auto"/>
              </w:rPr>
              <w:t>Drawing Graph Sheets</w:t>
            </w:r>
          </w:p>
          <w:p w14:paraId="264A0763" w14:textId="77777777" w:rsidR="008C6072" w:rsidRPr="007441CC" w:rsidRDefault="008C6072" w:rsidP="00B52903">
            <w:pPr>
              <w:spacing w:line="360" w:lineRule="auto"/>
              <w:rPr>
                <w:rFonts w:eastAsia="Calibri"/>
                <w:color w:val="auto"/>
              </w:rPr>
            </w:pPr>
            <w:r w:rsidRPr="007441CC">
              <w:rPr>
                <w:rFonts w:eastAsia="Calibri"/>
                <w:color w:val="auto"/>
              </w:rPr>
              <w:t>Duster</w:t>
            </w:r>
          </w:p>
          <w:p w14:paraId="010A2574" w14:textId="77777777" w:rsidR="008C6072" w:rsidRPr="007441CC" w:rsidRDefault="008C6072" w:rsidP="00B52903">
            <w:pPr>
              <w:spacing w:line="360" w:lineRule="auto"/>
              <w:rPr>
                <w:rFonts w:eastAsia="Calibri"/>
                <w:color w:val="auto"/>
              </w:rPr>
            </w:pPr>
            <w:r w:rsidRPr="007441CC">
              <w:rPr>
                <w:rFonts w:eastAsia="Calibri"/>
                <w:color w:val="auto"/>
              </w:rPr>
              <w:t>Pencils</w:t>
            </w:r>
          </w:p>
          <w:p w14:paraId="7D4B875D" w14:textId="77777777" w:rsidR="008C6072" w:rsidRPr="007441CC" w:rsidRDefault="008C6072" w:rsidP="00B52903">
            <w:pPr>
              <w:spacing w:line="360" w:lineRule="auto"/>
              <w:rPr>
                <w:rFonts w:eastAsia="Calibri"/>
                <w:color w:val="auto"/>
              </w:rPr>
            </w:pPr>
            <w:r w:rsidRPr="007441CC">
              <w:rPr>
                <w:rFonts w:eastAsia="Calibri"/>
                <w:color w:val="auto"/>
              </w:rPr>
              <w:t>Eraser</w:t>
            </w:r>
          </w:p>
          <w:p w14:paraId="5594EBC7" w14:textId="77777777" w:rsidR="008C6072" w:rsidRPr="007441CC" w:rsidRDefault="008C6072" w:rsidP="00B52903">
            <w:pPr>
              <w:spacing w:line="360" w:lineRule="auto"/>
              <w:rPr>
                <w:rFonts w:eastAsia="Calibri"/>
                <w:color w:val="auto"/>
              </w:rPr>
            </w:pPr>
            <w:r w:rsidRPr="007441CC">
              <w:rPr>
                <w:rFonts w:eastAsia="Calibri"/>
                <w:color w:val="auto"/>
              </w:rPr>
              <w:t xml:space="preserve">Sharpener </w:t>
            </w:r>
          </w:p>
          <w:p w14:paraId="4D261360" w14:textId="77777777" w:rsidR="008C6072" w:rsidRPr="007441CC" w:rsidRDefault="008C6072" w:rsidP="00B52903">
            <w:pPr>
              <w:spacing w:line="360" w:lineRule="auto"/>
              <w:rPr>
                <w:rFonts w:eastAsia="Calibri"/>
                <w:color w:val="auto"/>
              </w:rPr>
            </w:pPr>
            <w:r w:rsidRPr="007441CC">
              <w:rPr>
                <w:rFonts w:eastAsia="Calibri"/>
                <w:color w:val="auto"/>
              </w:rPr>
              <w:t>Sand paper</w:t>
            </w:r>
          </w:p>
          <w:p w14:paraId="48C21ACC" w14:textId="77777777" w:rsidR="008C6072" w:rsidRPr="007441CC" w:rsidRDefault="008C6072" w:rsidP="00B52903">
            <w:pPr>
              <w:spacing w:line="360" w:lineRule="auto"/>
              <w:rPr>
                <w:rFonts w:eastAsia="Calibri"/>
                <w:color w:val="auto"/>
              </w:rPr>
            </w:pPr>
            <w:r w:rsidRPr="007441CC">
              <w:rPr>
                <w:rFonts w:eastAsia="Calibri"/>
                <w:color w:val="auto"/>
              </w:rPr>
              <w:t>Stencil Paper</w:t>
            </w:r>
          </w:p>
          <w:p w14:paraId="598AE48A"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Tools </w:t>
            </w:r>
          </w:p>
          <w:p w14:paraId="406E7992" w14:textId="77777777" w:rsidR="008C6072" w:rsidRPr="007441CC" w:rsidRDefault="008C6072" w:rsidP="00B52903">
            <w:pPr>
              <w:spacing w:line="360" w:lineRule="auto"/>
              <w:rPr>
                <w:rFonts w:eastAsia="Calibri"/>
                <w:color w:val="auto"/>
              </w:rPr>
            </w:pPr>
            <w:r w:rsidRPr="007441CC">
              <w:rPr>
                <w:rFonts w:eastAsia="Calibri"/>
                <w:color w:val="auto"/>
              </w:rPr>
              <w:t>Drawing Board</w:t>
            </w:r>
          </w:p>
          <w:p w14:paraId="693A9E0B" w14:textId="77777777" w:rsidR="008C6072" w:rsidRPr="007441CC" w:rsidRDefault="008C6072" w:rsidP="00B52903">
            <w:pPr>
              <w:spacing w:line="360" w:lineRule="auto"/>
              <w:rPr>
                <w:rFonts w:eastAsia="Calibri"/>
                <w:color w:val="auto"/>
              </w:rPr>
            </w:pPr>
            <w:r w:rsidRPr="007441CC">
              <w:rPr>
                <w:rFonts w:eastAsia="Calibri"/>
                <w:color w:val="auto"/>
              </w:rPr>
              <w:lastRenderedPageBreak/>
              <w:t>Tee Square</w:t>
            </w:r>
          </w:p>
          <w:p w14:paraId="08CDFB32" w14:textId="77777777" w:rsidR="008C6072" w:rsidRPr="007441CC" w:rsidRDefault="008C6072" w:rsidP="00B52903">
            <w:pPr>
              <w:spacing w:line="360" w:lineRule="auto"/>
              <w:rPr>
                <w:rFonts w:eastAsia="Calibri"/>
                <w:color w:val="auto"/>
              </w:rPr>
            </w:pPr>
            <w:r w:rsidRPr="007441CC">
              <w:rPr>
                <w:rFonts w:eastAsia="Calibri"/>
                <w:color w:val="auto"/>
              </w:rPr>
              <w:t>Set Square</w:t>
            </w:r>
          </w:p>
          <w:p w14:paraId="612A4F8E" w14:textId="77777777" w:rsidR="008C6072" w:rsidRPr="007441CC" w:rsidRDefault="008C6072" w:rsidP="00B52903">
            <w:pPr>
              <w:spacing w:line="360" w:lineRule="auto"/>
              <w:rPr>
                <w:rFonts w:eastAsia="Calibri"/>
                <w:color w:val="auto"/>
              </w:rPr>
            </w:pPr>
            <w:r w:rsidRPr="007441CC">
              <w:rPr>
                <w:rFonts w:eastAsia="Calibri"/>
                <w:color w:val="auto"/>
              </w:rPr>
              <w:t>French Curves</w:t>
            </w:r>
          </w:p>
          <w:p w14:paraId="2F3AE2BD" w14:textId="77777777" w:rsidR="008C6072" w:rsidRPr="007441CC" w:rsidRDefault="008C6072" w:rsidP="00B52903">
            <w:pPr>
              <w:spacing w:line="360" w:lineRule="auto"/>
              <w:rPr>
                <w:rFonts w:eastAsia="Calibri"/>
                <w:color w:val="auto"/>
              </w:rPr>
            </w:pPr>
            <w:r w:rsidRPr="007441CC">
              <w:rPr>
                <w:rFonts w:eastAsia="Calibri"/>
                <w:color w:val="auto"/>
              </w:rPr>
              <w:t xml:space="preserve">Card Scales </w:t>
            </w:r>
          </w:p>
          <w:p w14:paraId="01193293" w14:textId="77777777" w:rsidR="008C6072" w:rsidRPr="007441CC" w:rsidRDefault="008C6072" w:rsidP="00B52903">
            <w:pPr>
              <w:spacing w:line="360" w:lineRule="auto"/>
              <w:rPr>
                <w:rFonts w:eastAsia="Calibri"/>
                <w:color w:val="auto"/>
              </w:rPr>
            </w:pPr>
            <w:r w:rsidRPr="007441CC">
              <w:rPr>
                <w:rFonts w:eastAsia="Calibri"/>
                <w:color w:val="auto"/>
              </w:rPr>
              <w:t>Compass</w:t>
            </w:r>
          </w:p>
          <w:p w14:paraId="3EB5D093" w14:textId="77777777" w:rsidR="008C6072" w:rsidRPr="007441CC" w:rsidRDefault="008C6072" w:rsidP="00B52903">
            <w:pPr>
              <w:spacing w:line="360" w:lineRule="auto"/>
              <w:rPr>
                <w:rFonts w:eastAsia="Calibri"/>
                <w:color w:val="auto"/>
              </w:rPr>
            </w:pPr>
            <w:r w:rsidRPr="007441CC">
              <w:rPr>
                <w:rFonts w:eastAsia="Calibri"/>
                <w:color w:val="auto"/>
              </w:rPr>
              <w:t>Protractor</w:t>
            </w:r>
          </w:p>
          <w:p w14:paraId="600F6075" w14:textId="77777777" w:rsidR="008C6072" w:rsidRPr="007441CC" w:rsidRDefault="008C6072" w:rsidP="00B52903">
            <w:pPr>
              <w:spacing w:line="360" w:lineRule="auto"/>
              <w:rPr>
                <w:rFonts w:eastAsia="Calibri"/>
                <w:color w:val="auto"/>
              </w:rPr>
            </w:pPr>
            <w:r w:rsidRPr="007441CC">
              <w:rPr>
                <w:rFonts w:eastAsia="Calibri"/>
                <w:color w:val="auto"/>
              </w:rPr>
              <w:t>Stencils</w:t>
            </w:r>
          </w:p>
          <w:p w14:paraId="48F451A1" w14:textId="77777777" w:rsidR="008C6072" w:rsidRPr="007441CC" w:rsidRDefault="008C6072" w:rsidP="00B52903">
            <w:pPr>
              <w:spacing w:line="360" w:lineRule="auto"/>
              <w:rPr>
                <w:rFonts w:eastAsia="Calibri"/>
                <w:color w:val="auto"/>
              </w:rPr>
            </w:pPr>
            <w:r w:rsidRPr="007441CC">
              <w:rPr>
                <w:rFonts w:eastAsia="Calibri"/>
                <w:color w:val="auto"/>
              </w:rPr>
              <w:t>Templates</w:t>
            </w:r>
          </w:p>
        </w:tc>
        <w:tc>
          <w:tcPr>
            <w:tcW w:w="452" w:type="pct"/>
            <w:hideMark/>
          </w:tcPr>
          <w:p w14:paraId="5FEC6142" w14:textId="77777777" w:rsidR="008C6072" w:rsidRPr="007441CC" w:rsidRDefault="008C6072" w:rsidP="00B52903">
            <w:pPr>
              <w:spacing w:line="360" w:lineRule="auto"/>
              <w:rPr>
                <w:rFonts w:eastAsia="Calibri"/>
                <w:color w:val="auto"/>
              </w:rPr>
            </w:pPr>
            <w:r w:rsidRPr="007441CC">
              <w:rPr>
                <w:rFonts w:eastAsia="Calibri"/>
                <w:bCs/>
                <w:color w:val="auto"/>
              </w:rPr>
              <w:lastRenderedPageBreak/>
              <w:t xml:space="preserve">Computer Lab  </w:t>
            </w:r>
          </w:p>
        </w:tc>
      </w:tr>
      <w:tr w:rsidR="007441CC" w:rsidRPr="007441CC" w14:paraId="1C5C5317" w14:textId="77777777" w:rsidTr="00A13FAF">
        <w:trPr>
          <w:trHeight w:val="350"/>
        </w:trPr>
        <w:tc>
          <w:tcPr>
            <w:tcW w:w="658" w:type="pct"/>
          </w:tcPr>
          <w:p w14:paraId="061F30B0" w14:textId="77777777" w:rsidR="008C6072" w:rsidRPr="007441CC" w:rsidRDefault="008C6072" w:rsidP="00594206">
            <w:pPr>
              <w:numPr>
                <w:ilvl w:val="0"/>
                <w:numId w:val="110"/>
              </w:numPr>
              <w:spacing w:line="360" w:lineRule="auto"/>
              <w:ind w:hanging="840"/>
              <w:contextualSpacing/>
              <w:rPr>
                <w:rFonts w:eastAsia="Calibri"/>
                <w:color w:val="auto"/>
              </w:rPr>
            </w:pPr>
          </w:p>
          <w:p w14:paraId="759B7FD0" w14:textId="77777777" w:rsidR="008C6072" w:rsidRPr="007441CC" w:rsidRDefault="008C6072" w:rsidP="00B52903">
            <w:pPr>
              <w:spacing w:line="360" w:lineRule="auto"/>
              <w:rPr>
                <w:rFonts w:eastAsia="Calibri"/>
                <w:color w:val="auto"/>
              </w:rPr>
            </w:pPr>
            <w:r w:rsidRPr="007441CC">
              <w:rPr>
                <w:rFonts w:eastAsia="Calibri"/>
                <w:color w:val="auto"/>
              </w:rPr>
              <w:t xml:space="preserve">Prepare structural drawing of </w:t>
            </w:r>
            <w:r w:rsidRPr="007441CC">
              <w:rPr>
                <w:rFonts w:eastAsia="Calibri"/>
                <w:color w:val="auto"/>
              </w:rPr>
              <w:lastRenderedPageBreak/>
              <w:t>RCC square overhead water tank.</w:t>
            </w:r>
          </w:p>
        </w:tc>
        <w:tc>
          <w:tcPr>
            <w:tcW w:w="1389" w:type="pct"/>
          </w:tcPr>
          <w:p w14:paraId="69835163" w14:textId="77777777" w:rsidR="008C6072" w:rsidRPr="007441CC" w:rsidRDefault="008C6072" w:rsidP="00B52903">
            <w:pPr>
              <w:spacing w:line="360" w:lineRule="auto"/>
              <w:rPr>
                <w:rFonts w:eastAsia="Calibri"/>
                <w:b/>
                <w:bCs/>
                <w:color w:val="auto"/>
              </w:rPr>
            </w:pPr>
            <w:r w:rsidRPr="007441CC">
              <w:rPr>
                <w:rFonts w:eastAsia="Calibri"/>
                <w:b/>
                <w:bCs/>
                <w:color w:val="auto"/>
              </w:rPr>
              <w:lastRenderedPageBreak/>
              <w:t>Trainee will be able to:</w:t>
            </w:r>
          </w:p>
          <w:p w14:paraId="6DD6227F" w14:textId="77777777" w:rsidR="008C6072" w:rsidRPr="007441CC" w:rsidRDefault="008C6072" w:rsidP="00594206">
            <w:pPr>
              <w:numPr>
                <w:ilvl w:val="0"/>
                <w:numId w:val="87"/>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Select the suitable instruments to draw foundation.</w:t>
            </w:r>
          </w:p>
          <w:p w14:paraId="4AF652AE" w14:textId="77777777" w:rsidR="008C6072" w:rsidRPr="007441CC" w:rsidRDefault="008C6072" w:rsidP="00594206">
            <w:pPr>
              <w:numPr>
                <w:ilvl w:val="0"/>
                <w:numId w:val="87"/>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Distribute space of drawing sheet.</w:t>
            </w:r>
          </w:p>
          <w:p w14:paraId="66CEB074" w14:textId="77777777" w:rsidR="008C6072" w:rsidRPr="007441CC" w:rsidRDefault="008C6072" w:rsidP="00594206">
            <w:pPr>
              <w:numPr>
                <w:ilvl w:val="0"/>
                <w:numId w:val="87"/>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lastRenderedPageBreak/>
              <w:t xml:space="preserve">Draw detailed plan of </w:t>
            </w:r>
            <w:r w:rsidRPr="007441CC">
              <w:rPr>
                <w:rFonts w:eastAsia="Times New Roman"/>
                <w:color w:val="auto"/>
                <w:lang w:val="en-GB"/>
              </w:rPr>
              <w:t>RCC surface water tank.</w:t>
            </w:r>
          </w:p>
          <w:p w14:paraId="22544AC7" w14:textId="77777777" w:rsidR="008C6072" w:rsidRPr="007441CC" w:rsidRDefault="008C6072" w:rsidP="00594206">
            <w:pPr>
              <w:numPr>
                <w:ilvl w:val="0"/>
                <w:numId w:val="87"/>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 xml:space="preserve">Draw detailed cross sections of </w:t>
            </w:r>
            <w:r w:rsidRPr="007441CC">
              <w:rPr>
                <w:rFonts w:eastAsia="Times New Roman"/>
                <w:color w:val="auto"/>
                <w:lang w:val="en-GB"/>
              </w:rPr>
              <w:t>RCC surface water tank.</w:t>
            </w:r>
          </w:p>
          <w:p w14:paraId="16C578B5" w14:textId="77777777" w:rsidR="008C6072" w:rsidRPr="007441CC" w:rsidRDefault="008C6072" w:rsidP="00594206">
            <w:pPr>
              <w:numPr>
                <w:ilvl w:val="0"/>
                <w:numId w:val="87"/>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 xml:space="preserve">Draw reinforcement detailed drawing. </w:t>
            </w:r>
          </w:p>
          <w:p w14:paraId="30B46503" w14:textId="77777777" w:rsidR="008C6072" w:rsidRPr="007441CC" w:rsidRDefault="008C6072" w:rsidP="00594206">
            <w:pPr>
              <w:keepNext/>
              <w:keepLines/>
              <w:numPr>
                <w:ilvl w:val="0"/>
                <w:numId w:val="87"/>
              </w:numPr>
              <w:spacing w:after="0" w:line="360" w:lineRule="auto"/>
              <w:ind w:left="346"/>
              <w:contextualSpacing/>
              <w:rPr>
                <w:rFonts w:eastAsia="Calibri"/>
                <w:b/>
                <w:color w:val="auto"/>
                <w:lang w:val="en-AU"/>
              </w:rPr>
            </w:pPr>
            <w:r w:rsidRPr="007441CC">
              <w:rPr>
                <w:rFonts w:eastAsia="Calibri"/>
                <w:color w:val="auto"/>
                <w:lang w:eastAsia="en-GB"/>
              </w:rPr>
              <w:t>Perform lettering and dimensioning.</w:t>
            </w:r>
          </w:p>
          <w:p w14:paraId="1393F2D8" w14:textId="77777777" w:rsidR="008C6072" w:rsidRPr="007441CC" w:rsidRDefault="008C6072" w:rsidP="00594206">
            <w:pPr>
              <w:numPr>
                <w:ilvl w:val="0"/>
                <w:numId w:val="87"/>
              </w:numPr>
              <w:spacing w:line="360" w:lineRule="auto"/>
              <w:ind w:left="346"/>
              <w:contextualSpacing/>
              <w:rPr>
                <w:rFonts w:eastAsia="Calibri"/>
                <w:color w:val="auto"/>
              </w:rPr>
            </w:pPr>
            <w:r w:rsidRPr="007441CC">
              <w:rPr>
                <w:rFonts w:eastAsia="Calibri"/>
                <w:bCs/>
                <w:color w:val="auto"/>
                <w:lang w:val="en-AU"/>
              </w:rPr>
              <w:t>Perform printing for drawing</w:t>
            </w:r>
          </w:p>
        </w:tc>
        <w:tc>
          <w:tcPr>
            <w:tcW w:w="1355" w:type="pct"/>
          </w:tcPr>
          <w:p w14:paraId="2DD7F846" w14:textId="77777777" w:rsidR="008C6072" w:rsidRPr="007441CC" w:rsidRDefault="008C6072" w:rsidP="00594206">
            <w:pPr>
              <w:numPr>
                <w:ilvl w:val="0"/>
                <w:numId w:val="87"/>
              </w:numPr>
              <w:spacing w:line="360" w:lineRule="auto"/>
              <w:ind w:left="346"/>
              <w:contextualSpacing/>
              <w:rPr>
                <w:rFonts w:eastAsia="Calibri"/>
                <w:color w:val="auto"/>
              </w:rPr>
            </w:pPr>
            <w:r w:rsidRPr="007441CC">
              <w:rPr>
                <w:rFonts w:eastAsia="Calibri"/>
                <w:color w:val="auto"/>
              </w:rPr>
              <w:lastRenderedPageBreak/>
              <w:t>Define Water tank.</w:t>
            </w:r>
          </w:p>
          <w:p w14:paraId="515C6AEC" w14:textId="77777777" w:rsidR="008C6072" w:rsidRPr="007441CC" w:rsidRDefault="008C6072" w:rsidP="00594206">
            <w:pPr>
              <w:numPr>
                <w:ilvl w:val="0"/>
                <w:numId w:val="87"/>
              </w:numPr>
              <w:spacing w:line="360" w:lineRule="auto"/>
              <w:ind w:left="346"/>
              <w:contextualSpacing/>
              <w:rPr>
                <w:rFonts w:eastAsia="Calibri"/>
                <w:color w:val="auto"/>
              </w:rPr>
            </w:pPr>
            <w:r w:rsidRPr="007441CC">
              <w:rPr>
                <w:rFonts w:eastAsia="Calibri"/>
                <w:color w:val="auto"/>
              </w:rPr>
              <w:t>Describe the terms and parts used in different types of water tanks.</w:t>
            </w:r>
          </w:p>
          <w:p w14:paraId="617EC33D" w14:textId="77777777" w:rsidR="008C6072" w:rsidRPr="007441CC" w:rsidRDefault="008C6072" w:rsidP="00594206">
            <w:pPr>
              <w:numPr>
                <w:ilvl w:val="0"/>
                <w:numId w:val="87"/>
              </w:numPr>
              <w:spacing w:line="360" w:lineRule="auto"/>
              <w:ind w:left="346"/>
              <w:contextualSpacing/>
              <w:rPr>
                <w:rFonts w:eastAsia="Calibri"/>
                <w:color w:val="auto"/>
              </w:rPr>
            </w:pPr>
            <w:r w:rsidRPr="007441CC">
              <w:rPr>
                <w:rFonts w:eastAsia="Calibri"/>
                <w:color w:val="auto"/>
              </w:rPr>
              <w:lastRenderedPageBreak/>
              <w:t>Explain the suitability of overhead water tank.</w:t>
            </w:r>
          </w:p>
          <w:p w14:paraId="5714DD64" w14:textId="77777777" w:rsidR="008C6072" w:rsidRPr="007441CC" w:rsidRDefault="008C6072" w:rsidP="00594206">
            <w:pPr>
              <w:numPr>
                <w:ilvl w:val="0"/>
                <w:numId w:val="87"/>
              </w:numPr>
              <w:spacing w:line="360" w:lineRule="auto"/>
              <w:ind w:left="346"/>
              <w:contextualSpacing/>
              <w:rPr>
                <w:rFonts w:eastAsia="Calibri"/>
                <w:color w:val="auto"/>
              </w:rPr>
            </w:pPr>
            <w:r w:rsidRPr="007441CC">
              <w:rPr>
                <w:rFonts w:eastAsia="Calibri"/>
                <w:color w:val="auto"/>
              </w:rPr>
              <w:t>Explain reinforcement for water tank</w:t>
            </w:r>
          </w:p>
          <w:p w14:paraId="567E2430" w14:textId="77777777" w:rsidR="008C6072" w:rsidRPr="007441CC" w:rsidRDefault="008C6072" w:rsidP="00594206">
            <w:pPr>
              <w:numPr>
                <w:ilvl w:val="0"/>
                <w:numId w:val="87"/>
              </w:numPr>
              <w:spacing w:line="360" w:lineRule="auto"/>
              <w:ind w:left="346"/>
              <w:contextualSpacing/>
              <w:rPr>
                <w:rFonts w:eastAsia="Calibri"/>
                <w:color w:val="auto"/>
              </w:rPr>
            </w:pPr>
            <w:r w:rsidRPr="007441CC">
              <w:rPr>
                <w:rFonts w:eastAsia="Calibri"/>
                <w:color w:val="auto"/>
              </w:rPr>
              <w:t>Define Overflow pipe for tank.</w:t>
            </w:r>
          </w:p>
          <w:p w14:paraId="403F1DA1" w14:textId="77777777" w:rsidR="008C6072" w:rsidRPr="007441CC" w:rsidRDefault="008C6072" w:rsidP="00B52903">
            <w:pPr>
              <w:spacing w:line="360" w:lineRule="auto"/>
              <w:rPr>
                <w:rFonts w:eastAsia="Calibri"/>
                <w:b/>
                <w:bCs/>
                <w:color w:val="auto"/>
              </w:rPr>
            </w:pPr>
            <w:r w:rsidRPr="007441CC">
              <w:rPr>
                <w:rFonts w:eastAsia="Calibri"/>
                <w:b/>
                <w:bCs/>
                <w:color w:val="auto"/>
              </w:rPr>
              <w:t>Practical Activity</w:t>
            </w:r>
          </w:p>
          <w:p w14:paraId="50607B4F" w14:textId="77777777" w:rsidR="008C6072" w:rsidRPr="007441CC" w:rsidRDefault="008C6072" w:rsidP="00594206">
            <w:pPr>
              <w:pStyle w:val="ListParagraph"/>
              <w:numPr>
                <w:ilvl w:val="0"/>
                <w:numId w:val="116"/>
              </w:numPr>
              <w:spacing w:line="360" w:lineRule="auto"/>
              <w:ind w:left="318"/>
              <w:rPr>
                <w:rFonts w:eastAsia="Calibri"/>
                <w:color w:val="auto"/>
              </w:rPr>
            </w:pPr>
            <w:r w:rsidRPr="007441CC">
              <w:rPr>
                <w:rFonts w:eastAsia="Calibri"/>
                <w:color w:val="auto"/>
              </w:rPr>
              <w:t>Prepare structural drawing of RCC square overhead water tank.</w:t>
            </w:r>
          </w:p>
        </w:tc>
        <w:tc>
          <w:tcPr>
            <w:tcW w:w="556" w:type="pct"/>
            <w:hideMark/>
          </w:tcPr>
          <w:p w14:paraId="20676D07"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Theory-1 </w:t>
            </w:r>
            <w:proofErr w:type="spellStart"/>
            <w:r w:rsidRPr="007441CC">
              <w:rPr>
                <w:rFonts w:eastAsia="Calibri"/>
                <w:color w:val="auto"/>
              </w:rPr>
              <w:t>Hrs</w:t>
            </w:r>
            <w:proofErr w:type="spellEnd"/>
          </w:p>
          <w:p w14:paraId="3ACE6B87"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Practice-5 </w:t>
            </w:r>
            <w:proofErr w:type="spellStart"/>
            <w:r w:rsidRPr="007441CC">
              <w:rPr>
                <w:rFonts w:eastAsia="Calibri"/>
                <w:color w:val="auto"/>
              </w:rPr>
              <w:t>Hrs</w:t>
            </w:r>
            <w:proofErr w:type="spellEnd"/>
          </w:p>
          <w:p w14:paraId="1BFFE68C" w14:textId="77777777" w:rsidR="008C6072" w:rsidRPr="007441CC" w:rsidRDefault="008C6072" w:rsidP="00B52903">
            <w:pPr>
              <w:spacing w:line="360" w:lineRule="auto"/>
              <w:rPr>
                <w:rFonts w:eastAsia="Calibri"/>
                <w:color w:val="auto"/>
              </w:rPr>
            </w:pPr>
            <w:r w:rsidRPr="007441CC">
              <w:rPr>
                <w:rFonts w:eastAsia="Calibri"/>
                <w:color w:val="auto"/>
              </w:rPr>
              <w:t xml:space="preserve">Total- 6 </w:t>
            </w:r>
            <w:proofErr w:type="spellStart"/>
            <w:r w:rsidRPr="007441CC">
              <w:rPr>
                <w:rFonts w:eastAsia="Calibri"/>
                <w:color w:val="auto"/>
              </w:rPr>
              <w:t>Hrs</w:t>
            </w:r>
            <w:proofErr w:type="spellEnd"/>
          </w:p>
        </w:tc>
        <w:tc>
          <w:tcPr>
            <w:tcW w:w="591" w:type="pct"/>
          </w:tcPr>
          <w:p w14:paraId="433C4DCB" w14:textId="77777777" w:rsidR="008C6072" w:rsidRPr="007441CC" w:rsidRDefault="008C6072" w:rsidP="00B52903">
            <w:pPr>
              <w:spacing w:line="360" w:lineRule="auto"/>
              <w:rPr>
                <w:rFonts w:eastAsia="Calibri"/>
                <w:color w:val="auto"/>
              </w:rPr>
            </w:pPr>
            <w:r w:rsidRPr="007441CC">
              <w:rPr>
                <w:rFonts w:eastAsia="Calibri"/>
                <w:color w:val="auto"/>
              </w:rPr>
              <w:lastRenderedPageBreak/>
              <w:t>Drawing Sheets</w:t>
            </w:r>
          </w:p>
          <w:p w14:paraId="7B8142C7" w14:textId="77777777" w:rsidR="008C6072" w:rsidRPr="007441CC" w:rsidRDefault="008C6072" w:rsidP="00B52903">
            <w:pPr>
              <w:spacing w:line="360" w:lineRule="auto"/>
              <w:rPr>
                <w:rFonts w:eastAsia="Calibri"/>
                <w:color w:val="auto"/>
              </w:rPr>
            </w:pPr>
            <w:r w:rsidRPr="007441CC">
              <w:rPr>
                <w:rFonts w:eastAsia="Calibri"/>
                <w:color w:val="auto"/>
              </w:rPr>
              <w:t>Duster</w:t>
            </w:r>
          </w:p>
          <w:p w14:paraId="28EBCAEC" w14:textId="77777777" w:rsidR="008C6072" w:rsidRPr="007441CC" w:rsidRDefault="008C6072" w:rsidP="00B52903">
            <w:pPr>
              <w:spacing w:line="360" w:lineRule="auto"/>
              <w:rPr>
                <w:rFonts w:eastAsia="Calibri"/>
                <w:color w:val="auto"/>
              </w:rPr>
            </w:pPr>
            <w:r w:rsidRPr="007441CC">
              <w:rPr>
                <w:rFonts w:eastAsia="Calibri"/>
                <w:color w:val="auto"/>
              </w:rPr>
              <w:lastRenderedPageBreak/>
              <w:t>Pencils</w:t>
            </w:r>
          </w:p>
          <w:p w14:paraId="78D498AC" w14:textId="77777777" w:rsidR="008C6072" w:rsidRPr="007441CC" w:rsidRDefault="008C6072" w:rsidP="00B52903">
            <w:pPr>
              <w:spacing w:line="360" w:lineRule="auto"/>
              <w:rPr>
                <w:rFonts w:eastAsia="Calibri"/>
                <w:color w:val="auto"/>
              </w:rPr>
            </w:pPr>
            <w:r w:rsidRPr="007441CC">
              <w:rPr>
                <w:rFonts w:eastAsia="Calibri"/>
                <w:color w:val="auto"/>
              </w:rPr>
              <w:t>Eraser</w:t>
            </w:r>
          </w:p>
          <w:p w14:paraId="0EF1EFA1" w14:textId="77777777" w:rsidR="008C6072" w:rsidRPr="007441CC" w:rsidRDefault="008C6072" w:rsidP="00B52903">
            <w:pPr>
              <w:spacing w:line="360" w:lineRule="auto"/>
              <w:rPr>
                <w:rFonts w:eastAsia="Calibri"/>
                <w:color w:val="auto"/>
              </w:rPr>
            </w:pPr>
            <w:r w:rsidRPr="007441CC">
              <w:rPr>
                <w:rFonts w:eastAsia="Calibri"/>
                <w:color w:val="auto"/>
              </w:rPr>
              <w:t xml:space="preserve">Sharpener </w:t>
            </w:r>
          </w:p>
          <w:p w14:paraId="7282B1C0" w14:textId="77777777" w:rsidR="008C6072" w:rsidRPr="007441CC" w:rsidRDefault="008C6072" w:rsidP="00B52903">
            <w:pPr>
              <w:spacing w:line="360" w:lineRule="auto"/>
              <w:rPr>
                <w:rFonts w:eastAsia="Calibri"/>
                <w:color w:val="auto"/>
              </w:rPr>
            </w:pPr>
            <w:r w:rsidRPr="007441CC">
              <w:rPr>
                <w:rFonts w:eastAsia="Calibri"/>
                <w:color w:val="auto"/>
              </w:rPr>
              <w:t>Sand paper</w:t>
            </w:r>
          </w:p>
          <w:p w14:paraId="1AEA10C8" w14:textId="77777777" w:rsidR="008C6072" w:rsidRPr="007441CC" w:rsidRDefault="008C6072" w:rsidP="00B52903">
            <w:pPr>
              <w:spacing w:line="360" w:lineRule="auto"/>
              <w:rPr>
                <w:rFonts w:eastAsia="Calibri"/>
                <w:color w:val="auto"/>
              </w:rPr>
            </w:pPr>
            <w:r w:rsidRPr="007441CC">
              <w:rPr>
                <w:rFonts w:eastAsia="Calibri"/>
                <w:color w:val="auto"/>
              </w:rPr>
              <w:t>Graph Papers</w:t>
            </w:r>
          </w:p>
          <w:p w14:paraId="20929037" w14:textId="77777777" w:rsidR="008C6072" w:rsidRPr="007441CC" w:rsidRDefault="008C6072" w:rsidP="00B52903">
            <w:pPr>
              <w:spacing w:line="360" w:lineRule="auto"/>
              <w:rPr>
                <w:rFonts w:eastAsia="Calibri"/>
                <w:color w:val="auto"/>
              </w:rPr>
            </w:pPr>
            <w:r w:rsidRPr="007441CC">
              <w:rPr>
                <w:rFonts w:eastAsia="Calibri"/>
                <w:color w:val="auto"/>
              </w:rPr>
              <w:t>Stencil Paper</w:t>
            </w:r>
          </w:p>
          <w:p w14:paraId="31B3535E"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Tools </w:t>
            </w:r>
          </w:p>
          <w:p w14:paraId="4791F844" w14:textId="77777777" w:rsidR="008C6072" w:rsidRPr="007441CC" w:rsidRDefault="008C6072" w:rsidP="00B52903">
            <w:pPr>
              <w:spacing w:line="360" w:lineRule="auto"/>
              <w:rPr>
                <w:rFonts w:eastAsia="Calibri"/>
                <w:color w:val="auto"/>
              </w:rPr>
            </w:pPr>
            <w:r w:rsidRPr="007441CC">
              <w:rPr>
                <w:rFonts w:eastAsia="Calibri"/>
                <w:color w:val="auto"/>
              </w:rPr>
              <w:t>Drawing Board</w:t>
            </w:r>
          </w:p>
          <w:p w14:paraId="45EE2E9B" w14:textId="77777777" w:rsidR="008C6072" w:rsidRPr="007441CC" w:rsidRDefault="008C6072" w:rsidP="00B52903">
            <w:pPr>
              <w:spacing w:line="360" w:lineRule="auto"/>
              <w:rPr>
                <w:rFonts w:eastAsia="Calibri"/>
                <w:color w:val="auto"/>
              </w:rPr>
            </w:pPr>
            <w:r w:rsidRPr="007441CC">
              <w:rPr>
                <w:rFonts w:eastAsia="Calibri"/>
                <w:color w:val="auto"/>
              </w:rPr>
              <w:t>Tee Square</w:t>
            </w:r>
          </w:p>
          <w:p w14:paraId="5D7ECB58" w14:textId="77777777" w:rsidR="008C6072" w:rsidRPr="007441CC" w:rsidRDefault="008C6072" w:rsidP="00B52903">
            <w:pPr>
              <w:spacing w:line="360" w:lineRule="auto"/>
              <w:rPr>
                <w:rFonts w:eastAsia="Calibri"/>
                <w:color w:val="auto"/>
              </w:rPr>
            </w:pPr>
            <w:r w:rsidRPr="007441CC">
              <w:rPr>
                <w:rFonts w:eastAsia="Calibri"/>
                <w:color w:val="auto"/>
              </w:rPr>
              <w:lastRenderedPageBreak/>
              <w:t>Set Square</w:t>
            </w:r>
          </w:p>
          <w:p w14:paraId="644BE368" w14:textId="77777777" w:rsidR="008C6072" w:rsidRPr="007441CC" w:rsidRDefault="008C6072" w:rsidP="00B52903">
            <w:pPr>
              <w:spacing w:line="360" w:lineRule="auto"/>
              <w:rPr>
                <w:rFonts w:eastAsia="Calibri"/>
                <w:color w:val="auto"/>
              </w:rPr>
            </w:pPr>
            <w:r w:rsidRPr="007441CC">
              <w:rPr>
                <w:rFonts w:eastAsia="Calibri"/>
                <w:color w:val="auto"/>
              </w:rPr>
              <w:t>French Curves</w:t>
            </w:r>
          </w:p>
          <w:p w14:paraId="4E5FF0F6" w14:textId="77777777" w:rsidR="008C6072" w:rsidRPr="007441CC" w:rsidRDefault="008C6072" w:rsidP="00B52903">
            <w:pPr>
              <w:spacing w:line="360" w:lineRule="auto"/>
              <w:rPr>
                <w:rFonts w:eastAsia="Calibri"/>
                <w:color w:val="auto"/>
              </w:rPr>
            </w:pPr>
            <w:r w:rsidRPr="007441CC">
              <w:rPr>
                <w:rFonts w:eastAsia="Calibri"/>
                <w:color w:val="auto"/>
              </w:rPr>
              <w:t xml:space="preserve">Card Scales </w:t>
            </w:r>
          </w:p>
          <w:p w14:paraId="51ABE196" w14:textId="77777777" w:rsidR="008C6072" w:rsidRPr="007441CC" w:rsidRDefault="008C6072" w:rsidP="00B52903">
            <w:pPr>
              <w:spacing w:line="360" w:lineRule="auto"/>
              <w:rPr>
                <w:rFonts w:eastAsia="Calibri"/>
                <w:color w:val="auto"/>
              </w:rPr>
            </w:pPr>
            <w:r w:rsidRPr="007441CC">
              <w:rPr>
                <w:rFonts w:eastAsia="Calibri"/>
                <w:color w:val="auto"/>
              </w:rPr>
              <w:t>Compass</w:t>
            </w:r>
          </w:p>
          <w:p w14:paraId="49FA17A0" w14:textId="77777777" w:rsidR="008C6072" w:rsidRPr="007441CC" w:rsidRDefault="008C6072" w:rsidP="00B52903">
            <w:pPr>
              <w:spacing w:line="360" w:lineRule="auto"/>
              <w:rPr>
                <w:rFonts w:eastAsia="Calibri"/>
                <w:color w:val="auto"/>
              </w:rPr>
            </w:pPr>
            <w:r w:rsidRPr="007441CC">
              <w:rPr>
                <w:rFonts w:eastAsia="Calibri"/>
                <w:color w:val="auto"/>
              </w:rPr>
              <w:t>Protractor</w:t>
            </w:r>
          </w:p>
          <w:p w14:paraId="1A6930B1" w14:textId="77777777" w:rsidR="008C6072" w:rsidRPr="007441CC" w:rsidRDefault="008C6072" w:rsidP="00B52903">
            <w:pPr>
              <w:spacing w:line="360" w:lineRule="auto"/>
              <w:rPr>
                <w:rFonts w:eastAsia="Calibri"/>
                <w:color w:val="auto"/>
              </w:rPr>
            </w:pPr>
            <w:r w:rsidRPr="007441CC">
              <w:rPr>
                <w:rFonts w:eastAsia="Calibri"/>
                <w:color w:val="auto"/>
              </w:rPr>
              <w:t>Stencils</w:t>
            </w:r>
          </w:p>
          <w:p w14:paraId="507DA86D" w14:textId="77777777" w:rsidR="008C6072" w:rsidRPr="007441CC" w:rsidRDefault="008C6072" w:rsidP="00B52903">
            <w:pPr>
              <w:spacing w:line="360" w:lineRule="auto"/>
              <w:rPr>
                <w:rFonts w:eastAsia="Calibri"/>
                <w:color w:val="auto"/>
              </w:rPr>
            </w:pPr>
            <w:r w:rsidRPr="007441CC">
              <w:rPr>
                <w:rFonts w:eastAsia="Calibri"/>
                <w:color w:val="auto"/>
              </w:rPr>
              <w:t>Templates</w:t>
            </w:r>
          </w:p>
        </w:tc>
        <w:tc>
          <w:tcPr>
            <w:tcW w:w="452" w:type="pct"/>
            <w:hideMark/>
          </w:tcPr>
          <w:p w14:paraId="7FB34B4A" w14:textId="77777777" w:rsidR="008C6072" w:rsidRPr="007441CC" w:rsidRDefault="008C6072" w:rsidP="00B52903">
            <w:pPr>
              <w:spacing w:line="360" w:lineRule="auto"/>
              <w:rPr>
                <w:rFonts w:eastAsia="Calibri"/>
                <w:color w:val="auto"/>
              </w:rPr>
            </w:pPr>
            <w:r w:rsidRPr="007441CC">
              <w:rPr>
                <w:rFonts w:eastAsia="Calibri"/>
                <w:bCs/>
                <w:color w:val="auto"/>
              </w:rPr>
              <w:lastRenderedPageBreak/>
              <w:t xml:space="preserve">Computer Lab  </w:t>
            </w:r>
          </w:p>
        </w:tc>
      </w:tr>
      <w:tr w:rsidR="007441CC" w:rsidRPr="007441CC" w14:paraId="18F29512" w14:textId="77777777" w:rsidTr="00A13FAF">
        <w:trPr>
          <w:trHeight w:val="1610"/>
        </w:trPr>
        <w:tc>
          <w:tcPr>
            <w:tcW w:w="658" w:type="pct"/>
          </w:tcPr>
          <w:p w14:paraId="1CEC60EA" w14:textId="77777777" w:rsidR="008C6072" w:rsidRPr="007441CC" w:rsidRDefault="008C6072" w:rsidP="00594206">
            <w:pPr>
              <w:numPr>
                <w:ilvl w:val="0"/>
                <w:numId w:val="110"/>
              </w:numPr>
              <w:spacing w:line="360" w:lineRule="auto"/>
              <w:ind w:hanging="825"/>
              <w:contextualSpacing/>
              <w:rPr>
                <w:rFonts w:eastAsia="Calibri"/>
                <w:color w:val="auto"/>
              </w:rPr>
            </w:pPr>
          </w:p>
          <w:p w14:paraId="334EB664" w14:textId="77777777" w:rsidR="008C6072" w:rsidRPr="007441CC" w:rsidRDefault="008C6072" w:rsidP="00B52903">
            <w:pPr>
              <w:spacing w:line="360" w:lineRule="auto"/>
              <w:rPr>
                <w:rFonts w:eastAsia="Calibri"/>
                <w:color w:val="auto"/>
              </w:rPr>
            </w:pPr>
            <w:r w:rsidRPr="007441CC">
              <w:rPr>
                <w:rFonts w:eastAsia="Calibri"/>
                <w:color w:val="auto"/>
              </w:rPr>
              <w:t xml:space="preserve">Prepare structural drawing of RCC Circular </w:t>
            </w:r>
            <w:r w:rsidRPr="007441CC">
              <w:rPr>
                <w:rFonts w:eastAsia="Calibri"/>
                <w:color w:val="auto"/>
              </w:rPr>
              <w:lastRenderedPageBreak/>
              <w:t>overhead water tank.</w:t>
            </w:r>
          </w:p>
        </w:tc>
        <w:tc>
          <w:tcPr>
            <w:tcW w:w="1389" w:type="pct"/>
          </w:tcPr>
          <w:p w14:paraId="6DB7FBCF" w14:textId="77777777" w:rsidR="008C6072" w:rsidRPr="007441CC" w:rsidRDefault="008C6072" w:rsidP="00B52903">
            <w:pPr>
              <w:spacing w:line="360" w:lineRule="auto"/>
              <w:rPr>
                <w:rFonts w:eastAsia="Calibri"/>
                <w:b/>
                <w:bCs/>
                <w:color w:val="auto"/>
              </w:rPr>
            </w:pPr>
            <w:r w:rsidRPr="007441CC">
              <w:rPr>
                <w:rFonts w:eastAsia="Calibri"/>
                <w:b/>
                <w:bCs/>
                <w:color w:val="auto"/>
              </w:rPr>
              <w:lastRenderedPageBreak/>
              <w:t xml:space="preserve">Trainee will be able to: </w:t>
            </w:r>
          </w:p>
          <w:p w14:paraId="46441A1A" w14:textId="77777777" w:rsidR="008C6072" w:rsidRPr="007441CC" w:rsidRDefault="008C6072" w:rsidP="00594206">
            <w:pPr>
              <w:numPr>
                <w:ilvl w:val="0"/>
                <w:numId w:val="88"/>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Select the suitable instruments to draw foundation.</w:t>
            </w:r>
          </w:p>
          <w:p w14:paraId="3DAA327C" w14:textId="77777777" w:rsidR="008C6072" w:rsidRPr="007441CC" w:rsidRDefault="008C6072" w:rsidP="00594206">
            <w:pPr>
              <w:numPr>
                <w:ilvl w:val="0"/>
                <w:numId w:val="88"/>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Distribute space of drawing sheet.</w:t>
            </w:r>
          </w:p>
          <w:p w14:paraId="455F8D1F" w14:textId="77777777" w:rsidR="008C6072" w:rsidRPr="007441CC" w:rsidRDefault="008C6072" w:rsidP="00594206">
            <w:pPr>
              <w:numPr>
                <w:ilvl w:val="0"/>
                <w:numId w:val="88"/>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 xml:space="preserve">Draw detailed plan &amp; sections of </w:t>
            </w:r>
            <w:r w:rsidRPr="007441CC">
              <w:rPr>
                <w:rFonts w:eastAsia="Times New Roman"/>
                <w:color w:val="auto"/>
                <w:lang w:val="en-GB"/>
              </w:rPr>
              <w:t>RCC overhead water tank.</w:t>
            </w:r>
          </w:p>
          <w:p w14:paraId="7DB5C270" w14:textId="77777777" w:rsidR="008C6072" w:rsidRPr="007441CC" w:rsidRDefault="008C6072" w:rsidP="00594206">
            <w:pPr>
              <w:numPr>
                <w:ilvl w:val="0"/>
                <w:numId w:val="88"/>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lastRenderedPageBreak/>
              <w:t xml:space="preserve">Draw reinforcement detailed drawing. </w:t>
            </w:r>
          </w:p>
          <w:p w14:paraId="40F13D45" w14:textId="77777777" w:rsidR="008C6072" w:rsidRPr="007441CC" w:rsidRDefault="008C6072" w:rsidP="00594206">
            <w:pPr>
              <w:numPr>
                <w:ilvl w:val="0"/>
                <w:numId w:val="88"/>
              </w:numPr>
              <w:spacing w:after="0" w:line="360" w:lineRule="auto"/>
              <w:ind w:left="346"/>
              <w:contextualSpacing/>
              <w:rPr>
                <w:rFonts w:eastAsia="Calibri"/>
                <w:b/>
                <w:color w:val="auto"/>
              </w:rPr>
            </w:pPr>
            <w:r w:rsidRPr="007441CC">
              <w:rPr>
                <w:rFonts w:eastAsia="Calibri"/>
                <w:color w:val="auto"/>
                <w:lang w:eastAsia="en-GB"/>
              </w:rPr>
              <w:t>Perform lettering and dimensioning.</w:t>
            </w:r>
          </w:p>
          <w:p w14:paraId="01C86034"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bCs/>
                <w:color w:val="auto"/>
                <w:lang w:val="en-AU"/>
              </w:rPr>
              <w:t>Perform printing for drawing</w:t>
            </w:r>
          </w:p>
        </w:tc>
        <w:tc>
          <w:tcPr>
            <w:tcW w:w="1355" w:type="pct"/>
          </w:tcPr>
          <w:p w14:paraId="7F1F6016"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lastRenderedPageBreak/>
              <w:t>Sketch the plans and sections of different types of water tanks.</w:t>
            </w:r>
          </w:p>
          <w:p w14:paraId="71B62AD8"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Describe the Reinforcement for circular water tank.</w:t>
            </w:r>
          </w:p>
          <w:p w14:paraId="7496A52A"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Formula for finding area when diameter is given.</w:t>
            </w:r>
          </w:p>
          <w:p w14:paraId="524B3079"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lastRenderedPageBreak/>
              <w:t>Define Foundation for overhead tank.</w:t>
            </w:r>
          </w:p>
          <w:p w14:paraId="298F614F"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Printing process for the drawing.</w:t>
            </w:r>
          </w:p>
          <w:p w14:paraId="7C94D4E2" w14:textId="77777777" w:rsidR="008C6072" w:rsidRPr="007441CC" w:rsidRDefault="008C6072" w:rsidP="00B52903">
            <w:pPr>
              <w:spacing w:line="360" w:lineRule="auto"/>
              <w:rPr>
                <w:rFonts w:eastAsia="Calibri"/>
                <w:b/>
                <w:bCs/>
                <w:color w:val="auto"/>
              </w:rPr>
            </w:pPr>
            <w:r w:rsidRPr="007441CC">
              <w:rPr>
                <w:rFonts w:eastAsia="Calibri"/>
                <w:b/>
                <w:bCs/>
                <w:color w:val="auto"/>
              </w:rPr>
              <w:t>Practical Activity</w:t>
            </w:r>
          </w:p>
          <w:p w14:paraId="74B7E35A" w14:textId="77777777" w:rsidR="008C6072" w:rsidRPr="007441CC" w:rsidRDefault="008C6072" w:rsidP="00B52903">
            <w:pPr>
              <w:spacing w:line="360" w:lineRule="auto"/>
              <w:rPr>
                <w:rFonts w:eastAsia="Calibri"/>
                <w:color w:val="auto"/>
              </w:rPr>
            </w:pPr>
            <w:r w:rsidRPr="007441CC">
              <w:rPr>
                <w:rFonts w:eastAsia="Calibri"/>
                <w:color w:val="auto"/>
              </w:rPr>
              <w:t xml:space="preserve">  Prepare structural drawing of RCC circular overhead water tank.</w:t>
            </w:r>
          </w:p>
        </w:tc>
        <w:tc>
          <w:tcPr>
            <w:tcW w:w="556" w:type="pct"/>
            <w:hideMark/>
          </w:tcPr>
          <w:p w14:paraId="4D99DA46" w14:textId="77777777" w:rsidR="008C6072" w:rsidRPr="007441CC" w:rsidRDefault="008C6072" w:rsidP="00B52903">
            <w:pPr>
              <w:spacing w:line="360" w:lineRule="auto"/>
              <w:rPr>
                <w:rFonts w:eastAsia="Calibri"/>
                <w:color w:val="auto"/>
              </w:rPr>
            </w:pPr>
            <w:r w:rsidRPr="007441CC">
              <w:rPr>
                <w:rFonts w:eastAsia="Calibri"/>
                <w:color w:val="auto"/>
              </w:rPr>
              <w:lastRenderedPageBreak/>
              <w:t>Theory-0.5Hrs</w:t>
            </w:r>
          </w:p>
          <w:p w14:paraId="22577C88" w14:textId="77777777" w:rsidR="008C6072" w:rsidRPr="007441CC" w:rsidRDefault="008C6072" w:rsidP="00B52903">
            <w:pPr>
              <w:spacing w:line="360" w:lineRule="auto"/>
              <w:rPr>
                <w:rFonts w:eastAsia="Calibri"/>
                <w:color w:val="auto"/>
              </w:rPr>
            </w:pPr>
            <w:r w:rsidRPr="007441CC">
              <w:rPr>
                <w:rFonts w:eastAsia="Calibri"/>
                <w:color w:val="auto"/>
              </w:rPr>
              <w:t xml:space="preserve">Practice-5 </w:t>
            </w:r>
            <w:proofErr w:type="spellStart"/>
            <w:r w:rsidRPr="007441CC">
              <w:rPr>
                <w:rFonts w:eastAsia="Calibri"/>
                <w:color w:val="auto"/>
              </w:rPr>
              <w:t>Hrs</w:t>
            </w:r>
            <w:proofErr w:type="spellEnd"/>
          </w:p>
          <w:p w14:paraId="115143BA" w14:textId="77777777" w:rsidR="008C6072" w:rsidRPr="007441CC" w:rsidRDefault="008C6072" w:rsidP="00B52903">
            <w:pPr>
              <w:spacing w:line="360" w:lineRule="auto"/>
              <w:rPr>
                <w:rFonts w:eastAsia="Calibri"/>
                <w:color w:val="auto"/>
              </w:rPr>
            </w:pPr>
            <w:r w:rsidRPr="007441CC">
              <w:rPr>
                <w:rFonts w:eastAsia="Calibri"/>
                <w:color w:val="auto"/>
              </w:rPr>
              <w:lastRenderedPageBreak/>
              <w:t xml:space="preserve">Total- 5.5 </w:t>
            </w:r>
            <w:proofErr w:type="spellStart"/>
            <w:r w:rsidRPr="007441CC">
              <w:rPr>
                <w:rFonts w:eastAsia="Calibri"/>
                <w:color w:val="auto"/>
              </w:rPr>
              <w:t>Hrs</w:t>
            </w:r>
            <w:proofErr w:type="spellEnd"/>
          </w:p>
        </w:tc>
        <w:tc>
          <w:tcPr>
            <w:tcW w:w="591" w:type="pct"/>
          </w:tcPr>
          <w:p w14:paraId="759FF3A2" w14:textId="77777777" w:rsidR="008C6072" w:rsidRPr="007441CC" w:rsidRDefault="008C6072" w:rsidP="00B52903">
            <w:pPr>
              <w:spacing w:line="360" w:lineRule="auto"/>
              <w:rPr>
                <w:rFonts w:eastAsia="Calibri"/>
                <w:color w:val="auto"/>
              </w:rPr>
            </w:pPr>
            <w:r w:rsidRPr="007441CC">
              <w:rPr>
                <w:rFonts w:eastAsia="Calibri"/>
                <w:color w:val="auto"/>
              </w:rPr>
              <w:lastRenderedPageBreak/>
              <w:t>Drawing Papers</w:t>
            </w:r>
          </w:p>
          <w:p w14:paraId="14528F7B" w14:textId="77777777" w:rsidR="008C6072" w:rsidRPr="007441CC" w:rsidRDefault="008C6072" w:rsidP="00B52903">
            <w:pPr>
              <w:spacing w:line="360" w:lineRule="auto"/>
              <w:rPr>
                <w:rFonts w:eastAsia="Calibri"/>
                <w:color w:val="auto"/>
              </w:rPr>
            </w:pPr>
            <w:r w:rsidRPr="007441CC">
              <w:rPr>
                <w:rFonts w:eastAsia="Calibri"/>
                <w:color w:val="auto"/>
              </w:rPr>
              <w:t>Duster</w:t>
            </w:r>
          </w:p>
          <w:p w14:paraId="3E571E73" w14:textId="77777777" w:rsidR="008C6072" w:rsidRPr="007441CC" w:rsidRDefault="008C6072" w:rsidP="00B52903">
            <w:pPr>
              <w:spacing w:line="360" w:lineRule="auto"/>
              <w:rPr>
                <w:rFonts w:eastAsia="Calibri"/>
                <w:color w:val="auto"/>
              </w:rPr>
            </w:pPr>
            <w:r w:rsidRPr="007441CC">
              <w:rPr>
                <w:rFonts w:eastAsia="Calibri"/>
                <w:color w:val="auto"/>
              </w:rPr>
              <w:t>Pencils</w:t>
            </w:r>
          </w:p>
          <w:p w14:paraId="2F380788" w14:textId="77777777" w:rsidR="008C6072" w:rsidRPr="007441CC" w:rsidRDefault="008C6072" w:rsidP="00B52903">
            <w:pPr>
              <w:spacing w:line="360" w:lineRule="auto"/>
              <w:rPr>
                <w:rFonts w:eastAsia="Calibri"/>
                <w:color w:val="auto"/>
              </w:rPr>
            </w:pPr>
            <w:r w:rsidRPr="007441CC">
              <w:rPr>
                <w:rFonts w:eastAsia="Calibri"/>
                <w:color w:val="auto"/>
              </w:rPr>
              <w:lastRenderedPageBreak/>
              <w:t>Eraser</w:t>
            </w:r>
          </w:p>
          <w:p w14:paraId="1385B983" w14:textId="77777777" w:rsidR="008C6072" w:rsidRPr="007441CC" w:rsidRDefault="008C6072" w:rsidP="00B52903">
            <w:pPr>
              <w:spacing w:line="360" w:lineRule="auto"/>
              <w:rPr>
                <w:rFonts w:eastAsia="Calibri"/>
                <w:color w:val="auto"/>
              </w:rPr>
            </w:pPr>
            <w:r w:rsidRPr="007441CC">
              <w:rPr>
                <w:rFonts w:eastAsia="Calibri"/>
                <w:color w:val="auto"/>
              </w:rPr>
              <w:t xml:space="preserve">Sharpener </w:t>
            </w:r>
          </w:p>
          <w:p w14:paraId="0C2A868C" w14:textId="77777777" w:rsidR="008C6072" w:rsidRPr="007441CC" w:rsidRDefault="008C6072" w:rsidP="00B52903">
            <w:pPr>
              <w:spacing w:line="360" w:lineRule="auto"/>
              <w:rPr>
                <w:rFonts w:eastAsia="Calibri"/>
                <w:color w:val="auto"/>
              </w:rPr>
            </w:pPr>
            <w:r w:rsidRPr="007441CC">
              <w:rPr>
                <w:rFonts w:eastAsia="Calibri"/>
                <w:color w:val="auto"/>
              </w:rPr>
              <w:t>Stencil Paper</w:t>
            </w:r>
          </w:p>
          <w:p w14:paraId="567865ED"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Tools </w:t>
            </w:r>
          </w:p>
          <w:p w14:paraId="63EB105C" w14:textId="77777777" w:rsidR="008C6072" w:rsidRPr="007441CC" w:rsidRDefault="008C6072" w:rsidP="00B52903">
            <w:pPr>
              <w:spacing w:line="360" w:lineRule="auto"/>
              <w:rPr>
                <w:rFonts w:eastAsia="Calibri"/>
                <w:color w:val="auto"/>
              </w:rPr>
            </w:pPr>
            <w:r w:rsidRPr="007441CC">
              <w:rPr>
                <w:rFonts w:eastAsia="Calibri"/>
                <w:color w:val="auto"/>
              </w:rPr>
              <w:t>Drawing Board</w:t>
            </w:r>
          </w:p>
          <w:p w14:paraId="4BDF7C67" w14:textId="77777777" w:rsidR="008C6072" w:rsidRPr="007441CC" w:rsidRDefault="008C6072" w:rsidP="00B52903">
            <w:pPr>
              <w:spacing w:line="360" w:lineRule="auto"/>
              <w:rPr>
                <w:rFonts w:eastAsia="Calibri"/>
                <w:color w:val="auto"/>
              </w:rPr>
            </w:pPr>
            <w:r w:rsidRPr="007441CC">
              <w:rPr>
                <w:rFonts w:eastAsia="Calibri"/>
                <w:color w:val="auto"/>
              </w:rPr>
              <w:t>Tee Square</w:t>
            </w:r>
          </w:p>
          <w:p w14:paraId="57B4533C" w14:textId="77777777" w:rsidR="008C6072" w:rsidRPr="007441CC" w:rsidRDefault="008C6072" w:rsidP="00B52903">
            <w:pPr>
              <w:spacing w:line="360" w:lineRule="auto"/>
              <w:rPr>
                <w:rFonts w:eastAsia="Calibri"/>
                <w:color w:val="auto"/>
              </w:rPr>
            </w:pPr>
            <w:r w:rsidRPr="007441CC">
              <w:rPr>
                <w:rFonts w:eastAsia="Calibri"/>
                <w:color w:val="auto"/>
              </w:rPr>
              <w:t>Set Square</w:t>
            </w:r>
          </w:p>
          <w:p w14:paraId="3BE9FA24" w14:textId="77777777" w:rsidR="008C6072" w:rsidRPr="007441CC" w:rsidRDefault="008C6072" w:rsidP="00B52903">
            <w:pPr>
              <w:spacing w:line="360" w:lineRule="auto"/>
              <w:rPr>
                <w:rFonts w:eastAsia="Calibri"/>
                <w:color w:val="auto"/>
              </w:rPr>
            </w:pPr>
            <w:r w:rsidRPr="007441CC">
              <w:rPr>
                <w:rFonts w:eastAsia="Calibri"/>
                <w:color w:val="auto"/>
              </w:rPr>
              <w:t>French Curves</w:t>
            </w:r>
          </w:p>
          <w:p w14:paraId="1A2E0CA6" w14:textId="77777777" w:rsidR="008C6072" w:rsidRPr="007441CC" w:rsidRDefault="008C6072" w:rsidP="00B52903">
            <w:pPr>
              <w:spacing w:line="360" w:lineRule="auto"/>
              <w:rPr>
                <w:rFonts w:eastAsia="Calibri"/>
                <w:color w:val="auto"/>
              </w:rPr>
            </w:pPr>
            <w:r w:rsidRPr="007441CC">
              <w:rPr>
                <w:rFonts w:eastAsia="Calibri"/>
                <w:color w:val="auto"/>
              </w:rPr>
              <w:t xml:space="preserve">Card Scales </w:t>
            </w:r>
          </w:p>
          <w:p w14:paraId="73A80069" w14:textId="77777777" w:rsidR="008C6072" w:rsidRPr="007441CC" w:rsidRDefault="008C6072" w:rsidP="00B52903">
            <w:pPr>
              <w:spacing w:line="360" w:lineRule="auto"/>
              <w:rPr>
                <w:rFonts w:eastAsia="Calibri"/>
                <w:color w:val="auto"/>
              </w:rPr>
            </w:pPr>
            <w:r w:rsidRPr="007441CC">
              <w:rPr>
                <w:rFonts w:eastAsia="Calibri"/>
                <w:color w:val="auto"/>
              </w:rPr>
              <w:lastRenderedPageBreak/>
              <w:t>Compass</w:t>
            </w:r>
          </w:p>
          <w:p w14:paraId="0F24C09F" w14:textId="77777777" w:rsidR="008C6072" w:rsidRPr="007441CC" w:rsidRDefault="008C6072" w:rsidP="00B52903">
            <w:pPr>
              <w:spacing w:line="360" w:lineRule="auto"/>
              <w:rPr>
                <w:rFonts w:eastAsia="Calibri"/>
                <w:color w:val="auto"/>
              </w:rPr>
            </w:pPr>
            <w:r w:rsidRPr="007441CC">
              <w:rPr>
                <w:rFonts w:eastAsia="Calibri"/>
                <w:color w:val="auto"/>
              </w:rPr>
              <w:t>Protractor</w:t>
            </w:r>
          </w:p>
          <w:p w14:paraId="0FFE4CA3" w14:textId="77777777" w:rsidR="008C6072" w:rsidRPr="007441CC" w:rsidRDefault="008C6072" w:rsidP="00B52903">
            <w:pPr>
              <w:spacing w:line="360" w:lineRule="auto"/>
              <w:rPr>
                <w:rFonts w:eastAsia="Calibri"/>
                <w:color w:val="auto"/>
              </w:rPr>
            </w:pPr>
            <w:r w:rsidRPr="007441CC">
              <w:rPr>
                <w:rFonts w:eastAsia="Calibri"/>
                <w:color w:val="auto"/>
              </w:rPr>
              <w:t>Stencils</w:t>
            </w:r>
          </w:p>
          <w:p w14:paraId="29CEB786" w14:textId="77777777" w:rsidR="008C6072" w:rsidRPr="007441CC" w:rsidRDefault="008C6072" w:rsidP="00B52903">
            <w:pPr>
              <w:spacing w:line="360" w:lineRule="auto"/>
              <w:rPr>
                <w:rFonts w:eastAsia="Calibri"/>
                <w:color w:val="auto"/>
              </w:rPr>
            </w:pPr>
            <w:r w:rsidRPr="007441CC">
              <w:rPr>
                <w:rFonts w:eastAsia="Calibri"/>
                <w:color w:val="auto"/>
              </w:rPr>
              <w:t>Templates</w:t>
            </w:r>
          </w:p>
          <w:p w14:paraId="7A634CE5" w14:textId="77777777" w:rsidR="008C6072" w:rsidRPr="007441CC" w:rsidRDefault="008C6072" w:rsidP="00B52903">
            <w:pPr>
              <w:spacing w:line="360" w:lineRule="auto"/>
              <w:rPr>
                <w:rFonts w:eastAsia="Calibri"/>
                <w:color w:val="auto"/>
              </w:rPr>
            </w:pPr>
            <w:r w:rsidRPr="007441CC">
              <w:rPr>
                <w:rFonts w:eastAsia="Calibri"/>
                <w:color w:val="auto"/>
              </w:rPr>
              <w:t>Protector</w:t>
            </w:r>
          </w:p>
        </w:tc>
        <w:tc>
          <w:tcPr>
            <w:tcW w:w="452" w:type="pct"/>
            <w:hideMark/>
          </w:tcPr>
          <w:p w14:paraId="4E89D664" w14:textId="77777777" w:rsidR="008C6072" w:rsidRPr="007441CC" w:rsidRDefault="008C6072" w:rsidP="00B52903">
            <w:pPr>
              <w:spacing w:line="360" w:lineRule="auto"/>
              <w:rPr>
                <w:rFonts w:eastAsia="Calibri"/>
                <w:color w:val="auto"/>
              </w:rPr>
            </w:pPr>
            <w:r w:rsidRPr="007441CC">
              <w:rPr>
                <w:rFonts w:eastAsia="Calibri"/>
                <w:bCs/>
                <w:color w:val="auto"/>
              </w:rPr>
              <w:lastRenderedPageBreak/>
              <w:t xml:space="preserve">Computer Lab  </w:t>
            </w:r>
          </w:p>
        </w:tc>
      </w:tr>
      <w:tr w:rsidR="007441CC" w:rsidRPr="007441CC" w14:paraId="159F1590" w14:textId="77777777" w:rsidTr="00A13FAF">
        <w:trPr>
          <w:trHeight w:val="1610"/>
        </w:trPr>
        <w:tc>
          <w:tcPr>
            <w:tcW w:w="658" w:type="pct"/>
          </w:tcPr>
          <w:p w14:paraId="2D4D85BE" w14:textId="77777777" w:rsidR="008C6072" w:rsidRPr="007441CC" w:rsidRDefault="008C6072" w:rsidP="00594206">
            <w:pPr>
              <w:numPr>
                <w:ilvl w:val="0"/>
                <w:numId w:val="110"/>
              </w:numPr>
              <w:spacing w:line="360" w:lineRule="auto"/>
              <w:ind w:hanging="825"/>
              <w:contextualSpacing/>
              <w:rPr>
                <w:rFonts w:eastAsia="Calibri"/>
                <w:color w:val="auto"/>
              </w:rPr>
            </w:pPr>
          </w:p>
          <w:p w14:paraId="12109854" w14:textId="77777777" w:rsidR="008C6072" w:rsidRPr="007441CC" w:rsidRDefault="008C6072" w:rsidP="00B52903">
            <w:pPr>
              <w:spacing w:line="360" w:lineRule="auto"/>
              <w:contextualSpacing/>
              <w:rPr>
                <w:rFonts w:eastAsia="Calibri"/>
                <w:color w:val="auto"/>
              </w:rPr>
            </w:pPr>
            <w:r w:rsidRPr="007441CC">
              <w:rPr>
                <w:rFonts w:eastAsia="Calibri"/>
                <w:color w:val="auto"/>
              </w:rPr>
              <w:t>Prepare structural drawing of RCC Rectangular overhead water tank.</w:t>
            </w:r>
          </w:p>
        </w:tc>
        <w:tc>
          <w:tcPr>
            <w:tcW w:w="1389" w:type="pct"/>
          </w:tcPr>
          <w:p w14:paraId="21B07AE0"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Trainee will be able to: </w:t>
            </w:r>
          </w:p>
          <w:p w14:paraId="0A66AB3C" w14:textId="77777777" w:rsidR="008C6072" w:rsidRPr="007441CC" w:rsidRDefault="008C6072" w:rsidP="00594206">
            <w:pPr>
              <w:numPr>
                <w:ilvl w:val="0"/>
                <w:numId w:val="90"/>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Select the suitable instruments to draw foundation.</w:t>
            </w:r>
          </w:p>
          <w:p w14:paraId="1FC3D7B1" w14:textId="77777777" w:rsidR="008C6072" w:rsidRPr="007441CC" w:rsidRDefault="008C6072" w:rsidP="00594206">
            <w:pPr>
              <w:numPr>
                <w:ilvl w:val="0"/>
                <w:numId w:val="90"/>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Distribute space of drawing sheet.</w:t>
            </w:r>
          </w:p>
          <w:p w14:paraId="3736724D" w14:textId="77777777" w:rsidR="008C6072" w:rsidRPr="007441CC" w:rsidRDefault="008C6072" w:rsidP="00594206">
            <w:pPr>
              <w:numPr>
                <w:ilvl w:val="0"/>
                <w:numId w:val="90"/>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 xml:space="preserve">Draw detailed plan &amp; sections of </w:t>
            </w:r>
            <w:r w:rsidRPr="007441CC">
              <w:rPr>
                <w:rFonts w:eastAsia="Times New Roman"/>
                <w:color w:val="auto"/>
                <w:lang w:val="en-GB"/>
              </w:rPr>
              <w:t>RCC overhead water tank.</w:t>
            </w:r>
          </w:p>
          <w:p w14:paraId="3ECBB503" w14:textId="77777777" w:rsidR="008C6072" w:rsidRPr="007441CC" w:rsidRDefault="008C6072" w:rsidP="00594206">
            <w:pPr>
              <w:numPr>
                <w:ilvl w:val="0"/>
                <w:numId w:val="90"/>
              </w:numPr>
              <w:autoSpaceDE w:val="0"/>
              <w:autoSpaceDN w:val="0"/>
              <w:adjustRightInd w:val="0"/>
              <w:spacing w:after="0" w:line="360" w:lineRule="auto"/>
              <w:ind w:left="346"/>
              <w:rPr>
                <w:rFonts w:eastAsia="Times New Roman"/>
                <w:color w:val="auto"/>
                <w:lang w:val="en-GB" w:eastAsia="en-GB"/>
              </w:rPr>
            </w:pPr>
            <w:r w:rsidRPr="007441CC">
              <w:rPr>
                <w:rFonts w:eastAsia="Times New Roman"/>
                <w:color w:val="auto"/>
                <w:lang w:val="en-GB" w:eastAsia="en-GB"/>
              </w:rPr>
              <w:t xml:space="preserve">Draw reinforcement detailed drawing. </w:t>
            </w:r>
          </w:p>
          <w:p w14:paraId="27EC010B" w14:textId="77777777" w:rsidR="008C6072" w:rsidRPr="007441CC" w:rsidRDefault="008C6072" w:rsidP="00594206">
            <w:pPr>
              <w:numPr>
                <w:ilvl w:val="0"/>
                <w:numId w:val="90"/>
              </w:numPr>
              <w:spacing w:after="0" w:line="360" w:lineRule="auto"/>
              <w:ind w:left="346"/>
              <w:contextualSpacing/>
              <w:rPr>
                <w:rFonts w:eastAsia="Calibri"/>
                <w:b/>
                <w:color w:val="auto"/>
              </w:rPr>
            </w:pPr>
            <w:r w:rsidRPr="007441CC">
              <w:rPr>
                <w:rFonts w:eastAsia="Calibri"/>
                <w:color w:val="auto"/>
                <w:lang w:eastAsia="en-GB"/>
              </w:rPr>
              <w:t>Perform lettering and dimensioning.</w:t>
            </w:r>
          </w:p>
          <w:p w14:paraId="23F0CB61" w14:textId="77777777" w:rsidR="008C6072" w:rsidRPr="007441CC" w:rsidRDefault="008C6072" w:rsidP="00594206">
            <w:pPr>
              <w:numPr>
                <w:ilvl w:val="0"/>
                <w:numId w:val="90"/>
              </w:numPr>
              <w:spacing w:line="360" w:lineRule="auto"/>
              <w:ind w:left="346"/>
              <w:contextualSpacing/>
              <w:rPr>
                <w:rFonts w:eastAsia="Calibri"/>
                <w:b/>
                <w:bCs/>
                <w:color w:val="auto"/>
              </w:rPr>
            </w:pPr>
            <w:r w:rsidRPr="007441CC">
              <w:rPr>
                <w:rFonts w:eastAsia="Calibri"/>
                <w:bCs/>
                <w:color w:val="auto"/>
                <w:lang w:val="en-AU"/>
              </w:rPr>
              <w:t>Perform printing for drawing</w:t>
            </w:r>
          </w:p>
        </w:tc>
        <w:tc>
          <w:tcPr>
            <w:tcW w:w="1355" w:type="pct"/>
          </w:tcPr>
          <w:p w14:paraId="67B70D8B"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Sketch the plans and sections of different types of water tanks.</w:t>
            </w:r>
          </w:p>
          <w:p w14:paraId="748F8E5F"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Knowledge of Reinforcement for rectangular water tank.</w:t>
            </w:r>
          </w:p>
          <w:p w14:paraId="4255BC89"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Formula for finding area when diameter is given.</w:t>
            </w:r>
          </w:p>
          <w:p w14:paraId="6E2EAE81"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Foundation for overhead tank.</w:t>
            </w:r>
          </w:p>
          <w:p w14:paraId="0FE989CC"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t>Printing process for the drawing.</w:t>
            </w:r>
          </w:p>
          <w:p w14:paraId="0D57FF33" w14:textId="77777777" w:rsidR="008C6072" w:rsidRPr="007441CC" w:rsidRDefault="008C6072" w:rsidP="00B52903">
            <w:pPr>
              <w:spacing w:line="360" w:lineRule="auto"/>
              <w:rPr>
                <w:rFonts w:eastAsia="Calibri"/>
                <w:b/>
                <w:bCs/>
                <w:color w:val="auto"/>
              </w:rPr>
            </w:pPr>
            <w:r w:rsidRPr="007441CC">
              <w:rPr>
                <w:rFonts w:eastAsia="Calibri"/>
                <w:b/>
                <w:bCs/>
                <w:color w:val="auto"/>
              </w:rPr>
              <w:t>Practical Activity</w:t>
            </w:r>
          </w:p>
          <w:p w14:paraId="03E601D3" w14:textId="77777777" w:rsidR="008C6072" w:rsidRPr="007441CC" w:rsidRDefault="008C6072" w:rsidP="00594206">
            <w:pPr>
              <w:numPr>
                <w:ilvl w:val="0"/>
                <w:numId w:val="88"/>
              </w:numPr>
              <w:spacing w:line="360" w:lineRule="auto"/>
              <w:ind w:left="346"/>
              <w:contextualSpacing/>
              <w:rPr>
                <w:rFonts w:eastAsia="Calibri"/>
                <w:color w:val="auto"/>
              </w:rPr>
            </w:pPr>
            <w:r w:rsidRPr="007441CC">
              <w:rPr>
                <w:rFonts w:eastAsia="Calibri"/>
                <w:color w:val="auto"/>
              </w:rPr>
              <w:lastRenderedPageBreak/>
              <w:t xml:space="preserve">  Prepare structural drawing of RCC rectangular overhead water tank.</w:t>
            </w:r>
          </w:p>
        </w:tc>
        <w:tc>
          <w:tcPr>
            <w:tcW w:w="556" w:type="pct"/>
          </w:tcPr>
          <w:p w14:paraId="29E0BB45" w14:textId="77777777" w:rsidR="008C6072" w:rsidRPr="007441CC" w:rsidRDefault="008C6072" w:rsidP="00B52903">
            <w:pPr>
              <w:spacing w:line="360" w:lineRule="auto"/>
              <w:rPr>
                <w:rFonts w:eastAsia="Calibri"/>
                <w:color w:val="auto"/>
              </w:rPr>
            </w:pPr>
            <w:r w:rsidRPr="007441CC">
              <w:rPr>
                <w:rFonts w:eastAsia="Calibri"/>
                <w:color w:val="auto"/>
              </w:rPr>
              <w:lastRenderedPageBreak/>
              <w:t>Theory-0.5Hrs</w:t>
            </w:r>
          </w:p>
          <w:p w14:paraId="2D7D01B6" w14:textId="77777777" w:rsidR="008C6072" w:rsidRPr="007441CC" w:rsidRDefault="008C6072" w:rsidP="00B52903">
            <w:pPr>
              <w:spacing w:line="360" w:lineRule="auto"/>
              <w:rPr>
                <w:rFonts w:eastAsia="Calibri"/>
                <w:color w:val="auto"/>
              </w:rPr>
            </w:pPr>
            <w:r w:rsidRPr="007441CC">
              <w:rPr>
                <w:rFonts w:eastAsia="Calibri"/>
                <w:color w:val="auto"/>
              </w:rPr>
              <w:t xml:space="preserve">Practice-4 </w:t>
            </w:r>
            <w:proofErr w:type="spellStart"/>
            <w:r w:rsidRPr="007441CC">
              <w:rPr>
                <w:rFonts w:eastAsia="Calibri"/>
                <w:color w:val="auto"/>
              </w:rPr>
              <w:t>Hrs</w:t>
            </w:r>
            <w:proofErr w:type="spellEnd"/>
          </w:p>
          <w:p w14:paraId="2FB76D13" w14:textId="77777777" w:rsidR="008C6072" w:rsidRPr="007441CC" w:rsidRDefault="008C6072" w:rsidP="00B52903">
            <w:pPr>
              <w:spacing w:line="360" w:lineRule="auto"/>
              <w:rPr>
                <w:rFonts w:eastAsia="Calibri"/>
                <w:color w:val="auto"/>
              </w:rPr>
            </w:pPr>
            <w:r w:rsidRPr="007441CC">
              <w:rPr>
                <w:rFonts w:eastAsia="Calibri"/>
                <w:color w:val="auto"/>
              </w:rPr>
              <w:t xml:space="preserve">Total- 4.5 </w:t>
            </w:r>
            <w:proofErr w:type="spellStart"/>
            <w:r w:rsidRPr="007441CC">
              <w:rPr>
                <w:rFonts w:eastAsia="Calibri"/>
                <w:color w:val="auto"/>
              </w:rPr>
              <w:t>Hrs</w:t>
            </w:r>
            <w:proofErr w:type="spellEnd"/>
          </w:p>
        </w:tc>
        <w:tc>
          <w:tcPr>
            <w:tcW w:w="591" w:type="pct"/>
          </w:tcPr>
          <w:p w14:paraId="2AE03018" w14:textId="77777777" w:rsidR="008C6072" w:rsidRPr="007441CC" w:rsidRDefault="008C6072" w:rsidP="00B52903">
            <w:pPr>
              <w:spacing w:line="360" w:lineRule="auto"/>
              <w:rPr>
                <w:rFonts w:eastAsia="Calibri"/>
                <w:color w:val="auto"/>
              </w:rPr>
            </w:pPr>
            <w:r w:rsidRPr="007441CC">
              <w:rPr>
                <w:rFonts w:eastAsia="Calibri"/>
                <w:color w:val="auto"/>
              </w:rPr>
              <w:t>Papers</w:t>
            </w:r>
          </w:p>
          <w:p w14:paraId="75A1D96A" w14:textId="77777777" w:rsidR="008C6072" w:rsidRPr="007441CC" w:rsidRDefault="008C6072" w:rsidP="00B52903">
            <w:pPr>
              <w:spacing w:line="360" w:lineRule="auto"/>
              <w:rPr>
                <w:rFonts w:eastAsia="Calibri"/>
                <w:color w:val="auto"/>
              </w:rPr>
            </w:pPr>
            <w:r w:rsidRPr="007441CC">
              <w:rPr>
                <w:rFonts w:eastAsia="Calibri"/>
                <w:color w:val="auto"/>
              </w:rPr>
              <w:t>Duster</w:t>
            </w:r>
          </w:p>
          <w:p w14:paraId="5D1EA966" w14:textId="77777777" w:rsidR="008C6072" w:rsidRPr="007441CC" w:rsidRDefault="008C6072" w:rsidP="00B52903">
            <w:pPr>
              <w:spacing w:line="360" w:lineRule="auto"/>
              <w:rPr>
                <w:rFonts w:eastAsia="Calibri"/>
                <w:color w:val="auto"/>
              </w:rPr>
            </w:pPr>
            <w:r w:rsidRPr="007441CC">
              <w:rPr>
                <w:rFonts w:eastAsia="Calibri"/>
                <w:color w:val="auto"/>
              </w:rPr>
              <w:t>Pencils</w:t>
            </w:r>
          </w:p>
          <w:p w14:paraId="7C558B7D" w14:textId="77777777" w:rsidR="008C6072" w:rsidRPr="007441CC" w:rsidRDefault="008C6072" w:rsidP="00B52903">
            <w:pPr>
              <w:spacing w:line="360" w:lineRule="auto"/>
              <w:rPr>
                <w:rFonts w:eastAsia="Calibri"/>
                <w:color w:val="auto"/>
              </w:rPr>
            </w:pPr>
            <w:r w:rsidRPr="007441CC">
              <w:rPr>
                <w:rFonts w:eastAsia="Calibri"/>
                <w:color w:val="auto"/>
              </w:rPr>
              <w:t>Eraser</w:t>
            </w:r>
          </w:p>
          <w:p w14:paraId="78D527A7" w14:textId="77777777" w:rsidR="008C6072" w:rsidRPr="007441CC" w:rsidRDefault="008C6072" w:rsidP="00B52903">
            <w:pPr>
              <w:spacing w:line="360" w:lineRule="auto"/>
              <w:rPr>
                <w:rFonts w:eastAsia="Calibri"/>
                <w:color w:val="auto"/>
              </w:rPr>
            </w:pPr>
            <w:r w:rsidRPr="007441CC">
              <w:rPr>
                <w:rFonts w:eastAsia="Calibri"/>
                <w:color w:val="auto"/>
              </w:rPr>
              <w:t xml:space="preserve">Sharpener </w:t>
            </w:r>
          </w:p>
          <w:p w14:paraId="245F2B94" w14:textId="77777777" w:rsidR="008C6072" w:rsidRPr="007441CC" w:rsidRDefault="008C6072" w:rsidP="00B52903">
            <w:pPr>
              <w:spacing w:line="360" w:lineRule="auto"/>
              <w:rPr>
                <w:rFonts w:eastAsia="Calibri"/>
                <w:color w:val="auto"/>
              </w:rPr>
            </w:pPr>
            <w:r w:rsidRPr="007441CC">
              <w:rPr>
                <w:rFonts w:eastAsia="Calibri"/>
                <w:color w:val="auto"/>
              </w:rPr>
              <w:t>Stencil Paper</w:t>
            </w:r>
          </w:p>
          <w:p w14:paraId="7217949E" w14:textId="77777777" w:rsidR="008C6072" w:rsidRPr="007441CC" w:rsidRDefault="008C6072" w:rsidP="00B52903">
            <w:pPr>
              <w:spacing w:line="360" w:lineRule="auto"/>
              <w:rPr>
                <w:rFonts w:eastAsia="Calibri"/>
                <w:b/>
                <w:bCs/>
                <w:color w:val="auto"/>
              </w:rPr>
            </w:pPr>
            <w:r w:rsidRPr="007441CC">
              <w:rPr>
                <w:rFonts w:eastAsia="Calibri"/>
                <w:b/>
                <w:bCs/>
                <w:color w:val="auto"/>
              </w:rPr>
              <w:t xml:space="preserve">Tools </w:t>
            </w:r>
          </w:p>
          <w:p w14:paraId="0DAD7906" w14:textId="77777777" w:rsidR="008C6072" w:rsidRPr="007441CC" w:rsidRDefault="008C6072" w:rsidP="00B52903">
            <w:pPr>
              <w:spacing w:line="360" w:lineRule="auto"/>
              <w:rPr>
                <w:rFonts w:eastAsia="Calibri"/>
                <w:color w:val="auto"/>
              </w:rPr>
            </w:pPr>
            <w:r w:rsidRPr="007441CC">
              <w:rPr>
                <w:rFonts w:eastAsia="Calibri"/>
                <w:color w:val="auto"/>
              </w:rPr>
              <w:lastRenderedPageBreak/>
              <w:t>Drawing Board</w:t>
            </w:r>
          </w:p>
          <w:p w14:paraId="530885F7" w14:textId="77777777" w:rsidR="008C6072" w:rsidRPr="007441CC" w:rsidRDefault="008C6072" w:rsidP="00B52903">
            <w:pPr>
              <w:spacing w:line="360" w:lineRule="auto"/>
              <w:rPr>
                <w:rFonts w:eastAsia="Calibri"/>
                <w:color w:val="auto"/>
              </w:rPr>
            </w:pPr>
            <w:r w:rsidRPr="007441CC">
              <w:rPr>
                <w:rFonts w:eastAsia="Calibri"/>
                <w:color w:val="auto"/>
              </w:rPr>
              <w:t>Tee Square</w:t>
            </w:r>
          </w:p>
          <w:p w14:paraId="090823B5" w14:textId="77777777" w:rsidR="008C6072" w:rsidRPr="007441CC" w:rsidRDefault="008C6072" w:rsidP="00B52903">
            <w:pPr>
              <w:spacing w:line="360" w:lineRule="auto"/>
              <w:rPr>
                <w:rFonts w:eastAsia="Calibri"/>
                <w:color w:val="auto"/>
              </w:rPr>
            </w:pPr>
            <w:r w:rsidRPr="007441CC">
              <w:rPr>
                <w:rFonts w:eastAsia="Calibri"/>
                <w:color w:val="auto"/>
              </w:rPr>
              <w:t>Set Square</w:t>
            </w:r>
          </w:p>
          <w:p w14:paraId="184E9B77" w14:textId="77777777" w:rsidR="008C6072" w:rsidRPr="007441CC" w:rsidRDefault="008C6072" w:rsidP="00B52903">
            <w:pPr>
              <w:spacing w:line="360" w:lineRule="auto"/>
              <w:rPr>
                <w:rFonts w:eastAsia="Calibri"/>
                <w:color w:val="auto"/>
              </w:rPr>
            </w:pPr>
            <w:r w:rsidRPr="007441CC">
              <w:rPr>
                <w:rFonts w:eastAsia="Calibri"/>
                <w:color w:val="auto"/>
              </w:rPr>
              <w:t>French Curves</w:t>
            </w:r>
          </w:p>
          <w:p w14:paraId="1AAEED5D" w14:textId="77777777" w:rsidR="008C6072" w:rsidRPr="007441CC" w:rsidRDefault="008C6072" w:rsidP="00B52903">
            <w:pPr>
              <w:spacing w:line="360" w:lineRule="auto"/>
              <w:rPr>
                <w:rFonts w:eastAsia="Calibri"/>
                <w:color w:val="auto"/>
              </w:rPr>
            </w:pPr>
            <w:r w:rsidRPr="007441CC">
              <w:rPr>
                <w:rFonts w:eastAsia="Calibri"/>
                <w:color w:val="auto"/>
              </w:rPr>
              <w:t xml:space="preserve">Card Scales </w:t>
            </w:r>
          </w:p>
          <w:p w14:paraId="43D4C70D" w14:textId="77777777" w:rsidR="008C6072" w:rsidRPr="007441CC" w:rsidRDefault="008C6072" w:rsidP="00B52903">
            <w:pPr>
              <w:spacing w:line="360" w:lineRule="auto"/>
              <w:rPr>
                <w:rFonts w:eastAsia="Calibri"/>
                <w:color w:val="auto"/>
              </w:rPr>
            </w:pPr>
            <w:r w:rsidRPr="007441CC">
              <w:rPr>
                <w:rFonts w:eastAsia="Calibri"/>
                <w:color w:val="auto"/>
              </w:rPr>
              <w:t>Compass</w:t>
            </w:r>
          </w:p>
          <w:p w14:paraId="54E51563" w14:textId="77777777" w:rsidR="008C6072" w:rsidRPr="007441CC" w:rsidRDefault="008C6072" w:rsidP="00B52903">
            <w:pPr>
              <w:spacing w:line="360" w:lineRule="auto"/>
              <w:rPr>
                <w:rFonts w:eastAsia="Calibri"/>
                <w:color w:val="auto"/>
              </w:rPr>
            </w:pPr>
            <w:r w:rsidRPr="007441CC">
              <w:rPr>
                <w:rFonts w:eastAsia="Calibri"/>
                <w:color w:val="auto"/>
              </w:rPr>
              <w:t>Protractor</w:t>
            </w:r>
          </w:p>
          <w:p w14:paraId="737264BB" w14:textId="77777777" w:rsidR="008C6072" w:rsidRPr="007441CC" w:rsidRDefault="008C6072" w:rsidP="00B52903">
            <w:pPr>
              <w:spacing w:line="360" w:lineRule="auto"/>
              <w:rPr>
                <w:rFonts w:eastAsia="Calibri"/>
                <w:color w:val="auto"/>
              </w:rPr>
            </w:pPr>
            <w:r w:rsidRPr="007441CC">
              <w:rPr>
                <w:rFonts w:eastAsia="Calibri"/>
                <w:color w:val="auto"/>
              </w:rPr>
              <w:t>Stencils</w:t>
            </w:r>
          </w:p>
          <w:p w14:paraId="068F5E1C" w14:textId="77777777" w:rsidR="008C6072" w:rsidRPr="007441CC" w:rsidRDefault="008C6072" w:rsidP="00B52903">
            <w:pPr>
              <w:spacing w:line="360" w:lineRule="auto"/>
              <w:rPr>
                <w:rFonts w:eastAsia="Calibri"/>
                <w:color w:val="auto"/>
              </w:rPr>
            </w:pPr>
          </w:p>
        </w:tc>
        <w:tc>
          <w:tcPr>
            <w:tcW w:w="452" w:type="pct"/>
          </w:tcPr>
          <w:p w14:paraId="451A1B88" w14:textId="77777777" w:rsidR="008C6072" w:rsidRPr="007441CC" w:rsidRDefault="008C6072" w:rsidP="00B52903">
            <w:pPr>
              <w:spacing w:line="360" w:lineRule="auto"/>
              <w:rPr>
                <w:rFonts w:eastAsia="Calibri"/>
                <w:color w:val="auto"/>
              </w:rPr>
            </w:pPr>
            <w:r w:rsidRPr="007441CC">
              <w:rPr>
                <w:rFonts w:eastAsia="Calibri"/>
                <w:bCs/>
                <w:color w:val="auto"/>
              </w:rPr>
              <w:lastRenderedPageBreak/>
              <w:t xml:space="preserve">Computer Lab  </w:t>
            </w:r>
          </w:p>
        </w:tc>
      </w:tr>
    </w:tbl>
    <w:p w14:paraId="130AF109" w14:textId="77777777" w:rsidR="008C6072" w:rsidRPr="007441CC" w:rsidRDefault="008C6072" w:rsidP="00A13FAF">
      <w:pPr>
        <w:spacing w:line="360" w:lineRule="auto"/>
        <w:ind w:left="0" w:firstLine="0"/>
        <w:rPr>
          <w:rFonts w:eastAsia="Calibri"/>
          <w:color w:val="auto"/>
        </w:rPr>
      </w:pPr>
    </w:p>
    <w:p w14:paraId="071B1F64" w14:textId="77777777" w:rsidR="00FE6EA0" w:rsidRPr="007441CC" w:rsidRDefault="00FE6EA0" w:rsidP="00A13FAF">
      <w:pPr>
        <w:pStyle w:val="Heading2"/>
        <w:rPr>
          <w:color w:val="auto"/>
          <w:lang w:val="pt-PT"/>
        </w:rPr>
      </w:pPr>
    </w:p>
    <w:p w14:paraId="368FF98C" w14:textId="77777777" w:rsidR="00FE6EA0" w:rsidRPr="007441CC" w:rsidRDefault="00FE6EA0" w:rsidP="00A13FAF">
      <w:pPr>
        <w:pStyle w:val="Heading2"/>
        <w:rPr>
          <w:color w:val="auto"/>
          <w:lang w:val="pt-PT"/>
        </w:rPr>
      </w:pPr>
    </w:p>
    <w:p w14:paraId="25CD90D5" w14:textId="77777777" w:rsidR="008C6072" w:rsidRPr="007441CC" w:rsidRDefault="008C6072" w:rsidP="00A13FAF">
      <w:pPr>
        <w:pStyle w:val="Heading2"/>
        <w:rPr>
          <w:color w:val="auto"/>
          <w:lang w:val="pt-PT"/>
        </w:rPr>
      </w:pPr>
      <w:bookmarkStart w:id="56" w:name="_Toc110114419"/>
      <w:r w:rsidRPr="007441CC">
        <w:rPr>
          <w:color w:val="auto"/>
          <w:lang w:val="pt-PT"/>
        </w:rPr>
        <w:t xml:space="preserve">Module: 1021CS-029. </w:t>
      </w:r>
      <w:bookmarkStart w:id="57" w:name="_Toc11027909"/>
      <w:bookmarkStart w:id="58" w:name="_Toc27869500"/>
      <w:bookmarkStart w:id="59" w:name="_Toc50042345"/>
      <w:r w:rsidRPr="007441CC">
        <w:rPr>
          <w:color w:val="auto"/>
          <w:lang w:val="pt-PT"/>
        </w:rPr>
        <w:t>Maintain Occupational Health and Safety</w:t>
      </w:r>
      <w:bookmarkEnd w:id="56"/>
      <w:bookmarkEnd w:id="57"/>
      <w:bookmarkEnd w:id="58"/>
      <w:bookmarkEnd w:id="59"/>
    </w:p>
    <w:p w14:paraId="5A39F572" w14:textId="77777777" w:rsidR="008C6072" w:rsidRPr="007441CC" w:rsidRDefault="008C6072" w:rsidP="008E5C10">
      <w:pPr>
        <w:rPr>
          <w:color w:val="auto"/>
          <w:lang w:val="pt-PT"/>
        </w:rPr>
      </w:pPr>
    </w:p>
    <w:p w14:paraId="7C8A0DD9" w14:textId="77777777" w:rsidR="008C6072" w:rsidRPr="007441CC" w:rsidRDefault="008C6072" w:rsidP="00B52903">
      <w:pPr>
        <w:spacing w:line="360" w:lineRule="auto"/>
        <w:rPr>
          <w:color w:val="auto"/>
        </w:rPr>
      </w:pPr>
      <w:r w:rsidRPr="007441CC">
        <w:rPr>
          <w:b/>
          <w:color w:val="auto"/>
          <w:lang w:val="pt-PT"/>
        </w:rPr>
        <w:t xml:space="preserve">Objective: </w:t>
      </w:r>
      <w:r w:rsidRPr="007441CC">
        <w:rPr>
          <w:color w:val="auto"/>
        </w:rPr>
        <w:t>After the completion of this module,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14:paraId="57422C33" w14:textId="77777777" w:rsidR="008C6072" w:rsidRPr="007441CC" w:rsidRDefault="008C6072" w:rsidP="00B52903">
      <w:pPr>
        <w:spacing w:line="360" w:lineRule="auto"/>
        <w:rPr>
          <w:b/>
          <w:color w:val="auto"/>
        </w:rPr>
      </w:pPr>
      <w:r w:rsidRPr="007441CC">
        <w:rPr>
          <w:b/>
          <w:color w:val="auto"/>
        </w:rPr>
        <w:t xml:space="preserve"> Duration:  40 Hours</w:t>
      </w:r>
      <w:r w:rsidRPr="007441CC">
        <w:rPr>
          <w:b/>
          <w:color w:val="auto"/>
        </w:rPr>
        <w:tab/>
      </w:r>
      <w:r w:rsidRPr="007441CC">
        <w:rPr>
          <w:b/>
          <w:color w:val="auto"/>
        </w:rPr>
        <w:tab/>
      </w:r>
      <w:r w:rsidRPr="007441CC">
        <w:rPr>
          <w:b/>
          <w:color w:val="auto"/>
        </w:rPr>
        <w:tab/>
        <w:t>Theory:  10 Hours</w:t>
      </w:r>
      <w:r w:rsidRPr="007441CC">
        <w:rPr>
          <w:b/>
          <w:color w:val="auto"/>
        </w:rPr>
        <w:tab/>
      </w:r>
      <w:r w:rsidRPr="007441CC">
        <w:rPr>
          <w:b/>
          <w:color w:val="auto"/>
        </w:rPr>
        <w:tab/>
        <w:t xml:space="preserve">Practice:  30 Hours                  Credit Hours: 4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07"/>
        <w:gridCol w:w="3109"/>
        <w:gridCol w:w="2896"/>
        <w:gridCol w:w="1753"/>
        <w:gridCol w:w="2256"/>
        <w:gridCol w:w="1573"/>
      </w:tblGrid>
      <w:tr w:rsidR="007441CC" w:rsidRPr="007441CC" w14:paraId="04067DD1" w14:textId="77777777" w:rsidTr="00B52903">
        <w:trPr>
          <w:trHeight w:val="619"/>
        </w:trPr>
        <w:tc>
          <w:tcPr>
            <w:tcW w:w="830" w:type="pct"/>
            <w:shd w:val="clear" w:color="auto" w:fill="E5B8B7"/>
            <w:vAlign w:val="center"/>
          </w:tcPr>
          <w:p w14:paraId="20A68FCC" w14:textId="77777777" w:rsidR="008C6072" w:rsidRPr="007441CC" w:rsidRDefault="008C6072" w:rsidP="00B52903">
            <w:pPr>
              <w:spacing w:line="276" w:lineRule="auto"/>
              <w:jc w:val="center"/>
              <w:rPr>
                <w:color w:val="auto"/>
              </w:rPr>
            </w:pPr>
            <w:r w:rsidRPr="007441CC">
              <w:rPr>
                <w:b/>
                <w:color w:val="auto"/>
              </w:rPr>
              <w:t>Learning Unit</w:t>
            </w:r>
          </w:p>
        </w:tc>
        <w:tc>
          <w:tcPr>
            <w:tcW w:w="1119" w:type="pct"/>
            <w:shd w:val="clear" w:color="auto" w:fill="E5B8B7"/>
            <w:vAlign w:val="center"/>
          </w:tcPr>
          <w:p w14:paraId="30E754D6" w14:textId="77777777" w:rsidR="008C6072" w:rsidRPr="007441CC" w:rsidRDefault="008C6072" w:rsidP="00B52903">
            <w:pPr>
              <w:spacing w:line="276" w:lineRule="auto"/>
              <w:ind w:left="2"/>
              <w:jc w:val="center"/>
              <w:rPr>
                <w:color w:val="auto"/>
              </w:rPr>
            </w:pPr>
            <w:r w:rsidRPr="007441CC">
              <w:rPr>
                <w:b/>
                <w:color w:val="auto"/>
              </w:rPr>
              <w:t>Learning Outcomes</w:t>
            </w:r>
          </w:p>
        </w:tc>
        <w:tc>
          <w:tcPr>
            <w:tcW w:w="1042" w:type="pct"/>
            <w:shd w:val="clear" w:color="auto" w:fill="E5B8B7"/>
            <w:vAlign w:val="center"/>
          </w:tcPr>
          <w:p w14:paraId="35AE5369" w14:textId="77777777" w:rsidR="008C6072" w:rsidRPr="007441CC" w:rsidRDefault="008C6072" w:rsidP="00B52903">
            <w:pPr>
              <w:spacing w:line="276" w:lineRule="auto"/>
              <w:ind w:left="2"/>
              <w:jc w:val="center"/>
              <w:rPr>
                <w:color w:val="auto"/>
              </w:rPr>
            </w:pPr>
            <w:r w:rsidRPr="007441CC">
              <w:rPr>
                <w:b/>
                <w:color w:val="auto"/>
              </w:rPr>
              <w:t>Learning Elements</w:t>
            </w:r>
          </w:p>
        </w:tc>
        <w:tc>
          <w:tcPr>
            <w:tcW w:w="631" w:type="pct"/>
            <w:shd w:val="clear" w:color="auto" w:fill="E5B8B7"/>
            <w:vAlign w:val="center"/>
          </w:tcPr>
          <w:p w14:paraId="7BC2A96D" w14:textId="77777777" w:rsidR="008C6072" w:rsidRPr="007441CC" w:rsidRDefault="008C6072" w:rsidP="00B52903">
            <w:pPr>
              <w:spacing w:line="276" w:lineRule="auto"/>
              <w:ind w:left="2"/>
              <w:jc w:val="center"/>
              <w:rPr>
                <w:color w:val="auto"/>
              </w:rPr>
            </w:pPr>
            <w:r w:rsidRPr="007441CC">
              <w:rPr>
                <w:b/>
                <w:color w:val="auto"/>
              </w:rPr>
              <w:t>Duration</w:t>
            </w:r>
          </w:p>
        </w:tc>
        <w:tc>
          <w:tcPr>
            <w:tcW w:w="812" w:type="pct"/>
            <w:shd w:val="clear" w:color="auto" w:fill="E5B8B7"/>
          </w:tcPr>
          <w:p w14:paraId="75EAA2F8" w14:textId="77777777" w:rsidR="008C6072" w:rsidRPr="007441CC" w:rsidRDefault="008C6072" w:rsidP="00B52903">
            <w:pPr>
              <w:spacing w:after="136"/>
              <w:ind w:left="2"/>
              <w:rPr>
                <w:color w:val="auto"/>
              </w:rPr>
            </w:pPr>
            <w:r w:rsidRPr="007441CC">
              <w:rPr>
                <w:b/>
                <w:color w:val="auto"/>
              </w:rPr>
              <w:t xml:space="preserve">Materials </w:t>
            </w:r>
          </w:p>
          <w:p w14:paraId="457B0558" w14:textId="77777777" w:rsidR="008C6072" w:rsidRPr="007441CC" w:rsidRDefault="008C6072" w:rsidP="00B52903">
            <w:pPr>
              <w:spacing w:line="276" w:lineRule="auto"/>
              <w:ind w:left="2"/>
              <w:rPr>
                <w:color w:val="auto"/>
              </w:rPr>
            </w:pPr>
            <w:r w:rsidRPr="007441CC">
              <w:rPr>
                <w:b/>
                <w:color w:val="auto"/>
              </w:rPr>
              <w:t xml:space="preserve">Required </w:t>
            </w:r>
          </w:p>
        </w:tc>
        <w:tc>
          <w:tcPr>
            <w:tcW w:w="566" w:type="pct"/>
            <w:shd w:val="clear" w:color="auto" w:fill="E5B8B7"/>
          </w:tcPr>
          <w:p w14:paraId="1B88E78C" w14:textId="77777777" w:rsidR="008C6072" w:rsidRPr="007441CC" w:rsidRDefault="008C6072" w:rsidP="00B52903">
            <w:pPr>
              <w:spacing w:after="136"/>
              <w:ind w:left="2"/>
              <w:rPr>
                <w:color w:val="auto"/>
              </w:rPr>
            </w:pPr>
            <w:r w:rsidRPr="007441CC">
              <w:rPr>
                <w:b/>
                <w:color w:val="auto"/>
              </w:rPr>
              <w:t xml:space="preserve">Learning </w:t>
            </w:r>
          </w:p>
          <w:p w14:paraId="6E27B2E2" w14:textId="77777777" w:rsidR="008C6072" w:rsidRPr="007441CC" w:rsidRDefault="008C6072" w:rsidP="00B52903">
            <w:pPr>
              <w:spacing w:line="276" w:lineRule="auto"/>
              <w:ind w:left="2"/>
              <w:rPr>
                <w:color w:val="auto"/>
              </w:rPr>
            </w:pPr>
            <w:r w:rsidRPr="007441CC">
              <w:rPr>
                <w:b/>
                <w:color w:val="auto"/>
              </w:rPr>
              <w:t xml:space="preserve">Place </w:t>
            </w:r>
          </w:p>
        </w:tc>
      </w:tr>
      <w:tr w:rsidR="007441CC" w:rsidRPr="007441CC" w14:paraId="5F0B739B" w14:textId="77777777" w:rsidTr="00B52903">
        <w:trPr>
          <w:trHeight w:val="1554"/>
        </w:trPr>
        <w:tc>
          <w:tcPr>
            <w:tcW w:w="830" w:type="pct"/>
            <w:shd w:val="clear" w:color="auto" w:fill="auto"/>
          </w:tcPr>
          <w:p w14:paraId="08157C31" w14:textId="77777777" w:rsidR="008C6072" w:rsidRPr="007441CC" w:rsidRDefault="008C6072" w:rsidP="00B52903">
            <w:pPr>
              <w:ind w:right="120"/>
              <w:rPr>
                <w:b/>
                <w:color w:val="auto"/>
              </w:rPr>
            </w:pPr>
            <w:r w:rsidRPr="007441CC">
              <w:rPr>
                <w:b/>
                <w:color w:val="auto"/>
              </w:rPr>
              <w:t>LU1.</w:t>
            </w:r>
          </w:p>
          <w:p w14:paraId="3B4A1F4B" w14:textId="77777777" w:rsidR="008C6072" w:rsidRPr="007441CC" w:rsidRDefault="008C6072" w:rsidP="00B52903">
            <w:pPr>
              <w:pStyle w:val="ListBullet"/>
              <w:numPr>
                <w:ilvl w:val="0"/>
                <w:numId w:val="0"/>
              </w:numPr>
              <w:spacing w:after="120"/>
              <w:ind w:left="360" w:hanging="360"/>
              <w:contextualSpacing w:val="0"/>
              <w:jc w:val="both"/>
              <w:rPr>
                <w:rFonts w:ascii="Arial" w:hAnsi="Arial" w:cs="Arial"/>
                <w:sz w:val="22"/>
              </w:rPr>
            </w:pPr>
            <w:r w:rsidRPr="007441CC">
              <w:rPr>
                <w:rFonts w:ascii="Arial" w:hAnsi="Arial" w:cs="Arial"/>
                <w:sz w:val="22"/>
              </w:rPr>
              <w:t>Ensure use of personal protective equipment (PPE)</w:t>
            </w:r>
          </w:p>
          <w:p w14:paraId="259F62A1" w14:textId="77777777" w:rsidR="008C6072" w:rsidRPr="007441CC" w:rsidRDefault="008C6072" w:rsidP="00B52903">
            <w:pPr>
              <w:ind w:right="120"/>
              <w:rPr>
                <w:color w:val="auto"/>
              </w:rPr>
            </w:pPr>
          </w:p>
        </w:tc>
        <w:tc>
          <w:tcPr>
            <w:tcW w:w="1119" w:type="pct"/>
            <w:shd w:val="clear" w:color="auto" w:fill="auto"/>
          </w:tcPr>
          <w:p w14:paraId="6E9780EB" w14:textId="77777777" w:rsidR="008C6072" w:rsidRPr="007441CC" w:rsidRDefault="008C6072" w:rsidP="00B52903">
            <w:pPr>
              <w:spacing w:line="276" w:lineRule="auto"/>
              <w:ind w:left="2"/>
              <w:rPr>
                <w:b/>
                <w:color w:val="auto"/>
              </w:rPr>
            </w:pPr>
            <w:r w:rsidRPr="007441CC">
              <w:rPr>
                <w:b/>
                <w:color w:val="auto"/>
              </w:rPr>
              <w:t>Trainee will be able to:</w:t>
            </w:r>
          </w:p>
          <w:p w14:paraId="4539ADAF" w14:textId="77777777" w:rsidR="008C6072" w:rsidRPr="007441CC" w:rsidRDefault="008C6072" w:rsidP="00594206">
            <w:pPr>
              <w:pStyle w:val="ListParagraph"/>
              <w:numPr>
                <w:ilvl w:val="0"/>
                <w:numId w:val="117"/>
              </w:numPr>
              <w:spacing w:after="0" w:line="360" w:lineRule="auto"/>
              <w:ind w:right="270"/>
              <w:jc w:val="left"/>
              <w:rPr>
                <w:color w:val="auto"/>
              </w:rPr>
            </w:pPr>
            <w:r w:rsidRPr="007441CC">
              <w:rPr>
                <w:color w:val="auto"/>
              </w:rPr>
              <w:t xml:space="preserve">Arrange the required personal protective equipment </w:t>
            </w:r>
          </w:p>
          <w:p w14:paraId="50C8E538" w14:textId="77777777" w:rsidR="008C6072" w:rsidRPr="007441CC" w:rsidRDefault="008C6072" w:rsidP="00594206">
            <w:pPr>
              <w:pStyle w:val="ListParagraph"/>
              <w:numPr>
                <w:ilvl w:val="0"/>
                <w:numId w:val="117"/>
              </w:numPr>
              <w:spacing w:after="0" w:line="360" w:lineRule="auto"/>
              <w:ind w:right="270"/>
              <w:jc w:val="left"/>
              <w:rPr>
                <w:color w:val="auto"/>
              </w:rPr>
            </w:pPr>
            <w:r w:rsidRPr="007441CC">
              <w:rPr>
                <w:color w:val="auto"/>
              </w:rPr>
              <w:t xml:space="preserve">Check functional condition of PPEs </w:t>
            </w:r>
          </w:p>
          <w:p w14:paraId="460E7C98" w14:textId="77777777" w:rsidR="008C6072" w:rsidRPr="007441CC" w:rsidRDefault="008C6072" w:rsidP="00594206">
            <w:pPr>
              <w:pStyle w:val="ListParagraph"/>
              <w:numPr>
                <w:ilvl w:val="0"/>
                <w:numId w:val="117"/>
              </w:numPr>
              <w:spacing w:after="0" w:line="360" w:lineRule="auto"/>
              <w:ind w:right="270"/>
              <w:jc w:val="left"/>
              <w:rPr>
                <w:color w:val="auto"/>
                <w:lang w:val="en-AU"/>
              </w:rPr>
            </w:pPr>
            <w:r w:rsidRPr="007441CC">
              <w:rPr>
                <w:color w:val="auto"/>
              </w:rPr>
              <w:t xml:space="preserve">Wear personal protective equipment </w:t>
            </w:r>
          </w:p>
          <w:p w14:paraId="34CEB899" w14:textId="77777777" w:rsidR="008C6072" w:rsidRPr="007441CC" w:rsidRDefault="008C6072" w:rsidP="00594206">
            <w:pPr>
              <w:pStyle w:val="ListParagraph"/>
              <w:numPr>
                <w:ilvl w:val="0"/>
                <w:numId w:val="117"/>
              </w:numPr>
              <w:spacing w:after="0" w:line="276" w:lineRule="auto"/>
              <w:jc w:val="left"/>
              <w:rPr>
                <w:color w:val="auto"/>
              </w:rPr>
            </w:pPr>
            <w:r w:rsidRPr="007441CC">
              <w:rPr>
                <w:color w:val="auto"/>
              </w:rPr>
              <w:lastRenderedPageBreak/>
              <w:t>Store PPE at appropriate place after use.</w:t>
            </w:r>
          </w:p>
        </w:tc>
        <w:tc>
          <w:tcPr>
            <w:tcW w:w="1042" w:type="pct"/>
            <w:shd w:val="clear" w:color="auto" w:fill="auto"/>
          </w:tcPr>
          <w:p w14:paraId="798C9634"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lastRenderedPageBreak/>
              <w:t>Define Personal Protective Equipment (PPE)</w:t>
            </w:r>
          </w:p>
          <w:p w14:paraId="216B33D1"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Understanding of the use of each piece of PPE</w:t>
            </w:r>
          </w:p>
          <w:p w14:paraId="28AF9432" w14:textId="77777777" w:rsidR="008C6072" w:rsidRPr="007441CC" w:rsidRDefault="008C6072" w:rsidP="00594206">
            <w:pPr>
              <w:pStyle w:val="ListBullet"/>
              <w:numPr>
                <w:ilvl w:val="0"/>
                <w:numId w:val="80"/>
              </w:numPr>
              <w:spacing w:after="120"/>
              <w:contextualSpacing w:val="0"/>
              <w:jc w:val="both"/>
              <w:rPr>
                <w:rFonts w:ascii="Arial" w:hAnsi="Arial" w:cs="Arial"/>
                <w:sz w:val="22"/>
              </w:rPr>
            </w:pPr>
            <w:r w:rsidRPr="007441CC">
              <w:rPr>
                <w:rFonts w:ascii="Arial" w:hAnsi="Arial" w:cs="Arial"/>
                <w:sz w:val="22"/>
              </w:rPr>
              <w:t>Illustrate the Factors affecting Health &amp; Safety in the workplace</w:t>
            </w:r>
          </w:p>
          <w:p w14:paraId="72D50FA3" w14:textId="77777777" w:rsidR="008C6072" w:rsidRPr="007441CC" w:rsidRDefault="008C6072" w:rsidP="00B52903">
            <w:pPr>
              <w:pStyle w:val="ListParagraph"/>
              <w:spacing w:line="276" w:lineRule="auto"/>
              <w:ind w:left="362" w:firstLine="0"/>
              <w:rPr>
                <w:rFonts w:eastAsia="Times New Roman"/>
                <w:color w:val="auto"/>
              </w:rPr>
            </w:pPr>
          </w:p>
          <w:p w14:paraId="72C5D95F"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lastRenderedPageBreak/>
              <w:t>Practical Activity:</w:t>
            </w:r>
          </w:p>
          <w:p w14:paraId="2B3106C7" w14:textId="77777777" w:rsidR="008C6072" w:rsidRPr="007441CC" w:rsidRDefault="008C6072" w:rsidP="00594206">
            <w:pPr>
              <w:pStyle w:val="ListBullet"/>
              <w:numPr>
                <w:ilvl w:val="0"/>
                <w:numId w:val="80"/>
              </w:numPr>
              <w:spacing w:after="120"/>
              <w:contextualSpacing w:val="0"/>
              <w:jc w:val="both"/>
              <w:rPr>
                <w:rFonts w:ascii="Arial" w:hAnsi="Arial" w:cs="Arial"/>
                <w:noProof/>
              </w:rPr>
            </w:pPr>
            <w:r w:rsidRPr="007441CC">
              <w:rPr>
                <w:rFonts w:ascii="Arial" w:hAnsi="Arial" w:cs="Arial"/>
                <w:sz w:val="22"/>
              </w:rPr>
              <w:t>Demonstrate use of appropriate Personal Protective Equipment (PPE) for the assigned job</w:t>
            </w:r>
          </w:p>
        </w:tc>
        <w:tc>
          <w:tcPr>
            <w:tcW w:w="631" w:type="pct"/>
            <w:shd w:val="clear" w:color="auto" w:fill="auto"/>
            <w:vAlign w:val="center"/>
          </w:tcPr>
          <w:p w14:paraId="12DDBE1D" w14:textId="77777777" w:rsidR="008C6072" w:rsidRPr="007441CC" w:rsidRDefault="008C6072" w:rsidP="00B52903">
            <w:pPr>
              <w:ind w:left="647" w:hanging="613"/>
              <w:rPr>
                <w:color w:val="auto"/>
              </w:rPr>
            </w:pPr>
            <w:r w:rsidRPr="007441CC">
              <w:rPr>
                <w:b/>
                <w:color w:val="auto"/>
              </w:rPr>
              <w:lastRenderedPageBreak/>
              <w:t xml:space="preserve">Theory- 1.5 </w:t>
            </w:r>
            <w:proofErr w:type="spellStart"/>
            <w:r w:rsidRPr="007441CC">
              <w:rPr>
                <w:color w:val="auto"/>
              </w:rPr>
              <w:t>Hrs</w:t>
            </w:r>
            <w:proofErr w:type="spellEnd"/>
          </w:p>
          <w:p w14:paraId="5FD30C64" w14:textId="77777777" w:rsidR="008C6072" w:rsidRPr="007441CC" w:rsidRDefault="008C6072" w:rsidP="00B52903">
            <w:pPr>
              <w:ind w:left="647" w:hanging="613"/>
              <w:rPr>
                <w:color w:val="auto"/>
              </w:rPr>
            </w:pPr>
            <w:r w:rsidRPr="007441CC">
              <w:rPr>
                <w:b/>
                <w:color w:val="auto"/>
              </w:rPr>
              <w:t xml:space="preserve">Practical- 3.5 </w:t>
            </w:r>
            <w:proofErr w:type="spellStart"/>
            <w:r w:rsidRPr="007441CC">
              <w:rPr>
                <w:color w:val="auto"/>
              </w:rPr>
              <w:t>Hrs</w:t>
            </w:r>
            <w:proofErr w:type="spellEnd"/>
          </w:p>
          <w:p w14:paraId="3E8F3876"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1775E26F"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Protection Suit</w:t>
            </w:r>
          </w:p>
          <w:p w14:paraId="207C6E74"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Safety Shoes</w:t>
            </w:r>
          </w:p>
          <w:p w14:paraId="60A61F78"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Safety Goggles</w:t>
            </w:r>
          </w:p>
          <w:p w14:paraId="60123BCC"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 xml:space="preserve">Hearing Protection </w:t>
            </w:r>
          </w:p>
          <w:p w14:paraId="368CEEF5"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Respiratory Mask</w:t>
            </w:r>
          </w:p>
          <w:p w14:paraId="57B7EB6B"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Gloves</w:t>
            </w:r>
          </w:p>
        </w:tc>
        <w:tc>
          <w:tcPr>
            <w:tcW w:w="566" w:type="pct"/>
            <w:shd w:val="clear" w:color="auto" w:fill="auto"/>
          </w:tcPr>
          <w:p w14:paraId="45CF4D79" w14:textId="77777777" w:rsidR="008C6072" w:rsidRPr="007441CC" w:rsidRDefault="008C6072" w:rsidP="00B52903">
            <w:pPr>
              <w:spacing w:before="240"/>
              <w:ind w:left="49"/>
              <w:rPr>
                <w:color w:val="auto"/>
              </w:rPr>
            </w:pPr>
            <w:r w:rsidRPr="007441CC">
              <w:rPr>
                <w:color w:val="auto"/>
              </w:rPr>
              <w:t>Class Room/</w:t>
            </w:r>
          </w:p>
          <w:p w14:paraId="3CDC007C" w14:textId="77777777" w:rsidR="008C6072" w:rsidRPr="007441CC" w:rsidRDefault="008C6072" w:rsidP="00B52903">
            <w:pPr>
              <w:ind w:left="49"/>
              <w:rPr>
                <w:b/>
                <w:color w:val="auto"/>
              </w:rPr>
            </w:pPr>
            <w:r w:rsidRPr="007441CC">
              <w:rPr>
                <w:color w:val="auto"/>
              </w:rPr>
              <w:t>Lab</w:t>
            </w:r>
          </w:p>
        </w:tc>
      </w:tr>
      <w:tr w:rsidR="007441CC" w:rsidRPr="007441CC" w14:paraId="65AA45A2" w14:textId="77777777" w:rsidTr="00B52903">
        <w:trPr>
          <w:trHeight w:val="1554"/>
        </w:trPr>
        <w:tc>
          <w:tcPr>
            <w:tcW w:w="830" w:type="pct"/>
            <w:shd w:val="clear" w:color="auto" w:fill="auto"/>
          </w:tcPr>
          <w:p w14:paraId="555EE3FD" w14:textId="77777777" w:rsidR="008C6072" w:rsidRPr="007441CC" w:rsidRDefault="008C6072" w:rsidP="00B52903">
            <w:pPr>
              <w:ind w:right="120"/>
              <w:rPr>
                <w:b/>
                <w:color w:val="auto"/>
              </w:rPr>
            </w:pPr>
            <w:r w:rsidRPr="007441CC">
              <w:rPr>
                <w:b/>
                <w:color w:val="auto"/>
              </w:rPr>
              <w:lastRenderedPageBreak/>
              <w:t>LU2.</w:t>
            </w:r>
          </w:p>
          <w:p w14:paraId="345D4338" w14:textId="77777777" w:rsidR="008C6072" w:rsidRPr="007441CC" w:rsidRDefault="008C6072" w:rsidP="00B52903">
            <w:pPr>
              <w:tabs>
                <w:tab w:val="left" w:pos="68"/>
              </w:tabs>
              <w:spacing w:line="360" w:lineRule="auto"/>
              <w:ind w:right="270"/>
              <w:rPr>
                <w:color w:val="auto"/>
              </w:rPr>
            </w:pPr>
            <w:r w:rsidRPr="007441CC">
              <w:rPr>
                <w:color w:val="auto"/>
              </w:rPr>
              <w:t xml:space="preserve">Maintain First-aid Box </w:t>
            </w:r>
          </w:p>
        </w:tc>
        <w:tc>
          <w:tcPr>
            <w:tcW w:w="1119" w:type="pct"/>
            <w:shd w:val="clear" w:color="auto" w:fill="auto"/>
          </w:tcPr>
          <w:p w14:paraId="78E87ACE" w14:textId="77777777" w:rsidR="008C6072" w:rsidRPr="007441CC" w:rsidRDefault="008C6072" w:rsidP="00B52903">
            <w:pPr>
              <w:spacing w:line="276" w:lineRule="auto"/>
              <w:ind w:left="2"/>
              <w:rPr>
                <w:b/>
                <w:color w:val="auto"/>
              </w:rPr>
            </w:pPr>
            <w:r w:rsidRPr="007441CC">
              <w:rPr>
                <w:b/>
                <w:color w:val="auto"/>
              </w:rPr>
              <w:t>Trainee will be able to:</w:t>
            </w:r>
          </w:p>
          <w:p w14:paraId="09BC2B46"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Ensure availability of first aid box</w:t>
            </w:r>
          </w:p>
          <w:p w14:paraId="12D4C86A"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Check first aid box for requisite emergency</w:t>
            </w:r>
          </w:p>
          <w:p w14:paraId="081955E4"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Check expiry of medicines</w:t>
            </w:r>
          </w:p>
          <w:p w14:paraId="4F00B4F7"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Perform first aid treatment against electric shocks</w:t>
            </w:r>
          </w:p>
          <w:p w14:paraId="692B36DA"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Perform first aid treatment/bandages against minor injuries.</w:t>
            </w:r>
          </w:p>
          <w:p w14:paraId="39E44235" w14:textId="77777777" w:rsidR="008C6072" w:rsidRPr="007441CC" w:rsidRDefault="008C6072" w:rsidP="00B52903">
            <w:pPr>
              <w:spacing w:line="276" w:lineRule="auto"/>
              <w:rPr>
                <w:color w:val="auto"/>
              </w:rPr>
            </w:pPr>
          </w:p>
        </w:tc>
        <w:tc>
          <w:tcPr>
            <w:tcW w:w="1042" w:type="pct"/>
            <w:shd w:val="clear" w:color="auto" w:fill="auto"/>
          </w:tcPr>
          <w:p w14:paraId="04CCAC25"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 xml:space="preserve">Explain major constituents of first aid box </w:t>
            </w:r>
          </w:p>
          <w:p w14:paraId="3AF4C675"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 xml:space="preserve">Know </w:t>
            </w:r>
            <w:r w:rsidR="00A13FAF" w:rsidRPr="007441CC">
              <w:rPr>
                <w:color w:val="auto"/>
              </w:rPr>
              <w:t>about Emergency</w:t>
            </w:r>
            <w:r w:rsidRPr="007441CC">
              <w:rPr>
                <w:color w:val="auto"/>
              </w:rPr>
              <w:t xml:space="preserve"> medicines and its expiry dates</w:t>
            </w:r>
          </w:p>
          <w:p w14:paraId="5B6E4720"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Describe methods of treatment against electric shock</w:t>
            </w:r>
          </w:p>
          <w:p w14:paraId="30AB818D"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Describe methods of treatment against minor injuries</w:t>
            </w:r>
          </w:p>
          <w:p w14:paraId="3E95B96B"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10F70462" w14:textId="77777777" w:rsidR="008C6072" w:rsidRPr="007441CC" w:rsidRDefault="008C6072" w:rsidP="00594206">
            <w:pPr>
              <w:pStyle w:val="ListBullet"/>
              <w:numPr>
                <w:ilvl w:val="0"/>
                <w:numId w:val="80"/>
              </w:numPr>
              <w:spacing w:after="120"/>
              <w:contextualSpacing w:val="0"/>
              <w:jc w:val="both"/>
              <w:rPr>
                <w:rFonts w:ascii="Arial" w:hAnsi="Arial" w:cs="Arial"/>
                <w:noProof/>
              </w:rPr>
            </w:pPr>
            <w:r w:rsidRPr="007441CC">
              <w:rPr>
                <w:rFonts w:ascii="Arial" w:hAnsi="Arial" w:cs="Arial"/>
                <w:sz w:val="22"/>
              </w:rPr>
              <w:lastRenderedPageBreak/>
              <w:t>Demonstrate use of first aid kit for the treatment of assigned emergency situation</w:t>
            </w:r>
          </w:p>
        </w:tc>
        <w:tc>
          <w:tcPr>
            <w:tcW w:w="631" w:type="pct"/>
            <w:shd w:val="clear" w:color="auto" w:fill="auto"/>
            <w:vAlign w:val="center"/>
          </w:tcPr>
          <w:p w14:paraId="6F6FD427" w14:textId="77777777" w:rsidR="008C6072" w:rsidRPr="007441CC" w:rsidRDefault="008C6072" w:rsidP="00B52903">
            <w:pPr>
              <w:ind w:left="647" w:hanging="613"/>
              <w:rPr>
                <w:color w:val="auto"/>
              </w:rPr>
            </w:pPr>
            <w:r w:rsidRPr="007441CC">
              <w:rPr>
                <w:b/>
                <w:color w:val="auto"/>
              </w:rPr>
              <w:lastRenderedPageBreak/>
              <w:t xml:space="preserve">Theory- 01 </w:t>
            </w:r>
            <w:proofErr w:type="spellStart"/>
            <w:r w:rsidRPr="007441CC">
              <w:rPr>
                <w:color w:val="auto"/>
              </w:rPr>
              <w:t>Hrs</w:t>
            </w:r>
            <w:proofErr w:type="spellEnd"/>
          </w:p>
          <w:p w14:paraId="302AD0FC"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75A00DEA"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1842B6F5"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lang w:val="en-AU"/>
              </w:rPr>
              <w:t>First Aid Box</w:t>
            </w:r>
          </w:p>
          <w:p w14:paraId="52718CAD"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lang w:val="en-AU"/>
              </w:rPr>
              <w:t>First Aid Kit</w:t>
            </w:r>
          </w:p>
          <w:p w14:paraId="692EA11C"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Stretcher</w:t>
            </w:r>
          </w:p>
          <w:p w14:paraId="3CE7AE53"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Gloves</w:t>
            </w:r>
          </w:p>
        </w:tc>
        <w:tc>
          <w:tcPr>
            <w:tcW w:w="566" w:type="pct"/>
            <w:shd w:val="clear" w:color="auto" w:fill="auto"/>
          </w:tcPr>
          <w:p w14:paraId="1F17895C" w14:textId="77777777" w:rsidR="008C6072" w:rsidRPr="007441CC" w:rsidRDefault="008C6072" w:rsidP="00B52903">
            <w:pPr>
              <w:spacing w:before="240"/>
              <w:ind w:left="49"/>
              <w:rPr>
                <w:color w:val="auto"/>
              </w:rPr>
            </w:pPr>
            <w:r w:rsidRPr="007441CC">
              <w:rPr>
                <w:color w:val="auto"/>
              </w:rPr>
              <w:t>Class Room/</w:t>
            </w:r>
          </w:p>
          <w:p w14:paraId="64FD54C7" w14:textId="77777777" w:rsidR="008C6072" w:rsidRPr="007441CC" w:rsidRDefault="008C6072" w:rsidP="00B52903">
            <w:pPr>
              <w:ind w:left="49"/>
              <w:rPr>
                <w:b/>
                <w:color w:val="auto"/>
              </w:rPr>
            </w:pPr>
            <w:r w:rsidRPr="007441CC">
              <w:rPr>
                <w:color w:val="auto"/>
              </w:rPr>
              <w:t>Lab</w:t>
            </w:r>
          </w:p>
        </w:tc>
      </w:tr>
      <w:tr w:rsidR="007441CC" w:rsidRPr="007441CC" w14:paraId="29E0E6AA" w14:textId="77777777" w:rsidTr="00B52903">
        <w:trPr>
          <w:trHeight w:val="1554"/>
        </w:trPr>
        <w:tc>
          <w:tcPr>
            <w:tcW w:w="830" w:type="pct"/>
            <w:shd w:val="clear" w:color="auto" w:fill="auto"/>
          </w:tcPr>
          <w:p w14:paraId="503E54E8" w14:textId="77777777" w:rsidR="008C6072" w:rsidRPr="007441CC" w:rsidRDefault="008C6072" w:rsidP="00B52903">
            <w:pPr>
              <w:tabs>
                <w:tab w:val="left" w:pos="68"/>
              </w:tabs>
              <w:spacing w:line="360" w:lineRule="auto"/>
              <w:ind w:left="10" w:right="270"/>
              <w:rPr>
                <w:color w:val="auto"/>
              </w:rPr>
            </w:pPr>
            <w:r w:rsidRPr="007441CC">
              <w:rPr>
                <w:b/>
                <w:color w:val="auto"/>
              </w:rPr>
              <w:lastRenderedPageBreak/>
              <w:t>LU3.</w:t>
            </w:r>
          </w:p>
          <w:p w14:paraId="024C2832" w14:textId="77777777" w:rsidR="008C6072" w:rsidRPr="007441CC" w:rsidRDefault="008C6072" w:rsidP="00B52903">
            <w:pPr>
              <w:tabs>
                <w:tab w:val="left" w:pos="68"/>
              </w:tabs>
              <w:spacing w:line="360" w:lineRule="auto"/>
              <w:ind w:right="270"/>
              <w:rPr>
                <w:color w:val="auto"/>
              </w:rPr>
            </w:pPr>
            <w:r w:rsidRPr="007441CC">
              <w:rPr>
                <w:color w:val="auto"/>
              </w:rPr>
              <w:t>Maintain  Fire Extinguisher</w:t>
            </w:r>
          </w:p>
        </w:tc>
        <w:tc>
          <w:tcPr>
            <w:tcW w:w="1119" w:type="pct"/>
            <w:shd w:val="clear" w:color="auto" w:fill="auto"/>
          </w:tcPr>
          <w:p w14:paraId="3EAEA675" w14:textId="77777777" w:rsidR="008C6072" w:rsidRPr="007441CC" w:rsidRDefault="008C6072" w:rsidP="00B52903">
            <w:pPr>
              <w:spacing w:line="276" w:lineRule="auto"/>
              <w:ind w:left="2"/>
              <w:rPr>
                <w:b/>
                <w:color w:val="auto"/>
              </w:rPr>
            </w:pPr>
            <w:r w:rsidRPr="007441CC">
              <w:rPr>
                <w:b/>
                <w:color w:val="auto"/>
              </w:rPr>
              <w:t>Trainee will be able to:</w:t>
            </w:r>
          </w:p>
          <w:p w14:paraId="4D34BB5C" w14:textId="77777777" w:rsidR="008C6072" w:rsidRPr="007441CC" w:rsidRDefault="008C6072" w:rsidP="00594206">
            <w:pPr>
              <w:pStyle w:val="ListParagraph"/>
              <w:numPr>
                <w:ilvl w:val="0"/>
                <w:numId w:val="119"/>
              </w:numPr>
              <w:spacing w:after="0" w:line="360" w:lineRule="auto"/>
              <w:ind w:right="270"/>
              <w:jc w:val="left"/>
              <w:rPr>
                <w:color w:val="auto"/>
              </w:rPr>
            </w:pPr>
            <w:r w:rsidRPr="007441CC">
              <w:rPr>
                <w:color w:val="auto"/>
              </w:rPr>
              <w:t>Check expiry of fire extinguisher</w:t>
            </w:r>
          </w:p>
          <w:p w14:paraId="7B0495A1" w14:textId="77777777" w:rsidR="008C6072" w:rsidRPr="007441CC" w:rsidRDefault="008C6072" w:rsidP="00594206">
            <w:pPr>
              <w:pStyle w:val="ListParagraph"/>
              <w:numPr>
                <w:ilvl w:val="0"/>
                <w:numId w:val="119"/>
              </w:numPr>
              <w:spacing w:after="0" w:line="360" w:lineRule="auto"/>
              <w:ind w:right="270"/>
              <w:jc w:val="left"/>
              <w:rPr>
                <w:color w:val="auto"/>
              </w:rPr>
            </w:pPr>
            <w:r w:rsidRPr="007441CC">
              <w:rPr>
                <w:color w:val="auto"/>
              </w:rPr>
              <w:t>Operate fire extinguisher</w:t>
            </w:r>
          </w:p>
          <w:p w14:paraId="79ED4030" w14:textId="77777777" w:rsidR="008C6072" w:rsidRPr="007441CC" w:rsidRDefault="008C6072" w:rsidP="00594206">
            <w:pPr>
              <w:pStyle w:val="ListParagraph"/>
              <w:numPr>
                <w:ilvl w:val="0"/>
                <w:numId w:val="119"/>
              </w:numPr>
              <w:spacing w:after="0" w:line="360" w:lineRule="auto"/>
              <w:ind w:right="270"/>
              <w:jc w:val="left"/>
              <w:rPr>
                <w:bCs/>
                <w:color w:val="auto"/>
              </w:rPr>
            </w:pPr>
            <w:r w:rsidRPr="007441CC">
              <w:rPr>
                <w:color w:val="auto"/>
              </w:rPr>
              <w:t>Replace fire extinguisher</w:t>
            </w:r>
          </w:p>
          <w:p w14:paraId="1DC477A3" w14:textId="77777777" w:rsidR="008C6072" w:rsidRPr="007441CC" w:rsidRDefault="008C6072" w:rsidP="00594206">
            <w:pPr>
              <w:pStyle w:val="ListParagraph"/>
              <w:numPr>
                <w:ilvl w:val="0"/>
                <w:numId w:val="119"/>
              </w:numPr>
              <w:spacing w:after="0" w:line="276" w:lineRule="auto"/>
              <w:jc w:val="left"/>
              <w:rPr>
                <w:color w:val="auto"/>
              </w:rPr>
            </w:pPr>
            <w:r w:rsidRPr="007441CC">
              <w:rPr>
                <w:color w:val="auto"/>
              </w:rPr>
              <w:t>Ensure that the fire brigade is at stand by (for major emergency)</w:t>
            </w:r>
          </w:p>
        </w:tc>
        <w:tc>
          <w:tcPr>
            <w:tcW w:w="1042" w:type="pct"/>
            <w:shd w:val="clear" w:color="auto" w:fill="auto"/>
          </w:tcPr>
          <w:p w14:paraId="152E67FB"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Enlist major components of Fire Extinguisher</w:t>
            </w:r>
          </w:p>
          <w:p w14:paraId="3057D1C4"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 xml:space="preserve">Explain the working of Fire Extinguisher </w:t>
            </w:r>
          </w:p>
          <w:p w14:paraId="34170DEB"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Describe the types and uses  of Fire Extinguisher</w:t>
            </w:r>
          </w:p>
          <w:p w14:paraId="737DAF4F" w14:textId="77777777" w:rsidR="008C6072" w:rsidRPr="007441CC" w:rsidRDefault="008C6072" w:rsidP="00B52903">
            <w:pPr>
              <w:pStyle w:val="ListParagraph"/>
              <w:spacing w:line="360" w:lineRule="auto"/>
              <w:ind w:left="362" w:hanging="359"/>
              <w:rPr>
                <w:b/>
                <w:color w:val="auto"/>
                <w:u w:val="single"/>
              </w:rPr>
            </w:pPr>
            <w:r w:rsidRPr="007441CC">
              <w:rPr>
                <w:b/>
                <w:color w:val="auto"/>
                <w:u w:val="single"/>
              </w:rPr>
              <w:t>Practical Activity:</w:t>
            </w:r>
          </w:p>
          <w:p w14:paraId="37BB59B8" w14:textId="77777777" w:rsidR="008C6072" w:rsidRPr="007441CC" w:rsidRDefault="008C6072" w:rsidP="00594206">
            <w:pPr>
              <w:pStyle w:val="ListBullet"/>
              <w:numPr>
                <w:ilvl w:val="0"/>
                <w:numId w:val="80"/>
              </w:numPr>
              <w:spacing w:after="120"/>
              <w:contextualSpacing w:val="0"/>
              <w:jc w:val="both"/>
              <w:rPr>
                <w:rFonts w:ascii="Arial" w:hAnsi="Arial" w:cs="Arial"/>
                <w:noProof/>
              </w:rPr>
            </w:pPr>
            <w:r w:rsidRPr="007441CC">
              <w:rPr>
                <w:rFonts w:ascii="Arial" w:hAnsi="Arial" w:cs="Arial"/>
                <w:sz w:val="22"/>
              </w:rPr>
              <w:t>Demonstrate the appropriate use of Fire Extinguisher</w:t>
            </w:r>
          </w:p>
        </w:tc>
        <w:tc>
          <w:tcPr>
            <w:tcW w:w="631" w:type="pct"/>
            <w:shd w:val="clear" w:color="auto" w:fill="auto"/>
            <w:vAlign w:val="center"/>
          </w:tcPr>
          <w:p w14:paraId="296DB09A"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701CC5BB"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1ADA8335"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4BE84DDD"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noProof/>
                <w:color w:val="auto"/>
              </w:rPr>
              <w:t>Fire Buckets</w:t>
            </w:r>
          </w:p>
          <w:p w14:paraId="29FFE74F"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t>Fire Extinguisher</w:t>
            </w:r>
          </w:p>
        </w:tc>
        <w:tc>
          <w:tcPr>
            <w:tcW w:w="566" w:type="pct"/>
            <w:shd w:val="clear" w:color="auto" w:fill="auto"/>
          </w:tcPr>
          <w:p w14:paraId="59599B3D" w14:textId="77777777" w:rsidR="008C6072" w:rsidRPr="007441CC" w:rsidRDefault="008C6072" w:rsidP="00B52903">
            <w:pPr>
              <w:spacing w:before="240"/>
              <w:ind w:left="49"/>
              <w:rPr>
                <w:color w:val="auto"/>
              </w:rPr>
            </w:pPr>
            <w:r w:rsidRPr="007441CC">
              <w:rPr>
                <w:color w:val="auto"/>
              </w:rPr>
              <w:t>Class Room/</w:t>
            </w:r>
          </w:p>
          <w:p w14:paraId="5DA54F52" w14:textId="77777777" w:rsidR="008C6072" w:rsidRPr="007441CC" w:rsidRDefault="008C6072" w:rsidP="00B52903">
            <w:pPr>
              <w:ind w:left="49"/>
              <w:rPr>
                <w:b/>
                <w:color w:val="auto"/>
              </w:rPr>
            </w:pPr>
            <w:r w:rsidRPr="007441CC">
              <w:rPr>
                <w:color w:val="auto"/>
              </w:rPr>
              <w:t>Lab</w:t>
            </w:r>
          </w:p>
        </w:tc>
      </w:tr>
      <w:tr w:rsidR="007441CC" w:rsidRPr="007441CC" w14:paraId="5F2AB561" w14:textId="77777777" w:rsidTr="00B52903">
        <w:trPr>
          <w:trHeight w:val="1554"/>
        </w:trPr>
        <w:tc>
          <w:tcPr>
            <w:tcW w:w="830" w:type="pct"/>
            <w:shd w:val="clear" w:color="auto" w:fill="auto"/>
          </w:tcPr>
          <w:p w14:paraId="33FDD47C" w14:textId="77777777" w:rsidR="008C6072" w:rsidRPr="007441CC" w:rsidRDefault="008C6072" w:rsidP="00B52903">
            <w:pPr>
              <w:tabs>
                <w:tab w:val="left" w:pos="68"/>
              </w:tabs>
              <w:spacing w:line="360" w:lineRule="auto"/>
              <w:ind w:left="10" w:right="270"/>
              <w:rPr>
                <w:color w:val="auto"/>
              </w:rPr>
            </w:pPr>
            <w:r w:rsidRPr="007441CC">
              <w:rPr>
                <w:b/>
                <w:color w:val="auto"/>
              </w:rPr>
              <w:t>LU4.</w:t>
            </w:r>
          </w:p>
          <w:p w14:paraId="2BCD72E3" w14:textId="77777777" w:rsidR="008C6072" w:rsidRPr="007441CC" w:rsidRDefault="008C6072" w:rsidP="00B52903">
            <w:pPr>
              <w:tabs>
                <w:tab w:val="left" w:pos="68"/>
              </w:tabs>
              <w:spacing w:line="360" w:lineRule="auto"/>
              <w:ind w:right="270"/>
              <w:rPr>
                <w:color w:val="auto"/>
              </w:rPr>
            </w:pPr>
            <w:r w:rsidRPr="007441CC">
              <w:rPr>
                <w:color w:val="auto"/>
              </w:rPr>
              <w:lastRenderedPageBreak/>
              <w:t>Ensure  Safeguard  of Machines</w:t>
            </w:r>
          </w:p>
        </w:tc>
        <w:tc>
          <w:tcPr>
            <w:tcW w:w="1119" w:type="pct"/>
            <w:shd w:val="clear" w:color="auto" w:fill="auto"/>
          </w:tcPr>
          <w:p w14:paraId="03BD4024" w14:textId="77777777" w:rsidR="008C6072" w:rsidRPr="007441CC" w:rsidRDefault="008C6072" w:rsidP="00B52903">
            <w:pPr>
              <w:spacing w:line="276" w:lineRule="auto"/>
              <w:ind w:left="2"/>
              <w:rPr>
                <w:b/>
                <w:color w:val="auto"/>
              </w:rPr>
            </w:pPr>
            <w:r w:rsidRPr="007441CC">
              <w:rPr>
                <w:b/>
                <w:color w:val="auto"/>
              </w:rPr>
              <w:lastRenderedPageBreak/>
              <w:t>Trainee will be able to:</w:t>
            </w:r>
          </w:p>
          <w:p w14:paraId="0E52581C" w14:textId="77777777" w:rsidR="008C6072" w:rsidRPr="007441CC" w:rsidRDefault="008C6072" w:rsidP="00594206">
            <w:pPr>
              <w:pStyle w:val="ListParagraph"/>
              <w:numPr>
                <w:ilvl w:val="0"/>
                <w:numId w:val="77"/>
              </w:numPr>
              <w:spacing w:after="0" w:line="276" w:lineRule="auto"/>
              <w:ind w:right="270"/>
              <w:jc w:val="left"/>
              <w:rPr>
                <w:color w:val="auto"/>
              </w:rPr>
            </w:pPr>
            <w:r w:rsidRPr="007441CC">
              <w:rPr>
                <w:color w:val="auto"/>
              </w:rPr>
              <w:t>Maintain radiator shield</w:t>
            </w:r>
          </w:p>
          <w:p w14:paraId="080AD20A" w14:textId="77777777" w:rsidR="008C6072" w:rsidRPr="007441CC" w:rsidRDefault="008C6072" w:rsidP="00594206">
            <w:pPr>
              <w:pStyle w:val="ListParagraph"/>
              <w:numPr>
                <w:ilvl w:val="0"/>
                <w:numId w:val="77"/>
              </w:numPr>
              <w:spacing w:after="0" w:line="276" w:lineRule="auto"/>
              <w:ind w:right="270"/>
              <w:jc w:val="left"/>
              <w:rPr>
                <w:color w:val="auto"/>
              </w:rPr>
            </w:pPr>
            <w:r w:rsidRPr="007441CC">
              <w:rPr>
                <w:color w:val="auto"/>
              </w:rPr>
              <w:t>Maintain alternator fan shield</w:t>
            </w:r>
          </w:p>
          <w:p w14:paraId="22286F06" w14:textId="77777777" w:rsidR="008C6072" w:rsidRPr="007441CC" w:rsidRDefault="008C6072" w:rsidP="00594206">
            <w:pPr>
              <w:pStyle w:val="ListParagraph"/>
              <w:numPr>
                <w:ilvl w:val="0"/>
                <w:numId w:val="77"/>
              </w:numPr>
              <w:spacing w:after="0" w:line="276" w:lineRule="auto"/>
              <w:ind w:right="270"/>
              <w:jc w:val="left"/>
              <w:rPr>
                <w:color w:val="auto"/>
              </w:rPr>
            </w:pPr>
            <w:r w:rsidRPr="007441CC">
              <w:rPr>
                <w:color w:val="auto"/>
              </w:rPr>
              <w:lastRenderedPageBreak/>
              <w:t>Maintain heat resister material on silencer</w:t>
            </w:r>
          </w:p>
          <w:p w14:paraId="04380529" w14:textId="77777777" w:rsidR="008C6072" w:rsidRPr="007441CC" w:rsidRDefault="008C6072" w:rsidP="00594206">
            <w:pPr>
              <w:pStyle w:val="ListParagraph"/>
              <w:numPr>
                <w:ilvl w:val="0"/>
                <w:numId w:val="77"/>
              </w:numPr>
              <w:spacing w:after="0" w:line="276" w:lineRule="auto"/>
              <w:ind w:right="270"/>
              <w:jc w:val="left"/>
              <w:rPr>
                <w:color w:val="auto"/>
              </w:rPr>
            </w:pPr>
            <w:r w:rsidRPr="007441CC">
              <w:rPr>
                <w:color w:val="auto"/>
              </w:rPr>
              <w:t xml:space="preserve">Cover main circuit breaker </w:t>
            </w:r>
          </w:p>
          <w:p w14:paraId="742AB069" w14:textId="77777777" w:rsidR="008C6072" w:rsidRPr="007441CC" w:rsidRDefault="008C6072" w:rsidP="00594206">
            <w:pPr>
              <w:pStyle w:val="ListParagraph"/>
              <w:numPr>
                <w:ilvl w:val="0"/>
                <w:numId w:val="77"/>
              </w:numPr>
              <w:spacing w:after="0" w:line="276" w:lineRule="auto"/>
              <w:jc w:val="left"/>
              <w:rPr>
                <w:color w:val="auto"/>
              </w:rPr>
            </w:pPr>
            <w:r w:rsidRPr="007441CC">
              <w:rPr>
                <w:color w:val="auto"/>
              </w:rPr>
              <w:t>Lock canopy doors</w:t>
            </w:r>
          </w:p>
        </w:tc>
        <w:tc>
          <w:tcPr>
            <w:tcW w:w="1042" w:type="pct"/>
            <w:shd w:val="clear" w:color="auto" w:fill="auto"/>
          </w:tcPr>
          <w:p w14:paraId="24BEA707"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lastRenderedPageBreak/>
              <w:t>Enlist important rules of safety measures</w:t>
            </w:r>
          </w:p>
          <w:p w14:paraId="411A8D30" w14:textId="77777777" w:rsidR="008C6072" w:rsidRPr="007441CC" w:rsidRDefault="008C6072" w:rsidP="00594206">
            <w:pPr>
              <w:pStyle w:val="ListParagraph"/>
              <w:numPr>
                <w:ilvl w:val="0"/>
                <w:numId w:val="118"/>
              </w:numPr>
              <w:tabs>
                <w:tab w:val="left" w:pos="68"/>
              </w:tabs>
              <w:spacing w:after="0" w:line="360" w:lineRule="auto"/>
              <w:ind w:right="270" w:hanging="359"/>
              <w:jc w:val="left"/>
              <w:rPr>
                <w:b/>
                <w:color w:val="auto"/>
                <w:u w:val="single"/>
              </w:rPr>
            </w:pPr>
            <w:r w:rsidRPr="007441CC">
              <w:rPr>
                <w:color w:val="auto"/>
              </w:rPr>
              <w:lastRenderedPageBreak/>
              <w:t xml:space="preserve">Describe various machines safeguards </w:t>
            </w:r>
            <w:r w:rsidRPr="007441CC">
              <w:rPr>
                <w:b/>
                <w:color w:val="auto"/>
                <w:u w:val="single"/>
              </w:rPr>
              <w:t>Practical Activity:</w:t>
            </w:r>
          </w:p>
          <w:p w14:paraId="32A73584" w14:textId="77777777" w:rsidR="008C6072" w:rsidRPr="007441CC" w:rsidRDefault="008C6072" w:rsidP="00594206">
            <w:pPr>
              <w:pStyle w:val="ListBullet"/>
              <w:numPr>
                <w:ilvl w:val="0"/>
                <w:numId w:val="80"/>
              </w:numPr>
              <w:spacing w:after="120"/>
              <w:contextualSpacing w:val="0"/>
              <w:jc w:val="both"/>
              <w:rPr>
                <w:rFonts w:ascii="Arial" w:hAnsi="Arial" w:cs="Arial"/>
                <w:noProof/>
              </w:rPr>
            </w:pPr>
            <w:r w:rsidRPr="007441CC">
              <w:rPr>
                <w:rFonts w:ascii="Arial" w:hAnsi="Arial" w:cs="Arial"/>
                <w:sz w:val="22"/>
              </w:rPr>
              <w:t xml:space="preserve">Demonstrate the safeguards while operating machines. </w:t>
            </w:r>
          </w:p>
        </w:tc>
        <w:tc>
          <w:tcPr>
            <w:tcW w:w="631" w:type="pct"/>
            <w:shd w:val="clear" w:color="auto" w:fill="auto"/>
            <w:vAlign w:val="center"/>
          </w:tcPr>
          <w:p w14:paraId="53BCE2F1" w14:textId="77777777" w:rsidR="008C6072" w:rsidRPr="007441CC" w:rsidRDefault="008C6072" w:rsidP="00B52903">
            <w:pPr>
              <w:ind w:left="647" w:hanging="613"/>
              <w:rPr>
                <w:color w:val="auto"/>
              </w:rPr>
            </w:pPr>
            <w:r w:rsidRPr="007441CC">
              <w:rPr>
                <w:b/>
                <w:color w:val="auto"/>
              </w:rPr>
              <w:lastRenderedPageBreak/>
              <w:t xml:space="preserve">Theory- 1.5 </w:t>
            </w:r>
            <w:proofErr w:type="spellStart"/>
            <w:r w:rsidRPr="007441CC">
              <w:rPr>
                <w:color w:val="auto"/>
              </w:rPr>
              <w:t>Hrs</w:t>
            </w:r>
            <w:proofErr w:type="spellEnd"/>
          </w:p>
          <w:p w14:paraId="105B172A" w14:textId="77777777" w:rsidR="008C6072" w:rsidRPr="007441CC" w:rsidRDefault="008C6072" w:rsidP="00B52903">
            <w:pPr>
              <w:ind w:left="647" w:hanging="613"/>
              <w:rPr>
                <w:color w:val="auto"/>
              </w:rPr>
            </w:pPr>
            <w:r w:rsidRPr="007441CC">
              <w:rPr>
                <w:b/>
                <w:color w:val="auto"/>
              </w:rPr>
              <w:t xml:space="preserve">Practical- 3.5 </w:t>
            </w:r>
            <w:proofErr w:type="spellStart"/>
            <w:r w:rsidRPr="007441CC">
              <w:rPr>
                <w:color w:val="auto"/>
              </w:rPr>
              <w:t>Hrs</w:t>
            </w:r>
            <w:proofErr w:type="spellEnd"/>
          </w:p>
          <w:p w14:paraId="1194510C" w14:textId="77777777" w:rsidR="008C6072" w:rsidRPr="007441CC" w:rsidRDefault="008C6072" w:rsidP="00B52903">
            <w:pPr>
              <w:ind w:left="647" w:hanging="613"/>
              <w:rPr>
                <w:color w:val="auto"/>
              </w:rPr>
            </w:pPr>
            <w:r w:rsidRPr="007441CC">
              <w:rPr>
                <w:b/>
                <w:color w:val="auto"/>
              </w:rPr>
              <w:lastRenderedPageBreak/>
              <w:t xml:space="preserve">Total- 05 </w:t>
            </w:r>
            <w:proofErr w:type="spellStart"/>
            <w:r w:rsidRPr="007441CC">
              <w:rPr>
                <w:color w:val="auto"/>
              </w:rPr>
              <w:t>Hrs</w:t>
            </w:r>
            <w:proofErr w:type="spellEnd"/>
          </w:p>
        </w:tc>
        <w:tc>
          <w:tcPr>
            <w:tcW w:w="812" w:type="pct"/>
            <w:shd w:val="clear" w:color="auto" w:fill="auto"/>
          </w:tcPr>
          <w:p w14:paraId="01F5E1FA" w14:textId="77777777" w:rsidR="008C6072" w:rsidRPr="007441CC" w:rsidRDefault="008C6072" w:rsidP="00594206">
            <w:pPr>
              <w:pStyle w:val="ListParagraph"/>
              <w:numPr>
                <w:ilvl w:val="0"/>
                <w:numId w:val="77"/>
              </w:numPr>
              <w:spacing w:after="160" w:line="276" w:lineRule="auto"/>
              <w:jc w:val="left"/>
              <w:rPr>
                <w:noProof/>
                <w:color w:val="auto"/>
              </w:rPr>
            </w:pPr>
            <w:r w:rsidRPr="007441CC">
              <w:rPr>
                <w:color w:val="auto"/>
              </w:rPr>
              <w:lastRenderedPageBreak/>
              <w:t>Safeguard tools</w:t>
            </w:r>
          </w:p>
        </w:tc>
        <w:tc>
          <w:tcPr>
            <w:tcW w:w="566" w:type="pct"/>
            <w:shd w:val="clear" w:color="auto" w:fill="auto"/>
          </w:tcPr>
          <w:p w14:paraId="50EAD22A" w14:textId="77777777" w:rsidR="008C6072" w:rsidRPr="007441CC" w:rsidRDefault="008C6072" w:rsidP="00B52903">
            <w:pPr>
              <w:spacing w:before="240"/>
              <w:ind w:left="49"/>
              <w:rPr>
                <w:color w:val="auto"/>
              </w:rPr>
            </w:pPr>
            <w:r w:rsidRPr="007441CC">
              <w:rPr>
                <w:color w:val="auto"/>
              </w:rPr>
              <w:t>Class Room/</w:t>
            </w:r>
          </w:p>
          <w:p w14:paraId="5B8D84C1" w14:textId="77777777" w:rsidR="008C6072" w:rsidRPr="007441CC" w:rsidRDefault="008C6072" w:rsidP="00B52903">
            <w:pPr>
              <w:ind w:left="49"/>
              <w:rPr>
                <w:b/>
                <w:color w:val="auto"/>
              </w:rPr>
            </w:pPr>
            <w:r w:rsidRPr="007441CC">
              <w:rPr>
                <w:color w:val="auto"/>
              </w:rPr>
              <w:t>Lab</w:t>
            </w:r>
          </w:p>
        </w:tc>
      </w:tr>
      <w:tr w:rsidR="007441CC" w:rsidRPr="007441CC" w14:paraId="1A888DCB" w14:textId="77777777" w:rsidTr="00B52903">
        <w:trPr>
          <w:trHeight w:val="1554"/>
        </w:trPr>
        <w:tc>
          <w:tcPr>
            <w:tcW w:w="830" w:type="pct"/>
            <w:shd w:val="clear" w:color="auto" w:fill="auto"/>
          </w:tcPr>
          <w:p w14:paraId="047D3F35" w14:textId="77777777" w:rsidR="008C6072" w:rsidRPr="007441CC" w:rsidRDefault="008C6072" w:rsidP="00B52903">
            <w:pPr>
              <w:tabs>
                <w:tab w:val="left" w:pos="68"/>
              </w:tabs>
              <w:spacing w:line="360" w:lineRule="auto"/>
              <w:ind w:left="10" w:right="270"/>
              <w:rPr>
                <w:color w:val="auto"/>
              </w:rPr>
            </w:pPr>
            <w:r w:rsidRPr="007441CC">
              <w:rPr>
                <w:b/>
                <w:color w:val="auto"/>
              </w:rPr>
              <w:lastRenderedPageBreak/>
              <w:t>LU5.</w:t>
            </w:r>
          </w:p>
          <w:p w14:paraId="53EE761F" w14:textId="77777777" w:rsidR="008C6072" w:rsidRPr="007441CC" w:rsidRDefault="008C6072" w:rsidP="00B52903">
            <w:pPr>
              <w:tabs>
                <w:tab w:val="left" w:pos="68"/>
              </w:tabs>
              <w:spacing w:line="360" w:lineRule="auto"/>
              <w:ind w:right="270"/>
              <w:rPr>
                <w:color w:val="auto"/>
              </w:rPr>
            </w:pPr>
            <w:r w:rsidRPr="007441CC">
              <w:rPr>
                <w:color w:val="auto"/>
              </w:rPr>
              <w:t>Adopt company policies and procedures</w:t>
            </w:r>
          </w:p>
        </w:tc>
        <w:tc>
          <w:tcPr>
            <w:tcW w:w="1119" w:type="pct"/>
            <w:shd w:val="clear" w:color="auto" w:fill="auto"/>
          </w:tcPr>
          <w:p w14:paraId="7E3660FE" w14:textId="77777777" w:rsidR="008C6072" w:rsidRPr="007441CC" w:rsidRDefault="008C6072" w:rsidP="00B52903">
            <w:pPr>
              <w:spacing w:line="276" w:lineRule="auto"/>
              <w:ind w:left="2"/>
              <w:rPr>
                <w:b/>
                <w:color w:val="auto"/>
              </w:rPr>
            </w:pPr>
            <w:r w:rsidRPr="007441CC">
              <w:rPr>
                <w:b/>
                <w:color w:val="auto"/>
              </w:rPr>
              <w:t>Trainee will be able to:</w:t>
            </w:r>
          </w:p>
          <w:p w14:paraId="0733F965" w14:textId="77777777" w:rsidR="008C6072" w:rsidRPr="007441CC" w:rsidRDefault="008C6072" w:rsidP="00594206">
            <w:pPr>
              <w:pStyle w:val="ListParagraph"/>
              <w:numPr>
                <w:ilvl w:val="0"/>
                <w:numId w:val="77"/>
              </w:numPr>
              <w:spacing w:after="0" w:line="276" w:lineRule="auto"/>
              <w:ind w:right="270"/>
              <w:jc w:val="left"/>
              <w:rPr>
                <w:color w:val="auto"/>
              </w:rPr>
            </w:pPr>
            <w:r w:rsidRPr="007441CC">
              <w:rPr>
                <w:color w:val="auto"/>
              </w:rPr>
              <w:t>Ensure company’s safety policy</w:t>
            </w:r>
          </w:p>
          <w:p w14:paraId="6FF35AC0" w14:textId="77777777" w:rsidR="008C6072" w:rsidRPr="007441CC" w:rsidRDefault="008C6072" w:rsidP="00594206">
            <w:pPr>
              <w:pStyle w:val="ListParagraph"/>
              <w:keepNext/>
              <w:numPr>
                <w:ilvl w:val="0"/>
                <w:numId w:val="77"/>
              </w:numPr>
              <w:tabs>
                <w:tab w:val="left" w:pos="518"/>
              </w:tabs>
              <w:spacing w:after="0" w:line="276" w:lineRule="auto"/>
              <w:ind w:right="270"/>
              <w:jc w:val="left"/>
              <w:rPr>
                <w:color w:val="auto"/>
              </w:rPr>
            </w:pPr>
            <w:r w:rsidRPr="007441CC">
              <w:rPr>
                <w:color w:val="auto"/>
              </w:rPr>
              <w:t>Adopt company safety procedure</w:t>
            </w:r>
          </w:p>
          <w:p w14:paraId="65ED6764" w14:textId="77777777" w:rsidR="008C6072" w:rsidRPr="007441CC" w:rsidRDefault="008C6072" w:rsidP="00594206">
            <w:pPr>
              <w:pStyle w:val="ListParagraph"/>
              <w:keepNext/>
              <w:numPr>
                <w:ilvl w:val="0"/>
                <w:numId w:val="77"/>
              </w:numPr>
              <w:tabs>
                <w:tab w:val="left" w:pos="428"/>
              </w:tabs>
              <w:spacing w:after="0" w:line="276" w:lineRule="auto"/>
              <w:ind w:right="270"/>
              <w:jc w:val="left"/>
              <w:rPr>
                <w:color w:val="auto"/>
              </w:rPr>
            </w:pPr>
            <w:r w:rsidRPr="007441CC">
              <w:rPr>
                <w:color w:val="auto"/>
              </w:rPr>
              <w:t>Advocate worker with company safety policy</w:t>
            </w:r>
          </w:p>
          <w:p w14:paraId="5FA45A0B" w14:textId="77777777" w:rsidR="008C6072" w:rsidRPr="007441CC" w:rsidRDefault="008C6072" w:rsidP="00594206">
            <w:pPr>
              <w:pStyle w:val="ListParagraph"/>
              <w:numPr>
                <w:ilvl w:val="0"/>
                <w:numId w:val="77"/>
              </w:numPr>
              <w:spacing w:after="0" w:line="276" w:lineRule="auto"/>
              <w:jc w:val="left"/>
              <w:rPr>
                <w:color w:val="auto"/>
              </w:rPr>
            </w:pPr>
            <w:r w:rsidRPr="007441CC">
              <w:rPr>
                <w:color w:val="auto"/>
              </w:rPr>
              <w:t>Implement Safety sign board as per standard</w:t>
            </w:r>
          </w:p>
        </w:tc>
        <w:tc>
          <w:tcPr>
            <w:tcW w:w="1042" w:type="pct"/>
            <w:shd w:val="clear" w:color="auto" w:fill="auto"/>
          </w:tcPr>
          <w:p w14:paraId="3F1F355B" w14:textId="77777777" w:rsidR="008C6072" w:rsidRPr="007441CC" w:rsidRDefault="008C6072" w:rsidP="00594206">
            <w:pPr>
              <w:pStyle w:val="ListParagraph"/>
              <w:numPr>
                <w:ilvl w:val="0"/>
                <w:numId w:val="118"/>
              </w:numPr>
              <w:tabs>
                <w:tab w:val="left" w:pos="68"/>
              </w:tabs>
              <w:spacing w:after="0" w:line="360" w:lineRule="auto"/>
              <w:ind w:right="270"/>
              <w:jc w:val="left"/>
              <w:rPr>
                <w:color w:val="auto"/>
              </w:rPr>
            </w:pPr>
            <w:r w:rsidRPr="007441CC">
              <w:rPr>
                <w:color w:val="auto"/>
              </w:rPr>
              <w:t>Define Company’s Safety Policy</w:t>
            </w:r>
          </w:p>
          <w:p w14:paraId="2B4ECA56" w14:textId="77777777" w:rsidR="008C6072" w:rsidRPr="007441CC" w:rsidRDefault="008C6072" w:rsidP="00594206">
            <w:pPr>
              <w:pStyle w:val="ListParagraph"/>
              <w:numPr>
                <w:ilvl w:val="0"/>
                <w:numId w:val="118"/>
              </w:numPr>
              <w:tabs>
                <w:tab w:val="left" w:pos="68"/>
              </w:tabs>
              <w:spacing w:after="0" w:line="360" w:lineRule="auto"/>
              <w:ind w:right="270" w:hanging="359"/>
              <w:jc w:val="left"/>
              <w:rPr>
                <w:b/>
                <w:color w:val="auto"/>
                <w:u w:val="single"/>
              </w:rPr>
            </w:pPr>
            <w:r w:rsidRPr="007441CC">
              <w:rPr>
                <w:color w:val="auto"/>
              </w:rPr>
              <w:t>Illustrate schemes for better implementation of safety procedures</w:t>
            </w:r>
          </w:p>
          <w:p w14:paraId="08B51CC3" w14:textId="77777777" w:rsidR="008C6072" w:rsidRPr="007441CC" w:rsidRDefault="008C6072" w:rsidP="00594206">
            <w:pPr>
              <w:pStyle w:val="ListParagraph"/>
              <w:numPr>
                <w:ilvl w:val="0"/>
                <w:numId w:val="118"/>
              </w:numPr>
              <w:tabs>
                <w:tab w:val="left" w:pos="68"/>
              </w:tabs>
              <w:spacing w:after="0" w:line="360" w:lineRule="auto"/>
              <w:ind w:right="270" w:hanging="359"/>
              <w:jc w:val="left"/>
              <w:rPr>
                <w:color w:val="auto"/>
              </w:rPr>
            </w:pPr>
            <w:r w:rsidRPr="007441CC">
              <w:rPr>
                <w:color w:val="auto"/>
              </w:rPr>
              <w:t>Describe methods of Implementation of Safety sign board as per standard</w:t>
            </w:r>
          </w:p>
          <w:p w14:paraId="271D1E50" w14:textId="77777777" w:rsidR="008C6072" w:rsidRPr="007441CC" w:rsidRDefault="008C6072" w:rsidP="00B52903">
            <w:pPr>
              <w:pStyle w:val="ListParagraph"/>
              <w:tabs>
                <w:tab w:val="left" w:pos="68"/>
              </w:tabs>
              <w:spacing w:after="0" w:line="360" w:lineRule="auto"/>
              <w:ind w:left="362" w:right="270" w:firstLine="0"/>
              <w:jc w:val="left"/>
              <w:rPr>
                <w:b/>
                <w:color w:val="auto"/>
                <w:u w:val="single"/>
              </w:rPr>
            </w:pPr>
            <w:r w:rsidRPr="007441CC">
              <w:rPr>
                <w:b/>
                <w:color w:val="auto"/>
                <w:u w:val="single"/>
              </w:rPr>
              <w:t>Practical Activity:</w:t>
            </w:r>
          </w:p>
          <w:p w14:paraId="2320A2C1" w14:textId="77777777" w:rsidR="008C6072" w:rsidRPr="007441CC" w:rsidRDefault="008C6072" w:rsidP="00594206">
            <w:pPr>
              <w:pStyle w:val="ListParagraph"/>
              <w:numPr>
                <w:ilvl w:val="0"/>
                <w:numId w:val="118"/>
              </w:numPr>
              <w:tabs>
                <w:tab w:val="left" w:pos="68"/>
              </w:tabs>
              <w:spacing w:after="0" w:line="360" w:lineRule="auto"/>
              <w:ind w:right="270" w:hanging="359"/>
              <w:jc w:val="left"/>
              <w:rPr>
                <w:noProof/>
                <w:color w:val="auto"/>
              </w:rPr>
            </w:pPr>
            <w:r w:rsidRPr="007441CC">
              <w:rPr>
                <w:color w:val="auto"/>
              </w:rPr>
              <w:t>Draw Safety sign boards as per company’s standard</w:t>
            </w:r>
          </w:p>
        </w:tc>
        <w:tc>
          <w:tcPr>
            <w:tcW w:w="631" w:type="pct"/>
            <w:shd w:val="clear" w:color="auto" w:fill="auto"/>
            <w:vAlign w:val="center"/>
          </w:tcPr>
          <w:p w14:paraId="361088BA" w14:textId="77777777" w:rsidR="008C6072" w:rsidRPr="007441CC" w:rsidRDefault="008C6072" w:rsidP="00B52903">
            <w:pPr>
              <w:ind w:left="647" w:hanging="613"/>
              <w:rPr>
                <w:color w:val="auto"/>
              </w:rPr>
            </w:pPr>
            <w:r w:rsidRPr="007441CC">
              <w:rPr>
                <w:b/>
                <w:color w:val="auto"/>
              </w:rPr>
              <w:t xml:space="preserve">Theory- 01 </w:t>
            </w:r>
            <w:proofErr w:type="spellStart"/>
            <w:r w:rsidRPr="007441CC">
              <w:rPr>
                <w:color w:val="auto"/>
              </w:rPr>
              <w:t>Hrs</w:t>
            </w:r>
            <w:proofErr w:type="spellEnd"/>
          </w:p>
          <w:p w14:paraId="335A0D68"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20C10D59"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2929DC83" w14:textId="77777777" w:rsidR="008C6072" w:rsidRPr="007441CC" w:rsidRDefault="008C6072" w:rsidP="00594206">
            <w:pPr>
              <w:pStyle w:val="ListParagraph"/>
              <w:numPr>
                <w:ilvl w:val="0"/>
                <w:numId w:val="52"/>
              </w:numPr>
              <w:tabs>
                <w:tab w:val="left" w:pos="532"/>
                <w:tab w:val="left" w:pos="810"/>
              </w:tabs>
              <w:spacing w:after="0" w:line="360" w:lineRule="auto"/>
              <w:ind w:right="270"/>
              <w:jc w:val="left"/>
              <w:rPr>
                <w:color w:val="auto"/>
              </w:rPr>
            </w:pPr>
            <w:r w:rsidRPr="007441CC">
              <w:rPr>
                <w:color w:val="auto"/>
              </w:rPr>
              <w:t>Company policies and procedures Catalogue</w:t>
            </w:r>
          </w:p>
          <w:p w14:paraId="45FD4483" w14:textId="77777777" w:rsidR="008C6072" w:rsidRPr="007441CC" w:rsidRDefault="008C6072" w:rsidP="00594206">
            <w:pPr>
              <w:pStyle w:val="ListParagraph"/>
              <w:numPr>
                <w:ilvl w:val="0"/>
                <w:numId w:val="52"/>
              </w:numPr>
              <w:tabs>
                <w:tab w:val="left" w:pos="532"/>
                <w:tab w:val="left" w:pos="810"/>
              </w:tabs>
              <w:spacing w:after="0" w:line="360" w:lineRule="auto"/>
              <w:ind w:right="270"/>
              <w:jc w:val="left"/>
              <w:rPr>
                <w:color w:val="auto"/>
              </w:rPr>
            </w:pPr>
            <w:r w:rsidRPr="007441CC">
              <w:rPr>
                <w:color w:val="auto"/>
              </w:rPr>
              <w:t>Pencil</w:t>
            </w:r>
          </w:p>
          <w:p w14:paraId="203A34E7" w14:textId="77777777" w:rsidR="008C6072" w:rsidRPr="007441CC" w:rsidRDefault="008C6072" w:rsidP="00594206">
            <w:pPr>
              <w:pStyle w:val="ListParagraph"/>
              <w:numPr>
                <w:ilvl w:val="0"/>
                <w:numId w:val="52"/>
              </w:numPr>
              <w:tabs>
                <w:tab w:val="left" w:pos="532"/>
                <w:tab w:val="left" w:pos="810"/>
              </w:tabs>
              <w:spacing w:after="0" w:line="360" w:lineRule="auto"/>
              <w:ind w:right="270"/>
              <w:jc w:val="left"/>
              <w:rPr>
                <w:color w:val="auto"/>
              </w:rPr>
            </w:pPr>
            <w:r w:rsidRPr="007441CC">
              <w:rPr>
                <w:color w:val="auto"/>
              </w:rPr>
              <w:t>Paper</w:t>
            </w:r>
          </w:p>
          <w:p w14:paraId="740C3730" w14:textId="77777777" w:rsidR="008C6072" w:rsidRPr="007441CC" w:rsidRDefault="008C6072" w:rsidP="00594206">
            <w:pPr>
              <w:pStyle w:val="ListParagraph"/>
              <w:numPr>
                <w:ilvl w:val="0"/>
                <w:numId w:val="52"/>
              </w:numPr>
              <w:tabs>
                <w:tab w:val="left" w:pos="532"/>
                <w:tab w:val="left" w:pos="810"/>
              </w:tabs>
              <w:spacing w:after="0" w:line="360" w:lineRule="auto"/>
              <w:ind w:right="270"/>
              <w:jc w:val="left"/>
              <w:rPr>
                <w:color w:val="auto"/>
              </w:rPr>
            </w:pPr>
            <w:r w:rsidRPr="007441CC">
              <w:rPr>
                <w:color w:val="auto"/>
              </w:rPr>
              <w:t>Eraser</w:t>
            </w:r>
          </w:p>
          <w:p w14:paraId="13AE3243" w14:textId="77777777" w:rsidR="008C6072" w:rsidRPr="007441CC" w:rsidRDefault="008C6072" w:rsidP="00B52903">
            <w:pPr>
              <w:pStyle w:val="ListParagraph"/>
              <w:tabs>
                <w:tab w:val="left" w:pos="532"/>
                <w:tab w:val="left" w:pos="810"/>
              </w:tabs>
              <w:spacing w:after="0" w:line="360" w:lineRule="auto"/>
              <w:ind w:left="450" w:right="270" w:firstLine="0"/>
              <w:jc w:val="left"/>
              <w:rPr>
                <w:noProof/>
                <w:color w:val="auto"/>
              </w:rPr>
            </w:pPr>
          </w:p>
        </w:tc>
        <w:tc>
          <w:tcPr>
            <w:tcW w:w="566" w:type="pct"/>
            <w:shd w:val="clear" w:color="auto" w:fill="auto"/>
          </w:tcPr>
          <w:p w14:paraId="1CCAF7B4" w14:textId="77777777" w:rsidR="008C6072" w:rsidRPr="007441CC" w:rsidRDefault="008C6072" w:rsidP="00B52903">
            <w:pPr>
              <w:spacing w:before="240"/>
              <w:ind w:left="49"/>
              <w:rPr>
                <w:color w:val="auto"/>
              </w:rPr>
            </w:pPr>
            <w:r w:rsidRPr="007441CC">
              <w:rPr>
                <w:color w:val="auto"/>
              </w:rPr>
              <w:t>Class Room/</w:t>
            </w:r>
          </w:p>
          <w:p w14:paraId="318D732F" w14:textId="77777777" w:rsidR="008C6072" w:rsidRPr="007441CC" w:rsidRDefault="008C6072" w:rsidP="00B52903">
            <w:pPr>
              <w:ind w:left="49"/>
              <w:rPr>
                <w:b/>
                <w:color w:val="auto"/>
              </w:rPr>
            </w:pPr>
            <w:r w:rsidRPr="007441CC">
              <w:rPr>
                <w:color w:val="auto"/>
              </w:rPr>
              <w:t>Lab</w:t>
            </w:r>
          </w:p>
        </w:tc>
      </w:tr>
      <w:tr w:rsidR="007441CC" w:rsidRPr="007441CC" w14:paraId="03FC218A" w14:textId="77777777" w:rsidTr="00B52903">
        <w:trPr>
          <w:trHeight w:val="1554"/>
        </w:trPr>
        <w:tc>
          <w:tcPr>
            <w:tcW w:w="830" w:type="pct"/>
            <w:shd w:val="clear" w:color="auto" w:fill="auto"/>
          </w:tcPr>
          <w:p w14:paraId="03B475AC" w14:textId="77777777" w:rsidR="008C6072" w:rsidRPr="007441CC" w:rsidRDefault="008C6072" w:rsidP="00B52903">
            <w:pPr>
              <w:tabs>
                <w:tab w:val="left" w:pos="68"/>
              </w:tabs>
              <w:spacing w:line="360" w:lineRule="auto"/>
              <w:ind w:left="10" w:right="270"/>
              <w:rPr>
                <w:color w:val="auto"/>
              </w:rPr>
            </w:pPr>
            <w:r w:rsidRPr="007441CC">
              <w:rPr>
                <w:b/>
                <w:color w:val="auto"/>
              </w:rPr>
              <w:lastRenderedPageBreak/>
              <w:t>LU6.</w:t>
            </w:r>
          </w:p>
          <w:p w14:paraId="3D13018E" w14:textId="77777777" w:rsidR="008C6072" w:rsidRPr="007441CC" w:rsidRDefault="008C6072" w:rsidP="00B52903">
            <w:pPr>
              <w:tabs>
                <w:tab w:val="left" w:pos="68"/>
              </w:tabs>
              <w:spacing w:line="360" w:lineRule="auto"/>
              <w:ind w:right="270"/>
              <w:rPr>
                <w:color w:val="auto"/>
              </w:rPr>
            </w:pPr>
            <w:r w:rsidRPr="007441CC">
              <w:rPr>
                <w:color w:val="auto"/>
              </w:rPr>
              <w:t>Attain health &amp; safety training</w:t>
            </w:r>
          </w:p>
        </w:tc>
        <w:tc>
          <w:tcPr>
            <w:tcW w:w="1119" w:type="pct"/>
            <w:shd w:val="clear" w:color="auto" w:fill="auto"/>
          </w:tcPr>
          <w:p w14:paraId="1D2F75A9" w14:textId="77777777" w:rsidR="008C6072" w:rsidRPr="007441CC" w:rsidRDefault="008C6072" w:rsidP="00B52903">
            <w:pPr>
              <w:spacing w:line="276" w:lineRule="auto"/>
              <w:ind w:left="2"/>
              <w:rPr>
                <w:b/>
                <w:color w:val="auto"/>
              </w:rPr>
            </w:pPr>
            <w:r w:rsidRPr="007441CC">
              <w:rPr>
                <w:b/>
                <w:color w:val="auto"/>
              </w:rPr>
              <w:t>Trainee will be able to:</w:t>
            </w:r>
          </w:p>
          <w:p w14:paraId="40C19C67" w14:textId="77777777" w:rsidR="008C6072" w:rsidRPr="007441CC" w:rsidRDefault="008C6072" w:rsidP="00594206">
            <w:pPr>
              <w:pStyle w:val="ListParagraph"/>
              <w:numPr>
                <w:ilvl w:val="0"/>
                <w:numId w:val="120"/>
              </w:numPr>
              <w:spacing w:after="0" w:line="360" w:lineRule="auto"/>
              <w:ind w:right="270"/>
              <w:jc w:val="left"/>
              <w:rPr>
                <w:color w:val="auto"/>
              </w:rPr>
            </w:pPr>
            <w:r w:rsidRPr="007441CC">
              <w:rPr>
                <w:color w:val="auto"/>
              </w:rPr>
              <w:t>Take required health and safety   training</w:t>
            </w:r>
          </w:p>
          <w:p w14:paraId="5E99E43F" w14:textId="77777777" w:rsidR="008C6072" w:rsidRPr="007441CC" w:rsidRDefault="008C6072" w:rsidP="00594206">
            <w:pPr>
              <w:pStyle w:val="ListParagraph"/>
              <w:numPr>
                <w:ilvl w:val="0"/>
                <w:numId w:val="120"/>
              </w:numPr>
              <w:spacing w:after="0" w:line="360" w:lineRule="auto"/>
              <w:ind w:right="270"/>
              <w:jc w:val="left"/>
              <w:rPr>
                <w:color w:val="auto"/>
              </w:rPr>
            </w:pPr>
            <w:r w:rsidRPr="007441CC">
              <w:rPr>
                <w:color w:val="auto"/>
              </w:rPr>
              <w:t>Implement work hazardous material information system (WHMIS)</w:t>
            </w:r>
          </w:p>
          <w:p w14:paraId="50D63401" w14:textId="77777777" w:rsidR="008C6072" w:rsidRPr="007441CC" w:rsidRDefault="008C6072" w:rsidP="00594206">
            <w:pPr>
              <w:pStyle w:val="ListParagraph"/>
              <w:numPr>
                <w:ilvl w:val="0"/>
                <w:numId w:val="120"/>
              </w:numPr>
              <w:spacing w:after="0" w:line="276" w:lineRule="auto"/>
              <w:jc w:val="left"/>
              <w:rPr>
                <w:color w:val="auto"/>
              </w:rPr>
            </w:pPr>
            <w:r w:rsidRPr="007441CC">
              <w:rPr>
                <w:color w:val="auto"/>
              </w:rPr>
              <w:t>Adopt first aid cardio respiratory, resuscitation and CPR</w:t>
            </w:r>
          </w:p>
        </w:tc>
        <w:tc>
          <w:tcPr>
            <w:tcW w:w="1042" w:type="pct"/>
            <w:shd w:val="clear" w:color="auto" w:fill="auto"/>
          </w:tcPr>
          <w:p w14:paraId="4495F283" w14:textId="77777777" w:rsidR="008C6072" w:rsidRPr="007441CC" w:rsidRDefault="008C6072" w:rsidP="00594206">
            <w:pPr>
              <w:pStyle w:val="ListParagraph"/>
              <w:numPr>
                <w:ilvl w:val="0"/>
                <w:numId w:val="118"/>
              </w:numPr>
              <w:tabs>
                <w:tab w:val="left" w:pos="68"/>
              </w:tabs>
              <w:spacing w:after="0" w:line="360" w:lineRule="auto"/>
              <w:ind w:right="270" w:hanging="359"/>
              <w:jc w:val="left"/>
              <w:rPr>
                <w:color w:val="auto"/>
              </w:rPr>
            </w:pPr>
            <w:r w:rsidRPr="007441CC">
              <w:rPr>
                <w:color w:val="auto"/>
              </w:rPr>
              <w:t>Define CPR</w:t>
            </w:r>
          </w:p>
          <w:p w14:paraId="478577DC" w14:textId="77777777" w:rsidR="008C6072" w:rsidRPr="007441CC" w:rsidRDefault="008C6072" w:rsidP="00594206">
            <w:pPr>
              <w:pStyle w:val="ListParagraph"/>
              <w:numPr>
                <w:ilvl w:val="0"/>
                <w:numId w:val="118"/>
              </w:numPr>
              <w:tabs>
                <w:tab w:val="left" w:pos="68"/>
              </w:tabs>
              <w:spacing w:after="0" w:line="360" w:lineRule="auto"/>
              <w:ind w:right="270" w:hanging="359"/>
              <w:jc w:val="left"/>
              <w:rPr>
                <w:color w:val="auto"/>
              </w:rPr>
            </w:pPr>
            <w:r w:rsidRPr="007441CC">
              <w:rPr>
                <w:color w:val="auto"/>
              </w:rPr>
              <w:t xml:space="preserve">Describe </w:t>
            </w:r>
            <w:r w:rsidR="00A13FAF" w:rsidRPr="007441CC">
              <w:rPr>
                <w:color w:val="auto"/>
              </w:rPr>
              <w:t>method to</w:t>
            </w:r>
            <w:r w:rsidRPr="007441CC">
              <w:rPr>
                <w:color w:val="auto"/>
              </w:rPr>
              <w:t xml:space="preserve"> perform first </w:t>
            </w:r>
            <w:r w:rsidR="00A13FAF" w:rsidRPr="007441CC">
              <w:rPr>
                <w:color w:val="auto"/>
              </w:rPr>
              <w:t>aid Cardiopulmonary</w:t>
            </w:r>
            <w:r w:rsidRPr="007441CC">
              <w:rPr>
                <w:color w:val="auto"/>
              </w:rPr>
              <w:t xml:space="preserve"> resuscitation (CPR)</w:t>
            </w:r>
          </w:p>
          <w:p w14:paraId="66541ED1" w14:textId="77777777" w:rsidR="008C6072" w:rsidRPr="007441CC" w:rsidRDefault="00A13FAF" w:rsidP="00594206">
            <w:pPr>
              <w:pStyle w:val="ListParagraph"/>
              <w:numPr>
                <w:ilvl w:val="0"/>
                <w:numId w:val="118"/>
              </w:numPr>
              <w:tabs>
                <w:tab w:val="left" w:pos="68"/>
              </w:tabs>
              <w:spacing w:after="0" w:line="360" w:lineRule="auto"/>
              <w:ind w:right="270" w:hanging="359"/>
              <w:jc w:val="left"/>
              <w:rPr>
                <w:color w:val="auto"/>
              </w:rPr>
            </w:pPr>
            <w:r w:rsidRPr="007441CC">
              <w:rPr>
                <w:color w:val="auto"/>
              </w:rPr>
              <w:t>Explain work</w:t>
            </w:r>
            <w:r w:rsidR="008C6072" w:rsidRPr="007441CC">
              <w:rPr>
                <w:color w:val="auto"/>
              </w:rPr>
              <w:t xml:space="preserve"> hazardous material information system (WHMIS)</w:t>
            </w:r>
          </w:p>
          <w:p w14:paraId="442F2758" w14:textId="77777777" w:rsidR="008C6072" w:rsidRPr="007441CC" w:rsidRDefault="008C6072" w:rsidP="00B52903">
            <w:pPr>
              <w:pStyle w:val="ListParagraph"/>
              <w:tabs>
                <w:tab w:val="left" w:pos="68"/>
              </w:tabs>
              <w:spacing w:after="0" w:line="360" w:lineRule="auto"/>
              <w:ind w:left="362" w:right="270" w:firstLine="0"/>
              <w:jc w:val="left"/>
              <w:rPr>
                <w:b/>
                <w:color w:val="auto"/>
                <w:u w:val="single"/>
              </w:rPr>
            </w:pPr>
            <w:r w:rsidRPr="007441CC">
              <w:rPr>
                <w:b/>
                <w:color w:val="auto"/>
                <w:u w:val="single"/>
              </w:rPr>
              <w:t>Practical Activity:</w:t>
            </w:r>
          </w:p>
          <w:p w14:paraId="600538A1" w14:textId="77777777" w:rsidR="008C6072" w:rsidRPr="007441CC" w:rsidRDefault="008C6072" w:rsidP="00594206">
            <w:pPr>
              <w:pStyle w:val="ListParagraph"/>
              <w:numPr>
                <w:ilvl w:val="0"/>
                <w:numId w:val="118"/>
              </w:numPr>
              <w:tabs>
                <w:tab w:val="left" w:pos="68"/>
              </w:tabs>
              <w:spacing w:after="0" w:line="360" w:lineRule="auto"/>
              <w:ind w:right="270" w:hanging="359"/>
              <w:jc w:val="left"/>
              <w:rPr>
                <w:noProof/>
                <w:color w:val="auto"/>
              </w:rPr>
            </w:pPr>
            <w:r w:rsidRPr="007441CC">
              <w:rPr>
                <w:color w:val="auto"/>
              </w:rPr>
              <w:t>Demonstrate first aid  Cardiopulmonary resuscitation (CPR)</w:t>
            </w:r>
          </w:p>
        </w:tc>
        <w:tc>
          <w:tcPr>
            <w:tcW w:w="631" w:type="pct"/>
            <w:shd w:val="clear" w:color="auto" w:fill="auto"/>
            <w:vAlign w:val="center"/>
          </w:tcPr>
          <w:p w14:paraId="435A5447" w14:textId="77777777" w:rsidR="008C6072" w:rsidRPr="007441CC" w:rsidRDefault="008C6072" w:rsidP="00B52903">
            <w:pPr>
              <w:ind w:left="647" w:hanging="613"/>
              <w:rPr>
                <w:color w:val="auto"/>
              </w:rPr>
            </w:pPr>
            <w:r w:rsidRPr="007441CC">
              <w:rPr>
                <w:b/>
                <w:color w:val="auto"/>
              </w:rPr>
              <w:t xml:space="preserve">Theory- 1.5 </w:t>
            </w:r>
            <w:proofErr w:type="spellStart"/>
            <w:r w:rsidRPr="007441CC">
              <w:rPr>
                <w:color w:val="auto"/>
              </w:rPr>
              <w:t>Hrs</w:t>
            </w:r>
            <w:proofErr w:type="spellEnd"/>
          </w:p>
          <w:p w14:paraId="7B5FEED2" w14:textId="77777777" w:rsidR="008C6072" w:rsidRPr="007441CC" w:rsidRDefault="008C6072" w:rsidP="00B52903">
            <w:pPr>
              <w:ind w:left="647" w:hanging="613"/>
              <w:rPr>
                <w:color w:val="auto"/>
              </w:rPr>
            </w:pPr>
            <w:r w:rsidRPr="007441CC">
              <w:rPr>
                <w:b/>
                <w:color w:val="auto"/>
              </w:rPr>
              <w:t xml:space="preserve">Practical- 3.5 </w:t>
            </w:r>
            <w:proofErr w:type="spellStart"/>
            <w:r w:rsidRPr="007441CC">
              <w:rPr>
                <w:color w:val="auto"/>
              </w:rPr>
              <w:t>Hrs</w:t>
            </w:r>
            <w:proofErr w:type="spellEnd"/>
          </w:p>
          <w:p w14:paraId="2A59F5FC"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583E9C96" w14:textId="77777777" w:rsidR="008C6072" w:rsidRPr="007441CC" w:rsidRDefault="008C6072" w:rsidP="00594206">
            <w:pPr>
              <w:pStyle w:val="ListParagraph"/>
              <w:numPr>
                <w:ilvl w:val="0"/>
                <w:numId w:val="52"/>
              </w:numPr>
              <w:tabs>
                <w:tab w:val="left" w:pos="532"/>
                <w:tab w:val="left" w:pos="810"/>
              </w:tabs>
              <w:spacing w:after="0" w:line="360" w:lineRule="auto"/>
              <w:ind w:right="270"/>
              <w:jc w:val="left"/>
              <w:rPr>
                <w:color w:val="auto"/>
              </w:rPr>
            </w:pPr>
            <w:r w:rsidRPr="007441CC">
              <w:rPr>
                <w:color w:val="auto"/>
              </w:rPr>
              <w:t>Health and safety   training Catalogue</w:t>
            </w:r>
          </w:p>
          <w:p w14:paraId="750A10BD" w14:textId="77777777" w:rsidR="008C6072" w:rsidRPr="007441CC" w:rsidRDefault="008C6072" w:rsidP="00B52903">
            <w:pPr>
              <w:tabs>
                <w:tab w:val="left" w:pos="532"/>
                <w:tab w:val="left" w:pos="810"/>
              </w:tabs>
              <w:spacing w:line="360" w:lineRule="auto"/>
              <w:ind w:right="270"/>
              <w:rPr>
                <w:noProof/>
                <w:color w:val="auto"/>
              </w:rPr>
            </w:pPr>
          </w:p>
        </w:tc>
        <w:tc>
          <w:tcPr>
            <w:tcW w:w="566" w:type="pct"/>
            <w:shd w:val="clear" w:color="auto" w:fill="auto"/>
          </w:tcPr>
          <w:p w14:paraId="1E31123B" w14:textId="77777777" w:rsidR="008C6072" w:rsidRPr="007441CC" w:rsidRDefault="008C6072" w:rsidP="00B52903">
            <w:pPr>
              <w:spacing w:before="240"/>
              <w:ind w:left="49"/>
              <w:rPr>
                <w:color w:val="auto"/>
              </w:rPr>
            </w:pPr>
            <w:r w:rsidRPr="007441CC">
              <w:rPr>
                <w:color w:val="auto"/>
              </w:rPr>
              <w:t>Class Room/</w:t>
            </w:r>
          </w:p>
          <w:p w14:paraId="5B9526BE" w14:textId="77777777" w:rsidR="008C6072" w:rsidRPr="007441CC" w:rsidRDefault="008C6072" w:rsidP="00B52903">
            <w:pPr>
              <w:ind w:left="49"/>
              <w:rPr>
                <w:b/>
                <w:color w:val="auto"/>
              </w:rPr>
            </w:pPr>
            <w:r w:rsidRPr="007441CC">
              <w:rPr>
                <w:color w:val="auto"/>
              </w:rPr>
              <w:t>Lab</w:t>
            </w:r>
          </w:p>
        </w:tc>
      </w:tr>
      <w:tr w:rsidR="007441CC" w:rsidRPr="007441CC" w14:paraId="25AE4717" w14:textId="77777777" w:rsidTr="00B52903">
        <w:trPr>
          <w:trHeight w:val="1554"/>
        </w:trPr>
        <w:tc>
          <w:tcPr>
            <w:tcW w:w="830" w:type="pct"/>
            <w:shd w:val="clear" w:color="auto" w:fill="auto"/>
          </w:tcPr>
          <w:p w14:paraId="7A9F6ECA" w14:textId="77777777" w:rsidR="008C6072" w:rsidRPr="007441CC" w:rsidRDefault="008C6072" w:rsidP="00B52903">
            <w:pPr>
              <w:tabs>
                <w:tab w:val="left" w:pos="68"/>
              </w:tabs>
              <w:spacing w:line="360" w:lineRule="auto"/>
              <w:ind w:left="10" w:right="270"/>
              <w:rPr>
                <w:color w:val="auto"/>
              </w:rPr>
            </w:pPr>
            <w:r w:rsidRPr="007441CC">
              <w:rPr>
                <w:b/>
                <w:color w:val="auto"/>
              </w:rPr>
              <w:t>LU7.</w:t>
            </w:r>
          </w:p>
          <w:p w14:paraId="516A3C69" w14:textId="77777777" w:rsidR="008C6072" w:rsidRPr="007441CC" w:rsidRDefault="008C6072" w:rsidP="00B52903">
            <w:pPr>
              <w:tabs>
                <w:tab w:val="left" w:pos="68"/>
              </w:tabs>
              <w:spacing w:line="360" w:lineRule="auto"/>
              <w:ind w:right="270"/>
              <w:rPr>
                <w:color w:val="auto"/>
              </w:rPr>
            </w:pPr>
            <w:r w:rsidRPr="007441CC">
              <w:rPr>
                <w:color w:val="auto"/>
              </w:rPr>
              <w:t>Prepare for emergencies</w:t>
            </w:r>
          </w:p>
        </w:tc>
        <w:tc>
          <w:tcPr>
            <w:tcW w:w="1119" w:type="pct"/>
            <w:shd w:val="clear" w:color="auto" w:fill="auto"/>
          </w:tcPr>
          <w:p w14:paraId="739C59E3" w14:textId="77777777" w:rsidR="008C6072" w:rsidRPr="007441CC" w:rsidRDefault="008C6072" w:rsidP="00B52903">
            <w:pPr>
              <w:spacing w:line="276" w:lineRule="auto"/>
              <w:ind w:left="2"/>
              <w:rPr>
                <w:b/>
                <w:color w:val="auto"/>
              </w:rPr>
            </w:pPr>
            <w:r w:rsidRPr="007441CC">
              <w:rPr>
                <w:b/>
                <w:color w:val="auto"/>
              </w:rPr>
              <w:t>Trainee will be able to:</w:t>
            </w:r>
          </w:p>
          <w:p w14:paraId="5031602F" w14:textId="77777777" w:rsidR="008C6072" w:rsidRPr="007441CC" w:rsidRDefault="008C6072" w:rsidP="00594206">
            <w:pPr>
              <w:pStyle w:val="ListParagraph"/>
              <w:numPr>
                <w:ilvl w:val="0"/>
                <w:numId w:val="52"/>
              </w:numPr>
              <w:spacing w:after="0" w:line="276" w:lineRule="auto"/>
              <w:ind w:right="270"/>
              <w:jc w:val="left"/>
              <w:rPr>
                <w:color w:val="auto"/>
              </w:rPr>
            </w:pPr>
            <w:r w:rsidRPr="007441CC">
              <w:rPr>
                <w:color w:val="auto"/>
              </w:rPr>
              <w:t xml:space="preserve">Take emergency response training </w:t>
            </w:r>
          </w:p>
          <w:p w14:paraId="1143DBB2" w14:textId="77777777" w:rsidR="008C6072" w:rsidRPr="007441CC" w:rsidRDefault="008C6072" w:rsidP="00594206">
            <w:pPr>
              <w:pStyle w:val="ListParagraph"/>
              <w:numPr>
                <w:ilvl w:val="0"/>
                <w:numId w:val="52"/>
              </w:numPr>
              <w:spacing w:after="0" w:line="276" w:lineRule="auto"/>
              <w:ind w:right="270"/>
              <w:jc w:val="left"/>
              <w:rPr>
                <w:color w:val="auto"/>
              </w:rPr>
            </w:pPr>
            <w:r w:rsidRPr="007441CC">
              <w:rPr>
                <w:color w:val="auto"/>
              </w:rPr>
              <w:t>Ensure practice of emergency exercises</w:t>
            </w:r>
          </w:p>
          <w:p w14:paraId="734FEF5D" w14:textId="77777777" w:rsidR="008C6072" w:rsidRPr="007441CC" w:rsidRDefault="008C6072" w:rsidP="00594206">
            <w:pPr>
              <w:pStyle w:val="ListParagraph"/>
              <w:numPr>
                <w:ilvl w:val="0"/>
                <w:numId w:val="52"/>
              </w:numPr>
              <w:spacing w:after="0" w:line="276" w:lineRule="auto"/>
              <w:ind w:right="270"/>
              <w:jc w:val="left"/>
              <w:rPr>
                <w:color w:val="auto"/>
              </w:rPr>
            </w:pPr>
            <w:r w:rsidRPr="007441CC">
              <w:rPr>
                <w:color w:val="auto"/>
              </w:rPr>
              <w:t>Check the emergency alarms</w:t>
            </w:r>
          </w:p>
          <w:p w14:paraId="5C9EA95C" w14:textId="77777777" w:rsidR="008C6072" w:rsidRPr="007441CC" w:rsidRDefault="008C6072" w:rsidP="00594206">
            <w:pPr>
              <w:pStyle w:val="ListParagraph"/>
              <w:numPr>
                <w:ilvl w:val="0"/>
                <w:numId w:val="52"/>
              </w:numPr>
              <w:spacing w:after="0" w:line="276" w:lineRule="auto"/>
              <w:jc w:val="left"/>
              <w:rPr>
                <w:color w:val="auto"/>
              </w:rPr>
            </w:pPr>
            <w:r w:rsidRPr="007441CC">
              <w:rPr>
                <w:color w:val="auto"/>
              </w:rPr>
              <w:t xml:space="preserve">Ensure regular practice of gathering the workers </w:t>
            </w:r>
            <w:r w:rsidRPr="007441CC">
              <w:rPr>
                <w:color w:val="auto"/>
              </w:rPr>
              <w:lastRenderedPageBreak/>
              <w:t>in assembly area during the emergency.</w:t>
            </w:r>
          </w:p>
        </w:tc>
        <w:tc>
          <w:tcPr>
            <w:tcW w:w="1042" w:type="pct"/>
            <w:shd w:val="clear" w:color="auto" w:fill="auto"/>
          </w:tcPr>
          <w:p w14:paraId="4DD421E3" w14:textId="77777777" w:rsidR="008C6072" w:rsidRPr="007441CC" w:rsidRDefault="008C6072" w:rsidP="00594206">
            <w:pPr>
              <w:pStyle w:val="ListParagraph"/>
              <w:numPr>
                <w:ilvl w:val="0"/>
                <w:numId w:val="52"/>
              </w:numPr>
              <w:tabs>
                <w:tab w:val="left" w:pos="532"/>
              </w:tabs>
              <w:spacing w:after="0" w:line="276" w:lineRule="auto"/>
              <w:ind w:right="270"/>
              <w:jc w:val="left"/>
              <w:rPr>
                <w:color w:val="auto"/>
              </w:rPr>
            </w:pPr>
            <w:r w:rsidRPr="007441CC">
              <w:rPr>
                <w:color w:val="auto"/>
              </w:rPr>
              <w:lastRenderedPageBreak/>
              <w:t>Enlist types of emergencies</w:t>
            </w:r>
          </w:p>
          <w:p w14:paraId="5E24D7C8" w14:textId="77777777" w:rsidR="008C6072" w:rsidRPr="007441CC" w:rsidRDefault="008C6072" w:rsidP="00594206">
            <w:pPr>
              <w:pStyle w:val="ListParagraph"/>
              <w:numPr>
                <w:ilvl w:val="0"/>
                <w:numId w:val="52"/>
              </w:numPr>
              <w:tabs>
                <w:tab w:val="left" w:pos="532"/>
              </w:tabs>
              <w:spacing w:after="0" w:line="276" w:lineRule="auto"/>
              <w:ind w:right="270"/>
              <w:jc w:val="left"/>
              <w:rPr>
                <w:color w:val="auto"/>
              </w:rPr>
            </w:pPr>
            <w:r w:rsidRPr="007441CC">
              <w:rPr>
                <w:color w:val="auto"/>
              </w:rPr>
              <w:t>Describe various types of work site Hazards</w:t>
            </w:r>
          </w:p>
          <w:p w14:paraId="4676F716" w14:textId="77777777" w:rsidR="008C6072" w:rsidRPr="007441CC" w:rsidRDefault="008C6072" w:rsidP="00594206">
            <w:pPr>
              <w:pStyle w:val="ListParagraph"/>
              <w:numPr>
                <w:ilvl w:val="0"/>
                <w:numId w:val="52"/>
              </w:numPr>
              <w:tabs>
                <w:tab w:val="left" w:pos="532"/>
              </w:tabs>
              <w:spacing w:after="0" w:line="276" w:lineRule="auto"/>
              <w:ind w:right="270"/>
              <w:jc w:val="left"/>
              <w:rPr>
                <w:color w:val="auto"/>
              </w:rPr>
            </w:pPr>
            <w:r w:rsidRPr="007441CC">
              <w:rPr>
                <w:color w:val="auto"/>
              </w:rPr>
              <w:t>Explain the mechanism of hazardous chemical control procedures</w:t>
            </w:r>
          </w:p>
          <w:p w14:paraId="5CF1E241" w14:textId="77777777" w:rsidR="008C6072" w:rsidRPr="007441CC" w:rsidRDefault="008C6072" w:rsidP="00594206">
            <w:pPr>
              <w:pStyle w:val="ListParagraph"/>
              <w:numPr>
                <w:ilvl w:val="0"/>
                <w:numId w:val="52"/>
              </w:numPr>
              <w:shd w:val="clear" w:color="auto" w:fill="FFFFFF"/>
              <w:tabs>
                <w:tab w:val="left" w:pos="532"/>
              </w:tabs>
              <w:spacing w:after="0" w:line="276" w:lineRule="auto"/>
              <w:ind w:right="270"/>
              <w:jc w:val="left"/>
              <w:rPr>
                <w:color w:val="auto"/>
              </w:rPr>
            </w:pPr>
            <w:r w:rsidRPr="007441CC">
              <w:rPr>
                <w:color w:val="auto"/>
              </w:rPr>
              <w:lastRenderedPageBreak/>
              <w:t>Illustrate response to various types of emergencies</w:t>
            </w:r>
          </w:p>
          <w:p w14:paraId="4681BA98" w14:textId="77777777" w:rsidR="008C6072" w:rsidRPr="007441CC" w:rsidRDefault="008C6072" w:rsidP="00B52903">
            <w:pPr>
              <w:pStyle w:val="ListParagraph"/>
              <w:tabs>
                <w:tab w:val="left" w:pos="68"/>
              </w:tabs>
              <w:spacing w:after="0" w:line="276" w:lineRule="auto"/>
              <w:ind w:left="362" w:right="270" w:firstLine="0"/>
              <w:jc w:val="left"/>
              <w:rPr>
                <w:b/>
                <w:color w:val="auto"/>
                <w:u w:val="single"/>
              </w:rPr>
            </w:pPr>
            <w:r w:rsidRPr="007441CC">
              <w:rPr>
                <w:b/>
                <w:color w:val="auto"/>
                <w:u w:val="single"/>
              </w:rPr>
              <w:t>Practical Activity:</w:t>
            </w:r>
          </w:p>
          <w:p w14:paraId="79E03108" w14:textId="77777777" w:rsidR="008C6072" w:rsidRPr="007441CC" w:rsidRDefault="008C6072" w:rsidP="00594206">
            <w:pPr>
              <w:pStyle w:val="ListParagraph"/>
              <w:numPr>
                <w:ilvl w:val="0"/>
                <w:numId w:val="118"/>
              </w:numPr>
              <w:tabs>
                <w:tab w:val="left" w:pos="68"/>
              </w:tabs>
              <w:spacing w:after="0" w:line="276" w:lineRule="auto"/>
              <w:ind w:right="270" w:hanging="359"/>
              <w:jc w:val="left"/>
              <w:rPr>
                <w:noProof/>
                <w:color w:val="auto"/>
              </w:rPr>
            </w:pPr>
            <w:r w:rsidRPr="007441CC">
              <w:rPr>
                <w:color w:val="auto"/>
              </w:rPr>
              <w:t xml:space="preserve">Demonstrate an emergency drill of gathering the class in assembly area </w:t>
            </w:r>
          </w:p>
        </w:tc>
        <w:tc>
          <w:tcPr>
            <w:tcW w:w="631" w:type="pct"/>
            <w:shd w:val="clear" w:color="auto" w:fill="auto"/>
            <w:vAlign w:val="center"/>
          </w:tcPr>
          <w:p w14:paraId="28C5FB9D" w14:textId="77777777" w:rsidR="008C6072" w:rsidRPr="007441CC" w:rsidRDefault="008C6072" w:rsidP="00B52903">
            <w:pPr>
              <w:ind w:left="647" w:hanging="613"/>
              <w:rPr>
                <w:color w:val="auto"/>
              </w:rPr>
            </w:pPr>
            <w:r w:rsidRPr="007441CC">
              <w:rPr>
                <w:b/>
                <w:color w:val="auto"/>
              </w:rPr>
              <w:lastRenderedPageBreak/>
              <w:t xml:space="preserve">Theory- 01 </w:t>
            </w:r>
            <w:proofErr w:type="spellStart"/>
            <w:r w:rsidRPr="007441CC">
              <w:rPr>
                <w:color w:val="auto"/>
              </w:rPr>
              <w:t>Hrs</w:t>
            </w:r>
            <w:proofErr w:type="spellEnd"/>
          </w:p>
          <w:p w14:paraId="4E528BAD" w14:textId="77777777" w:rsidR="008C6072" w:rsidRPr="007441CC" w:rsidRDefault="008C6072" w:rsidP="00B52903">
            <w:pPr>
              <w:ind w:left="647" w:hanging="613"/>
              <w:rPr>
                <w:color w:val="auto"/>
              </w:rPr>
            </w:pPr>
            <w:r w:rsidRPr="007441CC">
              <w:rPr>
                <w:b/>
                <w:color w:val="auto"/>
              </w:rPr>
              <w:t xml:space="preserve">Practical- 04 </w:t>
            </w:r>
            <w:proofErr w:type="spellStart"/>
            <w:r w:rsidRPr="007441CC">
              <w:rPr>
                <w:color w:val="auto"/>
              </w:rPr>
              <w:t>Hrs</w:t>
            </w:r>
            <w:proofErr w:type="spellEnd"/>
          </w:p>
          <w:p w14:paraId="4FC55D4A"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6198B9DF" w14:textId="77777777" w:rsidR="008C6072" w:rsidRPr="007441CC" w:rsidRDefault="008C6072" w:rsidP="00594206">
            <w:pPr>
              <w:pStyle w:val="ListParagraph"/>
              <w:numPr>
                <w:ilvl w:val="0"/>
                <w:numId w:val="52"/>
              </w:numPr>
              <w:tabs>
                <w:tab w:val="left" w:pos="532"/>
                <w:tab w:val="left" w:pos="810"/>
              </w:tabs>
              <w:spacing w:after="0" w:line="360" w:lineRule="auto"/>
              <w:ind w:right="270"/>
              <w:jc w:val="left"/>
              <w:rPr>
                <w:color w:val="auto"/>
              </w:rPr>
            </w:pPr>
            <w:r w:rsidRPr="007441CC">
              <w:rPr>
                <w:color w:val="auto"/>
              </w:rPr>
              <w:t>Emergency Alarm/Bell</w:t>
            </w:r>
          </w:p>
          <w:p w14:paraId="3B1F7F9F" w14:textId="77777777" w:rsidR="008C6072" w:rsidRPr="007441CC" w:rsidRDefault="008C6072" w:rsidP="00594206">
            <w:pPr>
              <w:pStyle w:val="ListParagraph"/>
              <w:numPr>
                <w:ilvl w:val="0"/>
                <w:numId w:val="52"/>
              </w:numPr>
              <w:tabs>
                <w:tab w:val="left" w:pos="532"/>
                <w:tab w:val="left" w:pos="810"/>
              </w:tabs>
              <w:spacing w:after="0" w:line="360" w:lineRule="auto"/>
              <w:ind w:right="270"/>
              <w:jc w:val="left"/>
              <w:rPr>
                <w:color w:val="auto"/>
              </w:rPr>
            </w:pPr>
            <w:r w:rsidRPr="007441CC">
              <w:rPr>
                <w:color w:val="auto"/>
              </w:rPr>
              <w:t>Emergency Response Plan catalogue</w:t>
            </w:r>
          </w:p>
          <w:p w14:paraId="426FC7E9" w14:textId="77777777" w:rsidR="008C6072" w:rsidRPr="007441CC" w:rsidRDefault="008C6072" w:rsidP="00B52903">
            <w:pPr>
              <w:tabs>
                <w:tab w:val="left" w:pos="532"/>
                <w:tab w:val="left" w:pos="810"/>
              </w:tabs>
              <w:spacing w:line="360" w:lineRule="auto"/>
              <w:ind w:right="270"/>
              <w:rPr>
                <w:noProof/>
                <w:color w:val="auto"/>
              </w:rPr>
            </w:pPr>
          </w:p>
        </w:tc>
        <w:tc>
          <w:tcPr>
            <w:tcW w:w="566" w:type="pct"/>
            <w:shd w:val="clear" w:color="auto" w:fill="auto"/>
          </w:tcPr>
          <w:p w14:paraId="5555049E" w14:textId="77777777" w:rsidR="008C6072" w:rsidRPr="007441CC" w:rsidRDefault="008C6072" w:rsidP="00B52903">
            <w:pPr>
              <w:spacing w:before="240"/>
              <w:ind w:left="49"/>
              <w:rPr>
                <w:color w:val="auto"/>
              </w:rPr>
            </w:pPr>
            <w:r w:rsidRPr="007441CC">
              <w:rPr>
                <w:color w:val="auto"/>
              </w:rPr>
              <w:t>Class Room/</w:t>
            </w:r>
          </w:p>
          <w:p w14:paraId="399F0C79" w14:textId="77777777" w:rsidR="008C6072" w:rsidRPr="007441CC" w:rsidRDefault="008C6072" w:rsidP="00B52903">
            <w:pPr>
              <w:ind w:left="49"/>
              <w:rPr>
                <w:b/>
                <w:color w:val="auto"/>
              </w:rPr>
            </w:pPr>
            <w:r w:rsidRPr="007441CC">
              <w:rPr>
                <w:color w:val="auto"/>
              </w:rPr>
              <w:t>Lab</w:t>
            </w:r>
          </w:p>
        </w:tc>
      </w:tr>
      <w:tr w:rsidR="007441CC" w:rsidRPr="007441CC" w14:paraId="3A0AE14B" w14:textId="77777777" w:rsidTr="00B52903">
        <w:trPr>
          <w:trHeight w:val="1554"/>
        </w:trPr>
        <w:tc>
          <w:tcPr>
            <w:tcW w:w="830" w:type="pct"/>
            <w:shd w:val="clear" w:color="auto" w:fill="auto"/>
          </w:tcPr>
          <w:p w14:paraId="29E9FB9F" w14:textId="77777777" w:rsidR="008C6072" w:rsidRPr="007441CC" w:rsidRDefault="008C6072" w:rsidP="00B52903">
            <w:pPr>
              <w:tabs>
                <w:tab w:val="left" w:pos="68"/>
              </w:tabs>
              <w:spacing w:line="360" w:lineRule="auto"/>
              <w:ind w:left="10" w:right="270"/>
              <w:rPr>
                <w:color w:val="auto"/>
              </w:rPr>
            </w:pPr>
            <w:r w:rsidRPr="007441CC">
              <w:rPr>
                <w:b/>
                <w:color w:val="auto"/>
              </w:rPr>
              <w:lastRenderedPageBreak/>
              <w:t>LU6.</w:t>
            </w:r>
          </w:p>
          <w:p w14:paraId="1066DA6E" w14:textId="77777777" w:rsidR="008C6072" w:rsidRPr="007441CC" w:rsidRDefault="008C6072" w:rsidP="00B52903">
            <w:pPr>
              <w:tabs>
                <w:tab w:val="left" w:pos="68"/>
              </w:tabs>
              <w:spacing w:line="360" w:lineRule="auto"/>
              <w:ind w:right="270"/>
              <w:rPr>
                <w:color w:val="auto"/>
              </w:rPr>
            </w:pPr>
            <w:r w:rsidRPr="007441CC">
              <w:rPr>
                <w:color w:val="auto"/>
              </w:rPr>
              <w:t>Respond to  emergencies</w:t>
            </w:r>
          </w:p>
        </w:tc>
        <w:tc>
          <w:tcPr>
            <w:tcW w:w="1119" w:type="pct"/>
            <w:shd w:val="clear" w:color="auto" w:fill="auto"/>
          </w:tcPr>
          <w:p w14:paraId="54D6755E" w14:textId="77777777" w:rsidR="008C6072" w:rsidRPr="007441CC" w:rsidRDefault="008C6072" w:rsidP="00B52903">
            <w:pPr>
              <w:spacing w:line="276" w:lineRule="auto"/>
              <w:ind w:left="2"/>
              <w:rPr>
                <w:b/>
                <w:color w:val="auto"/>
              </w:rPr>
            </w:pPr>
            <w:r w:rsidRPr="007441CC">
              <w:rPr>
                <w:b/>
                <w:color w:val="auto"/>
              </w:rPr>
              <w:t>Trainee will be able to:</w:t>
            </w:r>
          </w:p>
          <w:p w14:paraId="426174F5" w14:textId="77777777" w:rsidR="008C6072" w:rsidRPr="007441CC" w:rsidRDefault="008C6072" w:rsidP="00594206">
            <w:pPr>
              <w:pStyle w:val="ListParagraph"/>
              <w:numPr>
                <w:ilvl w:val="0"/>
                <w:numId w:val="121"/>
              </w:numPr>
              <w:spacing w:after="0" w:line="276" w:lineRule="auto"/>
              <w:ind w:right="270"/>
              <w:jc w:val="left"/>
              <w:rPr>
                <w:color w:val="auto"/>
              </w:rPr>
            </w:pPr>
            <w:r w:rsidRPr="007441CC">
              <w:rPr>
                <w:color w:val="auto"/>
              </w:rPr>
              <w:t>Follow emergency plan</w:t>
            </w:r>
          </w:p>
          <w:p w14:paraId="2FD0C4BB" w14:textId="77777777" w:rsidR="008C6072" w:rsidRPr="007441CC" w:rsidRDefault="008C6072" w:rsidP="00594206">
            <w:pPr>
              <w:pStyle w:val="ListParagraph"/>
              <w:numPr>
                <w:ilvl w:val="0"/>
                <w:numId w:val="121"/>
              </w:numPr>
              <w:spacing w:after="0" w:line="276" w:lineRule="auto"/>
              <w:ind w:right="270"/>
              <w:jc w:val="left"/>
              <w:rPr>
                <w:color w:val="auto"/>
              </w:rPr>
            </w:pPr>
            <w:r w:rsidRPr="007441CC">
              <w:rPr>
                <w:color w:val="auto"/>
              </w:rPr>
              <w:t>Communicate instructions to co workers</w:t>
            </w:r>
          </w:p>
          <w:p w14:paraId="7717F8B8" w14:textId="77777777" w:rsidR="008C6072" w:rsidRPr="007441CC" w:rsidRDefault="008C6072" w:rsidP="00594206">
            <w:pPr>
              <w:pStyle w:val="ListParagraph"/>
              <w:numPr>
                <w:ilvl w:val="0"/>
                <w:numId w:val="121"/>
              </w:numPr>
              <w:spacing w:after="0" w:line="276" w:lineRule="auto"/>
              <w:ind w:right="270"/>
              <w:jc w:val="left"/>
              <w:rPr>
                <w:color w:val="auto"/>
              </w:rPr>
            </w:pPr>
            <w:r w:rsidRPr="007441CC">
              <w:rPr>
                <w:color w:val="auto"/>
              </w:rPr>
              <w:t>Assess risk and determine course of action</w:t>
            </w:r>
          </w:p>
          <w:p w14:paraId="6DADB349" w14:textId="77777777" w:rsidR="008C6072" w:rsidRPr="007441CC" w:rsidRDefault="008C6072" w:rsidP="00594206">
            <w:pPr>
              <w:pStyle w:val="ListParagraph"/>
              <w:keepNext/>
              <w:numPr>
                <w:ilvl w:val="0"/>
                <w:numId w:val="121"/>
              </w:numPr>
              <w:tabs>
                <w:tab w:val="left" w:pos="428"/>
              </w:tabs>
              <w:spacing w:after="0" w:line="276" w:lineRule="auto"/>
              <w:ind w:right="270"/>
              <w:jc w:val="left"/>
              <w:rPr>
                <w:color w:val="auto"/>
              </w:rPr>
            </w:pPr>
            <w:r w:rsidRPr="007441CC">
              <w:rPr>
                <w:color w:val="auto"/>
              </w:rPr>
              <w:t>Operate emergency equipment and supplies</w:t>
            </w:r>
          </w:p>
          <w:p w14:paraId="3BC3EEE2" w14:textId="1F117F31" w:rsidR="008C6072" w:rsidRPr="007441CC" w:rsidRDefault="008C6072" w:rsidP="00594206">
            <w:pPr>
              <w:pStyle w:val="ListParagraph"/>
              <w:numPr>
                <w:ilvl w:val="0"/>
                <w:numId w:val="121"/>
              </w:numPr>
              <w:spacing w:after="0" w:line="276" w:lineRule="auto"/>
              <w:jc w:val="left"/>
              <w:rPr>
                <w:color w:val="auto"/>
              </w:rPr>
            </w:pPr>
            <w:r w:rsidRPr="007441CC">
              <w:rPr>
                <w:color w:val="auto"/>
              </w:rPr>
              <w:t xml:space="preserve">Ensure that the ambulance is at stand </w:t>
            </w:r>
            <w:r w:rsidR="00282202" w:rsidRPr="007441CC">
              <w:rPr>
                <w:color w:val="auto"/>
              </w:rPr>
              <w:t>by (</w:t>
            </w:r>
            <w:r w:rsidRPr="007441CC">
              <w:rPr>
                <w:color w:val="auto"/>
              </w:rPr>
              <w:t>for emergency)</w:t>
            </w:r>
          </w:p>
        </w:tc>
        <w:tc>
          <w:tcPr>
            <w:tcW w:w="1042" w:type="pct"/>
            <w:shd w:val="clear" w:color="auto" w:fill="auto"/>
          </w:tcPr>
          <w:p w14:paraId="66B01536" w14:textId="77777777" w:rsidR="008C6072" w:rsidRPr="007441CC" w:rsidRDefault="008C6072" w:rsidP="00594206">
            <w:pPr>
              <w:pStyle w:val="ListParagraph"/>
              <w:numPr>
                <w:ilvl w:val="0"/>
                <w:numId w:val="52"/>
              </w:numPr>
              <w:tabs>
                <w:tab w:val="left" w:pos="532"/>
              </w:tabs>
              <w:spacing w:after="0" w:line="276" w:lineRule="auto"/>
              <w:ind w:right="270"/>
              <w:jc w:val="left"/>
              <w:rPr>
                <w:color w:val="auto"/>
              </w:rPr>
            </w:pPr>
            <w:r w:rsidRPr="007441CC">
              <w:rPr>
                <w:color w:val="auto"/>
              </w:rPr>
              <w:t>Define emergency Plan</w:t>
            </w:r>
          </w:p>
          <w:p w14:paraId="0C2AB2E7" w14:textId="77777777" w:rsidR="008C6072" w:rsidRPr="007441CC" w:rsidRDefault="008C6072" w:rsidP="00594206">
            <w:pPr>
              <w:pStyle w:val="ListParagraph"/>
              <w:numPr>
                <w:ilvl w:val="0"/>
                <w:numId w:val="121"/>
              </w:numPr>
              <w:spacing w:after="0" w:line="276" w:lineRule="auto"/>
              <w:ind w:right="270"/>
              <w:jc w:val="left"/>
              <w:rPr>
                <w:color w:val="auto"/>
              </w:rPr>
            </w:pPr>
            <w:r w:rsidRPr="007441CC">
              <w:rPr>
                <w:color w:val="auto"/>
              </w:rPr>
              <w:t xml:space="preserve">Describe various methods </w:t>
            </w:r>
            <w:r w:rsidR="00A13FAF" w:rsidRPr="007441CC">
              <w:rPr>
                <w:color w:val="auto"/>
              </w:rPr>
              <w:t>to Communicate</w:t>
            </w:r>
            <w:r w:rsidRPr="007441CC">
              <w:rPr>
                <w:color w:val="auto"/>
              </w:rPr>
              <w:t xml:space="preserve"> instructions to co workers</w:t>
            </w:r>
          </w:p>
          <w:p w14:paraId="5D1E0C2D" w14:textId="77777777" w:rsidR="008C6072" w:rsidRPr="007441CC" w:rsidRDefault="008C6072" w:rsidP="00594206">
            <w:pPr>
              <w:pStyle w:val="ListParagraph"/>
              <w:numPr>
                <w:ilvl w:val="0"/>
                <w:numId w:val="52"/>
              </w:numPr>
              <w:tabs>
                <w:tab w:val="left" w:pos="532"/>
              </w:tabs>
              <w:spacing w:after="0" w:line="276" w:lineRule="auto"/>
              <w:ind w:right="270"/>
              <w:jc w:val="left"/>
              <w:rPr>
                <w:color w:val="auto"/>
              </w:rPr>
            </w:pPr>
            <w:r w:rsidRPr="007441CC">
              <w:rPr>
                <w:color w:val="auto"/>
              </w:rPr>
              <w:t>Illustrate risk assessment and subsequent course of action</w:t>
            </w:r>
          </w:p>
          <w:p w14:paraId="64C60664" w14:textId="77777777" w:rsidR="008C6072" w:rsidRPr="007441CC" w:rsidRDefault="008C6072" w:rsidP="00B52903">
            <w:pPr>
              <w:pStyle w:val="ListParagraph"/>
              <w:tabs>
                <w:tab w:val="left" w:pos="532"/>
              </w:tabs>
              <w:spacing w:after="0" w:line="276" w:lineRule="auto"/>
              <w:ind w:left="450" w:right="270" w:firstLine="0"/>
              <w:jc w:val="left"/>
              <w:rPr>
                <w:color w:val="auto"/>
              </w:rPr>
            </w:pPr>
          </w:p>
          <w:p w14:paraId="1BF027B0" w14:textId="77777777" w:rsidR="008C6072" w:rsidRPr="007441CC" w:rsidRDefault="008C6072" w:rsidP="00B52903">
            <w:pPr>
              <w:pStyle w:val="ListParagraph"/>
              <w:tabs>
                <w:tab w:val="left" w:pos="68"/>
              </w:tabs>
              <w:spacing w:after="0" w:line="276" w:lineRule="auto"/>
              <w:ind w:left="362" w:right="270" w:firstLine="0"/>
              <w:jc w:val="left"/>
              <w:rPr>
                <w:b/>
                <w:color w:val="auto"/>
                <w:u w:val="single"/>
              </w:rPr>
            </w:pPr>
            <w:r w:rsidRPr="007441CC">
              <w:rPr>
                <w:b/>
                <w:color w:val="auto"/>
                <w:u w:val="single"/>
              </w:rPr>
              <w:t>Practical Activity:</w:t>
            </w:r>
          </w:p>
          <w:p w14:paraId="672F39FE" w14:textId="07694BB3" w:rsidR="008C6072" w:rsidRPr="007441CC" w:rsidRDefault="008C6072" w:rsidP="00594206">
            <w:pPr>
              <w:pStyle w:val="ListParagraph"/>
              <w:numPr>
                <w:ilvl w:val="0"/>
                <w:numId w:val="52"/>
              </w:numPr>
              <w:spacing w:after="0" w:line="360" w:lineRule="auto"/>
              <w:ind w:right="270"/>
              <w:jc w:val="left"/>
              <w:rPr>
                <w:color w:val="auto"/>
              </w:rPr>
            </w:pPr>
            <w:r w:rsidRPr="007441CC">
              <w:rPr>
                <w:color w:val="auto"/>
              </w:rPr>
              <w:t xml:space="preserve">Demonstrate </w:t>
            </w:r>
            <w:r w:rsidR="00282202" w:rsidRPr="007441CC">
              <w:rPr>
                <w:color w:val="auto"/>
              </w:rPr>
              <w:t>risk assessment</w:t>
            </w:r>
            <w:r w:rsidRPr="007441CC">
              <w:rPr>
                <w:color w:val="auto"/>
              </w:rPr>
              <w:t xml:space="preserve"> of a particular situation and determine </w:t>
            </w:r>
            <w:r w:rsidRPr="007441CC">
              <w:rPr>
                <w:color w:val="auto"/>
              </w:rPr>
              <w:lastRenderedPageBreak/>
              <w:t>course of action subsequently</w:t>
            </w:r>
          </w:p>
        </w:tc>
        <w:tc>
          <w:tcPr>
            <w:tcW w:w="631" w:type="pct"/>
            <w:shd w:val="clear" w:color="auto" w:fill="auto"/>
            <w:vAlign w:val="center"/>
          </w:tcPr>
          <w:p w14:paraId="19D0A1D0" w14:textId="77777777" w:rsidR="008C6072" w:rsidRPr="007441CC" w:rsidRDefault="008C6072" w:rsidP="00B52903">
            <w:pPr>
              <w:ind w:left="647" w:hanging="613"/>
              <w:rPr>
                <w:color w:val="auto"/>
              </w:rPr>
            </w:pPr>
            <w:r w:rsidRPr="007441CC">
              <w:rPr>
                <w:b/>
                <w:color w:val="auto"/>
              </w:rPr>
              <w:lastRenderedPageBreak/>
              <w:t xml:space="preserve">Theory- 1.5 </w:t>
            </w:r>
            <w:proofErr w:type="spellStart"/>
            <w:r w:rsidRPr="007441CC">
              <w:rPr>
                <w:color w:val="auto"/>
              </w:rPr>
              <w:t>Hrs</w:t>
            </w:r>
            <w:proofErr w:type="spellEnd"/>
          </w:p>
          <w:p w14:paraId="73DC688C" w14:textId="77777777" w:rsidR="008C6072" w:rsidRPr="007441CC" w:rsidRDefault="008C6072" w:rsidP="00B52903">
            <w:pPr>
              <w:ind w:left="647" w:hanging="613"/>
              <w:rPr>
                <w:color w:val="auto"/>
              </w:rPr>
            </w:pPr>
            <w:r w:rsidRPr="007441CC">
              <w:rPr>
                <w:b/>
                <w:color w:val="auto"/>
              </w:rPr>
              <w:t xml:space="preserve">Practical- 3.5 </w:t>
            </w:r>
            <w:proofErr w:type="spellStart"/>
            <w:r w:rsidRPr="007441CC">
              <w:rPr>
                <w:color w:val="auto"/>
              </w:rPr>
              <w:t>Hrs</w:t>
            </w:r>
            <w:proofErr w:type="spellEnd"/>
          </w:p>
          <w:p w14:paraId="69A3C7B4" w14:textId="77777777" w:rsidR="008C6072" w:rsidRPr="007441CC" w:rsidRDefault="008C6072" w:rsidP="00B52903">
            <w:pPr>
              <w:ind w:left="647" w:hanging="613"/>
              <w:rPr>
                <w:color w:val="auto"/>
              </w:rPr>
            </w:pPr>
            <w:r w:rsidRPr="007441CC">
              <w:rPr>
                <w:b/>
                <w:color w:val="auto"/>
              </w:rPr>
              <w:t xml:space="preserve">Total- 05 </w:t>
            </w:r>
            <w:proofErr w:type="spellStart"/>
            <w:r w:rsidRPr="007441CC">
              <w:rPr>
                <w:color w:val="auto"/>
              </w:rPr>
              <w:t>Hrs</w:t>
            </w:r>
            <w:proofErr w:type="spellEnd"/>
          </w:p>
        </w:tc>
        <w:tc>
          <w:tcPr>
            <w:tcW w:w="812" w:type="pct"/>
            <w:shd w:val="clear" w:color="auto" w:fill="auto"/>
          </w:tcPr>
          <w:p w14:paraId="4B31468A" w14:textId="77777777" w:rsidR="008C6072" w:rsidRPr="007441CC" w:rsidRDefault="008C6072" w:rsidP="00594206">
            <w:pPr>
              <w:pStyle w:val="ListParagraph"/>
              <w:numPr>
                <w:ilvl w:val="0"/>
                <w:numId w:val="118"/>
              </w:numPr>
              <w:tabs>
                <w:tab w:val="left" w:pos="532"/>
                <w:tab w:val="left" w:pos="810"/>
              </w:tabs>
              <w:spacing w:after="0" w:line="360" w:lineRule="auto"/>
              <w:ind w:right="270"/>
              <w:jc w:val="left"/>
              <w:rPr>
                <w:color w:val="auto"/>
              </w:rPr>
            </w:pPr>
            <w:r w:rsidRPr="007441CC">
              <w:rPr>
                <w:color w:val="auto"/>
              </w:rPr>
              <w:t>Fall Protection Plan</w:t>
            </w:r>
          </w:p>
          <w:p w14:paraId="3C6C0987" w14:textId="77777777" w:rsidR="008C6072" w:rsidRPr="007441CC" w:rsidRDefault="008C6072" w:rsidP="00594206">
            <w:pPr>
              <w:pStyle w:val="ListParagraph"/>
              <w:numPr>
                <w:ilvl w:val="0"/>
                <w:numId w:val="118"/>
              </w:numPr>
              <w:tabs>
                <w:tab w:val="left" w:pos="532"/>
                <w:tab w:val="left" w:pos="810"/>
              </w:tabs>
              <w:spacing w:after="0" w:line="360" w:lineRule="auto"/>
              <w:ind w:right="270"/>
              <w:jc w:val="left"/>
              <w:rPr>
                <w:color w:val="auto"/>
              </w:rPr>
            </w:pPr>
            <w:r w:rsidRPr="007441CC">
              <w:rPr>
                <w:color w:val="auto"/>
              </w:rPr>
              <w:t>Emergency response plan catalogue</w:t>
            </w:r>
          </w:p>
          <w:p w14:paraId="17B66161" w14:textId="77777777" w:rsidR="008C6072" w:rsidRPr="007441CC" w:rsidRDefault="008C6072" w:rsidP="00B52903">
            <w:pPr>
              <w:tabs>
                <w:tab w:val="left" w:pos="532"/>
                <w:tab w:val="left" w:pos="810"/>
              </w:tabs>
              <w:spacing w:line="360" w:lineRule="auto"/>
              <w:ind w:right="270"/>
              <w:rPr>
                <w:noProof/>
                <w:color w:val="auto"/>
              </w:rPr>
            </w:pPr>
          </w:p>
        </w:tc>
        <w:tc>
          <w:tcPr>
            <w:tcW w:w="566" w:type="pct"/>
            <w:shd w:val="clear" w:color="auto" w:fill="auto"/>
          </w:tcPr>
          <w:p w14:paraId="4AC277D7" w14:textId="77777777" w:rsidR="008C6072" w:rsidRPr="007441CC" w:rsidRDefault="008C6072" w:rsidP="00B52903">
            <w:pPr>
              <w:spacing w:before="240"/>
              <w:ind w:left="49"/>
              <w:rPr>
                <w:color w:val="auto"/>
              </w:rPr>
            </w:pPr>
            <w:r w:rsidRPr="007441CC">
              <w:rPr>
                <w:color w:val="auto"/>
              </w:rPr>
              <w:t>Class Room/</w:t>
            </w:r>
          </w:p>
          <w:p w14:paraId="217C5663" w14:textId="77777777" w:rsidR="008C6072" w:rsidRPr="007441CC" w:rsidRDefault="008C6072" w:rsidP="00B52903">
            <w:pPr>
              <w:ind w:left="49"/>
              <w:rPr>
                <w:b/>
                <w:color w:val="auto"/>
              </w:rPr>
            </w:pPr>
            <w:r w:rsidRPr="007441CC">
              <w:rPr>
                <w:color w:val="auto"/>
              </w:rPr>
              <w:t>Lab</w:t>
            </w:r>
          </w:p>
        </w:tc>
      </w:tr>
    </w:tbl>
    <w:p w14:paraId="4E71BF1B" w14:textId="77777777" w:rsidR="008C6072" w:rsidRPr="007441CC" w:rsidRDefault="008C6072" w:rsidP="00B52903">
      <w:pPr>
        <w:rPr>
          <w:color w:val="auto"/>
        </w:rPr>
      </w:pPr>
    </w:p>
    <w:p w14:paraId="7CBD45DF" w14:textId="77777777" w:rsidR="008C6072" w:rsidRPr="007441CC" w:rsidRDefault="008C6072" w:rsidP="00B52903">
      <w:pPr>
        <w:rPr>
          <w:color w:val="auto"/>
        </w:rPr>
      </w:pPr>
    </w:p>
    <w:p w14:paraId="52D7F9C6" w14:textId="77777777" w:rsidR="006D7B7E" w:rsidRPr="007441CC" w:rsidRDefault="006D7B7E" w:rsidP="0019755C">
      <w:pPr>
        <w:spacing w:after="200" w:line="360" w:lineRule="auto"/>
        <w:ind w:left="0" w:firstLine="0"/>
        <w:jc w:val="left"/>
        <w:rPr>
          <w:color w:val="auto"/>
        </w:rPr>
      </w:pPr>
    </w:p>
    <w:p w14:paraId="4C654EDE" w14:textId="77777777" w:rsidR="00FE6EA0" w:rsidRPr="007441CC" w:rsidRDefault="00FE6EA0" w:rsidP="0019755C">
      <w:pPr>
        <w:spacing w:after="200" w:line="360" w:lineRule="auto"/>
        <w:ind w:left="0" w:firstLine="0"/>
        <w:jc w:val="left"/>
        <w:rPr>
          <w:color w:val="auto"/>
        </w:rPr>
      </w:pPr>
    </w:p>
    <w:p w14:paraId="658F80C6" w14:textId="77777777" w:rsidR="00FE6EA0" w:rsidRPr="007441CC" w:rsidRDefault="00FE6EA0" w:rsidP="0019755C">
      <w:pPr>
        <w:spacing w:after="200" w:line="360" w:lineRule="auto"/>
        <w:ind w:left="0" w:firstLine="0"/>
        <w:jc w:val="left"/>
        <w:rPr>
          <w:color w:val="auto"/>
        </w:rPr>
      </w:pPr>
    </w:p>
    <w:p w14:paraId="4D4C1BDF" w14:textId="77777777" w:rsidR="00FE6EA0" w:rsidRPr="007441CC" w:rsidRDefault="00FE6EA0" w:rsidP="0019755C">
      <w:pPr>
        <w:spacing w:after="200" w:line="360" w:lineRule="auto"/>
        <w:ind w:left="0" w:firstLine="0"/>
        <w:jc w:val="left"/>
        <w:rPr>
          <w:color w:val="auto"/>
        </w:rPr>
      </w:pPr>
    </w:p>
    <w:p w14:paraId="7BD62215" w14:textId="77777777" w:rsidR="00FE6EA0" w:rsidRPr="007441CC" w:rsidRDefault="00FE6EA0" w:rsidP="0019755C">
      <w:pPr>
        <w:spacing w:after="200" w:line="360" w:lineRule="auto"/>
        <w:ind w:left="0" w:firstLine="0"/>
        <w:jc w:val="left"/>
        <w:rPr>
          <w:color w:val="auto"/>
        </w:rPr>
      </w:pPr>
    </w:p>
    <w:p w14:paraId="60E68B4B" w14:textId="77777777" w:rsidR="00FE6EA0" w:rsidRPr="007441CC" w:rsidRDefault="00FE6EA0" w:rsidP="0019755C">
      <w:pPr>
        <w:spacing w:after="200" w:line="360" w:lineRule="auto"/>
        <w:ind w:left="0" w:firstLine="0"/>
        <w:jc w:val="left"/>
        <w:rPr>
          <w:color w:val="auto"/>
        </w:rPr>
      </w:pPr>
    </w:p>
    <w:p w14:paraId="077AAC45" w14:textId="77777777" w:rsidR="00FE6EA0" w:rsidRPr="007441CC" w:rsidRDefault="00FE6EA0" w:rsidP="0019755C">
      <w:pPr>
        <w:spacing w:after="200" w:line="360" w:lineRule="auto"/>
        <w:ind w:left="0" w:firstLine="0"/>
        <w:jc w:val="left"/>
        <w:rPr>
          <w:color w:val="auto"/>
        </w:rPr>
      </w:pPr>
    </w:p>
    <w:p w14:paraId="082F7563" w14:textId="77777777" w:rsidR="00FE6EA0" w:rsidRPr="007441CC" w:rsidRDefault="00FE6EA0" w:rsidP="0019755C">
      <w:pPr>
        <w:spacing w:after="200" w:line="360" w:lineRule="auto"/>
        <w:ind w:left="0" w:firstLine="0"/>
        <w:jc w:val="left"/>
        <w:rPr>
          <w:color w:val="auto"/>
        </w:rPr>
      </w:pPr>
    </w:p>
    <w:p w14:paraId="1FB711C9" w14:textId="77777777" w:rsidR="00FE6EA0" w:rsidRPr="007441CC" w:rsidRDefault="00FE6EA0" w:rsidP="0019755C">
      <w:pPr>
        <w:spacing w:after="200" w:line="360" w:lineRule="auto"/>
        <w:ind w:left="0" w:firstLine="0"/>
        <w:jc w:val="left"/>
        <w:rPr>
          <w:color w:val="auto"/>
        </w:rPr>
      </w:pPr>
    </w:p>
    <w:p w14:paraId="4D32160C" w14:textId="77777777" w:rsidR="00FE6EA0" w:rsidRPr="007441CC" w:rsidRDefault="00FE6EA0" w:rsidP="0019755C">
      <w:pPr>
        <w:spacing w:after="200" w:line="360" w:lineRule="auto"/>
        <w:ind w:left="0" w:firstLine="0"/>
        <w:jc w:val="left"/>
        <w:rPr>
          <w:color w:val="auto"/>
        </w:rPr>
      </w:pPr>
    </w:p>
    <w:p w14:paraId="1584B5E2" w14:textId="77777777" w:rsidR="00FE6EA0" w:rsidRPr="007441CC" w:rsidRDefault="00FE6EA0" w:rsidP="0019755C">
      <w:pPr>
        <w:spacing w:after="200" w:line="360" w:lineRule="auto"/>
        <w:ind w:left="0" w:firstLine="0"/>
        <w:jc w:val="left"/>
        <w:rPr>
          <w:color w:val="auto"/>
        </w:rPr>
      </w:pPr>
    </w:p>
    <w:p w14:paraId="1F426BAE" w14:textId="77777777" w:rsidR="00FE6EA0" w:rsidRPr="007441CC" w:rsidRDefault="00FE6EA0" w:rsidP="0019755C">
      <w:pPr>
        <w:spacing w:after="200" w:line="360" w:lineRule="auto"/>
        <w:ind w:left="0" w:firstLine="0"/>
        <w:jc w:val="left"/>
        <w:rPr>
          <w:color w:val="auto"/>
        </w:rPr>
      </w:pPr>
    </w:p>
    <w:p w14:paraId="1962C8BC" w14:textId="2561069C" w:rsidR="00FE6EA0" w:rsidRPr="007441CC" w:rsidRDefault="00697284" w:rsidP="00697284">
      <w:pPr>
        <w:pStyle w:val="Heading2"/>
        <w:rPr>
          <w:color w:val="auto"/>
        </w:rPr>
      </w:pPr>
      <w:bookmarkStart w:id="60" w:name="_Toc110114420"/>
      <w:r w:rsidRPr="007441CC">
        <w:rPr>
          <w:color w:val="auto"/>
          <w:lang w:val="pt-PT"/>
        </w:rPr>
        <w:t xml:space="preserve">Module: 1021CS-030. </w:t>
      </w:r>
      <w:r w:rsidRPr="007441CC">
        <w:rPr>
          <w:color w:val="auto"/>
        </w:rPr>
        <w:t>Maintain Safe Work Environment</w:t>
      </w:r>
      <w:bookmarkEnd w:id="60"/>
    </w:p>
    <w:p w14:paraId="7DBB9388" w14:textId="623FBD6D" w:rsidR="00FE6EA0" w:rsidRPr="007441CC" w:rsidRDefault="00FE6EA0" w:rsidP="00FE6EA0">
      <w:pPr>
        <w:spacing w:line="360" w:lineRule="auto"/>
        <w:ind w:left="0" w:firstLine="0"/>
        <w:rPr>
          <w:bCs/>
          <w:color w:val="auto"/>
        </w:rPr>
      </w:pPr>
      <w:r w:rsidRPr="007441CC">
        <w:rPr>
          <w:rFonts w:asciiTheme="minorBidi" w:hAnsiTheme="minorBidi"/>
          <w:b/>
          <w:color w:val="auto"/>
          <w:sz w:val="24"/>
          <w:szCs w:val="24"/>
          <w:lang w:val="pt-PT"/>
        </w:rPr>
        <w:t xml:space="preserve">   Object</w:t>
      </w:r>
      <w:r w:rsidRPr="007441CC">
        <w:rPr>
          <w:rFonts w:asciiTheme="minorBidi" w:hAnsiTheme="minorBidi"/>
          <w:bCs/>
          <w:color w:val="auto"/>
          <w:sz w:val="24"/>
          <w:szCs w:val="24"/>
          <w:lang w:val="pt-PT"/>
        </w:rPr>
        <w:t>i</w:t>
      </w:r>
      <w:r w:rsidRPr="007441CC">
        <w:rPr>
          <w:rFonts w:asciiTheme="minorBidi" w:hAnsiTheme="minorBidi"/>
          <w:b/>
          <w:color w:val="auto"/>
          <w:sz w:val="24"/>
          <w:szCs w:val="24"/>
          <w:lang w:val="pt-PT"/>
        </w:rPr>
        <w:t xml:space="preserve">ve: </w:t>
      </w:r>
      <w:r w:rsidRPr="007441CC">
        <w:rPr>
          <w:rFonts w:asciiTheme="minorBidi" w:eastAsia="Calibri" w:hAnsiTheme="minorBidi"/>
          <w:color w:val="auto"/>
          <w:lang w:val="en-GB"/>
        </w:rPr>
        <w:t xml:space="preserve">This module covers the knowledge and  skills required to this learning module is designed to provide skills and knowledge to </w:t>
      </w:r>
      <w:r w:rsidRPr="007441CC">
        <w:rPr>
          <w:bCs/>
          <w:color w:val="auto"/>
        </w:rPr>
        <w:t>Identify Hazards at Workplace, Observe Occupational Health and Safety (OHS).</w:t>
      </w:r>
    </w:p>
    <w:p w14:paraId="2017D44D" w14:textId="77777777" w:rsidR="00FE6EA0" w:rsidRPr="007441CC" w:rsidRDefault="00FE6EA0" w:rsidP="00FE6EA0">
      <w:pPr>
        <w:ind w:left="0" w:firstLine="0"/>
        <w:rPr>
          <w:b/>
          <w:color w:val="auto"/>
          <w:sz w:val="24"/>
          <w:lang w:val="pt-PT"/>
        </w:rPr>
      </w:pPr>
    </w:p>
    <w:p w14:paraId="4D38463E" w14:textId="77777777" w:rsidR="00FE6EA0" w:rsidRPr="007441CC" w:rsidRDefault="00FE6EA0" w:rsidP="00FE6EA0">
      <w:pPr>
        <w:spacing w:before="240" w:after="0" w:line="360" w:lineRule="auto"/>
        <w:ind w:left="1260" w:hanging="1260"/>
        <w:rPr>
          <w:rFonts w:asciiTheme="minorBidi" w:hAnsiTheme="minorBidi"/>
          <w:color w:val="auto"/>
        </w:rPr>
      </w:pPr>
      <w:r w:rsidRPr="007441CC">
        <w:rPr>
          <w:rFonts w:asciiTheme="minorBidi" w:hAnsiTheme="minorBidi"/>
          <w:b/>
          <w:color w:val="auto"/>
        </w:rPr>
        <w:t>Duration:  30</w:t>
      </w:r>
      <w:r w:rsidRPr="007441CC">
        <w:rPr>
          <w:rFonts w:asciiTheme="minorBidi" w:hAnsiTheme="minorBidi"/>
          <w:b/>
          <w:color w:val="auto"/>
        </w:rPr>
        <w:tab/>
        <w:t>Hours</w:t>
      </w:r>
      <w:r w:rsidRPr="007441CC">
        <w:rPr>
          <w:rFonts w:asciiTheme="minorBidi" w:hAnsiTheme="minorBidi"/>
          <w:color w:val="auto"/>
        </w:rPr>
        <w:tab/>
      </w:r>
      <w:r w:rsidRPr="007441CC">
        <w:rPr>
          <w:rFonts w:asciiTheme="minorBidi" w:hAnsiTheme="minorBidi"/>
          <w:color w:val="auto"/>
        </w:rPr>
        <w:tab/>
      </w:r>
      <w:r w:rsidRPr="007441CC">
        <w:rPr>
          <w:rFonts w:asciiTheme="minorBidi" w:hAnsiTheme="minorBidi"/>
          <w:color w:val="auto"/>
        </w:rPr>
        <w:tab/>
        <w:t xml:space="preserve">                             </w:t>
      </w:r>
      <w:r w:rsidRPr="007441CC">
        <w:rPr>
          <w:rFonts w:asciiTheme="minorBidi" w:hAnsiTheme="minorBidi"/>
          <w:b/>
          <w:color w:val="auto"/>
        </w:rPr>
        <w:t>Theory: 12 Hours</w:t>
      </w:r>
      <w:r w:rsidRPr="007441CC">
        <w:rPr>
          <w:rFonts w:asciiTheme="minorBidi" w:hAnsiTheme="minorBidi"/>
          <w:b/>
          <w:color w:val="auto"/>
        </w:rPr>
        <w:tab/>
      </w:r>
      <w:r w:rsidRPr="007441CC">
        <w:rPr>
          <w:rFonts w:asciiTheme="minorBidi" w:hAnsiTheme="minorBidi"/>
          <w:b/>
          <w:color w:val="auto"/>
        </w:rPr>
        <w:tab/>
      </w:r>
      <w:r w:rsidRPr="007441CC">
        <w:rPr>
          <w:rFonts w:asciiTheme="minorBidi" w:hAnsiTheme="minorBidi"/>
          <w:color w:val="auto"/>
        </w:rPr>
        <w:tab/>
      </w:r>
      <w:r w:rsidRPr="007441CC">
        <w:rPr>
          <w:rFonts w:asciiTheme="minorBidi" w:hAnsiTheme="minorBidi"/>
          <w:color w:val="auto"/>
        </w:rPr>
        <w:tab/>
        <w:t xml:space="preserve">                  </w:t>
      </w:r>
      <w:r w:rsidRPr="007441CC">
        <w:rPr>
          <w:rFonts w:asciiTheme="minorBidi" w:hAnsiTheme="minorBidi"/>
          <w:b/>
          <w:color w:val="auto"/>
        </w:rPr>
        <w:t xml:space="preserve">Practice: </w:t>
      </w:r>
      <w:r w:rsidRPr="007441CC">
        <w:rPr>
          <w:rFonts w:asciiTheme="minorBidi" w:hAnsiTheme="minorBidi"/>
          <w:b/>
          <w:color w:val="auto"/>
        </w:rPr>
        <w:tab/>
        <w:t>18 Hours</w:t>
      </w:r>
    </w:p>
    <w:p w14:paraId="02EBA22D" w14:textId="77777777" w:rsidR="00FE6EA0" w:rsidRPr="007441CC" w:rsidRDefault="00FE6EA0" w:rsidP="00FE6EA0">
      <w:pPr>
        <w:ind w:left="0" w:firstLine="0"/>
        <w:rPr>
          <w:b/>
          <w:color w:val="auto"/>
          <w:sz w:val="24"/>
          <w:lang w:val="pt-PT"/>
        </w:rPr>
      </w:pPr>
    </w:p>
    <w:tbl>
      <w:tblPr>
        <w:tblpPr w:leftFromText="180" w:rightFromText="180" w:vertAnchor="text" w:tblpX="53" w:tblpY="1"/>
        <w:tblOverlap w:val="never"/>
        <w:tblW w:w="14215" w:type="dxa"/>
        <w:tblLayout w:type="fixed"/>
        <w:tblCellMar>
          <w:left w:w="106" w:type="dxa"/>
          <w:right w:w="49" w:type="dxa"/>
        </w:tblCellMar>
        <w:tblLook w:val="04A0" w:firstRow="1" w:lastRow="0" w:firstColumn="1" w:lastColumn="0" w:noHBand="0" w:noVBand="1"/>
      </w:tblPr>
      <w:tblGrid>
        <w:gridCol w:w="2344"/>
        <w:gridCol w:w="3383"/>
        <w:gridCol w:w="3007"/>
        <w:gridCol w:w="1880"/>
        <w:gridCol w:w="2341"/>
        <w:gridCol w:w="1260"/>
      </w:tblGrid>
      <w:tr w:rsidR="007441CC" w:rsidRPr="007441CC" w14:paraId="7E3C2208" w14:textId="77777777" w:rsidTr="001D3409">
        <w:trPr>
          <w:trHeight w:val="593"/>
        </w:trPr>
        <w:tc>
          <w:tcPr>
            <w:tcW w:w="234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B9502C" w14:textId="77777777" w:rsidR="00FE6EA0" w:rsidRPr="007441CC" w:rsidRDefault="00FE6EA0" w:rsidP="001D3409">
            <w:pPr>
              <w:spacing w:line="276" w:lineRule="auto"/>
              <w:jc w:val="center"/>
              <w:rPr>
                <w:rFonts w:asciiTheme="minorBidi" w:hAnsiTheme="minorBidi"/>
                <w:color w:val="auto"/>
              </w:rPr>
            </w:pPr>
            <w:r w:rsidRPr="007441CC">
              <w:rPr>
                <w:rFonts w:asciiTheme="minorBidi" w:hAnsiTheme="minorBidi"/>
                <w:b/>
                <w:color w:val="auto"/>
              </w:rPr>
              <w:t>Learning Unit</w:t>
            </w:r>
          </w:p>
        </w:tc>
        <w:tc>
          <w:tcPr>
            <w:tcW w:w="338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4567D3" w14:textId="77777777" w:rsidR="00FE6EA0" w:rsidRPr="007441CC" w:rsidRDefault="00FE6EA0" w:rsidP="001D3409">
            <w:pPr>
              <w:spacing w:line="276" w:lineRule="auto"/>
              <w:ind w:left="2"/>
              <w:jc w:val="center"/>
              <w:rPr>
                <w:rFonts w:asciiTheme="minorBidi" w:hAnsiTheme="minorBidi"/>
                <w:color w:val="auto"/>
              </w:rPr>
            </w:pPr>
            <w:r w:rsidRPr="007441CC">
              <w:rPr>
                <w:rFonts w:asciiTheme="minorBidi" w:hAnsiTheme="minorBidi"/>
                <w:b/>
                <w:color w:val="auto"/>
              </w:rPr>
              <w:t>Learning Outcomes</w:t>
            </w:r>
          </w:p>
        </w:tc>
        <w:tc>
          <w:tcPr>
            <w:tcW w:w="300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ACF135" w14:textId="77777777" w:rsidR="00FE6EA0" w:rsidRPr="007441CC" w:rsidRDefault="00FE6EA0" w:rsidP="001D3409">
            <w:pPr>
              <w:spacing w:line="276" w:lineRule="auto"/>
              <w:ind w:left="2"/>
              <w:jc w:val="center"/>
              <w:rPr>
                <w:rFonts w:asciiTheme="minorBidi" w:hAnsiTheme="minorBidi"/>
                <w:color w:val="auto"/>
              </w:rPr>
            </w:pPr>
            <w:r w:rsidRPr="007441CC">
              <w:rPr>
                <w:rFonts w:asciiTheme="minorBidi" w:hAnsiTheme="minorBidi"/>
                <w:b/>
                <w:color w:val="auto"/>
              </w:rPr>
              <w:t>Learning Elements</w:t>
            </w:r>
          </w:p>
        </w:tc>
        <w:tc>
          <w:tcPr>
            <w:tcW w:w="1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AE32ED" w14:textId="77777777" w:rsidR="00FE6EA0" w:rsidRPr="007441CC" w:rsidRDefault="00FE6EA0" w:rsidP="001D3409">
            <w:pPr>
              <w:spacing w:line="276" w:lineRule="auto"/>
              <w:ind w:left="2"/>
              <w:jc w:val="center"/>
              <w:rPr>
                <w:rFonts w:asciiTheme="minorBidi" w:hAnsiTheme="minorBidi"/>
                <w:color w:val="auto"/>
              </w:rPr>
            </w:pPr>
            <w:r w:rsidRPr="007441CC">
              <w:rPr>
                <w:rFonts w:asciiTheme="minorBidi" w:hAnsiTheme="minorBidi"/>
                <w:b/>
                <w:color w:val="auto"/>
              </w:rPr>
              <w:t>Duration</w:t>
            </w:r>
          </w:p>
        </w:tc>
        <w:tc>
          <w:tcPr>
            <w:tcW w:w="2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E4A28A" w14:textId="77777777" w:rsidR="00FE6EA0" w:rsidRPr="007441CC" w:rsidRDefault="00FE6EA0" w:rsidP="001D3409">
            <w:pPr>
              <w:spacing w:after="136"/>
              <w:ind w:left="2"/>
              <w:jc w:val="center"/>
              <w:rPr>
                <w:rFonts w:asciiTheme="minorBidi" w:hAnsiTheme="minorBidi"/>
                <w:color w:val="auto"/>
              </w:rPr>
            </w:pPr>
            <w:r w:rsidRPr="007441CC">
              <w:rPr>
                <w:rFonts w:asciiTheme="minorBidi" w:hAnsiTheme="minorBidi"/>
                <w:b/>
                <w:color w:val="auto"/>
              </w:rPr>
              <w:t>Materials</w:t>
            </w:r>
          </w:p>
          <w:p w14:paraId="453C4619" w14:textId="77777777" w:rsidR="00FE6EA0" w:rsidRPr="007441CC" w:rsidRDefault="00FE6EA0" w:rsidP="001D3409">
            <w:pPr>
              <w:spacing w:line="276" w:lineRule="auto"/>
              <w:ind w:left="2"/>
              <w:jc w:val="center"/>
              <w:rPr>
                <w:rFonts w:asciiTheme="minorBidi" w:hAnsiTheme="minorBidi"/>
                <w:color w:val="auto"/>
              </w:rPr>
            </w:pPr>
            <w:r w:rsidRPr="007441CC">
              <w:rPr>
                <w:rFonts w:asciiTheme="minorBidi" w:hAnsiTheme="minorBidi"/>
                <w:b/>
                <w:color w:val="auto"/>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5A0F3D" w14:textId="77777777" w:rsidR="00FE6EA0" w:rsidRPr="007441CC" w:rsidRDefault="00FE6EA0" w:rsidP="001D3409">
            <w:pPr>
              <w:spacing w:after="136"/>
              <w:ind w:left="2"/>
              <w:jc w:val="center"/>
              <w:rPr>
                <w:rFonts w:asciiTheme="minorBidi" w:hAnsiTheme="minorBidi"/>
                <w:color w:val="auto"/>
              </w:rPr>
            </w:pPr>
            <w:r w:rsidRPr="007441CC">
              <w:rPr>
                <w:rFonts w:asciiTheme="minorBidi" w:hAnsiTheme="minorBidi"/>
                <w:b/>
                <w:color w:val="auto"/>
              </w:rPr>
              <w:t>Learning</w:t>
            </w:r>
          </w:p>
          <w:p w14:paraId="7E076F0C" w14:textId="77777777" w:rsidR="00FE6EA0" w:rsidRPr="007441CC" w:rsidRDefault="00FE6EA0" w:rsidP="001D3409">
            <w:pPr>
              <w:spacing w:line="276" w:lineRule="auto"/>
              <w:ind w:left="2"/>
              <w:jc w:val="center"/>
              <w:rPr>
                <w:rFonts w:asciiTheme="minorBidi" w:hAnsiTheme="minorBidi"/>
                <w:color w:val="auto"/>
              </w:rPr>
            </w:pPr>
            <w:r w:rsidRPr="007441CC">
              <w:rPr>
                <w:rFonts w:asciiTheme="minorBidi" w:hAnsiTheme="minorBidi"/>
                <w:b/>
                <w:color w:val="auto"/>
              </w:rPr>
              <w:t>Place</w:t>
            </w:r>
          </w:p>
        </w:tc>
      </w:tr>
      <w:tr w:rsidR="007441CC" w:rsidRPr="007441CC" w14:paraId="05492D62" w14:textId="77777777" w:rsidTr="001D3409">
        <w:trPr>
          <w:trHeight w:val="1490"/>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284B7" w14:textId="77777777" w:rsidR="00FE6EA0" w:rsidRPr="007441CC" w:rsidRDefault="00FE6EA0" w:rsidP="001D3409">
            <w:pPr>
              <w:ind w:left="180" w:firstLine="0"/>
              <w:contextualSpacing/>
              <w:jc w:val="left"/>
              <w:rPr>
                <w:rFonts w:asciiTheme="minorBidi" w:hAnsiTheme="minorBidi"/>
                <w:color w:val="auto"/>
              </w:rPr>
            </w:pPr>
            <w:r w:rsidRPr="007441CC">
              <w:rPr>
                <w:b/>
                <w:color w:val="auto"/>
              </w:rPr>
              <w:t xml:space="preserve">LU 1.  Identify Hazards at Workplace </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69DA4B67" w14:textId="77777777" w:rsidR="00FE6EA0" w:rsidRPr="007441CC" w:rsidRDefault="00FE6EA0" w:rsidP="001D3409">
            <w:pPr>
              <w:spacing w:line="276" w:lineRule="auto"/>
              <w:ind w:left="2"/>
              <w:rPr>
                <w:rFonts w:asciiTheme="minorBidi" w:hAnsiTheme="minorBidi"/>
                <w:b/>
                <w:color w:val="auto"/>
              </w:rPr>
            </w:pPr>
            <w:r w:rsidRPr="007441CC">
              <w:rPr>
                <w:rFonts w:asciiTheme="minorBidi" w:hAnsiTheme="minorBidi"/>
                <w:b/>
                <w:color w:val="auto"/>
              </w:rPr>
              <w:t>Trainee will be able to:</w:t>
            </w:r>
          </w:p>
          <w:p w14:paraId="768B8FF9" w14:textId="77777777" w:rsidR="00FE6EA0" w:rsidRPr="007441CC" w:rsidRDefault="00FE6EA0" w:rsidP="00FE6EA0">
            <w:pPr>
              <w:pStyle w:val="ListParagraph"/>
              <w:numPr>
                <w:ilvl w:val="0"/>
                <w:numId w:val="242"/>
              </w:numPr>
              <w:spacing w:after="0" w:line="240" w:lineRule="auto"/>
              <w:jc w:val="left"/>
              <w:rPr>
                <w:color w:val="auto"/>
              </w:rPr>
            </w:pPr>
            <w:r w:rsidRPr="007441CC">
              <w:rPr>
                <w:color w:val="auto"/>
              </w:rPr>
              <w:t xml:space="preserve">Read and interpret work processes and procedures correctly to identify risk of hazards at workplace </w:t>
            </w:r>
          </w:p>
          <w:p w14:paraId="631F3053" w14:textId="77777777" w:rsidR="00FE6EA0" w:rsidRPr="007441CC" w:rsidRDefault="00FE6EA0" w:rsidP="00FE6EA0">
            <w:pPr>
              <w:pStyle w:val="ListParagraph"/>
              <w:numPr>
                <w:ilvl w:val="0"/>
                <w:numId w:val="242"/>
              </w:numPr>
              <w:spacing w:after="0" w:line="240" w:lineRule="auto"/>
              <w:jc w:val="left"/>
              <w:rPr>
                <w:color w:val="auto"/>
              </w:rPr>
            </w:pPr>
            <w:r w:rsidRPr="007441CC">
              <w:rPr>
                <w:color w:val="auto"/>
              </w:rPr>
              <w:t xml:space="preserve">Recognize engineering processes, tools, equipment and consumable materials that have the </w:t>
            </w:r>
            <w:r w:rsidRPr="007441CC">
              <w:rPr>
                <w:color w:val="auto"/>
              </w:rPr>
              <w:lastRenderedPageBreak/>
              <w:t xml:space="preserve">potential to cause harm </w:t>
            </w:r>
          </w:p>
          <w:p w14:paraId="3E8DDD82" w14:textId="77777777" w:rsidR="00FE6EA0" w:rsidRPr="007441CC" w:rsidRDefault="00FE6EA0" w:rsidP="00FE6EA0">
            <w:pPr>
              <w:pStyle w:val="ListParagraph"/>
              <w:numPr>
                <w:ilvl w:val="0"/>
                <w:numId w:val="242"/>
              </w:numPr>
              <w:spacing w:after="0" w:line="240" w:lineRule="auto"/>
              <w:jc w:val="left"/>
              <w:rPr>
                <w:color w:val="auto"/>
              </w:rPr>
            </w:pPr>
            <w:r w:rsidRPr="007441CC">
              <w:rPr>
                <w:color w:val="auto"/>
              </w:rPr>
              <w:t>Identify any potential hazards at workplace</w:t>
            </w:r>
          </w:p>
          <w:p w14:paraId="637799A5" w14:textId="77777777" w:rsidR="00FE6EA0" w:rsidRPr="007441CC" w:rsidRDefault="00FE6EA0" w:rsidP="00FE6EA0">
            <w:pPr>
              <w:pStyle w:val="ListParagraph"/>
              <w:numPr>
                <w:ilvl w:val="0"/>
                <w:numId w:val="242"/>
              </w:numPr>
              <w:spacing w:after="160" w:line="276" w:lineRule="auto"/>
              <w:jc w:val="left"/>
              <w:rPr>
                <w:rFonts w:asciiTheme="minorBidi" w:hAnsiTheme="minorBidi"/>
                <w:color w:val="auto"/>
              </w:rPr>
            </w:pPr>
            <w:r w:rsidRPr="007441CC">
              <w:rPr>
                <w:color w:val="auto"/>
              </w:rPr>
              <w:t>Take appropriate action to minimize the risk / hazards</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14:paraId="7E4E2B79" w14:textId="77777777" w:rsidR="00FE6EA0" w:rsidRPr="007441CC" w:rsidRDefault="00FE6EA0" w:rsidP="001D3409">
            <w:pPr>
              <w:pStyle w:val="ListParagraph"/>
              <w:ind w:left="362"/>
              <w:rPr>
                <w:rFonts w:asciiTheme="minorBidi" w:hAnsiTheme="minorBidi"/>
                <w:bCs/>
                <w:iCs/>
                <w:color w:val="auto"/>
              </w:rPr>
            </w:pPr>
          </w:p>
          <w:p w14:paraId="17E6CDAD" w14:textId="77777777" w:rsidR="00FE6EA0" w:rsidRPr="007441CC" w:rsidRDefault="00FE6EA0" w:rsidP="00FE6EA0">
            <w:pPr>
              <w:pStyle w:val="NoSpacing"/>
              <w:numPr>
                <w:ilvl w:val="0"/>
                <w:numId w:val="168"/>
              </w:numPr>
              <w:rPr>
                <w:rFonts w:ascii="Arial" w:hAnsi="Arial"/>
              </w:rPr>
            </w:pPr>
            <w:r w:rsidRPr="007441CC">
              <w:rPr>
                <w:rFonts w:ascii="Arial" w:hAnsi="Arial"/>
              </w:rPr>
              <w:t xml:space="preserve">Types of hazards that are most likely to cause harm to health and safety </w:t>
            </w:r>
          </w:p>
          <w:p w14:paraId="0C6D1E1F" w14:textId="77777777" w:rsidR="00FE6EA0" w:rsidRPr="007441CC" w:rsidRDefault="00FE6EA0" w:rsidP="00FE6EA0">
            <w:pPr>
              <w:pStyle w:val="NoSpacing"/>
              <w:numPr>
                <w:ilvl w:val="0"/>
                <w:numId w:val="168"/>
              </w:numPr>
              <w:rPr>
                <w:rFonts w:ascii="Arial" w:hAnsi="Arial"/>
              </w:rPr>
            </w:pPr>
            <w:r w:rsidRPr="007441CC">
              <w:rPr>
                <w:rFonts w:ascii="Arial" w:hAnsi="Arial"/>
              </w:rPr>
              <w:t xml:space="preserve">Health and safety precautions </w:t>
            </w:r>
          </w:p>
          <w:p w14:paraId="51294E8C" w14:textId="77777777" w:rsidR="00FE6EA0" w:rsidRPr="007441CC" w:rsidRDefault="00FE6EA0" w:rsidP="00FE6EA0">
            <w:pPr>
              <w:pStyle w:val="NoSpacing"/>
              <w:numPr>
                <w:ilvl w:val="0"/>
                <w:numId w:val="168"/>
              </w:numPr>
              <w:rPr>
                <w:rFonts w:ascii="Arial" w:hAnsi="Arial"/>
              </w:rPr>
            </w:pPr>
            <w:r w:rsidRPr="007441CC">
              <w:rPr>
                <w:rFonts w:ascii="Arial" w:hAnsi="Arial"/>
              </w:rPr>
              <w:t>Techniques and methods to identify the risks of hazards at workplace</w:t>
            </w:r>
          </w:p>
          <w:p w14:paraId="38B72F0C" w14:textId="77777777" w:rsidR="00FE6EA0" w:rsidRPr="007441CC" w:rsidRDefault="00FE6EA0" w:rsidP="00FE6EA0">
            <w:pPr>
              <w:pStyle w:val="NoSpacing"/>
              <w:numPr>
                <w:ilvl w:val="0"/>
                <w:numId w:val="168"/>
              </w:numPr>
              <w:rPr>
                <w:rFonts w:ascii="Arial" w:hAnsi="Arial"/>
              </w:rPr>
            </w:pPr>
            <w:r w:rsidRPr="007441CC">
              <w:rPr>
                <w:rFonts w:ascii="Arial" w:hAnsi="Arial"/>
              </w:rPr>
              <w:t xml:space="preserve">Dealing with hazard to avoid any accident or injury </w:t>
            </w:r>
          </w:p>
          <w:p w14:paraId="66949F32" w14:textId="77777777" w:rsidR="00FE6EA0" w:rsidRPr="007441CC" w:rsidRDefault="00FE6EA0" w:rsidP="001D3409">
            <w:pPr>
              <w:spacing w:line="360" w:lineRule="auto"/>
              <w:contextualSpacing/>
              <w:rPr>
                <w:rFonts w:asciiTheme="minorBidi" w:hAnsiTheme="minorBidi"/>
                <w:b/>
                <w:bCs/>
                <w:iCs/>
                <w:color w:val="auto"/>
                <w:u w:val="single"/>
              </w:rPr>
            </w:pPr>
          </w:p>
          <w:p w14:paraId="6EAC3813" w14:textId="77777777" w:rsidR="00FE6EA0" w:rsidRPr="007441CC" w:rsidRDefault="00FE6EA0" w:rsidP="001D3409">
            <w:pPr>
              <w:spacing w:line="360" w:lineRule="auto"/>
              <w:contextualSpacing/>
              <w:rPr>
                <w:rFonts w:asciiTheme="minorBidi" w:hAnsiTheme="minorBidi"/>
                <w:b/>
                <w:bCs/>
                <w:iCs/>
                <w:color w:val="auto"/>
                <w:u w:val="single"/>
              </w:rPr>
            </w:pPr>
          </w:p>
          <w:p w14:paraId="5FF014DB" w14:textId="77777777" w:rsidR="00FE6EA0" w:rsidRPr="007441CC" w:rsidRDefault="00FE6EA0" w:rsidP="001D3409">
            <w:pPr>
              <w:spacing w:line="360" w:lineRule="auto"/>
              <w:contextualSpacing/>
              <w:rPr>
                <w:rFonts w:asciiTheme="minorBidi" w:hAnsiTheme="minorBidi"/>
                <w:b/>
                <w:bCs/>
                <w:iCs/>
                <w:color w:val="auto"/>
                <w:u w:val="single"/>
              </w:rPr>
            </w:pPr>
          </w:p>
          <w:p w14:paraId="185CFB64" w14:textId="77777777" w:rsidR="00FE6EA0" w:rsidRPr="007441CC" w:rsidRDefault="00FE6EA0" w:rsidP="001D3409">
            <w:pPr>
              <w:spacing w:line="360" w:lineRule="auto"/>
              <w:contextualSpacing/>
              <w:rPr>
                <w:rFonts w:asciiTheme="minorBidi" w:hAnsiTheme="minorBidi"/>
                <w:b/>
                <w:bCs/>
                <w:iCs/>
                <w:color w:val="auto"/>
                <w:u w:val="single"/>
              </w:rPr>
            </w:pPr>
          </w:p>
          <w:p w14:paraId="4224D909" w14:textId="77777777" w:rsidR="00FE6EA0" w:rsidRPr="007441CC" w:rsidRDefault="00FE6EA0" w:rsidP="001D3409">
            <w:pPr>
              <w:spacing w:line="360" w:lineRule="auto"/>
              <w:contextualSpacing/>
              <w:rPr>
                <w:rFonts w:asciiTheme="minorBidi" w:hAnsiTheme="minorBidi"/>
                <w:b/>
                <w:bCs/>
                <w:iCs/>
                <w:color w:val="auto"/>
                <w:u w:val="single"/>
              </w:rPr>
            </w:pPr>
          </w:p>
          <w:p w14:paraId="1AA70078" w14:textId="77777777" w:rsidR="00FE6EA0" w:rsidRPr="007441CC" w:rsidRDefault="00FE6EA0" w:rsidP="001D3409">
            <w:pPr>
              <w:spacing w:line="360" w:lineRule="auto"/>
              <w:contextualSpacing/>
              <w:rPr>
                <w:rFonts w:asciiTheme="minorBidi" w:hAnsiTheme="minorBidi"/>
                <w:b/>
                <w:bCs/>
                <w:iCs/>
                <w:color w:val="auto"/>
                <w:u w:val="single"/>
              </w:rPr>
            </w:pPr>
          </w:p>
          <w:p w14:paraId="13C9B90A" w14:textId="77777777" w:rsidR="00FE6EA0" w:rsidRPr="007441CC" w:rsidRDefault="00FE6EA0" w:rsidP="001D3409">
            <w:pPr>
              <w:spacing w:line="360" w:lineRule="auto"/>
              <w:contextualSpacing/>
              <w:rPr>
                <w:rFonts w:asciiTheme="minorBidi" w:hAnsiTheme="minorBidi"/>
                <w:b/>
                <w:bCs/>
                <w:iCs/>
                <w:color w:val="auto"/>
                <w:u w:val="single"/>
              </w:rPr>
            </w:pPr>
            <w:r w:rsidRPr="007441CC">
              <w:rPr>
                <w:rFonts w:asciiTheme="minorBidi" w:hAnsiTheme="minorBidi"/>
                <w:b/>
                <w:bCs/>
                <w:iCs/>
                <w:color w:val="auto"/>
                <w:u w:val="single"/>
              </w:rPr>
              <w:t>Practical Activity:</w:t>
            </w:r>
          </w:p>
          <w:p w14:paraId="3CCC6603" w14:textId="77777777" w:rsidR="00FE6EA0" w:rsidRPr="007441CC" w:rsidRDefault="00FE6EA0" w:rsidP="00FE6EA0">
            <w:pPr>
              <w:pStyle w:val="NoSpacing"/>
              <w:numPr>
                <w:ilvl w:val="0"/>
                <w:numId w:val="168"/>
              </w:numPr>
              <w:rPr>
                <w:rFonts w:ascii="Arial" w:hAnsi="Arial"/>
              </w:rPr>
            </w:pPr>
            <w:r w:rsidRPr="007441CC">
              <w:rPr>
                <w:rFonts w:ascii="Arial" w:hAnsi="Arial"/>
              </w:rPr>
              <w:t xml:space="preserve">Use personal protective equipment </w:t>
            </w:r>
          </w:p>
          <w:p w14:paraId="08724F78" w14:textId="77777777" w:rsidR="00FE6EA0" w:rsidRPr="007441CC" w:rsidRDefault="00FE6EA0" w:rsidP="00FE6EA0">
            <w:pPr>
              <w:pStyle w:val="ListParagraph"/>
              <w:numPr>
                <w:ilvl w:val="0"/>
                <w:numId w:val="168"/>
              </w:numPr>
              <w:spacing w:after="160" w:line="259" w:lineRule="auto"/>
              <w:jc w:val="left"/>
              <w:rPr>
                <w:rFonts w:asciiTheme="minorBidi" w:hAnsiTheme="minorBidi"/>
                <w:bCs/>
                <w:iCs/>
                <w:color w:val="auto"/>
              </w:rPr>
            </w:pPr>
            <w:r w:rsidRPr="007441CC">
              <w:rPr>
                <w:rFonts w:asciiTheme="minorBidi" w:hAnsiTheme="minorBidi"/>
                <w:bCs/>
                <w:iCs/>
                <w:color w:val="auto"/>
              </w:rPr>
              <w:t xml:space="preserve">Identify potential hazards and risk. </w:t>
            </w:r>
          </w:p>
          <w:p w14:paraId="245F61EC" w14:textId="77777777" w:rsidR="00FE6EA0" w:rsidRPr="007441CC" w:rsidRDefault="00FE6EA0" w:rsidP="00FE6EA0">
            <w:pPr>
              <w:pStyle w:val="ListParagraph"/>
              <w:numPr>
                <w:ilvl w:val="0"/>
                <w:numId w:val="168"/>
              </w:numPr>
              <w:spacing w:after="160" w:line="259" w:lineRule="auto"/>
              <w:jc w:val="left"/>
              <w:rPr>
                <w:rFonts w:asciiTheme="minorBidi" w:hAnsiTheme="minorBidi"/>
                <w:bCs/>
                <w:iCs/>
                <w:color w:val="auto"/>
              </w:rPr>
            </w:pPr>
            <w:r w:rsidRPr="007441CC">
              <w:rPr>
                <w:rFonts w:asciiTheme="minorBidi" w:hAnsiTheme="minorBidi"/>
                <w:bCs/>
                <w:iCs/>
                <w:color w:val="auto"/>
              </w:rPr>
              <w:t xml:space="preserve">Take actions to eliminate the potential hazards </w:t>
            </w:r>
          </w:p>
          <w:p w14:paraId="7A3C5E77" w14:textId="77777777" w:rsidR="00FE6EA0" w:rsidRPr="007441CC" w:rsidRDefault="00FE6EA0" w:rsidP="001D3409">
            <w:pPr>
              <w:rPr>
                <w:color w:val="auto"/>
              </w:rPr>
            </w:pPr>
          </w:p>
          <w:p w14:paraId="79010339" w14:textId="77777777" w:rsidR="00FE6EA0" w:rsidRPr="007441CC" w:rsidRDefault="00FE6EA0" w:rsidP="001D3409">
            <w:pPr>
              <w:jc w:val="right"/>
              <w:rPr>
                <w:color w:val="auto"/>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5959F" w14:textId="77777777" w:rsidR="00FE6EA0" w:rsidRPr="007441CC" w:rsidRDefault="00FE6EA0" w:rsidP="001D3409">
            <w:pPr>
              <w:ind w:left="720" w:hanging="718"/>
              <w:jc w:val="right"/>
              <w:rPr>
                <w:rFonts w:asciiTheme="minorBidi" w:hAnsiTheme="minorBidi"/>
                <w:color w:val="auto"/>
              </w:rPr>
            </w:pPr>
            <w:r w:rsidRPr="007441CC">
              <w:rPr>
                <w:rFonts w:asciiTheme="minorBidi" w:hAnsiTheme="minorBidi"/>
                <w:color w:val="auto"/>
              </w:rPr>
              <w:lastRenderedPageBreak/>
              <w:t>Theory-6Hrs.</w:t>
            </w:r>
          </w:p>
          <w:p w14:paraId="20A9CE9A" w14:textId="77777777" w:rsidR="00FE6EA0" w:rsidRPr="007441CC" w:rsidRDefault="00FE6EA0" w:rsidP="001D3409">
            <w:pPr>
              <w:ind w:left="-34"/>
              <w:jc w:val="right"/>
              <w:rPr>
                <w:rFonts w:asciiTheme="minorBidi" w:hAnsiTheme="minorBidi"/>
                <w:color w:val="auto"/>
              </w:rPr>
            </w:pPr>
            <w:r w:rsidRPr="007441CC">
              <w:rPr>
                <w:rFonts w:asciiTheme="minorBidi" w:hAnsiTheme="minorBidi"/>
                <w:color w:val="auto"/>
              </w:rPr>
              <w:t>Practical-09Hrs.</w:t>
            </w:r>
          </w:p>
          <w:p w14:paraId="2D67BB9E" w14:textId="77777777" w:rsidR="00FE6EA0" w:rsidRPr="007441CC" w:rsidRDefault="00FE6EA0" w:rsidP="001D3409">
            <w:pPr>
              <w:ind w:left="720" w:hanging="718"/>
              <w:jc w:val="right"/>
              <w:rPr>
                <w:rFonts w:asciiTheme="minorBidi" w:hAnsiTheme="minorBidi"/>
                <w:color w:val="auto"/>
              </w:rPr>
            </w:pPr>
            <w:r w:rsidRPr="007441CC">
              <w:rPr>
                <w:rFonts w:asciiTheme="minorBidi" w:hAnsiTheme="minorBidi"/>
                <w:color w:val="auto"/>
              </w:rPr>
              <w:t>Total- 15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14:paraId="7F9575C9" w14:textId="77777777" w:rsidR="00FE6EA0" w:rsidRPr="007441CC" w:rsidRDefault="00FE6EA0" w:rsidP="00FE6EA0">
            <w:pPr>
              <w:pStyle w:val="ListParagraph"/>
              <w:numPr>
                <w:ilvl w:val="0"/>
                <w:numId w:val="241"/>
              </w:numPr>
              <w:jc w:val="left"/>
              <w:rPr>
                <w:color w:val="auto"/>
              </w:rPr>
            </w:pPr>
            <w:r w:rsidRPr="007441CC">
              <w:rPr>
                <w:color w:val="auto"/>
                <w:shd w:val="clear" w:color="auto" w:fill="FFFFFF"/>
              </w:rPr>
              <w:t>Self-contained breathing apparatus</w:t>
            </w:r>
          </w:p>
          <w:p w14:paraId="23D4949C" w14:textId="77777777" w:rsidR="00FE6EA0" w:rsidRPr="007441CC" w:rsidRDefault="00FE6EA0" w:rsidP="00FE6EA0">
            <w:pPr>
              <w:pStyle w:val="ListParagraph"/>
              <w:numPr>
                <w:ilvl w:val="0"/>
                <w:numId w:val="241"/>
              </w:numPr>
              <w:jc w:val="left"/>
              <w:rPr>
                <w:color w:val="auto"/>
              </w:rPr>
            </w:pPr>
            <w:r w:rsidRPr="007441CC">
              <w:rPr>
                <w:color w:val="auto"/>
                <w:shd w:val="clear" w:color="auto" w:fill="FFFFFF"/>
              </w:rPr>
              <w:t>Fall protection (such as personal fall arrest systems, harnesses and lanyards)</w:t>
            </w:r>
            <w:r w:rsidRPr="007441CC">
              <w:rPr>
                <w:color w:val="auto"/>
              </w:rPr>
              <w:t xml:space="preserve"> </w:t>
            </w:r>
          </w:p>
          <w:p w14:paraId="2D55F06D" w14:textId="77777777" w:rsidR="00FE6EA0" w:rsidRPr="007441CC" w:rsidRDefault="00FE6EA0" w:rsidP="001D3409">
            <w:pPr>
              <w:pStyle w:val="ListParagraph"/>
              <w:ind w:left="362" w:firstLine="0"/>
              <w:jc w:val="left"/>
              <w:rPr>
                <w:color w:val="auto"/>
              </w:rPr>
            </w:pPr>
          </w:p>
          <w:p w14:paraId="54F55193" w14:textId="77777777" w:rsidR="00FE6EA0" w:rsidRPr="007441CC" w:rsidRDefault="00FE6EA0" w:rsidP="00FE6EA0">
            <w:pPr>
              <w:pStyle w:val="ListParagraph"/>
              <w:numPr>
                <w:ilvl w:val="0"/>
                <w:numId w:val="241"/>
              </w:numPr>
              <w:jc w:val="left"/>
              <w:rPr>
                <w:color w:val="auto"/>
              </w:rPr>
            </w:pPr>
            <w:r w:rsidRPr="007441CC">
              <w:rPr>
                <w:color w:val="auto"/>
                <w:shd w:val="clear" w:color="auto" w:fill="FFFFFF"/>
              </w:rPr>
              <w:t xml:space="preserve">Head protection </w:t>
            </w:r>
            <w:r w:rsidRPr="007441CC">
              <w:rPr>
                <w:color w:val="auto"/>
                <w:shd w:val="clear" w:color="auto" w:fill="FFFFFF"/>
              </w:rPr>
              <w:lastRenderedPageBreak/>
              <w:t>(such as hard hats)</w:t>
            </w:r>
          </w:p>
          <w:p w14:paraId="62475548" w14:textId="77777777" w:rsidR="00FE6EA0" w:rsidRPr="007441CC" w:rsidRDefault="00FE6EA0" w:rsidP="001D3409">
            <w:pPr>
              <w:pStyle w:val="ListParagraph"/>
              <w:rPr>
                <w:color w:val="auto"/>
              </w:rPr>
            </w:pPr>
          </w:p>
          <w:p w14:paraId="659FA609" w14:textId="77777777" w:rsidR="00FE6EA0" w:rsidRPr="007441CC" w:rsidRDefault="00FE6EA0" w:rsidP="00FE6EA0">
            <w:pPr>
              <w:pStyle w:val="ListParagraph"/>
              <w:numPr>
                <w:ilvl w:val="0"/>
                <w:numId w:val="241"/>
              </w:numPr>
              <w:jc w:val="left"/>
              <w:rPr>
                <w:color w:val="auto"/>
              </w:rPr>
            </w:pPr>
            <w:r w:rsidRPr="007441CC">
              <w:rPr>
                <w:color w:val="auto"/>
                <w:shd w:val="clear" w:color="auto" w:fill="FFFFFF"/>
              </w:rPr>
              <w:t>Hearing Protection Equipment (earplugs and earmuffs)</w:t>
            </w:r>
          </w:p>
          <w:p w14:paraId="38B1A347" w14:textId="77777777" w:rsidR="00FE6EA0" w:rsidRPr="007441CC" w:rsidRDefault="00FE6EA0" w:rsidP="001D3409">
            <w:pPr>
              <w:pStyle w:val="ListParagraph"/>
              <w:rPr>
                <w:color w:val="auto"/>
              </w:rPr>
            </w:pPr>
          </w:p>
          <w:p w14:paraId="11D1A5E0" w14:textId="77777777" w:rsidR="00FE6EA0" w:rsidRPr="007441CC" w:rsidRDefault="00FE6EA0" w:rsidP="00FE6EA0">
            <w:pPr>
              <w:pStyle w:val="ListParagraph"/>
              <w:numPr>
                <w:ilvl w:val="0"/>
                <w:numId w:val="241"/>
              </w:numPr>
              <w:jc w:val="left"/>
              <w:rPr>
                <w:color w:val="auto"/>
              </w:rPr>
            </w:pPr>
            <w:r w:rsidRPr="007441CC">
              <w:rPr>
                <w:color w:val="auto"/>
                <w:shd w:val="clear" w:color="auto" w:fill="FFFFFF"/>
              </w:rPr>
              <w:t>Foot protection (such as boots with metatarsal guards and puncture-resistant soles)</w:t>
            </w:r>
          </w:p>
          <w:p w14:paraId="32D53600" w14:textId="77777777" w:rsidR="00FE6EA0" w:rsidRPr="007441CC" w:rsidRDefault="00FE6EA0" w:rsidP="001D3409">
            <w:pPr>
              <w:pStyle w:val="ListParagraph"/>
              <w:rPr>
                <w:color w:val="auto"/>
              </w:rPr>
            </w:pPr>
          </w:p>
          <w:p w14:paraId="38857D9C" w14:textId="77777777" w:rsidR="00FE6EA0" w:rsidRPr="007441CC" w:rsidRDefault="00FE6EA0" w:rsidP="00FE6EA0">
            <w:pPr>
              <w:pStyle w:val="ListParagraph"/>
              <w:numPr>
                <w:ilvl w:val="0"/>
                <w:numId w:val="241"/>
              </w:numPr>
              <w:jc w:val="left"/>
              <w:rPr>
                <w:color w:val="auto"/>
              </w:rPr>
            </w:pPr>
            <w:r w:rsidRPr="007441CC">
              <w:rPr>
                <w:color w:val="auto"/>
                <w:shd w:val="clear" w:color="auto" w:fill="FFFFFF"/>
              </w:rPr>
              <w:t>Hand protection (such as gloves and barrier creams)</w:t>
            </w:r>
          </w:p>
          <w:p w14:paraId="74309AD1" w14:textId="77777777" w:rsidR="00FE6EA0" w:rsidRPr="007441CC" w:rsidRDefault="00FE6EA0" w:rsidP="001D3409">
            <w:pPr>
              <w:pStyle w:val="ListParagraph"/>
              <w:rPr>
                <w:color w:val="auto"/>
              </w:rPr>
            </w:pPr>
          </w:p>
          <w:p w14:paraId="07B03944" w14:textId="77777777" w:rsidR="00FE6EA0" w:rsidRPr="007441CC" w:rsidRDefault="00FE6EA0" w:rsidP="00FE6EA0">
            <w:pPr>
              <w:pStyle w:val="ListParagraph"/>
              <w:numPr>
                <w:ilvl w:val="0"/>
                <w:numId w:val="241"/>
              </w:numPr>
              <w:spacing w:after="160" w:line="360" w:lineRule="auto"/>
              <w:jc w:val="left"/>
              <w:rPr>
                <w:rFonts w:asciiTheme="minorBidi" w:hAnsiTheme="minorBidi"/>
                <w:bCs/>
                <w:color w:val="auto"/>
              </w:rPr>
            </w:pPr>
            <w:r w:rsidRPr="007441CC">
              <w:rPr>
                <w:color w:val="auto"/>
                <w:shd w:val="clear" w:color="auto" w:fill="FFFFFF"/>
              </w:rPr>
              <w:t>Body Protection (such as high-</w:t>
            </w:r>
            <w:r w:rsidRPr="007441CC">
              <w:rPr>
                <w:color w:val="auto"/>
                <w:shd w:val="clear" w:color="auto" w:fill="FFFFFF"/>
              </w:rPr>
              <w:lastRenderedPageBreak/>
              <w:t>visibility vests, coveralls, welding</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AA91" w14:textId="77777777" w:rsidR="00FE6EA0" w:rsidRPr="007441CC" w:rsidRDefault="00FE6EA0" w:rsidP="001D3409">
            <w:pPr>
              <w:ind w:left="2"/>
              <w:rPr>
                <w:rFonts w:asciiTheme="minorBidi" w:hAnsiTheme="minorBidi"/>
                <w:b/>
                <w:color w:val="auto"/>
                <w:sz w:val="24"/>
              </w:rPr>
            </w:pPr>
            <w:r w:rsidRPr="007441CC">
              <w:rPr>
                <w:rFonts w:asciiTheme="minorBidi" w:hAnsiTheme="minorBidi"/>
                <w:bCs/>
                <w:color w:val="auto"/>
              </w:rPr>
              <w:lastRenderedPageBreak/>
              <w:t xml:space="preserve">Class Room and workshop </w:t>
            </w:r>
          </w:p>
        </w:tc>
      </w:tr>
      <w:tr w:rsidR="007441CC" w:rsidRPr="007441CC" w14:paraId="2CFAFE7C" w14:textId="77777777" w:rsidTr="001D3409">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EBE9F" w14:textId="77777777" w:rsidR="00FE6EA0" w:rsidRPr="007441CC" w:rsidRDefault="00FE6EA0" w:rsidP="001D3409">
            <w:pPr>
              <w:ind w:left="180" w:firstLine="0"/>
              <w:contextualSpacing/>
              <w:jc w:val="left"/>
              <w:rPr>
                <w:rFonts w:asciiTheme="minorBidi" w:hAnsiTheme="minorBidi"/>
                <w:color w:val="auto"/>
              </w:rPr>
            </w:pPr>
            <w:r w:rsidRPr="007441CC">
              <w:rPr>
                <w:b/>
                <w:color w:val="auto"/>
              </w:rPr>
              <w:lastRenderedPageBreak/>
              <w:t>LU 2. Observe Occupational Health and Safety (OHS)</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44C3D88A" w14:textId="77777777" w:rsidR="00FE6EA0" w:rsidRPr="007441CC" w:rsidRDefault="00FE6EA0" w:rsidP="001D3409">
            <w:pPr>
              <w:spacing w:line="276" w:lineRule="auto"/>
              <w:ind w:left="2"/>
              <w:rPr>
                <w:rFonts w:asciiTheme="minorBidi" w:hAnsiTheme="minorBidi"/>
                <w:b/>
                <w:color w:val="auto"/>
              </w:rPr>
            </w:pPr>
            <w:r w:rsidRPr="007441CC">
              <w:rPr>
                <w:rFonts w:asciiTheme="minorBidi" w:hAnsiTheme="minorBidi"/>
                <w:b/>
                <w:color w:val="auto"/>
              </w:rPr>
              <w:t>Trainee will be able to:</w:t>
            </w:r>
          </w:p>
          <w:p w14:paraId="28570CDC" w14:textId="77777777" w:rsidR="00FE6EA0" w:rsidRPr="007441CC" w:rsidRDefault="00FE6EA0" w:rsidP="00FE6EA0">
            <w:pPr>
              <w:pStyle w:val="ListParagraph"/>
              <w:numPr>
                <w:ilvl w:val="0"/>
                <w:numId w:val="168"/>
              </w:numPr>
              <w:spacing w:after="0" w:line="240" w:lineRule="auto"/>
              <w:jc w:val="left"/>
              <w:rPr>
                <w:color w:val="auto"/>
              </w:rPr>
            </w:pPr>
            <w:r w:rsidRPr="007441CC">
              <w:rPr>
                <w:color w:val="auto"/>
              </w:rPr>
              <w:t xml:space="preserve">Work safely while complying with health and safety precautions, regulations and other relevant guidelines </w:t>
            </w:r>
          </w:p>
          <w:p w14:paraId="2E952EE3" w14:textId="77777777" w:rsidR="00FE6EA0" w:rsidRPr="007441CC" w:rsidRDefault="00FE6EA0" w:rsidP="00FE6EA0">
            <w:pPr>
              <w:pStyle w:val="ListParagraph"/>
              <w:numPr>
                <w:ilvl w:val="0"/>
                <w:numId w:val="168"/>
              </w:numPr>
              <w:spacing w:after="0" w:line="240" w:lineRule="auto"/>
              <w:jc w:val="left"/>
              <w:rPr>
                <w:color w:val="auto"/>
              </w:rPr>
            </w:pPr>
            <w:r w:rsidRPr="007441CC">
              <w:rPr>
                <w:color w:val="auto"/>
              </w:rPr>
              <w:t xml:space="preserve">Identify health and safety hazards in the workplace, so that the potential for personal injury, damage to equipment or workplace is prevented, and corrective action is taken </w:t>
            </w:r>
          </w:p>
          <w:p w14:paraId="2C348193" w14:textId="77777777" w:rsidR="00FE6EA0" w:rsidRPr="007441CC" w:rsidRDefault="00FE6EA0" w:rsidP="00FE6EA0">
            <w:pPr>
              <w:pStyle w:val="ListParagraph"/>
              <w:numPr>
                <w:ilvl w:val="0"/>
                <w:numId w:val="168"/>
              </w:numPr>
              <w:spacing w:after="0" w:line="240" w:lineRule="auto"/>
              <w:jc w:val="left"/>
              <w:rPr>
                <w:color w:val="auto"/>
              </w:rPr>
            </w:pPr>
            <w:r w:rsidRPr="007441CC">
              <w:rPr>
                <w:color w:val="auto"/>
              </w:rPr>
              <w:t xml:space="preserve">Deal with problems which are within your control, and report those that cannot be resolved to safety officer </w:t>
            </w:r>
          </w:p>
          <w:p w14:paraId="755BA656" w14:textId="77777777" w:rsidR="00FE6EA0" w:rsidRPr="007441CC" w:rsidRDefault="00FE6EA0" w:rsidP="00FE6EA0">
            <w:pPr>
              <w:pStyle w:val="ListParagraph"/>
              <w:numPr>
                <w:ilvl w:val="0"/>
                <w:numId w:val="168"/>
              </w:numPr>
              <w:spacing w:after="0" w:line="240" w:lineRule="auto"/>
              <w:jc w:val="left"/>
              <w:rPr>
                <w:color w:val="auto"/>
              </w:rPr>
            </w:pPr>
            <w:r w:rsidRPr="007441CC">
              <w:rPr>
                <w:color w:val="auto"/>
              </w:rPr>
              <w:t xml:space="preserve">Wear, adjust, and maintain Personal Protective Equipment to ensure correct fit and optimum protection in compliance with company procedures </w:t>
            </w:r>
          </w:p>
          <w:p w14:paraId="58092B73" w14:textId="77777777" w:rsidR="00FE6EA0" w:rsidRPr="007441CC" w:rsidRDefault="00FE6EA0" w:rsidP="00FE6EA0">
            <w:pPr>
              <w:numPr>
                <w:ilvl w:val="0"/>
                <w:numId w:val="168"/>
              </w:numPr>
              <w:spacing w:after="160" w:line="259" w:lineRule="auto"/>
              <w:contextualSpacing/>
              <w:rPr>
                <w:rFonts w:asciiTheme="minorBidi" w:hAnsiTheme="minorBidi"/>
                <w:b/>
                <w:color w:val="auto"/>
                <w:sz w:val="24"/>
              </w:rPr>
            </w:pPr>
            <w:r w:rsidRPr="007441CC">
              <w:rPr>
                <w:color w:val="auto"/>
              </w:rPr>
              <w:t xml:space="preserve">Keep work area clean and clear of obstructions, and storing tools or equipment, so </w:t>
            </w:r>
            <w:r w:rsidRPr="007441CC">
              <w:rPr>
                <w:color w:val="auto"/>
              </w:rPr>
              <w:lastRenderedPageBreak/>
              <w:t>that the potential for accident or injury is prevented</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14:paraId="72D4BE81" w14:textId="77777777" w:rsidR="00FE6EA0" w:rsidRPr="007441CC" w:rsidRDefault="00FE6EA0" w:rsidP="00FE6EA0">
            <w:pPr>
              <w:pStyle w:val="NoSpacing"/>
              <w:numPr>
                <w:ilvl w:val="0"/>
                <w:numId w:val="168"/>
              </w:numPr>
              <w:rPr>
                <w:rFonts w:ascii="Arial" w:hAnsi="Arial"/>
              </w:rPr>
            </w:pPr>
            <w:r w:rsidRPr="007441CC">
              <w:rPr>
                <w:rFonts w:ascii="Arial" w:hAnsi="Arial"/>
              </w:rPr>
              <w:lastRenderedPageBreak/>
              <w:t xml:space="preserve">Dealing with hazards to avoid any accident or injury </w:t>
            </w:r>
          </w:p>
          <w:p w14:paraId="669D51FF" w14:textId="77777777" w:rsidR="00FE6EA0" w:rsidRPr="007441CC" w:rsidRDefault="00FE6EA0" w:rsidP="00FE6EA0">
            <w:pPr>
              <w:pStyle w:val="NoSpacing"/>
              <w:numPr>
                <w:ilvl w:val="0"/>
                <w:numId w:val="168"/>
              </w:numPr>
              <w:rPr>
                <w:rFonts w:ascii="Arial" w:hAnsi="Arial"/>
              </w:rPr>
            </w:pPr>
            <w:r w:rsidRPr="007441CC">
              <w:rPr>
                <w:rFonts w:ascii="Arial" w:hAnsi="Arial"/>
              </w:rPr>
              <w:t xml:space="preserve">Safety reporting procedures and documentation </w:t>
            </w:r>
          </w:p>
          <w:p w14:paraId="3C5F9CA5" w14:textId="77777777" w:rsidR="00FE6EA0" w:rsidRPr="007441CC" w:rsidRDefault="00FE6EA0" w:rsidP="00FE6EA0">
            <w:pPr>
              <w:pStyle w:val="NoSpacing"/>
              <w:numPr>
                <w:ilvl w:val="0"/>
                <w:numId w:val="168"/>
              </w:numPr>
              <w:rPr>
                <w:rFonts w:ascii="Arial" w:hAnsi="Arial"/>
              </w:rPr>
            </w:pPr>
            <w:r w:rsidRPr="007441CC">
              <w:rPr>
                <w:rFonts w:ascii="Arial" w:hAnsi="Arial"/>
              </w:rPr>
              <w:t>Personal Protective Equipment use</w:t>
            </w:r>
          </w:p>
          <w:p w14:paraId="3B094D31" w14:textId="77777777" w:rsidR="00FE6EA0" w:rsidRPr="007441CC" w:rsidRDefault="00FE6EA0" w:rsidP="00FE6EA0">
            <w:pPr>
              <w:pStyle w:val="NoSpacing"/>
              <w:numPr>
                <w:ilvl w:val="0"/>
                <w:numId w:val="168"/>
              </w:numPr>
              <w:rPr>
                <w:rFonts w:ascii="Arial" w:hAnsi="Arial"/>
              </w:rPr>
            </w:pPr>
            <w:r w:rsidRPr="007441CC">
              <w:rPr>
                <w:rFonts w:ascii="Arial" w:hAnsi="Arial"/>
              </w:rPr>
              <w:t xml:space="preserve">Fire-fighting methods </w:t>
            </w:r>
          </w:p>
          <w:p w14:paraId="6EE3362D" w14:textId="77777777" w:rsidR="00FE6EA0" w:rsidRPr="007441CC" w:rsidRDefault="00FE6EA0" w:rsidP="001D3409">
            <w:pPr>
              <w:spacing w:line="360" w:lineRule="auto"/>
              <w:rPr>
                <w:rFonts w:asciiTheme="minorBidi" w:hAnsiTheme="minorBidi"/>
                <w:bCs/>
                <w:iCs/>
                <w:color w:val="auto"/>
              </w:rPr>
            </w:pPr>
          </w:p>
          <w:p w14:paraId="1DA25356" w14:textId="77777777" w:rsidR="00FE6EA0" w:rsidRPr="007441CC" w:rsidRDefault="00FE6EA0" w:rsidP="001D3409">
            <w:pPr>
              <w:ind w:left="2"/>
              <w:rPr>
                <w:rFonts w:asciiTheme="minorBidi" w:hAnsiTheme="minorBidi"/>
                <w:b/>
                <w:bCs/>
                <w:color w:val="auto"/>
                <w:u w:val="single"/>
              </w:rPr>
            </w:pPr>
            <w:r w:rsidRPr="007441CC">
              <w:rPr>
                <w:rFonts w:asciiTheme="minorBidi" w:hAnsiTheme="minorBidi"/>
                <w:b/>
                <w:bCs/>
                <w:color w:val="auto"/>
                <w:u w:val="single"/>
              </w:rPr>
              <w:t>Practical Activity:</w:t>
            </w:r>
          </w:p>
          <w:p w14:paraId="7763CECC" w14:textId="77777777" w:rsidR="00FE6EA0" w:rsidRPr="007441CC" w:rsidRDefault="00FE6EA0" w:rsidP="00FE6EA0">
            <w:pPr>
              <w:pStyle w:val="ListParagraph"/>
              <w:numPr>
                <w:ilvl w:val="0"/>
                <w:numId w:val="168"/>
              </w:numPr>
              <w:spacing w:after="160" w:line="259" w:lineRule="auto"/>
              <w:jc w:val="left"/>
              <w:rPr>
                <w:rFonts w:asciiTheme="minorBidi" w:hAnsiTheme="minorBidi"/>
                <w:bCs/>
                <w:color w:val="auto"/>
              </w:rPr>
            </w:pPr>
            <w:r w:rsidRPr="007441CC">
              <w:rPr>
                <w:rFonts w:asciiTheme="minorBidi" w:hAnsiTheme="minorBidi"/>
                <w:bCs/>
                <w:color w:val="auto"/>
              </w:rPr>
              <w:t xml:space="preserve">Perform work safely </w:t>
            </w:r>
          </w:p>
          <w:p w14:paraId="4B017007" w14:textId="77777777" w:rsidR="00FE6EA0" w:rsidRPr="007441CC" w:rsidRDefault="00FE6EA0" w:rsidP="00FE6EA0">
            <w:pPr>
              <w:pStyle w:val="ListParagraph"/>
              <w:numPr>
                <w:ilvl w:val="0"/>
                <w:numId w:val="168"/>
              </w:numPr>
              <w:spacing w:after="160" w:line="259" w:lineRule="auto"/>
              <w:jc w:val="left"/>
              <w:rPr>
                <w:rFonts w:asciiTheme="minorBidi" w:hAnsiTheme="minorBidi"/>
                <w:bCs/>
                <w:color w:val="auto"/>
              </w:rPr>
            </w:pPr>
            <w:r w:rsidRPr="007441CC">
              <w:rPr>
                <w:rFonts w:asciiTheme="minorBidi" w:hAnsiTheme="minorBidi"/>
                <w:bCs/>
                <w:color w:val="auto"/>
              </w:rPr>
              <w:t xml:space="preserve">Report potential hazard and improvements </w:t>
            </w:r>
          </w:p>
          <w:p w14:paraId="1133A991" w14:textId="77777777" w:rsidR="00FE6EA0" w:rsidRPr="007441CC" w:rsidRDefault="00FE6EA0" w:rsidP="00FE6EA0">
            <w:pPr>
              <w:pStyle w:val="ListParagraph"/>
              <w:numPr>
                <w:ilvl w:val="0"/>
                <w:numId w:val="168"/>
              </w:numPr>
              <w:spacing w:after="160" w:line="259" w:lineRule="auto"/>
              <w:jc w:val="left"/>
              <w:rPr>
                <w:rFonts w:asciiTheme="minorBidi" w:hAnsiTheme="minorBidi"/>
                <w:bCs/>
                <w:color w:val="auto"/>
              </w:rPr>
            </w:pPr>
            <w:r w:rsidRPr="007441CC">
              <w:rPr>
                <w:rFonts w:asciiTheme="minorBidi" w:hAnsiTheme="minorBidi"/>
                <w:bCs/>
                <w:iCs/>
                <w:color w:val="auto"/>
              </w:rPr>
              <w:t xml:space="preserve">Ensure housekeeping in order to remove the obstructions and storing tools to minimize the slip trip and fall hazard. </w:t>
            </w:r>
          </w:p>
          <w:p w14:paraId="05FCDE2B" w14:textId="77777777" w:rsidR="00FE6EA0" w:rsidRPr="007441CC" w:rsidRDefault="00FE6EA0" w:rsidP="001D3409">
            <w:pPr>
              <w:pStyle w:val="ListParagraph"/>
              <w:spacing w:after="160" w:line="259" w:lineRule="auto"/>
              <w:ind w:left="362" w:firstLine="0"/>
              <w:jc w:val="left"/>
              <w:rPr>
                <w:rFonts w:asciiTheme="minorBidi" w:hAnsiTheme="minorBidi"/>
                <w:bCs/>
                <w:color w:val="auto"/>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3DDD4" w14:textId="77777777" w:rsidR="00FE6EA0" w:rsidRPr="007441CC" w:rsidRDefault="00FE6EA0" w:rsidP="001D3409">
            <w:pPr>
              <w:ind w:left="720" w:hanging="718"/>
              <w:jc w:val="right"/>
              <w:rPr>
                <w:rFonts w:asciiTheme="minorBidi" w:hAnsiTheme="minorBidi"/>
                <w:color w:val="auto"/>
              </w:rPr>
            </w:pPr>
            <w:r w:rsidRPr="007441CC">
              <w:rPr>
                <w:rFonts w:asciiTheme="minorBidi" w:hAnsiTheme="minorBidi"/>
                <w:color w:val="auto"/>
              </w:rPr>
              <w:t>Theory-06Hrs.</w:t>
            </w:r>
          </w:p>
          <w:p w14:paraId="50C1EF6C" w14:textId="77777777" w:rsidR="00FE6EA0" w:rsidRPr="007441CC" w:rsidRDefault="00FE6EA0" w:rsidP="001D3409">
            <w:pPr>
              <w:ind w:left="-34"/>
              <w:jc w:val="right"/>
              <w:rPr>
                <w:rFonts w:asciiTheme="minorBidi" w:hAnsiTheme="minorBidi"/>
                <w:color w:val="auto"/>
              </w:rPr>
            </w:pPr>
            <w:r w:rsidRPr="007441CC">
              <w:rPr>
                <w:rFonts w:asciiTheme="minorBidi" w:hAnsiTheme="minorBidi"/>
                <w:color w:val="auto"/>
              </w:rPr>
              <w:t>Practical-09Hrs.</w:t>
            </w:r>
          </w:p>
          <w:p w14:paraId="3B0AE12B" w14:textId="77777777" w:rsidR="00FE6EA0" w:rsidRPr="007441CC" w:rsidRDefault="00FE6EA0" w:rsidP="001D3409">
            <w:pPr>
              <w:ind w:left="-34"/>
              <w:jc w:val="right"/>
              <w:rPr>
                <w:rFonts w:asciiTheme="minorBidi" w:hAnsiTheme="minorBidi"/>
                <w:color w:val="auto"/>
              </w:rPr>
            </w:pPr>
            <w:r w:rsidRPr="007441CC">
              <w:rPr>
                <w:rFonts w:asciiTheme="minorBidi" w:hAnsiTheme="minorBidi"/>
                <w:color w:val="auto"/>
              </w:rPr>
              <w:t>Total- 15 Hrs.</w:t>
            </w:r>
          </w:p>
          <w:p w14:paraId="2B6D0DC8" w14:textId="77777777" w:rsidR="00FE6EA0" w:rsidRPr="007441CC" w:rsidRDefault="00FE6EA0" w:rsidP="001D3409">
            <w:pPr>
              <w:spacing w:line="276" w:lineRule="auto"/>
              <w:ind w:left="2"/>
              <w:jc w:val="right"/>
              <w:rPr>
                <w:rFonts w:asciiTheme="minorBidi" w:hAnsiTheme="minorBidi"/>
                <w:color w:val="auto"/>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14:paraId="11B67F5C" w14:textId="77777777" w:rsidR="00FE6EA0" w:rsidRPr="007441CC" w:rsidRDefault="00FE6EA0" w:rsidP="00FE6EA0">
            <w:pPr>
              <w:pStyle w:val="ListParagraph"/>
              <w:numPr>
                <w:ilvl w:val="0"/>
                <w:numId w:val="7"/>
              </w:numPr>
              <w:jc w:val="left"/>
              <w:rPr>
                <w:color w:val="auto"/>
              </w:rPr>
            </w:pPr>
            <w:r w:rsidRPr="007441CC">
              <w:rPr>
                <w:color w:val="auto"/>
                <w:shd w:val="clear" w:color="auto" w:fill="FFFFFF"/>
              </w:rPr>
              <w:t>Self-contained breathing apparatus</w:t>
            </w:r>
          </w:p>
          <w:p w14:paraId="2140ADC3" w14:textId="77777777" w:rsidR="00FE6EA0" w:rsidRPr="007441CC" w:rsidRDefault="00FE6EA0" w:rsidP="00FE6EA0">
            <w:pPr>
              <w:pStyle w:val="ListParagraph"/>
              <w:numPr>
                <w:ilvl w:val="0"/>
                <w:numId w:val="7"/>
              </w:numPr>
              <w:jc w:val="left"/>
              <w:rPr>
                <w:color w:val="auto"/>
              </w:rPr>
            </w:pPr>
            <w:r w:rsidRPr="007441CC">
              <w:rPr>
                <w:color w:val="auto"/>
                <w:shd w:val="clear" w:color="auto" w:fill="FFFFFF"/>
              </w:rPr>
              <w:t>Fall protection (such as personal fall arrest systems, harnesses and lanyards)</w:t>
            </w:r>
            <w:r w:rsidRPr="007441CC">
              <w:rPr>
                <w:color w:val="auto"/>
              </w:rPr>
              <w:t xml:space="preserve"> </w:t>
            </w:r>
          </w:p>
          <w:p w14:paraId="4956D44D" w14:textId="77777777" w:rsidR="00FE6EA0" w:rsidRPr="007441CC" w:rsidRDefault="00FE6EA0" w:rsidP="001D3409">
            <w:pPr>
              <w:pStyle w:val="ListParagraph"/>
              <w:ind w:left="362" w:firstLine="0"/>
              <w:jc w:val="left"/>
              <w:rPr>
                <w:color w:val="auto"/>
              </w:rPr>
            </w:pPr>
          </w:p>
          <w:p w14:paraId="231B6C3C" w14:textId="77777777" w:rsidR="00FE6EA0" w:rsidRPr="007441CC" w:rsidRDefault="00FE6EA0" w:rsidP="00FE6EA0">
            <w:pPr>
              <w:pStyle w:val="ListParagraph"/>
              <w:numPr>
                <w:ilvl w:val="0"/>
                <w:numId w:val="7"/>
              </w:numPr>
              <w:jc w:val="left"/>
              <w:rPr>
                <w:color w:val="auto"/>
              </w:rPr>
            </w:pPr>
            <w:r w:rsidRPr="007441CC">
              <w:rPr>
                <w:color w:val="auto"/>
                <w:shd w:val="clear" w:color="auto" w:fill="FFFFFF"/>
              </w:rPr>
              <w:t>Head protection (such as hard hats)</w:t>
            </w:r>
          </w:p>
          <w:p w14:paraId="6E14009A" w14:textId="77777777" w:rsidR="00FE6EA0" w:rsidRPr="007441CC" w:rsidRDefault="00FE6EA0" w:rsidP="001D3409">
            <w:pPr>
              <w:pStyle w:val="ListParagraph"/>
              <w:rPr>
                <w:color w:val="auto"/>
              </w:rPr>
            </w:pPr>
          </w:p>
          <w:p w14:paraId="106806BD" w14:textId="77777777" w:rsidR="00FE6EA0" w:rsidRPr="007441CC" w:rsidRDefault="00FE6EA0" w:rsidP="00FE6EA0">
            <w:pPr>
              <w:pStyle w:val="ListParagraph"/>
              <w:numPr>
                <w:ilvl w:val="0"/>
                <w:numId w:val="7"/>
              </w:numPr>
              <w:jc w:val="left"/>
              <w:rPr>
                <w:color w:val="auto"/>
              </w:rPr>
            </w:pPr>
            <w:r w:rsidRPr="007441CC">
              <w:rPr>
                <w:color w:val="auto"/>
                <w:shd w:val="clear" w:color="auto" w:fill="FFFFFF"/>
              </w:rPr>
              <w:t>Hearing Protection Equipment (earplugs and earmuffs)</w:t>
            </w:r>
          </w:p>
          <w:p w14:paraId="01D73EA1" w14:textId="77777777" w:rsidR="00FE6EA0" w:rsidRPr="007441CC" w:rsidRDefault="00FE6EA0" w:rsidP="001D3409">
            <w:pPr>
              <w:pStyle w:val="ListParagraph"/>
              <w:rPr>
                <w:color w:val="auto"/>
              </w:rPr>
            </w:pPr>
          </w:p>
          <w:p w14:paraId="398A6248" w14:textId="77777777" w:rsidR="00FE6EA0" w:rsidRPr="007441CC" w:rsidRDefault="00FE6EA0" w:rsidP="00FE6EA0">
            <w:pPr>
              <w:pStyle w:val="ListParagraph"/>
              <w:numPr>
                <w:ilvl w:val="0"/>
                <w:numId w:val="7"/>
              </w:numPr>
              <w:jc w:val="left"/>
              <w:rPr>
                <w:color w:val="auto"/>
              </w:rPr>
            </w:pPr>
            <w:r w:rsidRPr="007441CC">
              <w:rPr>
                <w:color w:val="auto"/>
                <w:shd w:val="clear" w:color="auto" w:fill="FFFFFF"/>
              </w:rPr>
              <w:t>Foot protection (such as boots with metatarsal guards and puncture-resistant soles)</w:t>
            </w:r>
          </w:p>
          <w:p w14:paraId="0CE93C0E" w14:textId="77777777" w:rsidR="00FE6EA0" w:rsidRPr="007441CC" w:rsidRDefault="00FE6EA0" w:rsidP="001D3409">
            <w:pPr>
              <w:pStyle w:val="ListParagraph"/>
              <w:rPr>
                <w:color w:val="auto"/>
              </w:rPr>
            </w:pPr>
          </w:p>
          <w:p w14:paraId="6AB18BAC" w14:textId="77777777" w:rsidR="00FE6EA0" w:rsidRPr="007441CC" w:rsidRDefault="00FE6EA0" w:rsidP="00FE6EA0">
            <w:pPr>
              <w:pStyle w:val="ListParagraph"/>
              <w:numPr>
                <w:ilvl w:val="0"/>
                <w:numId w:val="7"/>
              </w:numPr>
              <w:jc w:val="left"/>
              <w:rPr>
                <w:color w:val="auto"/>
              </w:rPr>
            </w:pPr>
            <w:r w:rsidRPr="007441CC">
              <w:rPr>
                <w:color w:val="auto"/>
                <w:shd w:val="clear" w:color="auto" w:fill="FFFFFF"/>
              </w:rPr>
              <w:t>Hand protection (such as gloves and barrier creams)</w:t>
            </w:r>
          </w:p>
          <w:p w14:paraId="3848343B" w14:textId="77777777" w:rsidR="00FE6EA0" w:rsidRPr="007441CC" w:rsidRDefault="00FE6EA0" w:rsidP="001D3409">
            <w:pPr>
              <w:pStyle w:val="ListParagraph"/>
              <w:rPr>
                <w:color w:val="auto"/>
              </w:rPr>
            </w:pPr>
          </w:p>
          <w:p w14:paraId="450880BE" w14:textId="77777777" w:rsidR="00FE6EA0" w:rsidRPr="007441CC" w:rsidRDefault="00FE6EA0" w:rsidP="001D3409">
            <w:pPr>
              <w:spacing w:after="136"/>
              <w:ind w:hanging="16"/>
              <w:rPr>
                <w:rFonts w:asciiTheme="minorBidi" w:hAnsiTheme="minorBidi"/>
                <w:bCs/>
                <w:color w:val="auto"/>
              </w:rPr>
            </w:pPr>
            <w:r w:rsidRPr="007441CC">
              <w:rPr>
                <w:color w:val="auto"/>
                <w:shd w:val="clear" w:color="auto" w:fill="FFFFFF"/>
              </w:rPr>
              <w:t xml:space="preserve">Body Protection (such as high-visibility vests, coveralls, welding </w:t>
            </w:r>
            <w:r w:rsidRPr="007441CC">
              <w:rPr>
                <w:rFonts w:asciiTheme="minorBidi" w:hAnsiTheme="minorBidi"/>
                <w:bCs/>
                <w:color w:val="auto"/>
              </w:rPr>
              <w:t>, torque wrench)</w:t>
            </w:r>
          </w:p>
          <w:p w14:paraId="723FD389" w14:textId="77777777" w:rsidR="00FE6EA0" w:rsidRPr="007441CC" w:rsidRDefault="00FE6EA0" w:rsidP="001D3409">
            <w:pPr>
              <w:spacing w:after="136"/>
              <w:ind w:hanging="16"/>
              <w:rPr>
                <w:rFonts w:asciiTheme="minorBidi" w:hAnsiTheme="minorBidi"/>
                <w:bCs/>
                <w:color w:val="auto"/>
              </w:rPr>
            </w:pPr>
            <w:r w:rsidRPr="007441CC">
              <w:rPr>
                <w:rFonts w:asciiTheme="minorBidi" w:hAnsiTheme="minorBidi"/>
                <w:bCs/>
                <w:color w:val="auto"/>
              </w:rPr>
              <w:t>• Engine Petrol</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318CC" w14:textId="77777777" w:rsidR="00FE6EA0" w:rsidRPr="007441CC" w:rsidRDefault="00FE6EA0" w:rsidP="001D3409">
            <w:pPr>
              <w:spacing w:after="136"/>
              <w:ind w:left="2"/>
              <w:rPr>
                <w:rFonts w:asciiTheme="minorBidi" w:hAnsiTheme="minorBidi"/>
                <w:b/>
                <w:color w:val="auto"/>
                <w:sz w:val="24"/>
              </w:rPr>
            </w:pPr>
            <w:r w:rsidRPr="007441CC">
              <w:rPr>
                <w:rFonts w:asciiTheme="minorBidi" w:hAnsiTheme="minorBidi"/>
                <w:bCs/>
                <w:color w:val="auto"/>
              </w:rPr>
              <w:lastRenderedPageBreak/>
              <w:t>Class Room, workshop and field visit</w:t>
            </w:r>
          </w:p>
        </w:tc>
      </w:tr>
    </w:tbl>
    <w:p w14:paraId="3401B39D" w14:textId="77777777" w:rsidR="00FE6EA0" w:rsidRPr="007441CC" w:rsidRDefault="00FE6EA0" w:rsidP="00FE6EA0">
      <w:pPr>
        <w:ind w:left="0" w:firstLine="0"/>
        <w:rPr>
          <w:b/>
          <w:color w:val="auto"/>
          <w:sz w:val="24"/>
          <w:lang w:val="pt-PT"/>
        </w:rPr>
      </w:pPr>
    </w:p>
    <w:p w14:paraId="5229BE1D" w14:textId="77777777" w:rsidR="00FE6EA0" w:rsidRPr="007441CC" w:rsidRDefault="00FE6EA0" w:rsidP="0019755C">
      <w:pPr>
        <w:spacing w:after="200" w:line="360" w:lineRule="auto"/>
        <w:ind w:left="0" w:firstLine="0"/>
        <w:jc w:val="left"/>
        <w:rPr>
          <w:color w:val="auto"/>
        </w:rPr>
      </w:pPr>
    </w:p>
    <w:p w14:paraId="42960B41" w14:textId="77777777" w:rsidR="000A2366" w:rsidRPr="007441CC" w:rsidRDefault="006D7B7E" w:rsidP="00E34A97">
      <w:pPr>
        <w:pStyle w:val="Heading1"/>
        <w:numPr>
          <w:ilvl w:val="0"/>
          <w:numId w:val="0"/>
        </w:numPr>
      </w:pPr>
      <w:bookmarkStart w:id="61" w:name="_Toc110114421"/>
      <w:bookmarkStart w:id="62" w:name="_Toc30460026"/>
      <w:r w:rsidRPr="007441CC">
        <w:t>List of Tool &amp; Equipment:</w:t>
      </w:r>
      <w:bookmarkEnd w:id="61"/>
    </w:p>
    <w:p w14:paraId="113A8CCA" w14:textId="77777777" w:rsidR="006D7B7E" w:rsidRPr="007441CC" w:rsidRDefault="0080671B" w:rsidP="0019755C">
      <w:pPr>
        <w:spacing w:line="360" w:lineRule="auto"/>
        <w:rPr>
          <w:b/>
          <w:color w:val="auto"/>
        </w:rPr>
      </w:pPr>
      <w:r w:rsidRPr="007441CC">
        <w:rPr>
          <w:b/>
          <w:color w:val="auto"/>
        </w:rPr>
        <w:t>A</w:t>
      </w:r>
      <w:r w:rsidRPr="007441CC">
        <w:rPr>
          <w:b/>
          <w:color w:val="auto"/>
          <w:sz w:val="24"/>
          <w:szCs w:val="24"/>
          <w:lang w:val="pt-PT"/>
        </w:rPr>
        <w:t>s mentioned in each module.</w:t>
      </w:r>
      <w:bookmarkEnd w:id="62"/>
    </w:p>
    <w:sectPr w:rsidR="006D7B7E" w:rsidRPr="007441CC" w:rsidSect="009913E0">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419C2" w14:textId="77777777" w:rsidR="00A46608" w:rsidRDefault="00A46608" w:rsidP="000219BD">
      <w:pPr>
        <w:spacing w:after="0" w:line="240" w:lineRule="auto"/>
      </w:pPr>
      <w:r>
        <w:separator/>
      </w:r>
    </w:p>
  </w:endnote>
  <w:endnote w:type="continuationSeparator" w:id="0">
    <w:p w14:paraId="7B40949C" w14:textId="77777777" w:rsidR="00A46608" w:rsidRDefault="00A46608"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A03C" w14:textId="77777777" w:rsidR="00865AE9" w:rsidRDefault="00865AE9">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8CA2F" w14:textId="77777777" w:rsidR="00865AE9" w:rsidRDefault="00865AE9">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CF03D" w14:textId="77777777" w:rsidR="00865AE9" w:rsidRDefault="00865AE9">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16531" w14:textId="77777777" w:rsidR="00A46608" w:rsidRDefault="00A46608" w:rsidP="000219BD">
      <w:pPr>
        <w:spacing w:after="0" w:line="240" w:lineRule="auto"/>
      </w:pPr>
      <w:r>
        <w:separator/>
      </w:r>
    </w:p>
  </w:footnote>
  <w:footnote w:type="continuationSeparator" w:id="0">
    <w:p w14:paraId="5D8F9D41" w14:textId="77777777" w:rsidR="00A46608" w:rsidRDefault="00A46608" w:rsidP="00021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0"/>
      <w:tblW w:w="9905" w:type="dxa"/>
      <w:tblInd w:w="2032" w:type="dxa"/>
      <w:tblLayout w:type="fixed"/>
      <w:tblLook w:val="04A0" w:firstRow="1" w:lastRow="0" w:firstColumn="1" w:lastColumn="0" w:noHBand="0" w:noVBand="1"/>
    </w:tblPr>
    <w:tblGrid>
      <w:gridCol w:w="1355"/>
      <w:gridCol w:w="6930"/>
      <w:gridCol w:w="1620"/>
    </w:tblGrid>
    <w:tr w:rsidR="00865AE9" w14:paraId="56A3D6CB" w14:textId="77777777" w:rsidTr="00865AE9">
      <w:trPr>
        <w:trHeight w:val="1256"/>
      </w:trPr>
      <w:tc>
        <w:tcPr>
          <w:tcW w:w="1355" w:type="dxa"/>
          <w:tcBorders>
            <w:top w:val="nil"/>
            <w:left w:val="nil"/>
            <w:bottom w:val="nil"/>
            <w:right w:val="nil"/>
          </w:tcBorders>
          <w:vAlign w:val="center"/>
        </w:tcPr>
        <w:p w14:paraId="330A5646" w14:textId="77777777" w:rsidR="00865AE9" w:rsidRDefault="00865AE9" w:rsidP="00865AE9">
          <w:pPr>
            <w:jc w:val="center"/>
            <w:rPr>
              <w:i/>
              <w:sz w:val="18"/>
              <w:szCs w:val="18"/>
            </w:rPr>
          </w:pPr>
          <w:r>
            <w:rPr>
              <w:i/>
              <w:noProof/>
              <w:sz w:val="18"/>
              <w:szCs w:val="18"/>
            </w:rPr>
            <w:drawing>
              <wp:inline distT="0" distB="0" distL="0" distR="0" wp14:anchorId="66741AA9" wp14:editId="32FC2AD6">
                <wp:extent cx="561975" cy="693420"/>
                <wp:effectExtent l="0" t="0" r="9525" b="0"/>
                <wp:docPr id="5"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6" cy="760804"/>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E9C80E4" w14:textId="704CD45F" w:rsidR="00865AE9" w:rsidRPr="00F61213" w:rsidRDefault="00865AE9" w:rsidP="00865AE9">
          <w:pPr>
            <w:spacing w:line="276" w:lineRule="auto"/>
            <w:jc w:val="center"/>
            <w:rPr>
              <w:b/>
              <w:i/>
              <w:color w:val="000000" w:themeColor="text1"/>
              <w:sz w:val="18"/>
              <w:szCs w:val="18"/>
            </w:rPr>
          </w:pPr>
          <w:r>
            <w:rPr>
              <w:b/>
              <w:i/>
              <w:color w:val="000000" w:themeColor="text1"/>
              <w:sz w:val="18"/>
              <w:szCs w:val="18"/>
            </w:rPr>
            <w:t xml:space="preserve">    National Vocational Certificate Level-1 &amp; 2 in “Water Quality and Resource Management</w:t>
          </w:r>
          <w:r w:rsidRPr="00F61213">
            <w:rPr>
              <w:b/>
              <w:i/>
              <w:color w:val="000000" w:themeColor="text1"/>
              <w:sz w:val="18"/>
              <w:szCs w:val="18"/>
            </w:rPr>
            <w:t>”</w:t>
          </w:r>
        </w:p>
        <w:p w14:paraId="45096CEA" w14:textId="77777777" w:rsidR="00865AE9" w:rsidRPr="00FF5489" w:rsidRDefault="00865AE9" w:rsidP="00865AE9">
          <w:pPr>
            <w:jc w:val="center"/>
            <w:rPr>
              <w:sz w:val="18"/>
              <w:szCs w:val="18"/>
            </w:rPr>
          </w:pPr>
        </w:p>
      </w:tc>
      <w:tc>
        <w:tcPr>
          <w:tcW w:w="1620" w:type="dxa"/>
          <w:tcBorders>
            <w:top w:val="nil"/>
            <w:left w:val="nil"/>
            <w:bottom w:val="nil"/>
            <w:right w:val="nil"/>
          </w:tcBorders>
          <w:vAlign w:val="center"/>
        </w:tcPr>
        <w:p w14:paraId="15A42ECB" w14:textId="77777777" w:rsidR="00865AE9" w:rsidRDefault="00865AE9" w:rsidP="00865AE9">
          <w:pPr>
            <w:jc w:val="right"/>
            <w:rPr>
              <w:i/>
              <w:sz w:val="18"/>
              <w:szCs w:val="18"/>
            </w:rPr>
          </w:pPr>
          <w:r>
            <w:rPr>
              <w:i/>
              <w:noProof/>
              <w:sz w:val="18"/>
              <w:szCs w:val="18"/>
            </w:rPr>
            <w:drawing>
              <wp:inline distT="0" distB="0" distL="0" distR="0" wp14:anchorId="353281F9" wp14:editId="6DB0FBFB">
                <wp:extent cx="767527" cy="69469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9806F6A" w14:textId="77777777" w:rsidR="00865AE9" w:rsidRDefault="00865AE9" w:rsidP="000219BD">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0486F15"/>
    <w:multiLevelType w:val="multilevel"/>
    <w:tmpl w:val="00486F15"/>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6">
    <w:nsid w:val="005B5B37"/>
    <w:multiLevelType w:val="hybridMultilevel"/>
    <w:tmpl w:val="68FE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9F7FFD"/>
    <w:multiLevelType w:val="hybridMultilevel"/>
    <w:tmpl w:val="C86A2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E45612"/>
    <w:multiLevelType w:val="hybridMultilevel"/>
    <w:tmpl w:val="8A3A3AFA"/>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9">
    <w:nsid w:val="01635B12"/>
    <w:multiLevelType w:val="hybridMultilevel"/>
    <w:tmpl w:val="372AB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1E54D71"/>
    <w:multiLevelType w:val="hybridMultilevel"/>
    <w:tmpl w:val="75D031D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
    <w:nsid w:val="01FD7425"/>
    <w:multiLevelType w:val="multilevel"/>
    <w:tmpl w:val="01FD7425"/>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12">
    <w:nsid w:val="022450C6"/>
    <w:multiLevelType w:val="hybridMultilevel"/>
    <w:tmpl w:val="F850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23E433D"/>
    <w:multiLevelType w:val="hybridMultilevel"/>
    <w:tmpl w:val="77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25E0156"/>
    <w:multiLevelType w:val="hybridMultilevel"/>
    <w:tmpl w:val="D47A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32B264B"/>
    <w:multiLevelType w:val="hybridMultilevel"/>
    <w:tmpl w:val="8598B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03741DC8"/>
    <w:multiLevelType w:val="hybridMultilevel"/>
    <w:tmpl w:val="80A83E8E"/>
    <w:lvl w:ilvl="0" w:tplc="74880DC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3B13F49"/>
    <w:multiLevelType w:val="hybridMultilevel"/>
    <w:tmpl w:val="91ACF3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
    <w:nsid w:val="04100E9E"/>
    <w:multiLevelType w:val="hybridMultilevel"/>
    <w:tmpl w:val="84588A16"/>
    <w:lvl w:ilvl="0" w:tplc="04090001">
      <w:start w:val="1"/>
      <w:numFmt w:val="bullet"/>
      <w:lvlText w:val=""/>
      <w:lvlJc w:val="left"/>
      <w:pPr>
        <w:ind w:left="825" w:hanging="360"/>
      </w:pPr>
      <w:rPr>
        <w:rFonts w:ascii="Symbol" w:hAnsi="Symbol"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9">
    <w:nsid w:val="042233AA"/>
    <w:multiLevelType w:val="hybridMultilevel"/>
    <w:tmpl w:val="8E06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4C81236"/>
    <w:multiLevelType w:val="hybridMultilevel"/>
    <w:tmpl w:val="8AE02DE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1">
    <w:nsid w:val="04FD0F71"/>
    <w:multiLevelType w:val="hybridMultilevel"/>
    <w:tmpl w:val="053AE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577679E"/>
    <w:multiLevelType w:val="multilevel"/>
    <w:tmpl w:val="0577679E"/>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6937628"/>
    <w:multiLevelType w:val="hybridMultilevel"/>
    <w:tmpl w:val="66345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6CC5EF2"/>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02310E"/>
    <w:multiLevelType w:val="hybridMultilevel"/>
    <w:tmpl w:val="7BE0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9AF3305"/>
    <w:multiLevelType w:val="hybridMultilevel"/>
    <w:tmpl w:val="DBDE8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A68578A"/>
    <w:multiLevelType w:val="multilevel"/>
    <w:tmpl w:val="0A68578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0AD65F6E"/>
    <w:multiLevelType w:val="hybridMultilevel"/>
    <w:tmpl w:val="8F4CE680"/>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
    <w:nsid w:val="0B5C7709"/>
    <w:multiLevelType w:val="hybridMultilevel"/>
    <w:tmpl w:val="BC4E7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0BCA7A43"/>
    <w:multiLevelType w:val="hybridMultilevel"/>
    <w:tmpl w:val="4356AF9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3">
    <w:nsid w:val="0BE8658D"/>
    <w:multiLevelType w:val="hybridMultilevel"/>
    <w:tmpl w:val="F5B0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0C9A230D"/>
    <w:multiLevelType w:val="hybridMultilevel"/>
    <w:tmpl w:val="3DDCA8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36">
    <w:nsid w:val="0D87335A"/>
    <w:multiLevelType w:val="hybridMultilevel"/>
    <w:tmpl w:val="5CD2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E063A2C"/>
    <w:multiLevelType w:val="multilevel"/>
    <w:tmpl w:val="0E063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0F264C78"/>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F403FAF"/>
    <w:multiLevelType w:val="multilevel"/>
    <w:tmpl w:val="0F403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0F4872A8"/>
    <w:multiLevelType w:val="multilevel"/>
    <w:tmpl w:val="0F4872A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0F5E29B7"/>
    <w:multiLevelType w:val="hybridMultilevel"/>
    <w:tmpl w:val="259A0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1053663F"/>
    <w:multiLevelType w:val="multilevel"/>
    <w:tmpl w:val="10536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10D44F90"/>
    <w:multiLevelType w:val="hybridMultilevel"/>
    <w:tmpl w:val="597E9BFA"/>
    <w:lvl w:ilvl="0" w:tplc="74880DCC">
      <w:start w:val="1"/>
      <w:numFmt w:val="bullet"/>
      <w:lvlText w:val=""/>
      <w:lvlJc w:val="left"/>
      <w:pPr>
        <w:ind w:left="54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15654BD"/>
    <w:multiLevelType w:val="hybridMultilevel"/>
    <w:tmpl w:val="3FE49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122F417E"/>
    <w:multiLevelType w:val="hybridMultilevel"/>
    <w:tmpl w:val="63D2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3E609F6"/>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1466360A"/>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47F6D9A"/>
    <w:multiLevelType w:val="hybridMultilevel"/>
    <w:tmpl w:val="06A0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50929EC"/>
    <w:multiLevelType w:val="hybridMultilevel"/>
    <w:tmpl w:val="FB2A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17C64289"/>
    <w:multiLevelType w:val="hybridMultilevel"/>
    <w:tmpl w:val="68389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9657735"/>
    <w:multiLevelType w:val="hybridMultilevel"/>
    <w:tmpl w:val="3D0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797C29"/>
    <w:multiLevelType w:val="hybridMultilevel"/>
    <w:tmpl w:val="1C9E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A240E98"/>
    <w:multiLevelType w:val="hybridMultilevel"/>
    <w:tmpl w:val="5EC4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94549E"/>
    <w:multiLevelType w:val="hybridMultilevel"/>
    <w:tmpl w:val="F188A49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7">
    <w:nsid w:val="1B070184"/>
    <w:multiLevelType w:val="hybridMultilevel"/>
    <w:tmpl w:val="80F6D436"/>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58">
    <w:nsid w:val="1BAC40E1"/>
    <w:multiLevelType w:val="hybridMultilevel"/>
    <w:tmpl w:val="72E2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BC040F4"/>
    <w:multiLevelType w:val="hybridMultilevel"/>
    <w:tmpl w:val="86C6E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1D9B776D"/>
    <w:multiLevelType w:val="hybridMultilevel"/>
    <w:tmpl w:val="B4E43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E0026C6"/>
    <w:multiLevelType w:val="hybridMultilevel"/>
    <w:tmpl w:val="5DA26D5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63">
    <w:nsid w:val="1E445FE3"/>
    <w:multiLevelType w:val="hybridMultilevel"/>
    <w:tmpl w:val="54583BD8"/>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250DB4"/>
    <w:multiLevelType w:val="hybridMultilevel"/>
    <w:tmpl w:val="9D44E80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5">
    <w:nsid w:val="201466AA"/>
    <w:multiLevelType w:val="hybridMultilevel"/>
    <w:tmpl w:val="00EEF52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6">
    <w:nsid w:val="204124BE"/>
    <w:multiLevelType w:val="hybridMultilevel"/>
    <w:tmpl w:val="7EAC0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8">
    <w:nsid w:val="209D651A"/>
    <w:multiLevelType w:val="hybridMultilevel"/>
    <w:tmpl w:val="9FB0B336"/>
    <w:lvl w:ilvl="0" w:tplc="74880DCC">
      <w:start w:val="1"/>
      <w:numFmt w:val="bullet"/>
      <w:lvlText w:val=""/>
      <w:lvlJc w:val="left"/>
      <w:pPr>
        <w:ind w:left="450" w:hanging="360"/>
      </w:pPr>
      <w:rPr>
        <w:rFonts w:ascii="Symbol" w:hAnsi="Symbo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13A6DDF"/>
    <w:multiLevelType w:val="hybridMultilevel"/>
    <w:tmpl w:val="E81A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7D022E"/>
    <w:multiLevelType w:val="hybridMultilevel"/>
    <w:tmpl w:val="D8D28CD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25605B1"/>
    <w:multiLevelType w:val="hybridMultilevel"/>
    <w:tmpl w:val="81202C60"/>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2E72957"/>
    <w:multiLevelType w:val="hybridMultilevel"/>
    <w:tmpl w:val="56DEF77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3">
    <w:nsid w:val="235C2F24"/>
    <w:multiLevelType w:val="multilevel"/>
    <w:tmpl w:val="235C2F2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23923F09"/>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252002F7"/>
    <w:multiLevelType w:val="hybridMultilevel"/>
    <w:tmpl w:val="6AA0E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nsid w:val="2568444F"/>
    <w:multiLevelType w:val="hybridMultilevel"/>
    <w:tmpl w:val="A2809E6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7675767"/>
    <w:multiLevelType w:val="hybridMultilevel"/>
    <w:tmpl w:val="ACFCDA36"/>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776183B"/>
    <w:multiLevelType w:val="multilevel"/>
    <w:tmpl w:val="2776183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279532CD"/>
    <w:multiLevelType w:val="hybridMultilevel"/>
    <w:tmpl w:val="3FCAB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79B2852"/>
    <w:multiLevelType w:val="multilevel"/>
    <w:tmpl w:val="279B2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286156F4"/>
    <w:multiLevelType w:val="hybridMultilevel"/>
    <w:tmpl w:val="6B04DD3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2">
    <w:nsid w:val="28B3166A"/>
    <w:multiLevelType w:val="hybridMultilevel"/>
    <w:tmpl w:val="55A038D2"/>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83">
    <w:nsid w:val="296C4730"/>
    <w:multiLevelType w:val="hybridMultilevel"/>
    <w:tmpl w:val="6506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9F30ABB"/>
    <w:multiLevelType w:val="hybridMultilevel"/>
    <w:tmpl w:val="4DBE085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5">
    <w:nsid w:val="2A38501E"/>
    <w:multiLevelType w:val="hybridMultilevel"/>
    <w:tmpl w:val="124E8A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2A57076D"/>
    <w:multiLevelType w:val="hybridMultilevel"/>
    <w:tmpl w:val="871E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8">
    <w:nsid w:val="2C050735"/>
    <w:multiLevelType w:val="hybridMultilevel"/>
    <w:tmpl w:val="4B8A4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CD2395F"/>
    <w:multiLevelType w:val="hybridMultilevel"/>
    <w:tmpl w:val="44642DC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0">
    <w:nsid w:val="2D444F6F"/>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2D86389D"/>
    <w:multiLevelType w:val="multilevel"/>
    <w:tmpl w:val="2D86389D"/>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92">
    <w:nsid w:val="2D97408A"/>
    <w:multiLevelType w:val="hybridMultilevel"/>
    <w:tmpl w:val="79CAD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DDA425E"/>
    <w:multiLevelType w:val="hybridMultilevel"/>
    <w:tmpl w:val="37CCE2C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94">
    <w:nsid w:val="2E0F3101"/>
    <w:multiLevelType w:val="hybridMultilevel"/>
    <w:tmpl w:val="88C2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2E8F57C0"/>
    <w:multiLevelType w:val="hybridMultilevel"/>
    <w:tmpl w:val="4406E6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2F2E406F"/>
    <w:multiLevelType w:val="hybridMultilevel"/>
    <w:tmpl w:val="65B2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FA8032E"/>
    <w:multiLevelType w:val="hybridMultilevel"/>
    <w:tmpl w:val="60B8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309B74E6"/>
    <w:multiLevelType w:val="hybridMultilevel"/>
    <w:tmpl w:val="E1A0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1D45888"/>
    <w:multiLevelType w:val="hybridMultilevel"/>
    <w:tmpl w:val="2A6E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33144F24"/>
    <w:multiLevelType w:val="hybridMultilevel"/>
    <w:tmpl w:val="A8402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3F04475"/>
    <w:multiLevelType w:val="hybridMultilevel"/>
    <w:tmpl w:val="1D22F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nsid w:val="33FE6391"/>
    <w:multiLevelType w:val="hybridMultilevel"/>
    <w:tmpl w:val="DBB2DBEC"/>
    <w:lvl w:ilvl="0" w:tplc="74880DCC">
      <w:start w:val="1"/>
      <w:numFmt w:val="bullet"/>
      <w:lvlText w:val=""/>
      <w:lvlJc w:val="left"/>
      <w:pPr>
        <w:ind w:left="540" w:hanging="360"/>
      </w:pPr>
      <w:rPr>
        <w:rFonts w:ascii="Symbol" w:hAnsi="Symbol" w:hint="default"/>
        <w:sz w:val="22"/>
        <w:szCs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5">
    <w:nsid w:val="34567A63"/>
    <w:multiLevelType w:val="hybridMultilevel"/>
    <w:tmpl w:val="DD5A4EFC"/>
    <w:lvl w:ilvl="0" w:tplc="74880DCC">
      <w:start w:val="1"/>
      <w:numFmt w:val="bullet"/>
      <w:lvlText w:val=""/>
      <w:lvlJc w:val="left"/>
      <w:pPr>
        <w:ind w:left="450" w:hanging="360"/>
      </w:pPr>
      <w:rPr>
        <w:rFonts w:ascii="Symbol" w:hAnsi="Symbo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5AD66AA"/>
    <w:multiLevelType w:val="hybridMultilevel"/>
    <w:tmpl w:val="F2F0A92A"/>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7">
    <w:nsid w:val="36115E23"/>
    <w:multiLevelType w:val="hybridMultilevel"/>
    <w:tmpl w:val="5B8A1948"/>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08">
    <w:nsid w:val="367866E2"/>
    <w:multiLevelType w:val="hybridMultilevel"/>
    <w:tmpl w:val="8E68A87A"/>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109">
    <w:nsid w:val="3A1B4CAD"/>
    <w:multiLevelType w:val="hybridMultilevel"/>
    <w:tmpl w:val="C188F98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0">
    <w:nsid w:val="3A882374"/>
    <w:multiLevelType w:val="hybridMultilevel"/>
    <w:tmpl w:val="C89E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3B0873F2"/>
    <w:multiLevelType w:val="hybridMultilevel"/>
    <w:tmpl w:val="171CE76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2">
    <w:nsid w:val="3B5745C5"/>
    <w:multiLevelType w:val="multilevel"/>
    <w:tmpl w:val="3B574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nsid w:val="3C7355B4"/>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CF26306"/>
    <w:multiLevelType w:val="hybridMultilevel"/>
    <w:tmpl w:val="71D463B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6">
    <w:nsid w:val="3D4E2381"/>
    <w:multiLevelType w:val="hybridMultilevel"/>
    <w:tmpl w:val="A3A2121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7">
    <w:nsid w:val="3DA34A68"/>
    <w:multiLevelType w:val="hybridMultilevel"/>
    <w:tmpl w:val="437AF75C"/>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8">
    <w:nsid w:val="3ECA021C"/>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nsid w:val="400A09EC"/>
    <w:multiLevelType w:val="hybridMultilevel"/>
    <w:tmpl w:val="A4F2454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0">
    <w:nsid w:val="40577FB4"/>
    <w:multiLevelType w:val="multilevel"/>
    <w:tmpl w:val="40577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nsid w:val="40D60DC1"/>
    <w:multiLevelType w:val="hybridMultilevel"/>
    <w:tmpl w:val="AAE0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0F65BDD"/>
    <w:multiLevelType w:val="hybridMultilevel"/>
    <w:tmpl w:val="E884AC1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23">
    <w:nsid w:val="410B7CE9"/>
    <w:multiLevelType w:val="hybridMultilevel"/>
    <w:tmpl w:val="A84AA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413717A2"/>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13E1912"/>
    <w:multiLevelType w:val="hybridMultilevel"/>
    <w:tmpl w:val="BF3A8A1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26">
    <w:nsid w:val="41411E32"/>
    <w:multiLevelType w:val="hybridMultilevel"/>
    <w:tmpl w:val="48B8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1785CD0"/>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nsid w:val="41CC0008"/>
    <w:multiLevelType w:val="hybridMultilevel"/>
    <w:tmpl w:val="437AF75C"/>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9">
    <w:nsid w:val="426B3906"/>
    <w:multiLevelType w:val="hybridMultilevel"/>
    <w:tmpl w:val="55D09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3B77882"/>
    <w:multiLevelType w:val="multilevel"/>
    <w:tmpl w:val="43B77882"/>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nsid w:val="44C57FD1"/>
    <w:multiLevelType w:val="multilevel"/>
    <w:tmpl w:val="44C57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nsid w:val="44E53FB4"/>
    <w:multiLevelType w:val="hybridMultilevel"/>
    <w:tmpl w:val="0E4492A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3">
    <w:nsid w:val="45B60F6F"/>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4">
    <w:nsid w:val="46B00717"/>
    <w:multiLevelType w:val="hybridMultilevel"/>
    <w:tmpl w:val="7FA2E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7597559"/>
    <w:multiLevelType w:val="hybridMultilevel"/>
    <w:tmpl w:val="3B9E9CDC"/>
    <w:lvl w:ilvl="0" w:tplc="04090001">
      <w:start w:val="1"/>
      <w:numFmt w:val="bullet"/>
      <w:lvlText w:val=""/>
      <w:lvlJc w:val="left"/>
      <w:pPr>
        <w:ind w:left="1471" w:hanging="360"/>
      </w:pPr>
      <w:rPr>
        <w:rFonts w:ascii="Symbol" w:hAnsi="Symbol" w:hint="default"/>
      </w:rPr>
    </w:lvl>
    <w:lvl w:ilvl="1" w:tplc="04090003" w:tentative="1">
      <w:start w:val="1"/>
      <w:numFmt w:val="bullet"/>
      <w:lvlText w:val="o"/>
      <w:lvlJc w:val="left"/>
      <w:pPr>
        <w:ind w:left="2191" w:hanging="360"/>
      </w:pPr>
      <w:rPr>
        <w:rFonts w:ascii="Courier New" w:hAnsi="Courier New" w:cs="Courier New" w:hint="default"/>
      </w:rPr>
    </w:lvl>
    <w:lvl w:ilvl="2" w:tplc="04090005" w:tentative="1">
      <w:start w:val="1"/>
      <w:numFmt w:val="bullet"/>
      <w:lvlText w:val=""/>
      <w:lvlJc w:val="left"/>
      <w:pPr>
        <w:ind w:left="2911" w:hanging="360"/>
      </w:pPr>
      <w:rPr>
        <w:rFonts w:ascii="Wingdings" w:hAnsi="Wingdings" w:hint="default"/>
      </w:rPr>
    </w:lvl>
    <w:lvl w:ilvl="3" w:tplc="04090001" w:tentative="1">
      <w:start w:val="1"/>
      <w:numFmt w:val="bullet"/>
      <w:lvlText w:val=""/>
      <w:lvlJc w:val="left"/>
      <w:pPr>
        <w:ind w:left="3631" w:hanging="360"/>
      </w:pPr>
      <w:rPr>
        <w:rFonts w:ascii="Symbol" w:hAnsi="Symbol" w:hint="default"/>
      </w:rPr>
    </w:lvl>
    <w:lvl w:ilvl="4" w:tplc="04090003" w:tentative="1">
      <w:start w:val="1"/>
      <w:numFmt w:val="bullet"/>
      <w:lvlText w:val="o"/>
      <w:lvlJc w:val="left"/>
      <w:pPr>
        <w:ind w:left="4351" w:hanging="360"/>
      </w:pPr>
      <w:rPr>
        <w:rFonts w:ascii="Courier New" w:hAnsi="Courier New" w:cs="Courier New" w:hint="default"/>
      </w:rPr>
    </w:lvl>
    <w:lvl w:ilvl="5" w:tplc="04090005" w:tentative="1">
      <w:start w:val="1"/>
      <w:numFmt w:val="bullet"/>
      <w:lvlText w:val=""/>
      <w:lvlJc w:val="left"/>
      <w:pPr>
        <w:ind w:left="5071" w:hanging="360"/>
      </w:pPr>
      <w:rPr>
        <w:rFonts w:ascii="Wingdings" w:hAnsi="Wingdings" w:hint="default"/>
      </w:rPr>
    </w:lvl>
    <w:lvl w:ilvl="6" w:tplc="04090001" w:tentative="1">
      <w:start w:val="1"/>
      <w:numFmt w:val="bullet"/>
      <w:lvlText w:val=""/>
      <w:lvlJc w:val="left"/>
      <w:pPr>
        <w:ind w:left="5791" w:hanging="360"/>
      </w:pPr>
      <w:rPr>
        <w:rFonts w:ascii="Symbol" w:hAnsi="Symbol" w:hint="default"/>
      </w:rPr>
    </w:lvl>
    <w:lvl w:ilvl="7" w:tplc="04090003" w:tentative="1">
      <w:start w:val="1"/>
      <w:numFmt w:val="bullet"/>
      <w:lvlText w:val="o"/>
      <w:lvlJc w:val="left"/>
      <w:pPr>
        <w:ind w:left="6511" w:hanging="360"/>
      </w:pPr>
      <w:rPr>
        <w:rFonts w:ascii="Courier New" w:hAnsi="Courier New" w:cs="Courier New" w:hint="default"/>
      </w:rPr>
    </w:lvl>
    <w:lvl w:ilvl="8" w:tplc="04090005" w:tentative="1">
      <w:start w:val="1"/>
      <w:numFmt w:val="bullet"/>
      <w:lvlText w:val=""/>
      <w:lvlJc w:val="left"/>
      <w:pPr>
        <w:ind w:left="7231" w:hanging="360"/>
      </w:pPr>
      <w:rPr>
        <w:rFonts w:ascii="Wingdings" w:hAnsi="Wingdings" w:hint="default"/>
      </w:rPr>
    </w:lvl>
  </w:abstractNum>
  <w:abstractNum w:abstractNumId="136">
    <w:nsid w:val="481D3B31"/>
    <w:multiLevelType w:val="hybridMultilevel"/>
    <w:tmpl w:val="1BCEFF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88B471A"/>
    <w:multiLevelType w:val="hybridMultilevel"/>
    <w:tmpl w:val="1CD8E86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8">
    <w:nsid w:val="48A815DB"/>
    <w:multiLevelType w:val="hybridMultilevel"/>
    <w:tmpl w:val="CE50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8B4546F"/>
    <w:multiLevelType w:val="hybridMultilevel"/>
    <w:tmpl w:val="70443D5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A92D7F"/>
    <w:multiLevelType w:val="hybridMultilevel"/>
    <w:tmpl w:val="095E9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9B61648"/>
    <w:multiLevelType w:val="hybridMultilevel"/>
    <w:tmpl w:val="DA1A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9F44BDD"/>
    <w:multiLevelType w:val="hybridMultilevel"/>
    <w:tmpl w:val="7C44E370"/>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43">
    <w:nsid w:val="4A876649"/>
    <w:multiLevelType w:val="hybridMultilevel"/>
    <w:tmpl w:val="99AE285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4">
    <w:nsid w:val="4AC10630"/>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nsid w:val="4B373588"/>
    <w:multiLevelType w:val="hybridMultilevel"/>
    <w:tmpl w:val="F97CD602"/>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BC3358A"/>
    <w:multiLevelType w:val="hybridMultilevel"/>
    <w:tmpl w:val="468C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BF00BE0"/>
    <w:multiLevelType w:val="hybridMultilevel"/>
    <w:tmpl w:val="9E64C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9">
    <w:nsid w:val="4CAE635E"/>
    <w:multiLevelType w:val="hybridMultilevel"/>
    <w:tmpl w:val="8A3A60D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50">
    <w:nsid w:val="4CE411E2"/>
    <w:multiLevelType w:val="hybridMultilevel"/>
    <w:tmpl w:val="263AE33E"/>
    <w:lvl w:ilvl="0" w:tplc="74880DC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53">
    <w:nsid w:val="4E752633"/>
    <w:multiLevelType w:val="hybridMultilevel"/>
    <w:tmpl w:val="4AEE0C2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4">
    <w:nsid w:val="4EA42793"/>
    <w:multiLevelType w:val="hybridMultilevel"/>
    <w:tmpl w:val="14F2E70A"/>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F10702D"/>
    <w:multiLevelType w:val="multilevel"/>
    <w:tmpl w:val="4F107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nsid w:val="4F5942C1"/>
    <w:multiLevelType w:val="hybridMultilevel"/>
    <w:tmpl w:val="39CA73BC"/>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157">
    <w:nsid w:val="50F33B22"/>
    <w:multiLevelType w:val="multilevel"/>
    <w:tmpl w:val="50F33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nsid w:val="511F5583"/>
    <w:multiLevelType w:val="multilevel"/>
    <w:tmpl w:val="511F5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nsid w:val="514753C0"/>
    <w:multiLevelType w:val="multilevel"/>
    <w:tmpl w:val="514753C0"/>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nsid w:val="51917DD0"/>
    <w:multiLevelType w:val="hybridMultilevel"/>
    <w:tmpl w:val="E22E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51E1687F"/>
    <w:multiLevelType w:val="hybridMultilevel"/>
    <w:tmpl w:val="F7AE881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3">
    <w:nsid w:val="52695E79"/>
    <w:multiLevelType w:val="hybridMultilevel"/>
    <w:tmpl w:val="C2B4EBA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4">
    <w:nsid w:val="52927580"/>
    <w:multiLevelType w:val="hybridMultilevel"/>
    <w:tmpl w:val="E0E417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5">
    <w:nsid w:val="53203040"/>
    <w:multiLevelType w:val="hybridMultilevel"/>
    <w:tmpl w:val="4378AE96"/>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33E3B70"/>
    <w:multiLevelType w:val="hybridMultilevel"/>
    <w:tmpl w:val="377AA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nsid w:val="540C2817"/>
    <w:multiLevelType w:val="hybridMultilevel"/>
    <w:tmpl w:val="96E2D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555B4FC4"/>
    <w:multiLevelType w:val="multilevel"/>
    <w:tmpl w:val="555B4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0">
    <w:nsid w:val="55E0397B"/>
    <w:multiLevelType w:val="hybridMultilevel"/>
    <w:tmpl w:val="A72A67C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1">
    <w:nsid w:val="563271A4"/>
    <w:multiLevelType w:val="multilevel"/>
    <w:tmpl w:val="563271A4"/>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172">
    <w:nsid w:val="56413989"/>
    <w:multiLevelType w:val="hybridMultilevel"/>
    <w:tmpl w:val="18B2E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823736A"/>
    <w:multiLevelType w:val="multilevel"/>
    <w:tmpl w:val="5823736A"/>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174">
    <w:nsid w:val="586A3277"/>
    <w:multiLevelType w:val="hybridMultilevel"/>
    <w:tmpl w:val="544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86B398F"/>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nsid w:val="59671B62"/>
    <w:multiLevelType w:val="hybridMultilevel"/>
    <w:tmpl w:val="72FA4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9F30673"/>
    <w:multiLevelType w:val="multilevel"/>
    <w:tmpl w:val="59F3067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nsid w:val="5AE66E91"/>
    <w:multiLevelType w:val="hybridMultilevel"/>
    <w:tmpl w:val="A0F0A8C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9">
    <w:nsid w:val="5C1256C8"/>
    <w:multiLevelType w:val="hybridMultilevel"/>
    <w:tmpl w:val="FD5AF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D02707F"/>
    <w:multiLevelType w:val="hybridMultilevel"/>
    <w:tmpl w:val="0374BF3A"/>
    <w:lvl w:ilvl="0" w:tplc="74880DCC">
      <w:start w:val="1"/>
      <w:numFmt w:val="bullet"/>
      <w:lvlText w:val=""/>
      <w:lvlJc w:val="left"/>
      <w:pPr>
        <w:ind w:left="1067" w:hanging="360"/>
      </w:pPr>
      <w:rPr>
        <w:rFonts w:ascii="Symbol" w:hAnsi="Symbol" w:hint="default"/>
        <w:sz w:val="22"/>
        <w:szCs w:val="22"/>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1">
    <w:nsid w:val="5F0E71E7"/>
    <w:multiLevelType w:val="hybridMultilevel"/>
    <w:tmpl w:val="EDB8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5FC37C76"/>
    <w:multiLevelType w:val="hybridMultilevel"/>
    <w:tmpl w:val="1E6C7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nsid w:val="60156251"/>
    <w:multiLevelType w:val="hybridMultilevel"/>
    <w:tmpl w:val="ED48A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603E07F1"/>
    <w:multiLevelType w:val="hybridMultilevel"/>
    <w:tmpl w:val="CE2C1F4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5">
    <w:nsid w:val="60514735"/>
    <w:multiLevelType w:val="hybridMultilevel"/>
    <w:tmpl w:val="8C2AB2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7">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nsid w:val="62EE17C7"/>
    <w:multiLevelType w:val="hybridMultilevel"/>
    <w:tmpl w:val="BC06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63E52030"/>
    <w:multiLevelType w:val="hybridMultilevel"/>
    <w:tmpl w:val="8ABCD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nsid w:val="66546337"/>
    <w:multiLevelType w:val="multilevel"/>
    <w:tmpl w:val="66546337"/>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2">
    <w:nsid w:val="67DA6501"/>
    <w:multiLevelType w:val="hybridMultilevel"/>
    <w:tmpl w:val="1834EABE"/>
    <w:lvl w:ilvl="0" w:tplc="3A86AA2A">
      <w:start w:val="1"/>
      <w:numFmt w:val="low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80A16C8"/>
    <w:multiLevelType w:val="hybridMultilevel"/>
    <w:tmpl w:val="7C564CB2"/>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94">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nsid w:val="68BC4436"/>
    <w:multiLevelType w:val="hybridMultilevel"/>
    <w:tmpl w:val="405C6FE8"/>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96">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97">
    <w:nsid w:val="6A2017B8"/>
    <w:multiLevelType w:val="hybridMultilevel"/>
    <w:tmpl w:val="9836C9E6"/>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A7269A0"/>
    <w:multiLevelType w:val="hybridMultilevel"/>
    <w:tmpl w:val="BFA83A6C"/>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AA63B3A"/>
    <w:multiLevelType w:val="hybridMultilevel"/>
    <w:tmpl w:val="AF783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6AD11A1B"/>
    <w:multiLevelType w:val="hybridMultilevel"/>
    <w:tmpl w:val="708E88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201">
    <w:nsid w:val="6C362EBE"/>
    <w:multiLevelType w:val="hybridMultilevel"/>
    <w:tmpl w:val="DEA85A7E"/>
    <w:lvl w:ilvl="0" w:tplc="04090001">
      <w:start w:val="1"/>
      <w:numFmt w:val="bullet"/>
      <w:lvlText w:val=""/>
      <w:lvlJc w:val="left"/>
      <w:pPr>
        <w:ind w:left="1787" w:hanging="360"/>
      </w:pPr>
      <w:rPr>
        <w:rFonts w:ascii="Symbol" w:hAnsi="Symbol" w:hint="default"/>
      </w:rPr>
    </w:lvl>
    <w:lvl w:ilvl="1" w:tplc="04090003" w:tentative="1">
      <w:start w:val="1"/>
      <w:numFmt w:val="bullet"/>
      <w:lvlText w:val="o"/>
      <w:lvlJc w:val="left"/>
      <w:pPr>
        <w:ind w:left="2507" w:hanging="360"/>
      </w:pPr>
      <w:rPr>
        <w:rFonts w:ascii="Courier New" w:hAnsi="Courier New" w:cs="Courier New" w:hint="default"/>
      </w:rPr>
    </w:lvl>
    <w:lvl w:ilvl="2" w:tplc="04090005" w:tentative="1">
      <w:start w:val="1"/>
      <w:numFmt w:val="bullet"/>
      <w:lvlText w:val=""/>
      <w:lvlJc w:val="left"/>
      <w:pPr>
        <w:ind w:left="3227" w:hanging="360"/>
      </w:pPr>
      <w:rPr>
        <w:rFonts w:ascii="Wingdings" w:hAnsi="Wingdings" w:hint="default"/>
      </w:rPr>
    </w:lvl>
    <w:lvl w:ilvl="3" w:tplc="04090001" w:tentative="1">
      <w:start w:val="1"/>
      <w:numFmt w:val="bullet"/>
      <w:lvlText w:val=""/>
      <w:lvlJc w:val="left"/>
      <w:pPr>
        <w:ind w:left="3947" w:hanging="360"/>
      </w:pPr>
      <w:rPr>
        <w:rFonts w:ascii="Symbol" w:hAnsi="Symbol" w:hint="default"/>
      </w:rPr>
    </w:lvl>
    <w:lvl w:ilvl="4" w:tplc="04090003" w:tentative="1">
      <w:start w:val="1"/>
      <w:numFmt w:val="bullet"/>
      <w:lvlText w:val="o"/>
      <w:lvlJc w:val="left"/>
      <w:pPr>
        <w:ind w:left="4667" w:hanging="360"/>
      </w:pPr>
      <w:rPr>
        <w:rFonts w:ascii="Courier New" w:hAnsi="Courier New" w:cs="Courier New" w:hint="default"/>
      </w:rPr>
    </w:lvl>
    <w:lvl w:ilvl="5" w:tplc="04090005" w:tentative="1">
      <w:start w:val="1"/>
      <w:numFmt w:val="bullet"/>
      <w:lvlText w:val=""/>
      <w:lvlJc w:val="left"/>
      <w:pPr>
        <w:ind w:left="5387" w:hanging="360"/>
      </w:pPr>
      <w:rPr>
        <w:rFonts w:ascii="Wingdings" w:hAnsi="Wingdings" w:hint="default"/>
      </w:rPr>
    </w:lvl>
    <w:lvl w:ilvl="6" w:tplc="04090001" w:tentative="1">
      <w:start w:val="1"/>
      <w:numFmt w:val="bullet"/>
      <w:lvlText w:val=""/>
      <w:lvlJc w:val="left"/>
      <w:pPr>
        <w:ind w:left="6107" w:hanging="360"/>
      </w:pPr>
      <w:rPr>
        <w:rFonts w:ascii="Symbol" w:hAnsi="Symbol" w:hint="default"/>
      </w:rPr>
    </w:lvl>
    <w:lvl w:ilvl="7" w:tplc="04090003" w:tentative="1">
      <w:start w:val="1"/>
      <w:numFmt w:val="bullet"/>
      <w:lvlText w:val="o"/>
      <w:lvlJc w:val="left"/>
      <w:pPr>
        <w:ind w:left="6827" w:hanging="360"/>
      </w:pPr>
      <w:rPr>
        <w:rFonts w:ascii="Courier New" w:hAnsi="Courier New" w:cs="Courier New" w:hint="default"/>
      </w:rPr>
    </w:lvl>
    <w:lvl w:ilvl="8" w:tplc="04090005" w:tentative="1">
      <w:start w:val="1"/>
      <w:numFmt w:val="bullet"/>
      <w:lvlText w:val=""/>
      <w:lvlJc w:val="left"/>
      <w:pPr>
        <w:ind w:left="7547" w:hanging="360"/>
      </w:pPr>
      <w:rPr>
        <w:rFonts w:ascii="Wingdings" w:hAnsi="Wingdings" w:hint="default"/>
      </w:rPr>
    </w:lvl>
  </w:abstractNum>
  <w:abstractNum w:abstractNumId="202">
    <w:nsid w:val="6C525A60"/>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C5D74D1"/>
    <w:multiLevelType w:val="multilevel"/>
    <w:tmpl w:val="6C5D7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nsid w:val="6CEB46F5"/>
    <w:multiLevelType w:val="multilevel"/>
    <w:tmpl w:val="6CEB4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nsid w:val="6D022456"/>
    <w:multiLevelType w:val="hybridMultilevel"/>
    <w:tmpl w:val="E40C61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8">
    <w:nsid w:val="6D104090"/>
    <w:multiLevelType w:val="hybridMultilevel"/>
    <w:tmpl w:val="2AFEDBA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9">
    <w:nsid w:val="6EC426FA"/>
    <w:multiLevelType w:val="multilevel"/>
    <w:tmpl w:val="6EC426F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nsid w:val="6EDA79E0"/>
    <w:multiLevelType w:val="multilevel"/>
    <w:tmpl w:val="6EDA79E0"/>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211">
    <w:nsid w:val="70BA4D40"/>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nsid w:val="721966BE"/>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2BF4B36"/>
    <w:multiLevelType w:val="hybridMultilevel"/>
    <w:tmpl w:val="25E8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5">
    <w:nsid w:val="73513065"/>
    <w:multiLevelType w:val="hybridMultilevel"/>
    <w:tmpl w:val="B68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3AC6E4E"/>
    <w:multiLevelType w:val="hybridMultilevel"/>
    <w:tmpl w:val="6A68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73D462E2"/>
    <w:multiLevelType w:val="hybridMultilevel"/>
    <w:tmpl w:val="6C268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40F256F"/>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19">
    <w:nsid w:val="7441336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nsid w:val="746A5D76"/>
    <w:multiLevelType w:val="multilevel"/>
    <w:tmpl w:val="746A5D76"/>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221">
    <w:nsid w:val="74E54A78"/>
    <w:multiLevelType w:val="multilevel"/>
    <w:tmpl w:val="74E54A7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nsid w:val="750A5281"/>
    <w:multiLevelType w:val="hybridMultilevel"/>
    <w:tmpl w:val="ADB43DA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3">
    <w:nsid w:val="75AC0624"/>
    <w:multiLevelType w:val="multilevel"/>
    <w:tmpl w:val="75AC0624"/>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224">
    <w:nsid w:val="764752C5"/>
    <w:multiLevelType w:val="hybridMultilevel"/>
    <w:tmpl w:val="12B2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6A3292B"/>
    <w:multiLevelType w:val="hybridMultilevel"/>
    <w:tmpl w:val="3AC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nsid w:val="78CA262B"/>
    <w:multiLevelType w:val="hybridMultilevel"/>
    <w:tmpl w:val="F772513A"/>
    <w:lvl w:ilvl="0" w:tplc="04090001">
      <w:start w:val="1"/>
      <w:numFmt w:val="bullet"/>
      <w:lvlText w:val=""/>
      <w:lvlJc w:val="left"/>
      <w:pPr>
        <w:ind w:left="362" w:hanging="360"/>
      </w:pPr>
      <w:rPr>
        <w:rFonts w:ascii="Symbol" w:hAnsi="Symbol" w:hint="default"/>
      </w:rPr>
    </w:lvl>
    <w:lvl w:ilvl="1" w:tplc="AB881C7E">
      <w:numFmt w:val="bullet"/>
      <w:lvlText w:val="•"/>
      <w:lvlJc w:val="left"/>
      <w:pPr>
        <w:ind w:left="1082" w:hanging="360"/>
      </w:pPr>
      <w:rPr>
        <w:rFonts w:ascii="Arial" w:eastAsia="Arial" w:hAnsi="Arial" w:cs="Aria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27">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nsid w:val="7A067A5C"/>
    <w:multiLevelType w:val="hybridMultilevel"/>
    <w:tmpl w:val="FF60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nsid w:val="7A740601"/>
    <w:multiLevelType w:val="hybridMultilevel"/>
    <w:tmpl w:val="43B2902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30">
    <w:nsid w:val="7A8C2B80"/>
    <w:multiLevelType w:val="hybridMultilevel"/>
    <w:tmpl w:val="19C4C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232">
    <w:nsid w:val="7C1512D5"/>
    <w:multiLevelType w:val="hybridMultilevel"/>
    <w:tmpl w:val="BA3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C772809"/>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4">
    <w:nsid w:val="7C841E7B"/>
    <w:multiLevelType w:val="hybridMultilevel"/>
    <w:tmpl w:val="87984240"/>
    <w:lvl w:ilvl="0" w:tplc="04090001">
      <w:start w:val="1"/>
      <w:numFmt w:val="bullet"/>
      <w:lvlText w:val=""/>
      <w:lvlJc w:val="left"/>
      <w:pPr>
        <w:ind w:left="825" w:hanging="360"/>
      </w:pPr>
      <w:rPr>
        <w:rFonts w:ascii="Symbol" w:hAnsi="Symbol"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35">
    <w:nsid w:val="7E0F4DFF"/>
    <w:multiLevelType w:val="hybridMultilevel"/>
    <w:tmpl w:val="C8666B06"/>
    <w:lvl w:ilvl="0" w:tplc="0409000B">
      <w:start w:val="1"/>
      <w:numFmt w:val="bullet"/>
      <w:lvlText w:val=""/>
      <w:lvlJc w:val="left"/>
      <w:pPr>
        <w:ind w:left="1082" w:hanging="360"/>
      </w:pPr>
      <w:rPr>
        <w:rFonts w:ascii="Wingdings" w:hAnsi="Wingdings"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36">
    <w:nsid w:val="7E1A069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nsid w:val="7F326C5B"/>
    <w:multiLevelType w:val="hybridMultilevel"/>
    <w:tmpl w:val="815AE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F52507E"/>
    <w:multiLevelType w:val="hybridMultilevel"/>
    <w:tmpl w:val="4B28AA4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39">
    <w:nsid w:val="7F802115"/>
    <w:multiLevelType w:val="hybridMultilevel"/>
    <w:tmpl w:val="BDE48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169"/>
  </w:num>
  <w:num w:numId="2">
    <w:abstractNumId w:val="186"/>
  </w:num>
  <w:num w:numId="3">
    <w:abstractNumId w:val="194"/>
  </w:num>
  <w:num w:numId="4">
    <w:abstractNumId w:val="23"/>
  </w:num>
  <w:num w:numId="5">
    <w:abstractNumId w:val="35"/>
  </w:num>
  <w:num w:numId="6">
    <w:abstractNumId w:val="34"/>
  </w:num>
  <w:num w:numId="7">
    <w:abstractNumId w:val="226"/>
  </w:num>
  <w:num w:numId="8">
    <w:abstractNumId w:val="114"/>
  </w:num>
  <w:num w:numId="9">
    <w:abstractNumId w:val="87"/>
  </w:num>
  <w:num w:numId="10">
    <w:abstractNumId w:val="204"/>
  </w:num>
  <w:num w:numId="11">
    <w:abstractNumId w:val="142"/>
  </w:num>
  <w:num w:numId="12">
    <w:abstractNumId w:val="31"/>
  </w:num>
  <w:num w:numId="13">
    <w:abstractNumId w:val="196"/>
  </w:num>
  <w:num w:numId="14">
    <w:abstractNumId w:val="191"/>
  </w:num>
  <w:num w:numId="15">
    <w:abstractNumId w:val="192"/>
  </w:num>
  <w:num w:numId="16">
    <w:abstractNumId w:val="227"/>
  </w:num>
  <w:num w:numId="17">
    <w:abstractNumId w:val="136"/>
  </w:num>
  <w:num w:numId="18">
    <w:abstractNumId w:val="152"/>
  </w:num>
  <w:num w:numId="19">
    <w:abstractNumId w:val="4"/>
  </w:num>
  <w:num w:numId="20">
    <w:abstractNumId w:val="161"/>
  </w:num>
  <w:num w:numId="21">
    <w:abstractNumId w:val="187"/>
  </w:num>
  <w:num w:numId="22">
    <w:abstractNumId w:val="60"/>
  </w:num>
  <w:num w:numId="23">
    <w:abstractNumId w:val="148"/>
  </w:num>
  <w:num w:numId="24">
    <w:abstractNumId w:val="2"/>
  </w:num>
  <w:num w:numId="25">
    <w:abstractNumId w:val="67"/>
  </w:num>
  <w:num w:numId="26">
    <w:abstractNumId w:val="51"/>
  </w:num>
  <w:num w:numId="27">
    <w:abstractNumId w:val="3"/>
  </w:num>
  <w:num w:numId="28">
    <w:abstractNumId w:val="1"/>
  </w:num>
  <w:num w:numId="29">
    <w:abstractNumId w:val="231"/>
  </w:num>
  <w:num w:numId="30">
    <w:abstractNumId w:val="240"/>
  </w:num>
  <w:num w:numId="31">
    <w:abstractNumId w:val="0"/>
  </w:num>
  <w:num w:numId="32">
    <w:abstractNumId w:val="95"/>
  </w:num>
  <w:num w:numId="33">
    <w:abstractNumId w:val="236"/>
  </w:num>
  <w:num w:numId="34">
    <w:abstractNumId w:val="211"/>
  </w:num>
  <w:num w:numId="35">
    <w:abstractNumId w:val="90"/>
  </w:num>
  <w:num w:numId="36">
    <w:abstractNumId w:val="113"/>
  </w:num>
  <w:num w:numId="37">
    <w:abstractNumId w:val="9"/>
  </w:num>
  <w:num w:numId="38">
    <w:abstractNumId w:val="219"/>
  </w:num>
  <w:num w:numId="39">
    <w:abstractNumId w:val="50"/>
  </w:num>
  <w:num w:numId="40">
    <w:abstractNumId w:val="46"/>
  </w:num>
  <w:num w:numId="41">
    <w:abstractNumId w:val="127"/>
  </w:num>
  <w:num w:numId="42">
    <w:abstractNumId w:val="175"/>
  </w:num>
  <w:num w:numId="43">
    <w:abstractNumId w:val="38"/>
  </w:num>
  <w:num w:numId="44">
    <w:abstractNumId w:val="233"/>
  </w:num>
  <w:num w:numId="45">
    <w:abstractNumId w:val="97"/>
  </w:num>
  <w:num w:numId="46">
    <w:abstractNumId w:val="144"/>
  </w:num>
  <w:num w:numId="47">
    <w:abstractNumId w:val="101"/>
  </w:num>
  <w:num w:numId="48">
    <w:abstractNumId w:val="151"/>
  </w:num>
  <w:num w:numId="49">
    <w:abstractNumId w:val="206"/>
  </w:num>
  <w:num w:numId="50">
    <w:abstractNumId w:val="230"/>
  </w:num>
  <w:num w:numId="51">
    <w:abstractNumId w:val="118"/>
  </w:num>
  <w:num w:numId="52">
    <w:abstractNumId w:val="214"/>
  </w:num>
  <w:num w:numId="53">
    <w:abstractNumId w:val="138"/>
  </w:num>
  <w:num w:numId="54">
    <w:abstractNumId w:val="66"/>
  </w:num>
  <w:num w:numId="55">
    <w:abstractNumId w:val="25"/>
  </w:num>
  <w:num w:numId="56">
    <w:abstractNumId w:val="86"/>
  </w:num>
  <w:num w:numId="57">
    <w:abstractNumId w:val="124"/>
  </w:num>
  <w:num w:numId="58">
    <w:abstractNumId w:val="145"/>
  </w:num>
  <w:num w:numId="59">
    <w:abstractNumId w:val="174"/>
  </w:num>
  <w:num w:numId="60">
    <w:abstractNumId w:val="202"/>
  </w:num>
  <w:num w:numId="61">
    <w:abstractNumId w:val="212"/>
  </w:num>
  <w:num w:numId="62">
    <w:abstractNumId w:val="26"/>
  </w:num>
  <w:num w:numId="63">
    <w:abstractNumId w:val="197"/>
  </w:num>
  <w:num w:numId="64">
    <w:abstractNumId w:val="47"/>
  </w:num>
  <w:num w:numId="65">
    <w:abstractNumId w:val="92"/>
  </w:num>
  <w:num w:numId="66">
    <w:abstractNumId w:val="19"/>
  </w:num>
  <w:num w:numId="67">
    <w:abstractNumId w:val="147"/>
  </w:num>
  <w:num w:numId="68">
    <w:abstractNumId w:val="100"/>
  </w:num>
  <w:num w:numId="69">
    <w:abstractNumId w:val="7"/>
  </w:num>
  <w:num w:numId="70">
    <w:abstractNumId w:val="179"/>
  </w:num>
  <w:num w:numId="71">
    <w:abstractNumId w:val="24"/>
  </w:num>
  <w:num w:numId="72">
    <w:abstractNumId w:val="45"/>
  </w:num>
  <w:num w:numId="73">
    <w:abstractNumId w:val="69"/>
  </w:num>
  <w:num w:numId="74">
    <w:abstractNumId w:val="185"/>
  </w:num>
  <w:num w:numId="75">
    <w:abstractNumId w:val="99"/>
  </w:num>
  <w:num w:numId="76">
    <w:abstractNumId w:val="65"/>
  </w:num>
  <w:num w:numId="77">
    <w:abstractNumId w:val="75"/>
  </w:num>
  <w:num w:numId="78">
    <w:abstractNumId w:val="238"/>
  </w:num>
  <w:num w:numId="79">
    <w:abstractNumId w:val="44"/>
  </w:num>
  <w:num w:numId="80">
    <w:abstractNumId w:val="122"/>
  </w:num>
  <w:num w:numId="81">
    <w:abstractNumId w:val="89"/>
  </w:num>
  <w:num w:numId="82">
    <w:abstractNumId w:val="20"/>
  </w:num>
  <w:num w:numId="83">
    <w:abstractNumId w:val="32"/>
  </w:num>
  <w:num w:numId="84">
    <w:abstractNumId w:val="108"/>
  </w:num>
  <w:num w:numId="85">
    <w:abstractNumId w:val="52"/>
  </w:num>
  <w:num w:numId="86">
    <w:abstractNumId w:val="167"/>
  </w:num>
  <w:num w:numId="87">
    <w:abstractNumId w:val="232"/>
  </w:num>
  <w:num w:numId="88">
    <w:abstractNumId w:val="59"/>
  </w:num>
  <w:num w:numId="89">
    <w:abstractNumId w:val="117"/>
  </w:num>
  <w:num w:numId="90">
    <w:abstractNumId w:val="88"/>
  </w:num>
  <w:num w:numId="91">
    <w:abstractNumId w:val="27"/>
  </w:num>
  <w:num w:numId="92">
    <w:abstractNumId w:val="140"/>
  </w:num>
  <w:num w:numId="93">
    <w:abstractNumId w:val="176"/>
  </w:num>
  <w:num w:numId="94">
    <w:abstractNumId w:val="70"/>
  </w:num>
  <w:num w:numId="95">
    <w:abstractNumId w:val="215"/>
  </w:num>
  <w:num w:numId="96">
    <w:abstractNumId w:val="121"/>
  </w:num>
  <w:num w:numId="97">
    <w:abstractNumId w:val="213"/>
  </w:num>
  <w:num w:numId="98">
    <w:abstractNumId w:val="172"/>
  </w:num>
  <w:num w:numId="99">
    <w:abstractNumId w:val="6"/>
  </w:num>
  <w:num w:numId="100">
    <w:abstractNumId w:val="154"/>
  </w:num>
  <w:num w:numId="101">
    <w:abstractNumId w:val="76"/>
  </w:num>
  <w:num w:numId="102">
    <w:abstractNumId w:val="181"/>
  </w:num>
  <w:num w:numId="103">
    <w:abstractNumId w:val="71"/>
  </w:num>
  <w:num w:numId="104">
    <w:abstractNumId w:val="63"/>
  </w:num>
  <w:num w:numId="105">
    <w:abstractNumId w:val="79"/>
  </w:num>
  <w:num w:numId="106">
    <w:abstractNumId w:val="139"/>
  </w:num>
  <w:num w:numId="107">
    <w:abstractNumId w:val="165"/>
  </w:num>
  <w:num w:numId="108">
    <w:abstractNumId w:val="198"/>
  </w:num>
  <w:num w:numId="109">
    <w:abstractNumId w:val="183"/>
  </w:num>
  <w:num w:numId="110">
    <w:abstractNumId w:val="128"/>
  </w:num>
  <w:num w:numId="111">
    <w:abstractNumId w:val="234"/>
  </w:num>
  <w:num w:numId="112">
    <w:abstractNumId w:val="18"/>
  </w:num>
  <w:num w:numId="113">
    <w:abstractNumId w:val="224"/>
  </w:num>
  <w:num w:numId="114">
    <w:abstractNumId w:val="123"/>
  </w:num>
  <w:num w:numId="115">
    <w:abstractNumId w:val="110"/>
  </w:num>
  <w:num w:numId="116">
    <w:abstractNumId w:val="146"/>
  </w:num>
  <w:num w:numId="117">
    <w:abstractNumId w:val="116"/>
  </w:num>
  <w:num w:numId="118">
    <w:abstractNumId w:val="64"/>
  </w:num>
  <w:num w:numId="119">
    <w:abstractNumId w:val="239"/>
  </w:num>
  <w:num w:numId="120">
    <w:abstractNumId w:val="72"/>
  </w:num>
  <w:num w:numId="121">
    <w:abstractNumId w:val="56"/>
  </w:num>
  <w:num w:numId="122">
    <w:abstractNumId w:val="222"/>
  </w:num>
  <w:num w:numId="123">
    <w:abstractNumId w:val="49"/>
  </w:num>
  <w:num w:numId="124">
    <w:abstractNumId w:val="125"/>
  </w:num>
  <w:num w:numId="125">
    <w:abstractNumId w:val="184"/>
  </w:num>
  <w:num w:numId="126">
    <w:abstractNumId w:val="216"/>
  </w:num>
  <w:num w:numId="127">
    <w:abstractNumId w:val="178"/>
  </w:num>
  <w:num w:numId="128">
    <w:abstractNumId w:val="29"/>
  </w:num>
  <w:num w:numId="129">
    <w:abstractNumId w:val="149"/>
  </w:num>
  <w:num w:numId="130">
    <w:abstractNumId w:val="41"/>
  </w:num>
  <w:num w:numId="131">
    <w:abstractNumId w:val="228"/>
  </w:num>
  <w:num w:numId="132">
    <w:abstractNumId w:val="189"/>
  </w:num>
  <w:num w:numId="133">
    <w:abstractNumId w:val="156"/>
  </w:num>
  <w:num w:numId="134">
    <w:abstractNumId w:val="200"/>
  </w:num>
  <w:num w:numId="135">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
  </w:num>
  <w:num w:numId="137">
    <w:abstractNumId w:val="199"/>
  </w:num>
  <w:num w:numId="138">
    <w:abstractNumId w:val="225"/>
  </w:num>
  <w:num w:numId="139">
    <w:abstractNumId w:val="48"/>
  </w:num>
  <w:num w:numId="140">
    <w:abstractNumId w:val="188"/>
  </w:num>
  <w:num w:numId="141">
    <w:abstractNumId w:val="102"/>
  </w:num>
  <w:num w:numId="142">
    <w:abstractNumId w:val="217"/>
  </w:num>
  <w:num w:numId="143">
    <w:abstractNumId w:val="83"/>
  </w:num>
  <w:num w:numId="144">
    <w:abstractNumId w:val="30"/>
  </w:num>
  <w:num w:numId="145">
    <w:abstractNumId w:val="21"/>
  </w:num>
  <w:num w:numId="146">
    <w:abstractNumId w:val="126"/>
  </w:num>
  <w:num w:numId="147">
    <w:abstractNumId w:val="158"/>
  </w:num>
  <w:num w:numId="148">
    <w:abstractNumId w:val="171"/>
  </w:num>
  <w:num w:numId="149">
    <w:abstractNumId w:val="22"/>
  </w:num>
  <w:num w:numId="150">
    <w:abstractNumId w:val="91"/>
  </w:num>
  <w:num w:numId="151">
    <w:abstractNumId w:val="11"/>
  </w:num>
  <w:num w:numId="152">
    <w:abstractNumId w:val="168"/>
  </w:num>
  <w:num w:numId="153">
    <w:abstractNumId w:val="173"/>
  </w:num>
  <w:num w:numId="154">
    <w:abstractNumId w:val="130"/>
  </w:num>
  <w:num w:numId="155">
    <w:abstractNumId w:val="203"/>
  </w:num>
  <w:num w:numId="156">
    <w:abstractNumId w:val="223"/>
  </w:num>
  <w:num w:numId="157">
    <w:abstractNumId w:val="220"/>
  </w:num>
  <w:num w:numId="158">
    <w:abstractNumId w:val="210"/>
  </w:num>
  <w:num w:numId="159">
    <w:abstractNumId w:val="221"/>
  </w:num>
  <w:num w:numId="160">
    <w:abstractNumId w:val="39"/>
  </w:num>
  <w:num w:numId="161">
    <w:abstractNumId w:val="78"/>
  </w:num>
  <w:num w:numId="162">
    <w:abstractNumId w:val="112"/>
  </w:num>
  <w:num w:numId="163">
    <w:abstractNumId w:val="218"/>
  </w:num>
  <w:num w:numId="164">
    <w:abstractNumId w:val="74"/>
  </w:num>
  <w:num w:numId="165">
    <w:abstractNumId w:val="157"/>
  </w:num>
  <w:num w:numId="166">
    <w:abstractNumId w:val="84"/>
  </w:num>
  <w:num w:numId="167">
    <w:abstractNumId w:val="77"/>
  </w:num>
  <w:num w:numId="168">
    <w:abstractNumId w:val="5"/>
  </w:num>
  <w:num w:numId="169">
    <w:abstractNumId w:val="73"/>
  </w:num>
  <w:num w:numId="170">
    <w:abstractNumId w:val="37"/>
  </w:num>
  <w:num w:numId="171">
    <w:abstractNumId w:val="28"/>
  </w:num>
  <w:num w:numId="172">
    <w:abstractNumId w:val="155"/>
  </w:num>
  <w:num w:numId="173">
    <w:abstractNumId w:val="193"/>
  </w:num>
  <w:num w:numId="174">
    <w:abstractNumId w:val="62"/>
  </w:num>
  <w:num w:numId="175">
    <w:abstractNumId w:val="141"/>
  </w:num>
  <w:num w:numId="176">
    <w:abstractNumId w:val="58"/>
  </w:num>
  <w:num w:numId="177">
    <w:abstractNumId w:val="182"/>
  </w:num>
  <w:num w:numId="178">
    <w:abstractNumId w:val="81"/>
  </w:num>
  <w:num w:numId="179">
    <w:abstractNumId w:val="61"/>
  </w:num>
  <w:num w:numId="180">
    <w:abstractNumId w:val="14"/>
  </w:num>
  <w:num w:numId="181">
    <w:abstractNumId w:val="54"/>
  </w:num>
  <w:num w:numId="182">
    <w:abstractNumId w:val="93"/>
  </w:num>
  <w:num w:numId="183">
    <w:abstractNumId w:val="15"/>
  </w:num>
  <w:num w:numId="184">
    <w:abstractNumId w:val="229"/>
  </w:num>
  <w:num w:numId="185">
    <w:abstractNumId w:val="55"/>
  </w:num>
  <w:num w:numId="186">
    <w:abstractNumId w:val="111"/>
  </w:num>
  <w:num w:numId="187">
    <w:abstractNumId w:val="17"/>
  </w:num>
  <w:num w:numId="188">
    <w:abstractNumId w:val="237"/>
  </w:num>
  <w:num w:numId="189">
    <w:abstractNumId w:val="164"/>
  </w:num>
  <w:num w:numId="190">
    <w:abstractNumId w:val="12"/>
  </w:num>
  <w:num w:numId="191">
    <w:abstractNumId w:val="85"/>
  </w:num>
  <w:num w:numId="192">
    <w:abstractNumId w:val="201"/>
  </w:num>
  <w:num w:numId="193">
    <w:abstractNumId w:val="162"/>
  </w:num>
  <w:num w:numId="194">
    <w:abstractNumId w:val="33"/>
  </w:num>
  <w:num w:numId="195">
    <w:abstractNumId w:val="107"/>
  </w:num>
  <w:num w:numId="196">
    <w:abstractNumId w:val="208"/>
  </w:num>
  <w:num w:numId="197">
    <w:abstractNumId w:val="132"/>
  </w:num>
  <w:num w:numId="198">
    <w:abstractNumId w:val="57"/>
  </w:num>
  <w:num w:numId="199">
    <w:abstractNumId w:val="8"/>
  </w:num>
  <w:num w:numId="200">
    <w:abstractNumId w:val="160"/>
  </w:num>
  <w:num w:numId="201">
    <w:abstractNumId w:val="96"/>
  </w:num>
  <w:num w:numId="202">
    <w:abstractNumId w:val="94"/>
  </w:num>
  <w:num w:numId="203">
    <w:abstractNumId w:val="135"/>
  </w:num>
  <w:num w:numId="204">
    <w:abstractNumId w:val="235"/>
  </w:num>
  <w:num w:numId="205">
    <w:abstractNumId w:val="53"/>
  </w:num>
  <w:num w:numId="206">
    <w:abstractNumId w:val="207"/>
  </w:num>
  <w:num w:numId="207">
    <w:abstractNumId w:val="153"/>
  </w:num>
  <w:num w:numId="208">
    <w:abstractNumId w:val="143"/>
  </w:num>
  <w:num w:numId="209">
    <w:abstractNumId w:val="166"/>
  </w:num>
  <w:num w:numId="210">
    <w:abstractNumId w:val="109"/>
  </w:num>
  <w:num w:numId="211">
    <w:abstractNumId w:val="134"/>
  </w:num>
  <w:num w:numId="212">
    <w:abstractNumId w:val="82"/>
  </w:num>
  <w:num w:numId="213">
    <w:abstractNumId w:val="163"/>
  </w:num>
  <w:num w:numId="214">
    <w:abstractNumId w:val="137"/>
  </w:num>
  <w:num w:numId="215">
    <w:abstractNumId w:val="106"/>
  </w:num>
  <w:num w:numId="216">
    <w:abstractNumId w:val="115"/>
  </w:num>
  <w:num w:numId="217">
    <w:abstractNumId w:val="170"/>
  </w:num>
  <w:num w:numId="218">
    <w:abstractNumId w:val="103"/>
  </w:num>
  <w:num w:numId="219">
    <w:abstractNumId w:val="43"/>
  </w:num>
  <w:num w:numId="220">
    <w:abstractNumId w:val="129"/>
  </w:num>
  <w:num w:numId="221">
    <w:abstractNumId w:val="150"/>
  </w:num>
  <w:num w:numId="222">
    <w:abstractNumId w:val="104"/>
  </w:num>
  <w:num w:numId="223">
    <w:abstractNumId w:val="180"/>
  </w:num>
  <w:num w:numId="224">
    <w:abstractNumId w:val="68"/>
  </w:num>
  <w:num w:numId="225">
    <w:abstractNumId w:val="16"/>
  </w:num>
  <w:num w:numId="226">
    <w:abstractNumId w:val="105"/>
  </w:num>
  <w:num w:numId="227">
    <w:abstractNumId w:val="40"/>
  </w:num>
  <w:num w:numId="228">
    <w:abstractNumId w:val="120"/>
  </w:num>
  <w:num w:numId="229">
    <w:abstractNumId w:val="209"/>
  </w:num>
  <w:num w:numId="230">
    <w:abstractNumId w:val="205"/>
  </w:num>
  <w:num w:numId="231">
    <w:abstractNumId w:val="190"/>
  </w:num>
  <w:num w:numId="232">
    <w:abstractNumId w:val="42"/>
  </w:num>
  <w:num w:numId="233">
    <w:abstractNumId w:val="177"/>
  </w:num>
  <w:num w:numId="234">
    <w:abstractNumId w:val="131"/>
  </w:num>
  <w:num w:numId="235">
    <w:abstractNumId w:val="159"/>
  </w:num>
  <w:num w:numId="236">
    <w:abstractNumId w:val="80"/>
  </w:num>
  <w:num w:numId="237">
    <w:abstractNumId w:val="10"/>
  </w:num>
  <w:num w:numId="238">
    <w:abstractNumId w:val="195"/>
  </w:num>
  <w:num w:numId="239">
    <w:abstractNumId w:val="36"/>
  </w:num>
  <w:num w:numId="240">
    <w:abstractNumId w:val="133"/>
  </w:num>
  <w:num w:numId="241">
    <w:abstractNumId w:val="98"/>
  </w:num>
  <w:num w:numId="242">
    <w:abstractNumId w:val="119"/>
  </w:num>
  <w:numIdMacAtCleanup w:val="2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9BD"/>
    <w:rsid w:val="00000A8B"/>
    <w:rsid w:val="00005945"/>
    <w:rsid w:val="00021346"/>
    <w:rsid w:val="000219BD"/>
    <w:rsid w:val="000436DB"/>
    <w:rsid w:val="00046C3E"/>
    <w:rsid w:val="0005373C"/>
    <w:rsid w:val="000542B3"/>
    <w:rsid w:val="00056E45"/>
    <w:rsid w:val="00063F32"/>
    <w:rsid w:val="000761CC"/>
    <w:rsid w:val="0008465E"/>
    <w:rsid w:val="00094F91"/>
    <w:rsid w:val="000A2366"/>
    <w:rsid w:val="000B3B9C"/>
    <w:rsid w:val="000C7CC2"/>
    <w:rsid w:val="000E75E7"/>
    <w:rsid w:val="00106B0D"/>
    <w:rsid w:val="00115270"/>
    <w:rsid w:val="0012017D"/>
    <w:rsid w:val="001358DD"/>
    <w:rsid w:val="00135C9D"/>
    <w:rsid w:val="00140E05"/>
    <w:rsid w:val="0015026F"/>
    <w:rsid w:val="00151D69"/>
    <w:rsid w:val="00177EDA"/>
    <w:rsid w:val="00183697"/>
    <w:rsid w:val="0019755C"/>
    <w:rsid w:val="00197C4F"/>
    <w:rsid w:val="001A0E6F"/>
    <w:rsid w:val="001A5D6A"/>
    <w:rsid w:val="001B1015"/>
    <w:rsid w:val="001B2E7E"/>
    <w:rsid w:val="001C6090"/>
    <w:rsid w:val="001E364C"/>
    <w:rsid w:val="001E41BD"/>
    <w:rsid w:val="001E7E23"/>
    <w:rsid w:val="001E7E83"/>
    <w:rsid w:val="001F2483"/>
    <w:rsid w:val="001F26D9"/>
    <w:rsid w:val="001F77D9"/>
    <w:rsid w:val="00204C14"/>
    <w:rsid w:val="00204F5D"/>
    <w:rsid w:val="00206507"/>
    <w:rsid w:val="002076B1"/>
    <w:rsid w:val="00217AFC"/>
    <w:rsid w:val="00224226"/>
    <w:rsid w:val="002306DF"/>
    <w:rsid w:val="00233CD6"/>
    <w:rsid w:val="00250E19"/>
    <w:rsid w:val="00252C46"/>
    <w:rsid w:val="00254A02"/>
    <w:rsid w:val="002700B2"/>
    <w:rsid w:val="002769FA"/>
    <w:rsid w:val="00282202"/>
    <w:rsid w:val="00285891"/>
    <w:rsid w:val="00286D38"/>
    <w:rsid w:val="0029642E"/>
    <w:rsid w:val="0029696B"/>
    <w:rsid w:val="002A6F61"/>
    <w:rsid w:val="002C10F3"/>
    <w:rsid w:val="002D65EE"/>
    <w:rsid w:val="002E50DD"/>
    <w:rsid w:val="002F4225"/>
    <w:rsid w:val="002F6631"/>
    <w:rsid w:val="0030217C"/>
    <w:rsid w:val="0030262F"/>
    <w:rsid w:val="00304E6B"/>
    <w:rsid w:val="00312E0D"/>
    <w:rsid w:val="00315C66"/>
    <w:rsid w:val="003346A6"/>
    <w:rsid w:val="00340137"/>
    <w:rsid w:val="00351BC1"/>
    <w:rsid w:val="00356330"/>
    <w:rsid w:val="003606BE"/>
    <w:rsid w:val="00361A77"/>
    <w:rsid w:val="00371B84"/>
    <w:rsid w:val="003751C3"/>
    <w:rsid w:val="00377E50"/>
    <w:rsid w:val="0038023B"/>
    <w:rsid w:val="003840B7"/>
    <w:rsid w:val="00397E9B"/>
    <w:rsid w:val="003A16B6"/>
    <w:rsid w:val="003A2B65"/>
    <w:rsid w:val="003A6D2D"/>
    <w:rsid w:val="003B059B"/>
    <w:rsid w:val="003B5866"/>
    <w:rsid w:val="003C1462"/>
    <w:rsid w:val="003D4103"/>
    <w:rsid w:val="003F11F1"/>
    <w:rsid w:val="003F3968"/>
    <w:rsid w:val="003F5AA6"/>
    <w:rsid w:val="003F7D5E"/>
    <w:rsid w:val="00414775"/>
    <w:rsid w:val="00423F9D"/>
    <w:rsid w:val="0043052F"/>
    <w:rsid w:val="0044571E"/>
    <w:rsid w:val="00445D20"/>
    <w:rsid w:val="00451B1B"/>
    <w:rsid w:val="00452167"/>
    <w:rsid w:val="00481357"/>
    <w:rsid w:val="00481446"/>
    <w:rsid w:val="0048484F"/>
    <w:rsid w:val="00491538"/>
    <w:rsid w:val="00493E1E"/>
    <w:rsid w:val="00495148"/>
    <w:rsid w:val="00497C94"/>
    <w:rsid w:val="004A6CD4"/>
    <w:rsid w:val="004B248A"/>
    <w:rsid w:val="004B4463"/>
    <w:rsid w:val="004C580D"/>
    <w:rsid w:val="004D48B8"/>
    <w:rsid w:val="004F02F0"/>
    <w:rsid w:val="004F1818"/>
    <w:rsid w:val="004F4FFE"/>
    <w:rsid w:val="00506D74"/>
    <w:rsid w:val="00511D97"/>
    <w:rsid w:val="00531268"/>
    <w:rsid w:val="00534688"/>
    <w:rsid w:val="00536C3A"/>
    <w:rsid w:val="0053753F"/>
    <w:rsid w:val="00537A35"/>
    <w:rsid w:val="0054307A"/>
    <w:rsid w:val="005446EA"/>
    <w:rsid w:val="00552B70"/>
    <w:rsid w:val="00555AD4"/>
    <w:rsid w:val="00555C38"/>
    <w:rsid w:val="00557992"/>
    <w:rsid w:val="005605E3"/>
    <w:rsid w:val="00594206"/>
    <w:rsid w:val="005C6903"/>
    <w:rsid w:val="005D09BB"/>
    <w:rsid w:val="005E166A"/>
    <w:rsid w:val="005E74A7"/>
    <w:rsid w:val="005F6214"/>
    <w:rsid w:val="00604732"/>
    <w:rsid w:val="00630BA1"/>
    <w:rsid w:val="006535CD"/>
    <w:rsid w:val="00655F90"/>
    <w:rsid w:val="00665EB0"/>
    <w:rsid w:val="00667399"/>
    <w:rsid w:val="00674E4F"/>
    <w:rsid w:val="00677125"/>
    <w:rsid w:val="006814A1"/>
    <w:rsid w:val="00695FE8"/>
    <w:rsid w:val="00697284"/>
    <w:rsid w:val="006A091F"/>
    <w:rsid w:val="006A7F4D"/>
    <w:rsid w:val="006B20F4"/>
    <w:rsid w:val="006C1EB7"/>
    <w:rsid w:val="006C6136"/>
    <w:rsid w:val="006D536C"/>
    <w:rsid w:val="006D75E9"/>
    <w:rsid w:val="006D7B7E"/>
    <w:rsid w:val="006E2E6C"/>
    <w:rsid w:val="006F092A"/>
    <w:rsid w:val="00703056"/>
    <w:rsid w:val="0070326E"/>
    <w:rsid w:val="00706213"/>
    <w:rsid w:val="007216AD"/>
    <w:rsid w:val="007239CF"/>
    <w:rsid w:val="007370D1"/>
    <w:rsid w:val="00741617"/>
    <w:rsid w:val="00743FF9"/>
    <w:rsid w:val="007441CC"/>
    <w:rsid w:val="00745948"/>
    <w:rsid w:val="007529C5"/>
    <w:rsid w:val="00754191"/>
    <w:rsid w:val="007621A7"/>
    <w:rsid w:val="0076294F"/>
    <w:rsid w:val="007739AA"/>
    <w:rsid w:val="007755A8"/>
    <w:rsid w:val="00775610"/>
    <w:rsid w:val="00776F85"/>
    <w:rsid w:val="00787625"/>
    <w:rsid w:val="0079515A"/>
    <w:rsid w:val="007A578E"/>
    <w:rsid w:val="007A614E"/>
    <w:rsid w:val="007A6BAA"/>
    <w:rsid w:val="007D1B4B"/>
    <w:rsid w:val="007D5B97"/>
    <w:rsid w:val="007E0B4B"/>
    <w:rsid w:val="007F03E5"/>
    <w:rsid w:val="00800448"/>
    <w:rsid w:val="008007A4"/>
    <w:rsid w:val="0080671B"/>
    <w:rsid w:val="00814E88"/>
    <w:rsid w:val="00815789"/>
    <w:rsid w:val="00831E96"/>
    <w:rsid w:val="00843A9E"/>
    <w:rsid w:val="0084517C"/>
    <w:rsid w:val="00845B47"/>
    <w:rsid w:val="00845ED1"/>
    <w:rsid w:val="008555BA"/>
    <w:rsid w:val="00857D28"/>
    <w:rsid w:val="00865AE9"/>
    <w:rsid w:val="008812B2"/>
    <w:rsid w:val="00886638"/>
    <w:rsid w:val="00896529"/>
    <w:rsid w:val="00896EF3"/>
    <w:rsid w:val="008A3CFC"/>
    <w:rsid w:val="008C119C"/>
    <w:rsid w:val="008C20D8"/>
    <w:rsid w:val="008C6072"/>
    <w:rsid w:val="008E5C10"/>
    <w:rsid w:val="008E5CA8"/>
    <w:rsid w:val="008F086A"/>
    <w:rsid w:val="00903CE3"/>
    <w:rsid w:val="00917CEE"/>
    <w:rsid w:val="00921062"/>
    <w:rsid w:val="0095439B"/>
    <w:rsid w:val="00970C92"/>
    <w:rsid w:val="00985995"/>
    <w:rsid w:val="00986150"/>
    <w:rsid w:val="009913E0"/>
    <w:rsid w:val="009A3D7A"/>
    <w:rsid w:val="009D0C85"/>
    <w:rsid w:val="009D696B"/>
    <w:rsid w:val="009E0CCC"/>
    <w:rsid w:val="009E1B1C"/>
    <w:rsid w:val="009E5618"/>
    <w:rsid w:val="00A01B51"/>
    <w:rsid w:val="00A048F5"/>
    <w:rsid w:val="00A06A8A"/>
    <w:rsid w:val="00A13FAF"/>
    <w:rsid w:val="00A14AB8"/>
    <w:rsid w:val="00A225C1"/>
    <w:rsid w:val="00A24D84"/>
    <w:rsid w:val="00A40F64"/>
    <w:rsid w:val="00A46608"/>
    <w:rsid w:val="00A53CF2"/>
    <w:rsid w:val="00A565DB"/>
    <w:rsid w:val="00A62D38"/>
    <w:rsid w:val="00A76DC3"/>
    <w:rsid w:val="00A95D45"/>
    <w:rsid w:val="00AD2648"/>
    <w:rsid w:val="00AD2D91"/>
    <w:rsid w:val="00AD2EDA"/>
    <w:rsid w:val="00AD7EC0"/>
    <w:rsid w:val="00AE5B54"/>
    <w:rsid w:val="00AE65C3"/>
    <w:rsid w:val="00AE7412"/>
    <w:rsid w:val="00AF4E79"/>
    <w:rsid w:val="00B15EF0"/>
    <w:rsid w:val="00B16AC1"/>
    <w:rsid w:val="00B21E4E"/>
    <w:rsid w:val="00B35236"/>
    <w:rsid w:val="00B36679"/>
    <w:rsid w:val="00B36DE3"/>
    <w:rsid w:val="00B41FA6"/>
    <w:rsid w:val="00B52903"/>
    <w:rsid w:val="00B66130"/>
    <w:rsid w:val="00B71D06"/>
    <w:rsid w:val="00B77AFE"/>
    <w:rsid w:val="00B80EBF"/>
    <w:rsid w:val="00B92822"/>
    <w:rsid w:val="00B94E0D"/>
    <w:rsid w:val="00B9534E"/>
    <w:rsid w:val="00B97BAC"/>
    <w:rsid w:val="00BA2A11"/>
    <w:rsid w:val="00BD5BCB"/>
    <w:rsid w:val="00BE1ADD"/>
    <w:rsid w:val="00BE3638"/>
    <w:rsid w:val="00BF139E"/>
    <w:rsid w:val="00BF13F9"/>
    <w:rsid w:val="00C00826"/>
    <w:rsid w:val="00C0180B"/>
    <w:rsid w:val="00C02375"/>
    <w:rsid w:val="00C11567"/>
    <w:rsid w:val="00C13760"/>
    <w:rsid w:val="00C1530A"/>
    <w:rsid w:val="00C25849"/>
    <w:rsid w:val="00C268E0"/>
    <w:rsid w:val="00C47F9C"/>
    <w:rsid w:val="00C61593"/>
    <w:rsid w:val="00C62890"/>
    <w:rsid w:val="00C63010"/>
    <w:rsid w:val="00C64BBD"/>
    <w:rsid w:val="00C67E3E"/>
    <w:rsid w:val="00C73750"/>
    <w:rsid w:val="00C9534E"/>
    <w:rsid w:val="00C96B79"/>
    <w:rsid w:val="00CA428F"/>
    <w:rsid w:val="00CC4F6D"/>
    <w:rsid w:val="00CE2CC6"/>
    <w:rsid w:val="00CF1266"/>
    <w:rsid w:val="00CF719A"/>
    <w:rsid w:val="00D13729"/>
    <w:rsid w:val="00D14AED"/>
    <w:rsid w:val="00D21605"/>
    <w:rsid w:val="00D22606"/>
    <w:rsid w:val="00D26B7C"/>
    <w:rsid w:val="00D27BD2"/>
    <w:rsid w:val="00D5160B"/>
    <w:rsid w:val="00D53D22"/>
    <w:rsid w:val="00D602CB"/>
    <w:rsid w:val="00D655E9"/>
    <w:rsid w:val="00D77084"/>
    <w:rsid w:val="00D8274E"/>
    <w:rsid w:val="00D83EA4"/>
    <w:rsid w:val="00D84BFA"/>
    <w:rsid w:val="00D85262"/>
    <w:rsid w:val="00D929E4"/>
    <w:rsid w:val="00D96C58"/>
    <w:rsid w:val="00DA1C3E"/>
    <w:rsid w:val="00DB6044"/>
    <w:rsid w:val="00DC33EC"/>
    <w:rsid w:val="00DC7760"/>
    <w:rsid w:val="00DE0345"/>
    <w:rsid w:val="00DE083A"/>
    <w:rsid w:val="00DF2B5A"/>
    <w:rsid w:val="00DF417E"/>
    <w:rsid w:val="00DF76FA"/>
    <w:rsid w:val="00E0299F"/>
    <w:rsid w:val="00E05B64"/>
    <w:rsid w:val="00E2193E"/>
    <w:rsid w:val="00E34A97"/>
    <w:rsid w:val="00E46A18"/>
    <w:rsid w:val="00E46E66"/>
    <w:rsid w:val="00E7667F"/>
    <w:rsid w:val="00E82716"/>
    <w:rsid w:val="00E9479D"/>
    <w:rsid w:val="00E961DF"/>
    <w:rsid w:val="00EA0FC6"/>
    <w:rsid w:val="00EA4491"/>
    <w:rsid w:val="00EC3EC3"/>
    <w:rsid w:val="00EC54E2"/>
    <w:rsid w:val="00EC69EE"/>
    <w:rsid w:val="00EC6C31"/>
    <w:rsid w:val="00ED0AE4"/>
    <w:rsid w:val="00ED7D5A"/>
    <w:rsid w:val="00EE037D"/>
    <w:rsid w:val="00EE15C9"/>
    <w:rsid w:val="00EE2E03"/>
    <w:rsid w:val="00EE4BA8"/>
    <w:rsid w:val="00EE6D2A"/>
    <w:rsid w:val="00EF1B81"/>
    <w:rsid w:val="00EF35B6"/>
    <w:rsid w:val="00F0409F"/>
    <w:rsid w:val="00F23611"/>
    <w:rsid w:val="00F30F87"/>
    <w:rsid w:val="00F313AE"/>
    <w:rsid w:val="00F34799"/>
    <w:rsid w:val="00F349E7"/>
    <w:rsid w:val="00F731C6"/>
    <w:rsid w:val="00F734F2"/>
    <w:rsid w:val="00F83287"/>
    <w:rsid w:val="00F962E5"/>
    <w:rsid w:val="00F977AE"/>
    <w:rsid w:val="00FB102F"/>
    <w:rsid w:val="00FB28B1"/>
    <w:rsid w:val="00FB461C"/>
    <w:rsid w:val="00FB475C"/>
    <w:rsid w:val="00FD119F"/>
    <w:rsid w:val="00FD1E2C"/>
    <w:rsid w:val="00FE6EA0"/>
    <w:rsid w:val="00FF3F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2AE78"/>
  <w15:docId w15:val="{53E498DB-D02F-4FE5-8721-B3526F2E2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iPriority w:val="9"/>
    <w:unhideWhenUsed/>
    <w:qFormat/>
    <w:rsid w:val="00E34A97"/>
    <w:pPr>
      <w:keepNext/>
      <w:keepLines/>
      <w:numPr>
        <w:numId w:val="15"/>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outlineLvl w:val="0"/>
    </w:pPr>
    <w:rPr>
      <w:rFonts w:ascii="Arial" w:eastAsia="Times New Roman" w:hAnsi="Arial" w:cs="Arial"/>
      <w:b/>
      <w:sz w:val="24"/>
      <w:szCs w:val="24"/>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aliases w:val="TASK"/>
    <w:next w:val="Normal"/>
    <w:link w:val="Heading3Char"/>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aliases w:val="LEVEL"/>
    <w:basedOn w:val="Normal"/>
    <w:next w:val="Normal"/>
    <w:link w:val="Heading4Char"/>
    <w:uiPriority w:val="9"/>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8C6072"/>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002060"/>
      <w:sz w:val="26"/>
      <w:szCs w:val="26"/>
    </w:rPr>
  </w:style>
  <w:style w:type="paragraph" w:styleId="Heading6">
    <w:name w:val="heading 6"/>
    <w:basedOn w:val="Normal"/>
    <w:next w:val="Normal"/>
    <w:link w:val="Heading6Char"/>
    <w:qFormat/>
    <w:rsid w:val="008C6072"/>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8C6072"/>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8C6072"/>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aliases w:val="Occupation Name"/>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34A97"/>
    <w:rPr>
      <w:rFonts w:ascii="Arial" w:eastAsia="Times New Roman" w:hAnsi="Arial" w:cs="Arial"/>
      <w:b/>
      <w:sz w:val="24"/>
      <w:szCs w:val="24"/>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aliases w:val="TASK Char"/>
    <w:basedOn w:val="DefaultParagraphFont"/>
    <w:link w:val="Heading3"/>
    <w:qFormat/>
    <w:rsid w:val="000219BD"/>
    <w:rPr>
      <w:rFonts w:ascii="Arial" w:eastAsia="Arial" w:hAnsi="Arial" w:cs="Arial"/>
      <w:b/>
      <w:color w:val="000000"/>
      <w:sz w:val="24"/>
    </w:rPr>
  </w:style>
  <w:style w:type="character" w:customStyle="1" w:styleId="Heading4Char">
    <w:name w:val="Heading 4 Char"/>
    <w:aliases w:val="LEVEL Char"/>
    <w:basedOn w:val="DefaultParagraphFont"/>
    <w:link w:val="Heading4"/>
    <w:uiPriority w:val="9"/>
    <w:qFormat/>
    <w:rsid w:val="000219BD"/>
    <w:rPr>
      <w:rFonts w:asciiTheme="majorHAnsi" w:eastAsiaTheme="majorEastAsia" w:hAnsiTheme="majorHAnsi" w:cstheme="majorBidi"/>
      <w:i/>
      <w:iCs/>
      <w:color w:val="365F91" w:themeColor="accent1" w:themeShade="BF"/>
    </w:rPr>
  </w:style>
  <w:style w:type="character" w:customStyle="1" w:styleId="Heading9Char">
    <w:name w:val="Heading 9 Char"/>
    <w:aliases w:val="Occupation Name Char"/>
    <w:basedOn w:val="DefaultParagraphFont"/>
    <w:link w:val="Heading9"/>
    <w:qFormat/>
    <w:rsid w:val="000219BD"/>
    <w:rPr>
      <w:rFonts w:ascii="Arial" w:eastAsia="Times New Roman" w:hAnsi="Arial" w:cs="Arial"/>
    </w:rPr>
  </w:style>
  <w:style w:type="paragraph" w:customStyle="1" w:styleId="footnotedescription">
    <w:name w:val="footnote description"/>
    <w:next w:val="Normal"/>
    <w:link w:val="footnotedescriptionChar"/>
    <w:hidden/>
    <w:qFormat/>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0219BD"/>
    <w:rPr>
      <w:rFonts w:ascii="Arial" w:eastAsia="Arial" w:hAnsi="Arial" w:cs="Arial"/>
      <w:color w:val="000000"/>
      <w:sz w:val="16"/>
    </w:rPr>
  </w:style>
  <w:style w:type="paragraph" w:styleId="TOC1">
    <w:name w:val="toc 1"/>
    <w:hidden/>
    <w:uiPriority w:val="39"/>
    <w:qFormat/>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qFormat/>
    <w:rsid w:val="000219BD"/>
    <w:rPr>
      <w:rFonts w:ascii="Arial" w:eastAsia="Arial" w:hAnsi="Arial" w:cs="Arial"/>
      <w:color w:val="000000"/>
      <w:sz w:val="16"/>
      <w:vertAlign w:val="superscript"/>
    </w:rPr>
  </w:style>
  <w:style w:type="table" w:customStyle="1" w:styleId="TableGrid">
    <w:name w:val="TableGrid"/>
    <w:qFormat/>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qFormat/>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219BD"/>
    <w:rPr>
      <w:rFonts w:ascii="Arial" w:eastAsia="Arial" w:hAnsi="Arial" w:cs="Arial"/>
      <w:color w:val="000000"/>
    </w:rPr>
  </w:style>
  <w:style w:type="paragraph" w:styleId="BodyText">
    <w:name w:val="Body Text"/>
    <w:basedOn w:val="Normal"/>
    <w:link w:val="BodyTextChar"/>
    <w:uiPriority w:val="1"/>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1"/>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39"/>
    <w:qFormat/>
    <w:rsid w:val="000219B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qFormat/>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qFormat/>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qFormat/>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link w:val="CEChar"/>
    <w:qFormat/>
    <w:rsid w:val="006D7B7E"/>
    <w:pPr>
      <w:numPr>
        <w:numId w:val="8"/>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qFormat/>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qFormat/>
    <w:rsid w:val="006D7B7E"/>
    <w:pPr>
      <w:keepNext/>
      <w:keepLines/>
      <w:numPr>
        <w:numId w:val="9"/>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95439B"/>
    <w:pPr>
      <w:spacing w:after="0" w:line="360" w:lineRule="auto"/>
      <w:ind w:left="360" w:hanging="360"/>
      <w:jc w:val="left"/>
    </w:pPr>
    <w:rPr>
      <w:rFonts w:eastAsia="Times New Roman"/>
      <w:color w:val="auto"/>
      <w:sz w:val="18"/>
      <w:szCs w:val="18"/>
    </w:rPr>
  </w:style>
  <w:style w:type="character" w:customStyle="1" w:styleId="Heading5Char">
    <w:name w:val="Heading 5 Char"/>
    <w:basedOn w:val="DefaultParagraphFont"/>
    <w:link w:val="Heading5"/>
    <w:uiPriority w:val="9"/>
    <w:qFormat/>
    <w:rsid w:val="008C6072"/>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qFormat/>
    <w:rsid w:val="008C6072"/>
    <w:rPr>
      <w:rFonts w:ascii="Times New Roman" w:eastAsia="Times New Roman" w:hAnsi="Times New Roman" w:cs="Times New Roman"/>
      <w:b/>
      <w:bCs/>
    </w:rPr>
  </w:style>
  <w:style w:type="character" w:customStyle="1" w:styleId="Heading7Char">
    <w:name w:val="Heading 7 Char"/>
    <w:basedOn w:val="DefaultParagraphFont"/>
    <w:link w:val="Heading7"/>
    <w:qFormat/>
    <w:rsid w:val="008C607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8C6072"/>
    <w:rPr>
      <w:rFonts w:ascii="Times New Roman" w:eastAsia="Times New Roman" w:hAnsi="Times New Roman" w:cs="Times New Roman"/>
      <w:i/>
      <w:iCs/>
      <w:sz w:val="24"/>
      <w:szCs w:val="24"/>
    </w:rPr>
  </w:style>
  <w:style w:type="paragraph" w:customStyle="1" w:styleId="Nameofrecorder">
    <w:name w:val="Name of recorder"/>
    <w:basedOn w:val="Normal"/>
    <w:qFormat/>
    <w:rsid w:val="008C6072"/>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8C6072"/>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8C6072"/>
    <w:rPr>
      <w:sz w:val="16"/>
      <w:szCs w:val="16"/>
    </w:rPr>
  </w:style>
  <w:style w:type="paragraph" w:customStyle="1" w:styleId="ecxmsonormal">
    <w:name w:val="ecx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DutyStyle">
    <w:name w:val="Duty Style"/>
    <w:basedOn w:val="Normal"/>
    <w:rsid w:val="008C6072"/>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8C6072"/>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8C6072"/>
    <w:pPr>
      <w:spacing w:after="0"/>
    </w:pPr>
    <w:rPr>
      <w:b w:val="0"/>
    </w:rPr>
  </w:style>
  <w:style w:type="character" w:styleId="FootnoteReference">
    <w:name w:val="footnote reference"/>
    <w:uiPriority w:val="99"/>
    <w:semiHidden/>
    <w:unhideWhenUsed/>
    <w:rsid w:val="008C6072"/>
    <w:rPr>
      <w:vertAlign w:val="superscript"/>
    </w:rPr>
  </w:style>
  <w:style w:type="character" w:customStyle="1" w:styleId="Bodytext0">
    <w:name w:val="Body text_"/>
    <w:link w:val="BodyText7"/>
    <w:rsid w:val="008C6072"/>
    <w:rPr>
      <w:rFonts w:ascii="Arial" w:eastAsia="Arial" w:hAnsi="Arial" w:cs="Arial"/>
      <w:sz w:val="21"/>
      <w:szCs w:val="21"/>
      <w:shd w:val="clear" w:color="auto" w:fill="FFFFFF"/>
    </w:rPr>
  </w:style>
  <w:style w:type="paragraph" w:customStyle="1" w:styleId="BodyText7">
    <w:name w:val="Body Text7"/>
    <w:basedOn w:val="Normal"/>
    <w:link w:val="Bodytext0"/>
    <w:rsid w:val="008C6072"/>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21">
    <w:name w:val="Grid Table 5 Dark - Accent 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rsid w:val="008C6072"/>
  </w:style>
  <w:style w:type="character" w:customStyle="1" w:styleId="l6">
    <w:name w:val="l6"/>
    <w:basedOn w:val="DefaultParagraphFont"/>
    <w:rsid w:val="008C6072"/>
  </w:style>
  <w:style w:type="character" w:customStyle="1" w:styleId="ilfuvd">
    <w:name w:val="ilfuvd"/>
    <w:basedOn w:val="DefaultParagraphFont"/>
    <w:rsid w:val="008C6072"/>
  </w:style>
  <w:style w:type="paragraph" w:customStyle="1" w:styleId="toclevel-1">
    <w:name w:val="toclevel-1"/>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8C6072"/>
  </w:style>
  <w:style w:type="character" w:customStyle="1" w:styleId="tocnumber">
    <w:name w:val="tocnumber"/>
    <w:basedOn w:val="DefaultParagraphFont"/>
    <w:rsid w:val="008C6072"/>
  </w:style>
  <w:style w:type="paragraph" w:styleId="BodyTextIndent2">
    <w:name w:val="Body Text Indent 2"/>
    <w:basedOn w:val="Normal"/>
    <w:link w:val="BodyTextIndent2Char"/>
    <w:uiPriority w:val="99"/>
    <w:unhideWhenUsed/>
    <w:rsid w:val="008C6072"/>
    <w:pPr>
      <w:spacing w:after="120" w:line="480" w:lineRule="auto"/>
      <w:ind w:left="360" w:firstLine="0"/>
      <w:jc w:val="left"/>
    </w:pPr>
    <w:rPr>
      <w:rFonts w:ascii="Trebuchet MS" w:eastAsia="Times New Roman" w:hAnsi="Trebuchet MS"/>
      <w:color w:val="auto"/>
      <w:sz w:val="24"/>
      <w:szCs w:val="24"/>
    </w:rPr>
  </w:style>
  <w:style w:type="character" w:customStyle="1" w:styleId="BodyTextIndent2Char">
    <w:name w:val="Body Text Indent 2 Char"/>
    <w:basedOn w:val="DefaultParagraphFont"/>
    <w:link w:val="BodyTextIndent2"/>
    <w:uiPriority w:val="99"/>
    <w:rsid w:val="008C6072"/>
    <w:rPr>
      <w:rFonts w:ascii="Trebuchet MS" w:eastAsia="Times New Roman" w:hAnsi="Trebuchet MS" w:cs="Arial"/>
      <w:sz w:val="24"/>
      <w:szCs w:val="24"/>
    </w:rPr>
  </w:style>
  <w:style w:type="character" w:customStyle="1" w:styleId="fn">
    <w:name w:val="fn"/>
    <w:basedOn w:val="DefaultParagraphFont"/>
    <w:rsid w:val="008C6072"/>
  </w:style>
  <w:style w:type="character" w:customStyle="1" w:styleId="fusion-inline-sep2">
    <w:name w:val="fusion-inline-sep2"/>
    <w:basedOn w:val="DefaultParagraphFont"/>
    <w:rsid w:val="008C6072"/>
  </w:style>
  <w:style w:type="character" w:customStyle="1" w:styleId="updated">
    <w:name w:val="updated"/>
    <w:basedOn w:val="DefaultParagraphFont"/>
    <w:rsid w:val="008C6072"/>
  </w:style>
  <w:style w:type="character" w:customStyle="1" w:styleId="meta-tags">
    <w:name w:val="meta-tags"/>
    <w:basedOn w:val="DefaultParagraphFont"/>
    <w:rsid w:val="008C6072"/>
  </w:style>
  <w:style w:type="character" w:customStyle="1" w:styleId="fusion-comments">
    <w:name w:val="fusion-comments"/>
    <w:basedOn w:val="DefaultParagraphFont"/>
    <w:rsid w:val="008C6072"/>
  </w:style>
  <w:style w:type="character" w:customStyle="1" w:styleId="screen-reader-text3">
    <w:name w:val="screen-reader-text3"/>
    <w:basedOn w:val="DefaultParagraphFont"/>
    <w:rsid w:val="008C6072"/>
    <w:rPr>
      <w:bdr w:val="none" w:sz="0" w:space="0" w:color="auto" w:frame="1"/>
    </w:rPr>
  </w:style>
  <w:style w:type="paragraph" w:customStyle="1" w:styleId="flex-active-slide">
    <w:name w:val="flex-active-slid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8C6072"/>
    <w:rPr>
      <w:rFonts w:ascii="Calibri" w:eastAsia="Times New Roman" w:hAnsi="Calibri" w:cs="Arial"/>
      <w:lang w:bidi="en-US"/>
    </w:rPr>
  </w:style>
  <w:style w:type="paragraph" w:styleId="DocumentMap">
    <w:name w:val="Document Map"/>
    <w:basedOn w:val="Normal"/>
    <w:link w:val="DocumentMapChar"/>
    <w:uiPriority w:val="99"/>
    <w:semiHidden/>
    <w:unhideWhenUsed/>
    <w:rsid w:val="008C6072"/>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8C6072"/>
    <w:rPr>
      <w:rFonts w:ascii="Tahoma" w:eastAsiaTheme="minorEastAsia" w:hAnsi="Tahoma" w:cs="Tahoma"/>
      <w:sz w:val="16"/>
      <w:szCs w:val="16"/>
    </w:rPr>
  </w:style>
  <w:style w:type="numbering" w:customStyle="1" w:styleId="NoList1">
    <w:name w:val="No List1"/>
    <w:next w:val="NoList"/>
    <w:uiPriority w:val="99"/>
    <w:semiHidden/>
    <w:unhideWhenUsed/>
    <w:rsid w:val="008C6072"/>
  </w:style>
  <w:style w:type="table" w:customStyle="1" w:styleId="TableGrid310">
    <w:name w:val="Table Grid3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8C6072"/>
  </w:style>
  <w:style w:type="paragraph" w:styleId="List">
    <w:name w:val="List"/>
    <w:basedOn w:val="BodyText"/>
    <w:next w:val="BodyText"/>
    <w:rsid w:val="008C6072"/>
    <w:pPr>
      <w:tabs>
        <w:tab w:val="left" w:pos="340"/>
      </w:tabs>
      <w:spacing w:before="60" w:after="60"/>
      <w:ind w:left="340" w:hanging="340"/>
    </w:pPr>
    <w:rPr>
      <w:lang w:val="en-US"/>
    </w:rPr>
  </w:style>
  <w:style w:type="character" w:customStyle="1" w:styleId="BoldandItalics">
    <w:name w:val="Bold and Italics"/>
    <w:qFormat/>
    <w:rsid w:val="008C6072"/>
    <w:rPr>
      <w:rFonts w:ascii="Arial" w:hAnsi="Arial"/>
      <w:b/>
      <w:i/>
      <w:color w:val="244061" w:themeColor="accent1" w:themeShade="80"/>
      <w:sz w:val="24"/>
      <w:u w:val="none"/>
      <w:bdr w:val="single" w:sz="4" w:space="0" w:color="000000" w:themeColor="text1"/>
    </w:rPr>
  </w:style>
  <w:style w:type="paragraph" w:styleId="ListBullet">
    <w:name w:val="List Bullet"/>
    <w:basedOn w:val="List"/>
    <w:rsid w:val="008C6072"/>
    <w:pPr>
      <w:numPr>
        <w:numId w:val="18"/>
      </w:numPr>
      <w:tabs>
        <w:tab w:val="clear" w:pos="340"/>
      </w:tabs>
      <w:spacing w:before="40" w:after="40"/>
    </w:pPr>
  </w:style>
  <w:style w:type="numbering" w:customStyle="1" w:styleId="NoList2">
    <w:name w:val="No List2"/>
    <w:next w:val="NoList"/>
    <w:uiPriority w:val="99"/>
    <w:semiHidden/>
    <w:unhideWhenUsed/>
    <w:rsid w:val="008C6072"/>
  </w:style>
  <w:style w:type="table" w:customStyle="1" w:styleId="TableGrid5">
    <w:name w:val="Table Grid5"/>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0"/>
    <w:uiPriority w:val="5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8C6072"/>
    <w:rPr>
      <w:b/>
      <w:spacing w:val="0"/>
    </w:rPr>
  </w:style>
  <w:style w:type="paragraph" w:styleId="Subtitle">
    <w:name w:val="Subtitle"/>
    <w:basedOn w:val="Normal"/>
    <w:link w:val="SubtitleChar"/>
    <w:qFormat/>
    <w:rsid w:val="008C6072"/>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8C6072"/>
    <w:rPr>
      <w:rFonts w:ascii="Times New Roman" w:eastAsia="Times New Roman" w:hAnsi="Times New Roman" w:cs="Times New Roman"/>
      <w:b/>
      <w:sz w:val="20"/>
      <w:szCs w:val="20"/>
    </w:rPr>
  </w:style>
  <w:style w:type="paragraph" w:customStyle="1" w:styleId="GlossaryHeading">
    <w:name w:val="Glossary Heading"/>
    <w:basedOn w:val="Normal"/>
    <w:rsid w:val="008C6072"/>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8C6072"/>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8C6072"/>
  </w:style>
  <w:style w:type="table" w:customStyle="1" w:styleId="TableGrid6">
    <w:name w:val="Table Grid6"/>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8C607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C607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C607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C6072"/>
    <w:pPr>
      <w:numPr>
        <w:numId w:val="19"/>
      </w:numPr>
      <w:spacing w:after="0" w:line="240" w:lineRule="auto"/>
      <w:contextualSpacing/>
      <w:jc w:val="left"/>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8C6072"/>
  </w:style>
  <w:style w:type="numbering" w:customStyle="1" w:styleId="NoList11">
    <w:name w:val="No List11"/>
    <w:next w:val="NoList"/>
    <w:uiPriority w:val="99"/>
    <w:semiHidden/>
    <w:unhideWhenUsed/>
    <w:rsid w:val="008C6072"/>
  </w:style>
  <w:style w:type="numbering" w:customStyle="1" w:styleId="NoList111">
    <w:name w:val="No List111"/>
    <w:next w:val="NoList"/>
    <w:uiPriority w:val="99"/>
    <w:semiHidden/>
    <w:unhideWhenUsed/>
    <w:rsid w:val="008C6072"/>
  </w:style>
  <w:style w:type="numbering" w:customStyle="1" w:styleId="NoList21">
    <w:name w:val="No List21"/>
    <w:next w:val="NoList"/>
    <w:uiPriority w:val="99"/>
    <w:semiHidden/>
    <w:unhideWhenUsed/>
    <w:rsid w:val="008C6072"/>
  </w:style>
  <w:style w:type="numbering" w:customStyle="1" w:styleId="NoList31">
    <w:name w:val="No List31"/>
    <w:next w:val="NoList"/>
    <w:uiPriority w:val="99"/>
    <w:semiHidden/>
    <w:unhideWhenUsed/>
    <w:rsid w:val="008C6072"/>
  </w:style>
  <w:style w:type="character" w:customStyle="1" w:styleId="one-click">
    <w:name w:val="one-click"/>
    <w:basedOn w:val="DefaultParagraphFont"/>
    <w:rsid w:val="008C6072"/>
  </w:style>
  <w:style w:type="table" w:customStyle="1" w:styleId="TableGrid314">
    <w:name w:val="Table Grid31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C6072"/>
  </w:style>
  <w:style w:type="numbering" w:customStyle="1" w:styleId="NoList12">
    <w:name w:val="No List12"/>
    <w:next w:val="NoList"/>
    <w:uiPriority w:val="99"/>
    <w:semiHidden/>
    <w:unhideWhenUsed/>
    <w:rsid w:val="008C6072"/>
  </w:style>
  <w:style w:type="numbering" w:customStyle="1" w:styleId="NoList112">
    <w:name w:val="No List112"/>
    <w:next w:val="NoList"/>
    <w:uiPriority w:val="99"/>
    <w:semiHidden/>
    <w:unhideWhenUsed/>
    <w:rsid w:val="008C6072"/>
  </w:style>
  <w:style w:type="numbering" w:customStyle="1" w:styleId="NoList22">
    <w:name w:val="No List22"/>
    <w:next w:val="NoList"/>
    <w:uiPriority w:val="99"/>
    <w:semiHidden/>
    <w:unhideWhenUsed/>
    <w:rsid w:val="008C6072"/>
  </w:style>
  <w:style w:type="numbering" w:customStyle="1" w:styleId="NoList32">
    <w:name w:val="No List32"/>
    <w:next w:val="NoList"/>
    <w:uiPriority w:val="99"/>
    <w:semiHidden/>
    <w:unhideWhenUsed/>
    <w:rsid w:val="008C6072"/>
  </w:style>
  <w:style w:type="table" w:customStyle="1" w:styleId="GridTable5Dark-Accent61">
    <w:name w:val="Grid Table 5 Dark - Accent 6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C6072"/>
  </w:style>
  <w:style w:type="table" w:customStyle="1" w:styleId="TableGrid7">
    <w:name w:val="Table Grid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C6072"/>
  </w:style>
  <w:style w:type="table" w:customStyle="1" w:styleId="TableGrid316">
    <w:name w:val="Table Grid3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8C6072"/>
    <w:rPr>
      <w:b/>
      <w:bCs/>
      <w:i/>
      <w:iCs/>
      <w:spacing w:val="5"/>
    </w:rPr>
  </w:style>
  <w:style w:type="numbering" w:customStyle="1" w:styleId="NoList8">
    <w:name w:val="No List8"/>
    <w:next w:val="NoList"/>
    <w:uiPriority w:val="99"/>
    <w:semiHidden/>
    <w:unhideWhenUsed/>
    <w:rsid w:val="008C6072"/>
  </w:style>
  <w:style w:type="table" w:customStyle="1" w:styleId="TableGrid317">
    <w:name w:val="Table Grid31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C6072"/>
  </w:style>
  <w:style w:type="numbering" w:customStyle="1" w:styleId="NoList9">
    <w:name w:val="No List9"/>
    <w:next w:val="NoList"/>
    <w:uiPriority w:val="99"/>
    <w:semiHidden/>
    <w:unhideWhenUsed/>
    <w:rsid w:val="008C6072"/>
  </w:style>
  <w:style w:type="table" w:customStyle="1" w:styleId="TableGrid320">
    <w:name w:val="Table Grid32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8C6072"/>
  </w:style>
  <w:style w:type="table" w:customStyle="1" w:styleId="TableGrid324">
    <w:name w:val="Table Grid32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C6072"/>
  </w:style>
  <w:style w:type="table" w:customStyle="1" w:styleId="TableGrid326">
    <w:name w:val="Table Grid32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8C6072"/>
  </w:style>
  <w:style w:type="table" w:customStyle="1" w:styleId="TableGrid14">
    <w:name w:val="Table Grid14"/>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8C6072"/>
  </w:style>
  <w:style w:type="table" w:customStyle="1" w:styleId="TableGrid3101">
    <w:name w:val="Table Grid310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8C6072"/>
  </w:style>
  <w:style w:type="table" w:customStyle="1" w:styleId="TableGrid51">
    <w:name w:val="Table Grid5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8C6072"/>
  </w:style>
  <w:style w:type="table" w:customStyle="1" w:styleId="TableGrid61">
    <w:name w:val="Table Grid6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8C6072"/>
  </w:style>
  <w:style w:type="numbering" w:customStyle="1" w:styleId="NoList113">
    <w:name w:val="No List113"/>
    <w:next w:val="NoList"/>
    <w:uiPriority w:val="99"/>
    <w:semiHidden/>
    <w:unhideWhenUsed/>
    <w:rsid w:val="008C6072"/>
  </w:style>
  <w:style w:type="numbering" w:customStyle="1" w:styleId="NoList1111">
    <w:name w:val="No List1111"/>
    <w:next w:val="NoList"/>
    <w:uiPriority w:val="99"/>
    <w:semiHidden/>
    <w:unhideWhenUsed/>
    <w:rsid w:val="008C6072"/>
  </w:style>
  <w:style w:type="numbering" w:customStyle="1" w:styleId="NoList211">
    <w:name w:val="No List211"/>
    <w:next w:val="NoList"/>
    <w:uiPriority w:val="99"/>
    <w:semiHidden/>
    <w:unhideWhenUsed/>
    <w:rsid w:val="008C6072"/>
  </w:style>
  <w:style w:type="numbering" w:customStyle="1" w:styleId="NoList311">
    <w:name w:val="No List311"/>
    <w:next w:val="NoList"/>
    <w:uiPriority w:val="99"/>
    <w:semiHidden/>
    <w:unhideWhenUsed/>
    <w:rsid w:val="008C6072"/>
  </w:style>
  <w:style w:type="table" w:customStyle="1" w:styleId="TableGrid3141">
    <w:name w:val="Table Grid314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8C6072"/>
  </w:style>
  <w:style w:type="numbering" w:customStyle="1" w:styleId="NoList121">
    <w:name w:val="No List121"/>
    <w:next w:val="NoList"/>
    <w:uiPriority w:val="99"/>
    <w:semiHidden/>
    <w:unhideWhenUsed/>
    <w:rsid w:val="008C6072"/>
  </w:style>
  <w:style w:type="numbering" w:customStyle="1" w:styleId="NoList1121">
    <w:name w:val="No List1121"/>
    <w:next w:val="NoList"/>
    <w:uiPriority w:val="99"/>
    <w:semiHidden/>
    <w:unhideWhenUsed/>
    <w:rsid w:val="008C6072"/>
  </w:style>
  <w:style w:type="numbering" w:customStyle="1" w:styleId="NoList221">
    <w:name w:val="No List221"/>
    <w:next w:val="NoList"/>
    <w:uiPriority w:val="99"/>
    <w:semiHidden/>
    <w:unhideWhenUsed/>
    <w:rsid w:val="008C6072"/>
  </w:style>
  <w:style w:type="numbering" w:customStyle="1" w:styleId="NoList321">
    <w:name w:val="No List321"/>
    <w:next w:val="NoList"/>
    <w:uiPriority w:val="99"/>
    <w:semiHidden/>
    <w:unhideWhenUsed/>
    <w:rsid w:val="008C6072"/>
  </w:style>
  <w:style w:type="table" w:customStyle="1" w:styleId="GridTable5Dark-Accent611">
    <w:name w:val="Grid Table 5 Dark - Accent 611"/>
    <w:basedOn w:val="TableNormal"/>
    <w:next w:val="GridTable5Dark-Accent61"/>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C6072"/>
  </w:style>
  <w:style w:type="table" w:customStyle="1" w:styleId="TableGrid71">
    <w:name w:val="Table Grid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C607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C6072"/>
    <w:rPr>
      <w:color w:val="800080" w:themeColor="followedHyperlink"/>
      <w:u w:val="single"/>
    </w:rPr>
  </w:style>
  <w:style w:type="table" w:customStyle="1" w:styleId="LightList1">
    <w:name w:val="Light List1"/>
    <w:basedOn w:val="TableNormal"/>
    <w:uiPriority w:val="61"/>
    <w:rsid w:val="008C6072"/>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8C6072"/>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8C6072"/>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8C6072"/>
  </w:style>
  <w:style w:type="table" w:customStyle="1" w:styleId="TableGrid16">
    <w:name w:val="Table Grid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C6072"/>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C6072"/>
    <w:pPr>
      <w:spacing w:after="0" w:line="240" w:lineRule="auto"/>
      <w:ind w:left="2880" w:right="720" w:hanging="2160"/>
      <w:jc w:val="left"/>
    </w:pPr>
    <w:rPr>
      <w:rFonts w:ascii="Times New Roman" w:eastAsia="Times New Roman" w:hAnsi="Times New Roman" w:cs="Times New Roman"/>
      <w:b/>
      <w:bCs/>
      <w:color w:val="auto"/>
      <w:sz w:val="24"/>
      <w:szCs w:val="24"/>
    </w:rPr>
  </w:style>
  <w:style w:type="character" w:styleId="LineNumber">
    <w:name w:val="line number"/>
    <w:basedOn w:val="DefaultParagraphFont"/>
    <w:uiPriority w:val="99"/>
    <w:semiHidden/>
    <w:unhideWhenUsed/>
    <w:rsid w:val="008C6072"/>
  </w:style>
  <w:style w:type="table" w:customStyle="1" w:styleId="GridTable5Dark1">
    <w:name w:val="Grid Table 5 Dark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8C6072"/>
  </w:style>
  <w:style w:type="character" w:customStyle="1" w:styleId="ff3">
    <w:name w:val="ff3"/>
    <w:basedOn w:val="DefaultParagraphFont"/>
    <w:rsid w:val="008C6072"/>
  </w:style>
  <w:style w:type="character" w:customStyle="1" w:styleId="a0">
    <w:name w:val="_"/>
    <w:basedOn w:val="DefaultParagraphFont"/>
    <w:rsid w:val="008C6072"/>
  </w:style>
  <w:style w:type="character" w:customStyle="1" w:styleId="ff2">
    <w:name w:val="ff2"/>
    <w:basedOn w:val="DefaultParagraphFont"/>
    <w:rsid w:val="008C6072"/>
  </w:style>
  <w:style w:type="character" w:customStyle="1" w:styleId="tweetable">
    <w:name w:val="tweetable"/>
    <w:basedOn w:val="DefaultParagraphFont"/>
    <w:rsid w:val="008C6072"/>
  </w:style>
  <w:style w:type="character" w:customStyle="1" w:styleId="A6">
    <w:name w:val="A6"/>
    <w:uiPriority w:val="99"/>
    <w:rsid w:val="008C6072"/>
    <w:rPr>
      <w:rFonts w:cs="Myriad Pro"/>
      <w:color w:val="000000"/>
      <w:sz w:val="22"/>
      <w:szCs w:val="22"/>
    </w:rPr>
  </w:style>
  <w:style w:type="paragraph" w:customStyle="1" w:styleId="p1">
    <w:name w:val="p1"/>
    <w:basedOn w:val="Normal"/>
    <w:rsid w:val="008C6072"/>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8C6072"/>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8C6072"/>
  </w:style>
  <w:style w:type="character" w:customStyle="1" w:styleId="amzn-native-product-title-text">
    <w:name w:val="amzn-native-product-title-text"/>
    <w:basedOn w:val="DefaultParagraphFont"/>
    <w:rsid w:val="008C6072"/>
  </w:style>
  <w:style w:type="character" w:customStyle="1" w:styleId="amzn-native-product-offer-price">
    <w:name w:val="amzn-native-product-offer-price"/>
    <w:basedOn w:val="DefaultParagraphFont"/>
    <w:rsid w:val="008C6072"/>
  </w:style>
  <w:style w:type="character" w:customStyle="1" w:styleId="amzn-native-product-list-price">
    <w:name w:val="amzn-native-product-list-price"/>
    <w:basedOn w:val="DefaultParagraphFont"/>
    <w:rsid w:val="008C6072"/>
  </w:style>
  <w:style w:type="character" w:customStyle="1" w:styleId="amzn-native-product-review-count">
    <w:name w:val="amzn-native-product-review-count"/>
    <w:basedOn w:val="DefaultParagraphFont"/>
    <w:rsid w:val="008C6072"/>
  </w:style>
  <w:style w:type="paragraph" w:styleId="z-TopofForm">
    <w:name w:val="HTML Top of Form"/>
    <w:basedOn w:val="Normal"/>
    <w:next w:val="Normal"/>
    <w:link w:val="z-TopofFormChar"/>
    <w:hidden/>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8C6072"/>
    <w:rPr>
      <w:rFonts w:ascii="Arial" w:eastAsia="Times New Roman" w:hAnsi="Arial" w:cs="Arial"/>
      <w:vanish/>
      <w:sz w:val="16"/>
      <w:szCs w:val="16"/>
    </w:rPr>
  </w:style>
  <w:style w:type="character" w:customStyle="1" w:styleId="amzn-native-search-input">
    <w:name w:val="amzn-native-search-input"/>
    <w:basedOn w:val="DefaultParagraphFont"/>
    <w:rsid w:val="008C6072"/>
  </w:style>
  <w:style w:type="paragraph" w:styleId="z-BottomofForm">
    <w:name w:val="HTML Bottom of Form"/>
    <w:basedOn w:val="Normal"/>
    <w:next w:val="Normal"/>
    <w:link w:val="z-BottomofFormChar"/>
    <w:hidden/>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8C6072"/>
    <w:rPr>
      <w:rFonts w:ascii="Arial" w:eastAsia="Times New Roman" w:hAnsi="Arial" w:cs="Arial"/>
      <w:vanish/>
      <w:sz w:val="16"/>
      <w:szCs w:val="16"/>
    </w:rPr>
  </w:style>
  <w:style w:type="character" w:customStyle="1" w:styleId="amzn-native-brand-text">
    <w:name w:val="amzn-native-brand-text"/>
    <w:basedOn w:val="DefaultParagraphFont"/>
    <w:rsid w:val="008C6072"/>
  </w:style>
  <w:style w:type="character" w:customStyle="1" w:styleId="apple-converted-space">
    <w:name w:val="apple-converted-space"/>
    <w:basedOn w:val="DefaultParagraphFont"/>
    <w:rsid w:val="008C6072"/>
  </w:style>
  <w:style w:type="paragraph" w:customStyle="1" w:styleId="Heading21">
    <w:name w:val="Heading 21"/>
    <w:basedOn w:val="Normal"/>
    <w:next w:val="Normal"/>
    <w:uiPriority w:val="9"/>
    <w:unhideWhenUsed/>
    <w:qFormat/>
    <w:rsid w:val="008C6072"/>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8C6072"/>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8C6072"/>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qFormat/>
    <w:rsid w:val="008C6072"/>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sid w:val="008C6072"/>
    <w:rPr>
      <w:color w:val="FFAE3E"/>
      <w:u w:val="single"/>
    </w:rPr>
  </w:style>
  <w:style w:type="paragraph" w:customStyle="1" w:styleId="Header1">
    <w:name w:val="Header1"/>
    <w:basedOn w:val="Normal"/>
    <w:next w:val="Head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8C6072"/>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paragraph" w:customStyle="1" w:styleId="TOC21">
    <w:name w:val="TOC 21"/>
    <w:basedOn w:val="Normal"/>
    <w:next w:val="Normal"/>
    <w:autoRedefine/>
    <w:uiPriority w:val="39"/>
    <w:unhideWhenUsed/>
    <w:qFormat/>
    <w:rsid w:val="008C6072"/>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qFormat/>
    <w:rsid w:val="008C6072"/>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8C6072"/>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8C6072"/>
    <w:rPr>
      <w:rFonts w:ascii="Tahoma" w:hAnsi="Tahoma" w:cs="Tahoma"/>
      <w:sz w:val="16"/>
      <w:szCs w:val="16"/>
    </w:rPr>
  </w:style>
  <w:style w:type="character" w:customStyle="1" w:styleId="HeaderChar1">
    <w:name w:val="Header Char1"/>
    <w:basedOn w:val="DefaultParagraphFont"/>
    <w:uiPriority w:val="99"/>
    <w:semiHidden/>
    <w:rsid w:val="008C6072"/>
  </w:style>
  <w:style w:type="character" w:customStyle="1" w:styleId="FooterChar1">
    <w:name w:val="Footer Char1"/>
    <w:basedOn w:val="DefaultParagraphFont"/>
    <w:uiPriority w:val="99"/>
    <w:semiHidden/>
    <w:rsid w:val="008C6072"/>
  </w:style>
  <w:style w:type="character" w:customStyle="1" w:styleId="CommentTextChar1">
    <w:name w:val="Comment Text Char1"/>
    <w:basedOn w:val="DefaultParagraphFont"/>
    <w:uiPriority w:val="99"/>
    <w:semiHidden/>
    <w:rsid w:val="008C6072"/>
    <w:rPr>
      <w:sz w:val="20"/>
      <w:szCs w:val="20"/>
    </w:rPr>
  </w:style>
  <w:style w:type="character" w:customStyle="1" w:styleId="CommentSubjectChar1">
    <w:name w:val="Comment Subject Char1"/>
    <w:basedOn w:val="CommentTextChar1"/>
    <w:uiPriority w:val="99"/>
    <w:semiHidden/>
    <w:rsid w:val="008C6072"/>
    <w:rPr>
      <w:b/>
      <w:bCs/>
      <w:sz w:val="20"/>
      <w:szCs w:val="20"/>
    </w:rPr>
  </w:style>
  <w:style w:type="character" w:customStyle="1" w:styleId="FootnoteTextChar1">
    <w:name w:val="Footnote Text Char1"/>
    <w:basedOn w:val="DefaultParagraphFont"/>
    <w:uiPriority w:val="99"/>
    <w:semiHidden/>
    <w:rsid w:val="008C6072"/>
    <w:rPr>
      <w:sz w:val="20"/>
      <w:szCs w:val="20"/>
    </w:rPr>
  </w:style>
  <w:style w:type="paragraph" w:customStyle="1" w:styleId="TOCHeading2">
    <w:name w:val="TOC Heading2"/>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table" w:customStyle="1" w:styleId="ListTable3-Accent111">
    <w:name w:val="List Table 3 - Accent 111"/>
    <w:basedOn w:val="TableNormal"/>
    <w:uiPriority w:val="48"/>
    <w:rsid w:val="008C6072"/>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8C6072"/>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8C6072"/>
  </w:style>
  <w:style w:type="paragraph" w:styleId="BodyTextIndent3">
    <w:name w:val="Body Text Indent 3"/>
    <w:basedOn w:val="Normal"/>
    <w:link w:val="BodyTextIndent3Char"/>
    <w:uiPriority w:val="99"/>
    <w:semiHidden/>
    <w:unhideWhenUsed/>
    <w:rsid w:val="008C6072"/>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8C6072"/>
    <w:rPr>
      <w:sz w:val="16"/>
      <w:szCs w:val="16"/>
    </w:rPr>
  </w:style>
  <w:style w:type="table" w:customStyle="1" w:styleId="TableGrid18">
    <w:name w:val="Table Grid18"/>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msonormal0">
    <w:name w:val="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8C607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rsid w:val="008C60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CU">
    <w:name w:val="CU"/>
    <w:basedOn w:val="ListParagraph"/>
    <w:link w:val="CUChar"/>
    <w:qFormat/>
    <w:rsid w:val="008C6072"/>
    <w:pPr>
      <w:framePr w:hSpace="180" w:wrap="around" w:vAnchor="text" w:hAnchor="margin" w:xAlign="center" w:y="52"/>
      <w:numPr>
        <w:numId w:val="20"/>
      </w:numPr>
      <w:spacing w:after="0" w:line="240" w:lineRule="auto"/>
    </w:pPr>
    <w:rPr>
      <w:rFonts w:asciiTheme="minorBidi" w:eastAsiaTheme="minorEastAsia" w:hAnsiTheme="minorBidi"/>
      <w:color w:val="222222"/>
      <w:sz w:val="24"/>
      <w:szCs w:val="24"/>
      <w:shd w:val="clear" w:color="auto" w:fill="FFFFFF"/>
    </w:rPr>
  </w:style>
  <w:style w:type="character" w:customStyle="1" w:styleId="CUChar">
    <w:name w:val="CU Char"/>
    <w:basedOn w:val="ListParagraphChar"/>
    <w:link w:val="CU"/>
    <w:rsid w:val="008C6072"/>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8C607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8C6072"/>
    <w:pPr>
      <w:numPr>
        <w:numId w:val="21"/>
      </w:numPr>
      <w:shd w:val="clear" w:color="auto" w:fill="FFFFFF"/>
      <w:spacing w:before="240" w:after="0" w:line="240" w:lineRule="auto"/>
    </w:pPr>
    <w:rPr>
      <w:rFonts w:asciiTheme="minorBidi" w:hAnsiTheme="minorBidi" w:cs="Times New Roman"/>
      <w:color w:val="000000" w:themeColor="text1"/>
      <w:sz w:val="24"/>
      <w:szCs w:val="24"/>
    </w:rPr>
  </w:style>
  <w:style w:type="numbering" w:customStyle="1" w:styleId="NoList17">
    <w:name w:val="No List17"/>
    <w:next w:val="NoList"/>
    <w:uiPriority w:val="99"/>
    <w:semiHidden/>
    <w:unhideWhenUsed/>
    <w:rsid w:val="008C6072"/>
  </w:style>
  <w:style w:type="numbering" w:customStyle="1" w:styleId="NoList18">
    <w:name w:val="No List18"/>
    <w:next w:val="NoList"/>
    <w:uiPriority w:val="99"/>
    <w:semiHidden/>
    <w:unhideWhenUsed/>
    <w:rsid w:val="008C6072"/>
  </w:style>
  <w:style w:type="table" w:customStyle="1" w:styleId="GridTable5Dark-Accent43">
    <w:name w:val="Grid Table 5 Dark - Accent 4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8C6072"/>
  </w:style>
  <w:style w:type="numbering" w:customStyle="1" w:styleId="NoList24">
    <w:name w:val="No List24"/>
    <w:next w:val="NoList"/>
    <w:uiPriority w:val="99"/>
    <w:semiHidden/>
    <w:unhideWhenUsed/>
    <w:rsid w:val="008C6072"/>
  </w:style>
  <w:style w:type="numbering" w:customStyle="1" w:styleId="NoList34">
    <w:name w:val="No List34"/>
    <w:next w:val="NoList"/>
    <w:uiPriority w:val="99"/>
    <w:semiHidden/>
    <w:unhideWhenUsed/>
    <w:rsid w:val="008C6072"/>
  </w:style>
  <w:style w:type="numbering" w:customStyle="1" w:styleId="NoList42">
    <w:name w:val="No List42"/>
    <w:next w:val="NoList"/>
    <w:uiPriority w:val="99"/>
    <w:semiHidden/>
    <w:unhideWhenUsed/>
    <w:rsid w:val="008C6072"/>
  </w:style>
  <w:style w:type="numbering" w:customStyle="1" w:styleId="NoList1112">
    <w:name w:val="No List1112"/>
    <w:next w:val="NoList"/>
    <w:uiPriority w:val="99"/>
    <w:semiHidden/>
    <w:unhideWhenUsed/>
    <w:rsid w:val="008C6072"/>
  </w:style>
  <w:style w:type="numbering" w:customStyle="1" w:styleId="NoList11111">
    <w:name w:val="No List11111"/>
    <w:next w:val="NoList"/>
    <w:uiPriority w:val="99"/>
    <w:semiHidden/>
    <w:unhideWhenUsed/>
    <w:rsid w:val="008C6072"/>
  </w:style>
  <w:style w:type="numbering" w:customStyle="1" w:styleId="NoList212">
    <w:name w:val="No List212"/>
    <w:next w:val="NoList"/>
    <w:uiPriority w:val="99"/>
    <w:semiHidden/>
    <w:unhideWhenUsed/>
    <w:rsid w:val="008C6072"/>
  </w:style>
  <w:style w:type="numbering" w:customStyle="1" w:styleId="NoList312">
    <w:name w:val="No List312"/>
    <w:next w:val="NoList"/>
    <w:uiPriority w:val="99"/>
    <w:semiHidden/>
    <w:unhideWhenUsed/>
    <w:rsid w:val="008C6072"/>
  </w:style>
  <w:style w:type="numbering" w:customStyle="1" w:styleId="NoList52">
    <w:name w:val="No List52"/>
    <w:next w:val="NoList"/>
    <w:uiPriority w:val="99"/>
    <w:semiHidden/>
    <w:unhideWhenUsed/>
    <w:rsid w:val="008C6072"/>
  </w:style>
  <w:style w:type="numbering" w:customStyle="1" w:styleId="NoList122">
    <w:name w:val="No List122"/>
    <w:next w:val="NoList"/>
    <w:uiPriority w:val="99"/>
    <w:semiHidden/>
    <w:unhideWhenUsed/>
    <w:rsid w:val="008C6072"/>
  </w:style>
  <w:style w:type="numbering" w:customStyle="1" w:styleId="NoList1122">
    <w:name w:val="No List1122"/>
    <w:next w:val="NoList"/>
    <w:uiPriority w:val="99"/>
    <w:semiHidden/>
    <w:unhideWhenUsed/>
    <w:rsid w:val="008C6072"/>
  </w:style>
  <w:style w:type="numbering" w:customStyle="1" w:styleId="NoList222">
    <w:name w:val="No List222"/>
    <w:next w:val="NoList"/>
    <w:uiPriority w:val="99"/>
    <w:semiHidden/>
    <w:unhideWhenUsed/>
    <w:rsid w:val="008C6072"/>
  </w:style>
  <w:style w:type="numbering" w:customStyle="1" w:styleId="NoList322">
    <w:name w:val="No List322"/>
    <w:next w:val="NoList"/>
    <w:uiPriority w:val="99"/>
    <w:semiHidden/>
    <w:unhideWhenUsed/>
    <w:rsid w:val="008C6072"/>
  </w:style>
  <w:style w:type="table" w:customStyle="1" w:styleId="GridTable5Dark-Accent62">
    <w:name w:val="Grid Table 5 Dark - Accent 6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8C6072"/>
  </w:style>
  <w:style w:type="numbering" w:customStyle="1" w:styleId="NoList71">
    <w:name w:val="No List71"/>
    <w:next w:val="NoList"/>
    <w:uiPriority w:val="99"/>
    <w:semiHidden/>
    <w:unhideWhenUsed/>
    <w:rsid w:val="008C6072"/>
  </w:style>
  <w:style w:type="numbering" w:customStyle="1" w:styleId="NoList81">
    <w:name w:val="No List81"/>
    <w:next w:val="NoList"/>
    <w:uiPriority w:val="99"/>
    <w:semiHidden/>
    <w:unhideWhenUsed/>
    <w:rsid w:val="008C6072"/>
  </w:style>
  <w:style w:type="table" w:customStyle="1" w:styleId="TableGridLight2">
    <w:name w:val="Table Grid Light2"/>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8C6072"/>
  </w:style>
  <w:style w:type="numbering" w:customStyle="1" w:styleId="NoList101">
    <w:name w:val="No List101"/>
    <w:next w:val="NoList"/>
    <w:uiPriority w:val="99"/>
    <w:semiHidden/>
    <w:unhideWhenUsed/>
    <w:rsid w:val="008C6072"/>
  </w:style>
  <w:style w:type="numbering" w:customStyle="1" w:styleId="NoList131">
    <w:name w:val="No List131"/>
    <w:next w:val="NoList"/>
    <w:uiPriority w:val="99"/>
    <w:semiHidden/>
    <w:unhideWhenUsed/>
    <w:rsid w:val="008C6072"/>
  </w:style>
  <w:style w:type="numbering" w:customStyle="1" w:styleId="NoList141">
    <w:name w:val="No List141"/>
    <w:next w:val="NoList"/>
    <w:uiPriority w:val="99"/>
    <w:semiHidden/>
    <w:unhideWhenUsed/>
    <w:rsid w:val="008C6072"/>
  </w:style>
  <w:style w:type="numbering" w:customStyle="1" w:styleId="NoList151">
    <w:name w:val="No List151"/>
    <w:next w:val="NoList"/>
    <w:uiPriority w:val="99"/>
    <w:semiHidden/>
    <w:unhideWhenUsed/>
    <w:rsid w:val="008C6072"/>
  </w:style>
  <w:style w:type="numbering" w:customStyle="1" w:styleId="NoList231">
    <w:name w:val="No List231"/>
    <w:next w:val="NoList"/>
    <w:uiPriority w:val="99"/>
    <w:semiHidden/>
    <w:unhideWhenUsed/>
    <w:rsid w:val="008C6072"/>
  </w:style>
  <w:style w:type="numbering" w:customStyle="1" w:styleId="NoList331">
    <w:name w:val="No List331"/>
    <w:next w:val="NoList"/>
    <w:uiPriority w:val="99"/>
    <w:semiHidden/>
    <w:unhideWhenUsed/>
    <w:rsid w:val="008C6072"/>
  </w:style>
  <w:style w:type="numbering" w:customStyle="1" w:styleId="NoList411">
    <w:name w:val="No List411"/>
    <w:next w:val="NoList"/>
    <w:uiPriority w:val="99"/>
    <w:semiHidden/>
    <w:unhideWhenUsed/>
    <w:rsid w:val="008C6072"/>
  </w:style>
  <w:style w:type="numbering" w:customStyle="1" w:styleId="NoList1131">
    <w:name w:val="No List1131"/>
    <w:next w:val="NoList"/>
    <w:uiPriority w:val="99"/>
    <w:semiHidden/>
    <w:unhideWhenUsed/>
    <w:rsid w:val="008C6072"/>
  </w:style>
  <w:style w:type="numbering" w:customStyle="1" w:styleId="NoList111111">
    <w:name w:val="No List111111"/>
    <w:next w:val="NoList"/>
    <w:uiPriority w:val="99"/>
    <w:semiHidden/>
    <w:unhideWhenUsed/>
    <w:rsid w:val="008C6072"/>
  </w:style>
  <w:style w:type="numbering" w:customStyle="1" w:styleId="NoList2111">
    <w:name w:val="No List2111"/>
    <w:next w:val="NoList"/>
    <w:uiPriority w:val="99"/>
    <w:semiHidden/>
    <w:unhideWhenUsed/>
    <w:rsid w:val="008C6072"/>
  </w:style>
  <w:style w:type="numbering" w:customStyle="1" w:styleId="NoList3111">
    <w:name w:val="No List3111"/>
    <w:next w:val="NoList"/>
    <w:uiPriority w:val="99"/>
    <w:semiHidden/>
    <w:unhideWhenUsed/>
    <w:rsid w:val="008C6072"/>
  </w:style>
  <w:style w:type="numbering" w:customStyle="1" w:styleId="NoList511">
    <w:name w:val="No List511"/>
    <w:next w:val="NoList"/>
    <w:uiPriority w:val="99"/>
    <w:semiHidden/>
    <w:unhideWhenUsed/>
    <w:rsid w:val="008C6072"/>
  </w:style>
  <w:style w:type="numbering" w:customStyle="1" w:styleId="NoList1211">
    <w:name w:val="No List1211"/>
    <w:next w:val="NoList"/>
    <w:uiPriority w:val="99"/>
    <w:semiHidden/>
    <w:unhideWhenUsed/>
    <w:rsid w:val="008C6072"/>
  </w:style>
  <w:style w:type="numbering" w:customStyle="1" w:styleId="NoList11211">
    <w:name w:val="No List11211"/>
    <w:next w:val="NoList"/>
    <w:uiPriority w:val="99"/>
    <w:semiHidden/>
    <w:unhideWhenUsed/>
    <w:rsid w:val="008C6072"/>
  </w:style>
  <w:style w:type="numbering" w:customStyle="1" w:styleId="NoList2211">
    <w:name w:val="No List2211"/>
    <w:next w:val="NoList"/>
    <w:uiPriority w:val="99"/>
    <w:semiHidden/>
    <w:unhideWhenUsed/>
    <w:rsid w:val="008C6072"/>
  </w:style>
  <w:style w:type="numbering" w:customStyle="1" w:styleId="NoList3211">
    <w:name w:val="No List3211"/>
    <w:next w:val="NoList"/>
    <w:uiPriority w:val="99"/>
    <w:semiHidden/>
    <w:unhideWhenUsed/>
    <w:rsid w:val="008C6072"/>
  </w:style>
  <w:style w:type="numbering" w:customStyle="1" w:styleId="NoList611">
    <w:name w:val="No List611"/>
    <w:next w:val="NoList"/>
    <w:uiPriority w:val="99"/>
    <w:semiHidden/>
    <w:unhideWhenUsed/>
    <w:rsid w:val="008C6072"/>
  </w:style>
  <w:style w:type="numbering" w:customStyle="1" w:styleId="NoList161">
    <w:name w:val="No List161"/>
    <w:next w:val="NoList"/>
    <w:uiPriority w:val="99"/>
    <w:semiHidden/>
    <w:unhideWhenUsed/>
    <w:rsid w:val="008C6072"/>
  </w:style>
  <w:style w:type="paragraph" w:customStyle="1" w:styleId="xl64">
    <w:name w:val="xl64"/>
    <w:basedOn w:val="Normal"/>
    <w:rsid w:val="008C6072"/>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rsid w:val="008C607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rsid w:val="008C6072"/>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rsid w:val="008C6072"/>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rsid w:val="008C607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rsid w:val="008C607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rsid w:val="008C607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rsid w:val="008C607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Level">
    <w:name w:val="Level"/>
    <w:basedOn w:val="Normal"/>
    <w:link w:val="LevelChar"/>
    <w:autoRedefine/>
    <w:qFormat/>
    <w:rsid w:val="008C6072"/>
    <w:pPr>
      <w:spacing w:after="0" w:line="360" w:lineRule="auto"/>
      <w:ind w:left="720" w:firstLine="0"/>
      <w:contextualSpacing/>
      <w:jc w:val="left"/>
    </w:pPr>
    <w:rPr>
      <w:rFonts w:eastAsiaTheme="minorHAnsi" w:cstheme="minorBidi"/>
      <w:color w:val="auto"/>
      <w:sz w:val="24"/>
    </w:rPr>
  </w:style>
  <w:style w:type="character" w:customStyle="1" w:styleId="LevelChar">
    <w:name w:val="Level Char"/>
    <w:basedOn w:val="DefaultParagraphFont"/>
    <w:link w:val="Level"/>
    <w:rsid w:val="008C6072"/>
    <w:rPr>
      <w:rFonts w:ascii="Arial" w:hAnsi="Arial"/>
      <w:sz w:val="24"/>
    </w:rPr>
  </w:style>
  <w:style w:type="table" w:customStyle="1" w:styleId="TableGrid27">
    <w:name w:val="Table Grid27"/>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8C6072"/>
    <w:pPr>
      <w:keepLines w:val="0"/>
      <w:numPr>
        <w:numId w:val="0"/>
      </w:numPr>
      <w:pBdr>
        <w:top w:val="single" w:sz="4" w:space="1" w:color="auto"/>
        <w:left w:val="single" w:sz="4" w:space="15" w:color="auto"/>
        <w:bottom w:val="single" w:sz="4" w:space="1" w:color="auto"/>
        <w:right w:val="single" w:sz="4" w:space="1" w:color="auto"/>
      </w:pBdr>
      <w:shd w:val="clear" w:color="auto" w:fill="FFC000"/>
      <w:tabs>
        <w:tab w:val="clear" w:pos="540"/>
        <w:tab w:val="clear" w:pos="2160"/>
        <w:tab w:val="clear" w:pos="2880"/>
        <w:tab w:val="clear" w:pos="3600"/>
        <w:tab w:val="clear" w:pos="4320"/>
        <w:tab w:val="clear" w:pos="5040"/>
        <w:tab w:val="clear" w:pos="5760"/>
        <w:tab w:val="clear" w:pos="6480"/>
        <w:tab w:val="clear" w:pos="7200"/>
        <w:tab w:val="clear" w:pos="8266"/>
      </w:tabs>
      <w:spacing w:after="480" w:line="276" w:lineRule="auto"/>
      <w:ind w:right="0"/>
      <w:outlineLvl w:val="1"/>
    </w:pPr>
    <w:rPr>
      <w:rFonts w:eastAsiaTheme="majorEastAsia"/>
      <w:bCs/>
      <w:color w:val="000000" w:themeColor="text1"/>
    </w:rPr>
  </w:style>
  <w:style w:type="character" w:customStyle="1" w:styleId="CustomHeading1Char">
    <w:name w:val="CustomHeading1 Char"/>
    <w:basedOn w:val="Heading1Char"/>
    <w:link w:val="CustomHeading1"/>
    <w:rsid w:val="008C6072"/>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8C6072"/>
  </w:style>
  <w:style w:type="paragraph" w:customStyle="1" w:styleId="COMPETENCYSTANDARD">
    <w:name w:val="COMPETENCY STANDARD"/>
    <w:basedOn w:val="Normal"/>
    <w:qFormat/>
    <w:rsid w:val="008C6072"/>
    <w:pPr>
      <w:keepNext/>
      <w:numPr>
        <w:numId w:val="22"/>
      </w:numPr>
      <w:spacing w:after="160" w:line="259" w:lineRule="auto"/>
      <w:jc w:val="left"/>
    </w:pPr>
    <w:rPr>
      <w:rFonts w:eastAsiaTheme="minorHAnsi"/>
      <w:color w:val="auto"/>
    </w:rPr>
  </w:style>
  <w:style w:type="paragraph" w:customStyle="1" w:styleId="DutiesandTasks">
    <w:name w:val="Duties and Tasks"/>
    <w:basedOn w:val="Normal"/>
    <w:link w:val="DutiesandTasksChar"/>
    <w:rsid w:val="008C6072"/>
    <w:pPr>
      <w:numPr>
        <w:ilvl w:val="1"/>
        <w:numId w:val="22"/>
      </w:numPr>
      <w:spacing w:before="60" w:after="60" w:line="240" w:lineRule="auto"/>
      <w:jc w:val="left"/>
    </w:pPr>
    <w:rPr>
      <w:rFonts w:eastAsiaTheme="minorEastAsia"/>
      <w:sz w:val="18"/>
      <w:szCs w:val="18"/>
    </w:rPr>
  </w:style>
  <w:style w:type="paragraph" w:customStyle="1" w:styleId="Bulletlevel1">
    <w:name w:val="Bullet level 1"/>
    <w:basedOn w:val="Normal"/>
    <w:qFormat/>
    <w:rsid w:val="008C6072"/>
    <w:pPr>
      <w:numPr>
        <w:numId w:val="23"/>
      </w:numPr>
      <w:spacing w:before="120" w:after="120" w:line="240" w:lineRule="auto"/>
      <w:jc w:val="left"/>
    </w:pPr>
    <w:rPr>
      <w:rFonts w:eastAsia="Calibri" w:cs="Times New Roman"/>
      <w:color w:val="auto"/>
      <w:sz w:val="20"/>
    </w:rPr>
  </w:style>
  <w:style w:type="numbering" w:customStyle="1" w:styleId="BulletList">
    <w:name w:val="Bullet_List"/>
    <w:basedOn w:val="NoList"/>
    <w:uiPriority w:val="99"/>
    <w:rsid w:val="008C6072"/>
    <w:pPr>
      <w:numPr>
        <w:numId w:val="23"/>
      </w:numPr>
    </w:pPr>
  </w:style>
  <w:style w:type="paragraph" w:styleId="Revision">
    <w:name w:val="Revision"/>
    <w:hidden/>
    <w:uiPriority w:val="99"/>
    <w:semiHidden/>
    <w:rsid w:val="008C6072"/>
    <w:pPr>
      <w:spacing w:after="0" w:line="240" w:lineRule="auto"/>
    </w:pPr>
    <w:rPr>
      <w:rFonts w:ascii="Arial" w:eastAsiaTheme="minorEastAsia" w:hAnsi="Arial"/>
      <w:szCs w:val="21"/>
      <w:lang w:val="de-DE"/>
    </w:rPr>
  </w:style>
  <w:style w:type="paragraph" w:customStyle="1" w:styleId="Normal1">
    <w:name w:val="Normal1"/>
    <w:rsid w:val="008C6072"/>
    <w:pPr>
      <w:spacing w:after="0" w:line="240" w:lineRule="auto"/>
    </w:pPr>
    <w:rPr>
      <w:rFonts w:ascii="Calibri" w:eastAsia="Calibri" w:hAnsi="Calibri" w:cs="Calibri"/>
      <w:sz w:val="20"/>
      <w:szCs w:val="20"/>
    </w:rPr>
  </w:style>
  <w:style w:type="character" w:customStyle="1" w:styleId="CEChar">
    <w:name w:val="CE Char"/>
    <w:basedOn w:val="DefaultParagraphFont"/>
    <w:link w:val="CE"/>
    <w:rsid w:val="008C6072"/>
    <w:rPr>
      <w:rFonts w:ascii="Arial" w:hAnsi="Arial"/>
      <w:sz w:val="24"/>
    </w:rPr>
  </w:style>
  <w:style w:type="character" w:customStyle="1" w:styleId="DutiesandTasksChar">
    <w:name w:val="Duties and Tasks Char"/>
    <w:basedOn w:val="ListParagraphChar"/>
    <w:link w:val="DutiesandTasks"/>
    <w:rsid w:val="008C6072"/>
    <w:rPr>
      <w:rFonts w:ascii="Arial" w:eastAsiaTheme="minorEastAsia" w:hAnsi="Arial" w:cs="Arial"/>
      <w:color w:val="000000"/>
      <w:sz w:val="18"/>
      <w:szCs w:val="18"/>
    </w:rPr>
  </w:style>
  <w:style w:type="table" w:styleId="LightShading">
    <w:name w:val="Light Shading"/>
    <w:basedOn w:val="TableNormal"/>
    <w:uiPriority w:val="60"/>
    <w:rsid w:val="008C6072"/>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8C6072"/>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C6072"/>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10">
    <w:name w:val="xl110"/>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8C607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8C607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8C60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8C60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8C60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8C607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8C6072"/>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8C6072"/>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8C6072"/>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8C6072"/>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8C6072"/>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8C6072"/>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TableGrid50">
    <w:name w:val="TableGrid5"/>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8C6072"/>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C6072"/>
  </w:style>
  <w:style w:type="character" w:customStyle="1" w:styleId="mord">
    <w:name w:val="mord"/>
    <w:basedOn w:val="DefaultParagraphFont"/>
    <w:rsid w:val="008C6072"/>
  </w:style>
  <w:style w:type="table" w:customStyle="1" w:styleId="TableGrid130">
    <w:name w:val="TableGrid13"/>
    <w:rsid w:val="008C6072"/>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C6072"/>
  </w:style>
  <w:style w:type="table" w:customStyle="1" w:styleId="TableGrid140">
    <w:name w:val="TableGrid1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C6072"/>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8C6072"/>
    <w:pPr>
      <w:spacing w:after="0" w:line="240" w:lineRule="auto"/>
      <w:ind w:left="0" w:firstLine="0"/>
      <w:jc w:val="left"/>
    </w:pPr>
    <w:rPr>
      <w:rFonts w:ascii="Trebuchet MS" w:eastAsia="Times New Roman" w:hAnsi="Trebuchet MS"/>
      <w:b/>
      <w:bCs/>
      <w:color w:val="404040" w:themeColor="text1" w:themeTint="BF"/>
      <w:sz w:val="20"/>
      <w:szCs w:val="20"/>
    </w:rPr>
  </w:style>
  <w:style w:type="paragraph" w:styleId="Quote">
    <w:name w:val="Quote"/>
    <w:basedOn w:val="Normal"/>
    <w:next w:val="Normal"/>
    <w:link w:val="QuoteChar"/>
    <w:uiPriority w:val="29"/>
    <w:qFormat/>
    <w:rsid w:val="008C6072"/>
    <w:pPr>
      <w:spacing w:before="240" w:after="240" w:line="252" w:lineRule="auto"/>
      <w:ind w:left="864" w:right="864" w:firstLine="0"/>
      <w:jc w:val="center"/>
    </w:pPr>
    <w:rPr>
      <w:rFonts w:ascii="Trebuchet MS" w:eastAsia="Times New Roman" w:hAnsi="Trebuchet MS"/>
      <w:i/>
      <w:iCs/>
      <w:color w:val="auto"/>
      <w:sz w:val="24"/>
      <w:szCs w:val="24"/>
    </w:rPr>
  </w:style>
  <w:style w:type="character" w:customStyle="1" w:styleId="QuoteChar">
    <w:name w:val="Quote Char"/>
    <w:basedOn w:val="DefaultParagraphFont"/>
    <w:link w:val="Quote"/>
    <w:uiPriority w:val="29"/>
    <w:rsid w:val="008C6072"/>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8C6072"/>
    <w:pPr>
      <w:spacing w:before="100" w:beforeAutospacing="1" w:after="240" w:line="240" w:lineRule="auto"/>
      <w:ind w:left="864" w:right="864" w:firstLine="0"/>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8C6072"/>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8C6072"/>
    <w:rPr>
      <w:i/>
      <w:iCs/>
      <w:color w:val="595959" w:themeColor="text1" w:themeTint="A6"/>
    </w:rPr>
  </w:style>
  <w:style w:type="character" w:styleId="IntenseEmphasis">
    <w:name w:val="Intense Emphasis"/>
    <w:basedOn w:val="DefaultParagraphFont"/>
    <w:uiPriority w:val="21"/>
    <w:qFormat/>
    <w:rsid w:val="008C6072"/>
    <w:rPr>
      <w:b/>
      <w:bCs/>
      <w:i/>
      <w:iCs/>
    </w:rPr>
  </w:style>
  <w:style w:type="character" w:styleId="SubtleReference">
    <w:name w:val="Subtle Reference"/>
    <w:basedOn w:val="DefaultParagraphFont"/>
    <w:uiPriority w:val="31"/>
    <w:qFormat/>
    <w:rsid w:val="008C6072"/>
    <w:rPr>
      <w:smallCaps/>
      <w:color w:val="404040" w:themeColor="text1" w:themeTint="BF"/>
    </w:rPr>
  </w:style>
  <w:style w:type="character" w:styleId="IntenseReference">
    <w:name w:val="Intense Reference"/>
    <w:basedOn w:val="DefaultParagraphFont"/>
    <w:uiPriority w:val="32"/>
    <w:qFormat/>
    <w:rsid w:val="008C6072"/>
    <w:rPr>
      <w:b/>
      <w:bCs/>
      <w:smallCaps/>
      <w:u w:val="single"/>
    </w:rPr>
  </w:style>
  <w:style w:type="paragraph" w:customStyle="1" w:styleId="xl185">
    <w:name w:val="xl185"/>
    <w:basedOn w:val="Normal"/>
    <w:rsid w:val="008C6072"/>
    <w:pPr>
      <w:pBdr>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6">
    <w:name w:val="xl186"/>
    <w:basedOn w:val="Normal"/>
    <w:rsid w:val="008C6072"/>
    <w:pPr>
      <w:pBdr>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7">
    <w:name w:val="xl187"/>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8">
    <w:name w:val="xl188"/>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189">
    <w:name w:val="xl189"/>
    <w:basedOn w:val="Normal"/>
    <w:rsid w:val="008C6072"/>
    <w:pPr>
      <w:pBdr>
        <w:top w:val="single" w:sz="8" w:space="0" w:color="auto"/>
        <w:left w:val="single" w:sz="4" w:space="0" w:color="auto"/>
        <w:bottom w:val="single" w:sz="8"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90">
    <w:name w:val="xl190"/>
    <w:basedOn w:val="Normal"/>
    <w:rsid w:val="008C607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DACUMPanel">
    <w:name w:val="DACUM Panel"/>
    <w:basedOn w:val="Normal"/>
    <w:rsid w:val="008C6072"/>
    <w:pPr>
      <w:spacing w:before="240" w:after="120" w:line="240" w:lineRule="auto"/>
      <w:ind w:left="0" w:firstLine="0"/>
      <w:jc w:val="left"/>
    </w:pPr>
    <w:rPr>
      <w:rFonts w:ascii="Times New Roman" w:eastAsia="Times New Roman" w:hAnsi="Times New Roman" w:cs="Times New Roman"/>
      <w:b/>
      <w:bCs/>
      <w:color w:val="auto"/>
      <w:szCs w:val="20"/>
    </w:rPr>
  </w:style>
  <w:style w:type="character" w:customStyle="1" w:styleId="UnresolvedMention1">
    <w:name w:val="Unresolved Mention1"/>
    <w:basedOn w:val="DefaultParagraphFont"/>
    <w:uiPriority w:val="99"/>
    <w:semiHidden/>
    <w:unhideWhenUsed/>
    <w:rsid w:val="008C6072"/>
    <w:rPr>
      <w:color w:val="605E5C"/>
      <w:shd w:val="clear" w:color="auto" w:fill="E1DFDD"/>
    </w:rPr>
  </w:style>
  <w:style w:type="paragraph" w:customStyle="1" w:styleId="Nameofcoordinater">
    <w:name w:val="Name of coordinater"/>
    <w:basedOn w:val="Normal"/>
    <w:rsid w:val="008C6072"/>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c4z2avtcy">
    <w:name w:val="c4_z2avtcy"/>
    <w:basedOn w:val="DefaultParagraphFont"/>
    <w:rsid w:val="008C6072"/>
  </w:style>
  <w:style w:type="paragraph" w:customStyle="1" w:styleId="Address">
    <w:name w:val="Address"/>
    <w:basedOn w:val="Normal"/>
    <w:rsid w:val="008C6072"/>
    <w:pPr>
      <w:spacing w:before="120" w:after="120" w:line="240" w:lineRule="auto"/>
      <w:ind w:left="0" w:firstLine="0"/>
      <w:jc w:val="center"/>
    </w:pPr>
    <w:rPr>
      <w:rFonts w:ascii="Times New Roman" w:eastAsia="Times New Roman" w:hAnsi="Times New Roman" w:cs="Times New Roman"/>
      <w:b/>
      <w:bCs/>
      <w:color w:val="auto"/>
      <w:sz w:val="28"/>
      <w:szCs w:val="20"/>
    </w:rPr>
  </w:style>
  <w:style w:type="character" w:customStyle="1" w:styleId="Heading3Char1">
    <w:name w:val="Heading 3 Char1"/>
    <w:basedOn w:val="DefaultParagraphFont"/>
    <w:uiPriority w:val="9"/>
    <w:semiHidden/>
    <w:rsid w:val="008C6072"/>
    <w:rPr>
      <w:rFonts w:asciiTheme="majorHAnsi" w:eastAsiaTheme="majorEastAsia" w:hAnsiTheme="majorHAnsi" w:cstheme="majorBidi"/>
      <w:color w:val="243F60" w:themeColor="accent1" w:themeShade="7F"/>
      <w:sz w:val="24"/>
      <w:szCs w:val="24"/>
    </w:rPr>
  </w:style>
  <w:style w:type="paragraph" w:styleId="ListBullet5">
    <w:name w:val="List Bullet 5"/>
    <w:basedOn w:val="List5"/>
    <w:rsid w:val="008C6072"/>
    <w:pPr>
      <w:keepNext/>
      <w:keepLines/>
      <w:numPr>
        <w:numId w:val="24"/>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8C6072"/>
    <w:pPr>
      <w:spacing w:after="200" w:line="276" w:lineRule="auto"/>
      <w:ind w:left="1415" w:hanging="283"/>
      <w:contextualSpacing/>
      <w:jc w:val="left"/>
    </w:pPr>
    <w:rPr>
      <w:rFonts w:asciiTheme="minorHAnsi" w:eastAsiaTheme="minorEastAsia" w:hAnsiTheme="minorHAnsi" w:cstheme="minorBidi"/>
      <w:color w:val="auto"/>
      <w:lang w:val="en-GB" w:eastAsia="en-GB"/>
    </w:rPr>
  </w:style>
  <w:style w:type="paragraph" w:customStyle="1" w:styleId="StyleLeft">
    <w:name w:val="Style Left"/>
    <w:basedOn w:val="Normal"/>
    <w:rsid w:val="008C6072"/>
    <w:pPr>
      <w:numPr>
        <w:numId w:val="25"/>
      </w:numPr>
      <w:spacing w:after="0" w:line="360" w:lineRule="auto"/>
    </w:pPr>
    <w:rPr>
      <w:rFonts w:ascii="Times New Roman" w:eastAsia="Times New Roman" w:hAnsi="Times New Roman" w:cs="Times New Roman"/>
      <w:color w:val="auto"/>
      <w:sz w:val="24"/>
      <w:szCs w:val="24"/>
    </w:rPr>
  </w:style>
  <w:style w:type="paragraph" w:customStyle="1" w:styleId="BulletsCharCharChar">
    <w:name w:val="Bullets Char Char Char"/>
    <w:basedOn w:val="Normal"/>
    <w:rsid w:val="008C6072"/>
    <w:pPr>
      <w:numPr>
        <w:numId w:val="26"/>
      </w:numPr>
      <w:spacing w:after="0" w:line="360" w:lineRule="auto"/>
    </w:pPr>
    <w:rPr>
      <w:rFonts w:ascii="Times New Roman" w:eastAsia="Times New Roman" w:hAnsi="Times New Roman" w:cs="Times New Roman"/>
      <w:color w:val="auto"/>
      <w:sz w:val="24"/>
      <w:szCs w:val="24"/>
    </w:rPr>
  </w:style>
  <w:style w:type="paragraph" w:customStyle="1" w:styleId="HeadersTable">
    <w:name w:val="Headers Table"/>
    <w:basedOn w:val="Normal"/>
    <w:rsid w:val="008C6072"/>
    <w:pPr>
      <w:spacing w:after="0" w:line="240" w:lineRule="auto"/>
      <w:ind w:left="0" w:firstLine="0"/>
    </w:pPr>
    <w:rPr>
      <w:rFonts w:ascii="Times New Roman" w:eastAsia="Times New Roman" w:hAnsi="Times New Roman" w:cs="Times New Roman"/>
      <w:color w:val="auto"/>
      <w:sz w:val="20"/>
      <w:szCs w:val="20"/>
    </w:rPr>
  </w:style>
  <w:style w:type="paragraph" w:customStyle="1" w:styleId="bullets1">
    <w:name w:val="bullets1"/>
    <w:basedOn w:val="Normal"/>
    <w:rsid w:val="008C6072"/>
    <w:pPr>
      <w:tabs>
        <w:tab w:val="num" w:pos="1440"/>
      </w:tabs>
      <w:spacing w:after="0" w:line="360" w:lineRule="auto"/>
      <w:ind w:left="1440" w:hanging="540"/>
    </w:pPr>
    <w:rPr>
      <w:rFonts w:ascii="Times New Roman" w:eastAsia="Times New Roman" w:hAnsi="Times New Roman" w:cs="Times New Roman"/>
      <w:color w:val="auto"/>
      <w:sz w:val="24"/>
      <w:szCs w:val="24"/>
    </w:rPr>
  </w:style>
  <w:style w:type="paragraph" w:styleId="HTMLPreformatted">
    <w:name w:val="HTML Preformatted"/>
    <w:basedOn w:val="Normal"/>
    <w:link w:val="HTMLPreformattedChar"/>
    <w:uiPriority w:val="99"/>
    <w:semiHidden/>
    <w:unhideWhenUsed/>
    <w:rsid w:val="008C6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8C6072"/>
    <w:rPr>
      <w:rFonts w:ascii="Courier New" w:eastAsia="Times New Roman" w:hAnsi="Courier New" w:cs="Courier New"/>
      <w:sz w:val="20"/>
      <w:szCs w:val="20"/>
    </w:rPr>
  </w:style>
  <w:style w:type="paragraph" w:customStyle="1" w:styleId="SuperHeading">
    <w:name w:val="SuperHeading"/>
    <w:basedOn w:val="Normal"/>
    <w:rsid w:val="008C6072"/>
    <w:pPr>
      <w:keepNext/>
      <w:keepLines/>
      <w:spacing w:before="240" w:after="120" w:line="240" w:lineRule="auto"/>
      <w:ind w:left="0" w:firstLine="0"/>
      <w:jc w:val="left"/>
      <w:outlineLvl w:val="0"/>
    </w:pPr>
    <w:rPr>
      <w:rFonts w:ascii="Times New Roman" w:eastAsia="Times New Roman" w:hAnsi="Times New Roman" w:cs="Times New Roman"/>
      <w:b/>
      <w:color w:val="auto"/>
      <w:sz w:val="32"/>
      <w:szCs w:val="20"/>
      <w:lang w:val="en-AU"/>
    </w:rPr>
  </w:style>
  <w:style w:type="paragraph" w:styleId="ListBullet4">
    <w:name w:val="List Bullet 4"/>
    <w:basedOn w:val="List4"/>
    <w:rsid w:val="008C6072"/>
    <w:pPr>
      <w:keepNext/>
      <w:keepLines/>
      <w:numPr>
        <w:numId w:val="27"/>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8C6072"/>
    <w:pPr>
      <w:spacing w:after="200" w:line="276" w:lineRule="auto"/>
      <w:ind w:left="1440" w:hanging="360"/>
      <w:contextualSpacing/>
      <w:jc w:val="left"/>
    </w:pPr>
    <w:rPr>
      <w:rFonts w:asciiTheme="minorHAnsi" w:eastAsiaTheme="minorEastAsia" w:hAnsiTheme="minorHAnsi" w:cstheme="minorBidi"/>
      <w:color w:val="auto"/>
      <w:lang w:val="en-GB" w:eastAsia="en-GB"/>
    </w:rPr>
  </w:style>
  <w:style w:type="paragraph" w:styleId="ListNumber4">
    <w:name w:val="List Number 4"/>
    <w:basedOn w:val="List4"/>
    <w:rsid w:val="008C6072"/>
    <w:pPr>
      <w:keepNext/>
      <w:keepLines/>
      <w:numPr>
        <w:numId w:val="28"/>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8C6072"/>
    <w:pPr>
      <w:keepLines/>
      <w:numPr>
        <w:numId w:val="29"/>
      </w:numPr>
      <w:tabs>
        <w:tab w:val="clear" w:pos="1060"/>
        <w:tab w:val="left" w:pos="680"/>
      </w:tabs>
      <w:spacing w:before="60" w:after="60" w:line="240" w:lineRule="auto"/>
      <w:ind w:left="720" w:hanging="360"/>
      <w:contextualSpacing w:val="0"/>
      <w:jc w:val="left"/>
    </w:pPr>
    <w:rPr>
      <w:rFonts w:ascii="Times New Roman" w:eastAsia="Times New Roman" w:hAnsi="Times New Roman" w:cs="Times New Roman"/>
      <w:color w:val="auto"/>
      <w:sz w:val="24"/>
      <w:lang w:val="en-AU"/>
    </w:rPr>
  </w:style>
  <w:style w:type="paragraph" w:styleId="ListNumber2">
    <w:name w:val="List Number 2"/>
    <w:basedOn w:val="List2"/>
    <w:rsid w:val="008C6072"/>
    <w:pPr>
      <w:keepLines/>
      <w:numPr>
        <w:numId w:val="30"/>
      </w:numPr>
      <w:tabs>
        <w:tab w:val="clear" w:pos="1060"/>
        <w:tab w:val="left" w:pos="680"/>
      </w:tabs>
      <w:spacing w:before="60" w:after="60" w:line="240" w:lineRule="auto"/>
      <w:contextualSpacing w:val="0"/>
      <w:jc w:val="left"/>
    </w:pPr>
    <w:rPr>
      <w:rFonts w:ascii="Times New Roman" w:eastAsia="Times New Roman" w:hAnsi="Times New Roman" w:cs="Times New Roman"/>
      <w:color w:val="auto"/>
      <w:sz w:val="24"/>
      <w:lang w:val="en-AU"/>
    </w:rPr>
  </w:style>
  <w:style w:type="paragraph" w:styleId="ListNumber5">
    <w:name w:val="List Number 5"/>
    <w:basedOn w:val="List5"/>
    <w:rsid w:val="008C6072"/>
    <w:pPr>
      <w:keepLines/>
      <w:numPr>
        <w:numId w:val="31"/>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8C6072"/>
    <w:pPr>
      <w:keepNext w:val="0"/>
      <w:numPr>
        <w:numId w:val="32"/>
      </w:numPr>
      <w:contextualSpacing w:val="0"/>
    </w:pPr>
    <w:rPr>
      <w:lang w:val="en-AU"/>
    </w:rPr>
  </w:style>
  <w:style w:type="paragraph" w:customStyle="1" w:styleId="AllowPageBreak">
    <w:name w:val="AllowPageBreak"/>
    <w:rsid w:val="008C6072"/>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8C6072"/>
    <w:pPr>
      <w:keepNext/>
      <w:spacing w:before="240" w:after="60" w:line="240" w:lineRule="auto"/>
      <w:ind w:left="0" w:firstLine="0"/>
      <w:jc w:val="left"/>
    </w:pPr>
    <w:rPr>
      <w:rFonts w:ascii="Times New Roman" w:eastAsia="Times New Roman" w:hAnsi="Times New Roman" w:cs="Times New Roman"/>
      <w:b/>
      <w:color w:val="918585"/>
      <w:szCs w:val="20"/>
      <w:lang w:val="en-AU"/>
    </w:rPr>
  </w:style>
  <w:style w:type="paragraph" w:customStyle="1" w:styleId="font6">
    <w:name w:val="font6"/>
    <w:basedOn w:val="Normal"/>
    <w:rsid w:val="008C6072"/>
    <w:pPr>
      <w:spacing w:before="100" w:beforeAutospacing="1" w:after="100" w:afterAutospacing="1" w:line="240" w:lineRule="auto"/>
      <w:ind w:left="0" w:firstLine="0"/>
      <w:jc w:val="left"/>
    </w:pPr>
    <w:rPr>
      <w:rFonts w:eastAsia="Times New Roman"/>
      <w:sz w:val="20"/>
      <w:szCs w:val="20"/>
    </w:rPr>
  </w:style>
  <w:style w:type="table" w:customStyle="1" w:styleId="GridTable5Dark-Accent44">
    <w:name w:val="Grid Table 5 Dark - Accent 4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3">
    <w:name w:val="Grid Table 5 Dark - Accent 63"/>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3">
    <w:name w:val="Table Grid Light3"/>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171">
    <w:name w:val="No List171"/>
    <w:next w:val="NoList"/>
    <w:uiPriority w:val="99"/>
    <w:semiHidden/>
    <w:unhideWhenUsed/>
    <w:rsid w:val="008C6072"/>
  </w:style>
  <w:style w:type="numbering" w:customStyle="1" w:styleId="NoList241">
    <w:name w:val="No List241"/>
    <w:next w:val="NoList"/>
    <w:uiPriority w:val="99"/>
    <w:semiHidden/>
    <w:unhideWhenUsed/>
    <w:rsid w:val="008C6072"/>
  </w:style>
  <w:style w:type="numbering" w:customStyle="1" w:styleId="NoList341">
    <w:name w:val="No List341"/>
    <w:next w:val="NoList"/>
    <w:uiPriority w:val="99"/>
    <w:semiHidden/>
    <w:unhideWhenUsed/>
    <w:rsid w:val="008C6072"/>
  </w:style>
  <w:style w:type="numbering" w:customStyle="1" w:styleId="NoList421">
    <w:name w:val="No List421"/>
    <w:next w:val="NoList"/>
    <w:uiPriority w:val="99"/>
    <w:semiHidden/>
    <w:unhideWhenUsed/>
    <w:rsid w:val="008C6072"/>
  </w:style>
  <w:style w:type="numbering" w:customStyle="1" w:styleId="NoList1141">
    <w:name w:val="No List1141"/>
    <w:next w:val="NoList"/>
    <w:uiPriority w:val="99"/>
    <w:semiHidden/>
    <w:unhideWhenUsed/>
    <w:rsid w:val="008C6072"/>
  </w:style>
  <w:style w:type="numbering" w:customStyle="1" w:styleId="NoList11121">
    <w:name w:val="No List11121"/>
    <w:next w:val="NoList"/>
    <w:uiPriority w:val="99"/>
    <w:semiHidden/>
    <w:unhideWhenUsed/>
    <w:rsid w:val="008C6072"/>
  </w:style>
  <w:style w:type="numbering" w:customStyle="1" w:styleId="NoList2121">
    <w:name w:val="No List2121"/>
    <w:next w:val="NoList"/>
    <w:uiPriority w:val="99"/>
    <w:semiHidden/>
    <w:unhideWhenUsed/>
    <w:rsid w:val="008C6072"/>
  </w:style>
  <w:style w:type="numbering" w:customStyle="1" w:styleId="NoList3121">
    <w:name w:val="No List3121"/>
    <w:next w:val="NoList"/>
    <w:uiPriority w:val="99"/>
    <w:semiHidden/>
    <w:unhideWhenUsed/>
    <w:rsid w:val="008C6072"/>
  </w:style>
  <w:style w:type="numbering" w:customStyle="1" w:styleId="NoList521">
    <w:name w:val="No List521"/>
    <w:next w:val="NoList"/>
    <w:uiPriority w:val="99"/>
    <w:semiHidden/>
    <w:unhideWhenUsed/>
    <w:rsid w:val="008C6072"/>
  </w:style>
  <w:style w:type="numbering" w:customStyle="1" w:styleId="NoList1221">
    <w:name w:val="No List1221"/>
    <w:next w:val="NoList"/>
    <w:uiPriority w:val="99"/>
    <w:semiHidden/>
    <w:unhideWhenUsed/>
    <w:rsid w:val="008C6072"/>
  </w:style>
  <w:style w:type="numbering" w:customStyle="1" w:styleId="NoList11221">
    <w:name w:val="No List11221"/>
    <w:next w:val="NoList"/>
    <w:uiPriority w:val="99"/>
    <w:semiHidden/>
    <w:unhideWhenUsed/>
    <w:rsid w:val="008C6072"/>
  </w:style>
  <w:style w:type="numbering" w:customStyle="1" w:styleId="NoList2221">
    <w:name w:val="No List2221"/>
    <w:next w:val="NoList"/>
    <w:uiPriority w:val="99"/>
    <w:semiHidden/>
    <w:unhideWhenUsed/>
    <w:rsid w:val="008C6072"/>
  </w:style>
  <w:style w:type="numbering" w:customStyle="1" w:styleId="NoList3221">
    <w:name w:val="No List3221"/>
    <w:next w:val="NoList"/>
    <w:uiPriority w:val="99"/>
    <w:semiHidden/>
    <w:unhideWhenUsed/>
    <w:rsid w:val="008C6072"/>
  </w:style>
  <w:style w:type="numbering" w:customStyle="1" w:styleId="NoList621">
    <w:name w:val="No List621"/>
    <w:next w:val="NoList"/>
    <w:uiPriority w:val="99"/>
    <w:semiHidden/>
    <w:unhideWhenUsed/>
    <w:rsid w:val="008C6072"/>
  </w:style>
  <w:style w:type="numbering" w:customStyle="1" w:styleId="NoList711">
    <w:name w:val="No List711"/>
    <w:next w:val="NoList"/>
    <w:uiPriority w:val="99"/>
    <w:semiHidden/>
    <w:unhideWhenUsed/>
    <w:rsid w:val="008C6072"/>
  </w:style>
  <w:style w:type="numbering" w:customStyle="1" w:styleId="NoList811">
    <w:name w:val="No List811"/>
    <w:next w:val="NoList"/>
    <w:uiPriority w:val="99"/>
    <w:semiHidden/>
    <w:unhideWhenUsed/>
    <w:rsid w:val="008C6072"/>
  </w:style>
  <w:style w:type="numbering" w:customStyle="1" w:styleId="NoList911">
    <w:name w:val="No List911"/>
    <w:next w:val="NoList"/>
    <w:uiPriority w:val="99"/>
    <w:semiHidden/>
    <w:unhideWhenUsed/>
    <w:rsid w:val="008C6072"/>
  </w:style>
  <w:style w:type="numbering" w:customStyle="1" w:styleId="NoList1011">
    <w:name w:val="No List1011"/>
    <w:next w:val="NoList"/>
    <w:uiPriority w:val="99"/>
    <w:semiHidden/>
    <w:unhideWhenUsed/>
    <w:rsid w:val="008C6072"/>
  </w:style>
  <w:style w:type="numbering" w:customStyle="1" w:styleId="NoList1311">
    <w:name w:val="No List1311"/>
    <w:next w:val="NoList"/>
    <w:uiPriority w:val="99"/>
    <w:semiHidden/>
    <w:unhideWhenUsed/>
    <w:rsid w:val="008C6072"/>
  </w:style>
  <w:style w:type="numbering" w:customStyle="1" w:styleId="NoList1411">
    <w:name w:val="No List1411"/>
    <w:next w:val="NoList"/>
    <w:uiPriority w:val="99"/>
    <w:semiHidden/>
    <w:unhideWhenUsed/>
    <w:rsid w:val="008C6072"/>
  </w:style>
  <w:style w:type="numbering" w:customStyle="1" w:styleId="NoList1511">
    <w:name w:val="No List1511"/>
    <w:next w:val="NoList"/>
    <w:uiPriority w:val="99"/>
    <w:semiHidden/>
    <w:unhideWhenUsed/>
    <w:rsid w:val="008C6072"/>
  </w:style>
  <w:style w:type="numbering" w:customStyle="1" w:styleId="NoList2311">
    <w:name w:val="No List2311"/>
    <w:next w:val="NoList"/>
    <w:uiPriority w:val="99"/>
    <w:semiHidden/>
    <w:unhideWhenUsed/>
    <w:rsid w:val="008C6072"/>
  </w:style>
  <w:style w:type="numbering" w:customStyle="1" w:styleId="NoList3311">
    <w:name w:val="No List3311"/>
    <w:next w:val="NoList"/>
    <w:uiPriority w:val="99"/>
    <w:semiHidden/>
    <w:unhideWhenUsed/>
    <w:rsid w:val="008C6072"/>
  </w:style>
  <w:style w:type="numbering" w:customStyle="1" w:styleId="NoList4111">
    <w:name w:val="No List4111"/>
    <w:next w:val="NoList"/>
    <w:uiPriority w:val="99"/>
    <w:semiHidden/>
    <w:unhideWhenUsed/>
    <w:rsid w:val="008C6072"/>
  </w:style>
  <w:style w:type="numbering" w:customStyle="1" w:styleId="NoList11311">
    <w:name w:val="No List11311"/>
    <w:next w:val="NoList"/>
    <w:uiPriority w:val="99"/>
    <w:semiHidden/>
    <w:unhideWhenUsed/>
    <w:rsid w:val="008C6072"/>
  </w:style>
  <w:style w:type="numbering" w:customStyle="1" w:styleId="NoList11112">
    <w:name w:val="No List11112"/>
    <w:next w:val="NoList"/>
    <w:uiPriority w:val="99"/>
    <w:semiHidden/>
    <w:unhideWhenUsed/>
    <w:rsid w:val="008C6072"/>
  </w:style>
  <w:style w:type="numbering" w:customStyle="1" w:styleId="NoList21111">
    <w:name w:val="No List21111"/>
    <w:next w:val="NoList"/>
    <w:uiPriority w:val="99"/>
    <w:semiHidden/>
    <w:unhideWhenUsed/>
    <w:rsid w:val="008C6072"/>
  </w:style>
  <w:style w:type="numbering" w:customStyle="1" w:styleId="NoList31111">
    <w:name w:val="No List31111"/>
    <w:next w:val="NoList"/>
    <w:uiPriority w:val="99"/>
    <w:semiHidden/>
    <w:unhideWhenUsed/>
    <w:rsid w:val="008C6072"/>
  </w:style>
  <w:style w:type="numbering" w:customStyle="1" w:styleId="NoList5111">
    <w:name w:val="No List5111"/>
    <w:next w:val="NoList"/>
    <w:uiPriority w:val="99"/>
    <w:semiHidden/>
    <w:unhideWhenUsed/>
    <w:rsid w:val="008C6072"/>
  </w:style>
  <w:style w:type="numbering" w:customStyle="1" w:styleId="NoList12111">
    <w:name w:val="No List12111"/>
    <w:next w:val="NoList"/>
    <w:uiPriority w:val="99"/>
    <w:semiHidden/>
    <w:unhideWhenUsed/>
    <w:rsid w:val="008C6072"/>
  </w:style>
  <w:style w:type="numbering" w:customStyle="1" w:styleId="NoList112111">
    <w:name w:val="No List112111"/>
    <w:next w:val="NoList"/>
    <w:uiPriority w:val="99"/>
    <w:semiHidden/>
    <w:unhideWhenUsed/>
    <w:rsid w:val="008C6072"/>
  </w:style>
  <w:style w:type="numbering" w:customStyle="1" w:styleId="NoList22111">
    <w:name w:val="No List22111"/>
    <w:next w:val="NoList"/>
    <w:uiPriority w:val="99"/>
    <w:semiHidden/>
    <w:unhideWhenUsed/>
    <w:rsid w:val="008C6072"/>
  </w:style>
  <w:style w:type="numbering" w:customStyle="1" w:styleId="NoList32111">
    <w:name w:val="No List32111"/>
    <w:next w:val="NoList"/>
    <w:uiPriority w:val="99"/>
    <w:semiHidden/>
    <w:unhideWhenUsed/>
    <w:rsid w:val="008C6072"/>
  </w:style>
  <w:style w:type="numbering" w:customStyle="1" w:styleId="NoList6111">
    <w:name w:val="No List6111"/>
    <w:next w:val="NoList"/>
    <w:uiPriority w:val="99"/>
    <w:semiHidden/>
    <w:unhideWhenUsed/>
    <w:rsid w:val="008C6072"/>
  </w:style>
  <w:style w:type="numbering" w:customStyle="1" w:styleId="NoList115">
    <w:name w:val="No List115"/>
    <w:next w:val="NoList"/>
    <w:uiPriority w:val="99"/>
    <w:semiHidden/>
    <w:unhideWhenUsed/>
    <w:rsid w:val="008C6072"/>
  </w:style>
  <w:style w:type="numbering" w:customStyle="1" w:styleId="NoList25">
    <w:name w:val="No List25"/>
    <w:next w:val="NoList"/>
    <w:uiPriority w:val="99"/>
    <w:semiHidden/>
    <w:unhideWhenUsed/>
    <w:rsid w:val="008C6072"/>
  </w:style>
  <w:style w:type="numbering" w:customStyle="1" w:styleId="NoList35">
    <w:name w:val="No List35"/>
    <w:next w:val="NoList"/>
    <w:uiPriority w:val="99"/>
    <w:semiHidden/>
    <w:unhideWhenUsed/>
    <w:rsid w:val="008C6072"/>
  </w:style>
  <w:style w:type="numbering" w:customStyle="1" w:styleId="NoList43">
    <w:name w:val="No List43"/>
    <w:next w:val="NoList"/>
    <w:uiPriority w:val="99"/>
    <w:semiHidden/>
    <w:unhideWhenUsed/>
    <w:rsid w:val="008C6072"/>
  </w:style>
  <w:style w:type="numbering" w:customStyle="1" w:styleId="NoList1113">
    <w:name w:val="No List1113"/>
    <w:next w:val="NoList"/>
    <w:uiPriority w:val="99"/>
    <w:semiHidden/>
    <w:unhideWhenUsed/>
    <w:rsid w:val="008C6072"/>
  </w:style>
  <w:style w:type="numbering" w:customStyle="1" w:styleId="NoList11113">
    <w:name w:val="No List11113"/>
    <w:next w:val="NoList"/>
    <w:uiPriority w:val="99"/>
    <w:semiHidden/>
    <w:unhideWhenUsed/>
    <w:rsid w:val="008C6072"/>
  </w:style>
  <w:style w:type="numbering" w:customStyle="1" w:styleId="NoList213">
    <w:name w:val="No List213"/>
    <w:next w:val="NoList"/>
    <w:uiPriority w:val="99"/>
    <w:semiHidden/>
    <w:unhideWhenUsed/>
    <w:rsid w:val="008C6072"/>
  </w:style>
  <w:style w:type="numbering" w:customStyle="1" w:styleId="NoList313">
    <w:name w:val="No List313"/>
    <w:next w:val="NoList"/>
    <w:uiPriority w:val="99"/>
    <w:semiHidden/>
    <w:unhideWhenUsed/>
    <w:rsid w:val="008C6072"/>
  </w:style>
  <w:style w:type="numbering" w:customStyle="1" w:styleId="NoList53">
    <w:name w:val="No List53"/>
    <w:next w:val="NoList"/>
    <w:uiPriority w:val="99"/>
    <w:semiHidden/>
    <w:unhideWhenUsed/>
    <w:rsid w:val="008C6072"/>
  </w:style>
  <w:style w:type="numbering" w:customStyle="1" w:styleId="NoList123">
    <w:name w:val="No List123"/>
    <w:next w:val="NoList"/>
    <w:uiPriority w:val="99"/>
    <w:semiHidden/>
    <w:unhideWhenUsed/>
    <w:rsid w:val="008C6072"/>
  </w:style>
  <w:style w:type="numbering" w:customStyle="1" w:styleId="NoList1123">
    <w:name w:val="No List1123"/>
    <w:next w:val="NoList"/>
    <w:uiPriority w:val="99"/>
    <w:semiHidden/>
    <w:unhideWhenUsed/>
    <w:rsid w:val="008C6072"/>
  </w:style>
  <w:style w:type="numbering" w:customStyle="1" w:styleId="NoList223">
    <w:name w:val="No List223"/>
    <w:next w:val="NoList"/>
    <w:uiPriority w:val="99"/>
    <w:semiHidden/>
    <w:unhideWhenUsed/>
    <w:rsid w:val="008C6072"/>
  </w:style>
  <w:style w:type="numbering" w:customStyle="1" w:styleId="NoList323">
    <w:name w:val="No List323"/>
    <w:next w:val="NoList"/>
    <w:uiPriority w:val="99"/>
    <w:semiHidden/>
    <w:unhideWhenUsed/>
    <w:rsid w:val="008C6072"/>
  </w:style>
  <w:style w:type="numbering" w:customStyle="1" w:styleId="NoList63">
    <w:name w:val="No List63"/>
    <w:next w:val="NoList"/>
    <w:uiPriority w:val="99"/>
    <w:semiHidden/>
    <w:unhideWhenUsed/>
    <w:rsid w:val="008C6072"/>
  </w:style>
  <w:style w:type="numbering" w:customStyle="1" w:styleId="NoList72">
    <w:name w:val="No List72"/>
    <w:next w:val="NoList"/>
    <w:uiPriority w:val="99"/>
    <w:semiHidden/>
    <w:unhideWhenUsed/>
    <w:rsid w:val="008C6072"/>
  </w:style>
  <w:style w:type="numbering" w:customStyle="1" w:styleId="NoList82">
    <w:name w:val="No List82"/>
    <w:next w:val="NoList"/>
    <w:uiPriority w:val="99"/>
    <w:semiHidden/>
    <w:unhideWhenUsed/>
    <w:rsid w:val="008C6072"/>
  </w:style>
  <w:style w:type="numbering" w:customStyle="1" w:styleId="NoList92">
    <w:name w:val="No List92"/>
    <w:next w:val="NoList"/>
    <w:uiPriority w:val="99"/>
    <w:semiHidden/>
    <w:unhideWhenUsed/>
    <w:rsid w:val="008C6072"/>
  </w:style>
  <w:style w:type="numbering" w:customStyle="1" w:styleId="NoList102">
    <w:name w:val="No List102"/>
    <w:next w:val="NoList"/>
    <w:uiPriority w:val="99"/>
    <w:semiHidden/>
    <w:unhideWhenUsed/>
    <w:rsid w:val="008C6072"/>
  </w:style>
  <w:style w:type="numbering" w:customStyle="1" w:styleId="NoList132">
    <w:name w:val="No List132"/>
    <w:next w:val="NoList"/>
    <w:uiPriority w:val="99"/>
    <w:semiHidden/>
    <w:unhideWhenUsed/>
    <w:rsid w:val="008C6072"/>
  </w:style>
  <w:style w:type="numbering" w:customStyle="1" w:styleId="NoList142">
    <w:name w:val="No List142"/>
    <w:next w:val="NoList"/>
    <w:uiPriority w:val="99"/>
    <w:semiHidden/>
    <w:unhideWhenUsed/>
    <w:rsid w:val="008C6072"/>
  </w:style>
  <w:style w:type="numbering" w:customStyle="1" w:styleId="NoList152">
    <w:name w:val="No List152"/>
    <w:next w:val="NoList"/>
    <w:uiPriority w:val="99"/>
    <w:semiHidden/>
    <w:unhideWhenUsed/>
    <w:rsid w:val="008C6072"/>
  </w:style>
  <w:style w:type="numbering" w:customStyle="1" w:styleId="NoList232">
    <w:name w:val="No List232"/>
    <w:next w:val="NoList"/>
    <w:uiPriority w:val="99"/>
    <w:semiHidden/>
    <w:unhideWhenUsed/>
    <w:rsid w:val="008C6072"/>
  </w:style>
  <w:style w:type="numbering" w:customStyle="1" w:styleId="NoList332">
    <w:name w:val="No List332"/>
    <w:next w:val="NoList"/>
    <w:uiPriority w:val="99"/>
    <w:semiHidden/>
    <w:unhideWhenUsed/>
    <w:rsid w:val="008C6072"/>
  </w:style>
  <w:style w:type="numbering" w:customStyle="1" w:styleId="NoList412">
    <w:name w:val="No List412"/>
    <w:next w:val="NoList"/>
    <w:uiPriority w:val="99"/>
    <w:semiHidden/>
    <w:unhideWhenUsed/>
    <w:rsid w:val="008C6072"/>
  </w:style>
  <w:style w:type="numbering" w:customStyle="1" w:styleId="NoList1132">
    <w:name w:val="No List1132"/>
    <w:next w:val="NoList"/>
    <w:uiPriority w:val="99"/>
    <w:semiHidden/>
    <w:unhideWhenUsed/>
    <w:rsid w:val="008C6072"/>
  </w:style>
  <w:style w:type="numbering" w:customStyle="1" w:styleId="NoList111112">
    <w:name w:val="No List111112"/>
    <w:next w:val="NoList"/>
    <w:uiPriority w:val="99"/>
    <w:semiHidden/>
    <w:unhideWhenUsed/>
    <w:rsid w:val="008C6072"/>
  </w:style>
  <w:style w:type="numbering" w:customStyle="1" w:styleId="NoList2112">
    <w:name w:val="No List2112"/>
    <w:next w:val="NoList"/>
    <w:uiPriority w:val="99"/>
    <w:semiHidden/>
    <w:unhideWhenUsed/>
    <w:rsid w:val="008C6072"/>
  </w:style>
  <w:style w:type="numbering" w:customStyle="1" w:styleId="NoList3112">
    <w:name w:val="No List3112"/>
    <w:next w:val="NoList"/>
    <w:uiPriority w:val="99"/>
    <w:semiHidden/>
    <w:unhideWhenUsed/>
    <w:rsid w:val="008C6072"/>
  </w:style>
  <w:style w:type="numbering" w:customStyle="1" w:styleId="NoList512">
    <w:name w:val="No List512"/>
    <w:next w:val="NoList"/>
    <w:uiPriority w:val="99"/>
    <w:semiHidden/>
    <w:unhideWhenUsed/>
    <w:rsid w:val="008C6072"/>
  </w:style>
  <w:style w:type="numbering" w:customStyle="1" w:styleId="NoList1212">
    <w:name w:val="No List1212"/>
    <w:next w:val="NoList"/>
    <w:uiPriority w:val="99"/>
    <w:semiHidden/>
    <w:unhideWhenUsed/>
    <w:rsid w:val="008C6072"/>
  </w:style>
  <w:style w:type="numbering" w:customStyle="1" w:styleId="NoList11212">
    <w:name w:val="No List11212"/>
    <w:next w:val="NoList"/>
    <w:uiPriority w:val="99"/>
    <w:semiHidden/>
    <w:unhideWhenUsed/>
    <w:rsid w:val="008C6072"/>
  </w:style>
  <w:style w:type="numbering" w:customStyle="1" w:styleId="NoList2212">
    <w:name w:val="No List2212"/>
    <w:next w:val="NoList"/>
    <w:uiPriority w:val="99"/>
    <w:semiHidden/>
    <w:unhideWhenUsed/>
    <w:rsid w:val="008C6072"/>
  </w:style>
  <w:style w:type="numbering" w:customStyle="1" w:styleId="NoList3212">
    <w:name w:val="No List3212"/>
    <w:next w:val="NoList"/>
    <w:uiPriority w:val="99"/>
    <w:semiHidden/>
    <w:unhideWhenUsed/>
    <w:rsid w:val="008C6072"/>
  </w:style>
  <w:style w:type="numbering" w:customStyle="1" w:styleId="NoList612">
    <w:name w:val="No List612"/>
    <w:next w:val="NoList"/>
    <w:uiPriority w:val="99"/>
    <w:semiHidden/>
    <w:unhideWhenUsed/>
    <w:rsid w:val="008C6072"/>
  </w:style>
  <w:style w:type="numbering" w:customStyle="1" w:styleId="NoList162">
    <w:name w:val="No List162"/>
    <w:next w:val="NoList"/>
    <w:uiPriority w:val="99"/>
    <w:semiHidden/>
    <w:unhideWhenUsed/>
    <w:rsid w:val="008C6072"/>
  </w:style>
  <w:style w:type="numbering" w:customStyle="1" w:styleId="NoList172">
    <w:name w:val="No List172"/>
    <w:next w:val="NoList"/>
    <w:uiPriority w:val="99"/>
    <w:semiHidden/>
    <w:unhideWhenUsed/>
    <w:rsid w:val="008C6072"/>
  </w:style>
  <w:style w:type="numbering" w:customStyle="1" w:styleId="NoList242">
    <w:name w:val="No List242"/>
    <w:next w:val="NoList"/>
    <w:uiPriority w:val="99"/>
    <w:semiHidden/>
    <w:unhideWhenUsed/>
    <w:rsid w:val="008C6072"/>
  </w:style>
  <w:style w:type="numbering" w:customStyle="1" w:styleId="NoList342">
    <w:name w:val="No List342"/>
    <w:next w:val="NoList"/>
    <w:uiPriority w:val="99"/>
    <w:semiHidden/>
    <w:unhideWhenUsed/>
    <w:rsid w:val="008C6072"/>
  </w:style>
  <w:style w:type="numbering" w:customStyle="1" w:styleId="NoList422">
    <w:name w:val="No List422"/>
    <w:next w:val="NoList"/>
    <w:uiPriority w:val="99"/>
    <w:semiHidden/>
    <w:unhideWhenUsed/>
    <w:rsid w:val="008C6072"/>
  </w:style>
  <w:style w:type="numbering" w:customStyle="1" w:styleId="NoList1142">
    <w:name w:val="No List1142"/>
    <w:next w:val="NoList"/>
    <w:uiPriority w:val="99"/>
    <w:semiHidden/>
    <w:unhideWhenUsed/>
    <w:rsid w:val="008C6072"/>
  </w:style>
  <w:style w:type="numbering" w:customStyle="1" w:styleId="NoList11122">
    <w:name w:val="No List11122"/>
    <w:next w:val="NoList"/>
    <w:uiPriority w:val="99"/>
    <w:semiHidden/>
    <w:unhideWhenUsed/>
    <w:rsid w:val="008C6072"/>
  </w:style>
  <w:style w:type="numbering" w:customStyle="1" w:styleId="NoList2122">
    <w:name w:val="No List2122"/>
    <w:next w:val="NoList"/>
    <w:uiPriority w:val="99"/>
    <w:semiHidden/>
    <w:unhideWhenUsed/>
    <w:rsid w:val="008C6072"/>
  </w:style>
  <w:style w:type="numbering" w:customStyle="1" w:styleId="NoList3122">
    <w:name w:val="No List3122"/>
    <w:next w:val="NoList"/>
    <w:uiPriority w:val="99"/>
    <w:semiHidden/>
    <w:unhideWhenUsed/>
    <w:rsid w:val="008C6072"/>
  </w:style>
  <w:style w:type="numbering" w:customStyle="1" w:styleId="NoList522">
    <w:name w:val="No List522"/>
    <w:next w:val="NoList"/>
    <w:uiPriority w:val="99"/>
    <w:semiHidden/>
    <w:unhideWhenUsed/>
    <w:rsid w:val="008C6072"/>
  </w:style>
  <w:style w:type="numbering" w:customStyle="1" w:styleId="NoList1222">
    <w:name w:val="No List1222"/>
    <w:next w:val="NoList"/>
    <w:uiPriority w:val="99"/>
    <w:semiHidden/>
    <w:unhideWhenUsed/>
    <w:rsid w:val="008C6072"/>
  </w:style>
  <w:style w:type="numbering" w:customStyle="1" w:styleId="NoList11222">
    <w:name w:val="No List11222"/>
    <w:next w:val="NoList"/>
    <w:uiPriority w:val="99"/>
    <w:semiHidden/>
    <w:unhideWhenUsed/>
    <w:rsid w:val="008C6072"/>
  </w:style>
  <w:style w:type="numbering" w:customStyle="1" w:styleId="NoList2222">
    <w:name w:val="No List2222"/>
    <w:next w:val="NoList"/>
    <w:uiPriority w:val="99"/>
    <w:semiHidden/>
    <w:unhideWhenUsed/>
    <w:rsid w:val="008C6072"/>
  </w:style>
  <w:style w:type="numbering" w:customStyle="1" w:styleId="NoList3222">
    <w:name w:val="No List3222"/>
    <w:next w:val="NoList"/>
    <w:uiPriority w:val="99"/>
    <w:semiHidden/>
    <w:unhideWhenUsed/>
    <w:rsid w:val="008C6072"/>
  </w:style>
  <w:style w:type="numbering" w:customStyle="1" w:styleId="NoList622">
    <w:name w:val="No List622"/>
    <w:next w:val="NoList"/>
    <w:uiPriority w:val="99"/>
    <w:semiHidden/>
    <w:unhideWhenUsed/>
    <w:rsid w:val="008C6072"/>
  </w:style>
  <w:style w:type="numbering" w:customStyle="1" w:styleId="NoList712">
    <w:name w:val="No List712"/>
    <w:next w:val="NoList"/>
    <w:uiPriority w:val="99"/>
    <w:semiHidden/>
    <w:unhideWhenUsed/>
    <w:rsid w:val="008C6072"/>
  </w:style>
  <w:style w:type="numbering" w:customStyle="1" w:styleId="NoList812">
    <w:name w:val="No List812"/>
    <w:next w:val="NoList"/>
    <w:uiPriority w:val="99"/>
    <w:semiHidden/>
    <w:unhideWhenUsed/>
    <w:rsid w:val="008C6072"/>
  </w:style>
  <w:style w:type="numbering" w:customStyle="1" w:styleId="NoList912">
    <w:name w:val="No List912"/>
    <w:next w:val="NoList"/>
    <w:uiPriority w:val="99"/>
    <w:semiHidden/>
    <w:unhideWhenUsed/>
    <w:rsid w:val="008C6072"/>
  </w:style>
  <w:style w:type="numbering" w:customStyle="1" w:styleId="NoList1012">
    <w:name w:val="No List1012"/>
    <w:next w:val="NoList"/>
    <w:uiPriority w:val="99"/>
    <w:semiHidden/>
    <w:unhideWhenUsed/>
    <w:rsid w:val="008C6072"/>
  </w:style>
  <w:style w:type="numbering" w:customStyle="1" w:styleId="NoList1312">
    <w:name w:val="No List1312"/>
    <w:next w:val="NoList"/>
    <w:uiPriority w:val="99"/>
    <w:semiHidden/>
    <w:unhideWhenUsed/>
    <w:rsid w:val="008C6072"/>
  </w:style>
  <w:style w:type="numbering" w:customStyle="1" w:styleId="NoList1412">
    <w:name w:val="No List1412"/>
    <w:next w:val="NoList"/>
    <w:uiPriority w:val="99"/>
    <w:semiHidden/>
    <w:unhideWhenUsed/>
    <w:rsid w:val="008C6072"/>
  </w:style>
  <w:style w:type="numbering" w:customStyle="1" w:styleId="NoList1512">
    <w:name w:val="No List1512"/>
    <w:next w:val="NoList"/>
    <w:uiPriority w:val="99"/>
    <w:semiHidden/>
    <w:unhideWhenUsed/>
    <w:rsid w:val="008C6072"/>
  </w:style>
  <w:style w:type="numbering" w:customStyle="1" w:styleId="NoList2312">
    <w:name w:val="No List2312"/>
    <w:next w:val="NoList"/>
    <w:uiPriority w:val="99"/>
    <w:semiHidden/>
    <w:unhideWhenUsed/>
    <w:rsid w:val="008C6072"/>
  </w:style>
  <w:style w:type="numbering" w:customStyle="1" w:styleId="NoList3312">
    <w:name w:val="No List3312"/>
    <w:next w:val="NoList"/>
    <w:uiPriority w:val="99"/>
    <w:semiHidden/>
    <w:unhideWhenUsed/>
    <w:rsid w:val="008C6072"/>
  </w:style>
  <w:style w:type="numbering" w:customStyle="1" w:styleId="NoList4112">
    <w:name w:val="No List4112"/>
    <w:next w:val="NoList"/>
    <w:uiPriority w:val="99"/>
    <w:semiHidden/>
    <w:unhideWhenUsed/>
    <w:rsid w:val="008C6072"/>
  </w:style>
  <w:style w:type="numbering" w:customStyle="1" w:styleId="NoList11312">
    <w:name w:val="No List11312"/>
    <w:next w:val="NoList"/>
    <w:uiPriority w:val="99"/>
    <w:semiHidden/>
    <w:unhideWhenUsed/>
    <w:rsid w:val="008C6072"/>
  </w:style>
  <w:style w:type="numbering" w:customStyle="1" w:styleId="NoList111121">
    <w:name w:val="No List111121"/>
    <w:next w:val="NoList"/>
    <w:uiPriority w:val="99"/>
    <w:semiHidden/>
    <w:unhideWhenUsed/>
    <w:rsid w:val="008C6072"/>
  </w:style>
  <w:style w:type="numbering" w:customStyle="1" w:styleId="NoList21112">
    <w:name w:val="No List21112"/>
    <w:next w:val="NoList"/>
    <w:uiPriority w:val="99"/>
    <w:semiHidden/>
    <w:unhideWhenUsed/>
    <w:rsid w:val="008C6072"/>
  </w:style>
  <w:style w:type="numbering" w:customStyle="1" w:styleId="NoList31112">
    <w:name w:val="No List31112"/>
    <w:next w:val="NoList"/>
    <w:uiPriority w:val="99"/>
    <w:semiHidden/>
    <w:unhideWhenUsed/>
    <w:rsid w:val="008C6072"/>
  </w:style>
  <w:style w:type="numbering" w:customStyle="1" w:styleId="NoList5112">
    <w:name w:val="No List5112"/>
    <w:next w:val="NoList"/>
    <w:uiPriority w:val="99"/>
    <w:semiHidden/>
    <w:unhideWhenUsed/>
    <w:rsid w:val="008C6072"/>
  </w:style>
  <w:style w:type="numbering" w:customStyle="1" w:styleId="NoList12112">
    <w:name w:val="No List12112"/>
    <w:next w:val="NoList"/>
    <w:uiPriority w:val="99"/>
    <w:semiHidden/>
    <w:unhideWhenUsed/>
    <w:rsid w:val="008C6072"/>
  </w:style>
  <w:style w:type="numbering" w:customStyle="1" w:styleId="NoList112112">
    <w:name w:val="No List112112"/>
    <w:next w:val="NoList"/>
    <w:uiPriority w:val="99"/>
    <w:semiHidden/>
    <w:unhideWhenUsed/>
    <w:rsid w:val="008C6072"/>
  </w:style>
  <w:style w:type="numbering" w:customStyle="1" w:styleId="NoList22112">
    <w:name w:val="No List22112"/>
    <w:next w:val="NoList"/>
    <w:uiPriority w:val="99"/>
    <w:semiHidden/>
    <w:unhideWhenUsed/>
    <w:rsid w:val="008C6072"/>
  </w:style>
  <w:style w:type="numbering" w:customStyle="1" w:styleId="NoList32112">
    <w:name w:val="No List32112"/>
    <w:next w:val="NoList"/>
    <w:uiPriority w:val="99"/>
    <w:semiHidden/>
    <w:unhideWhenUsed/>
    <w:rsid w:val="008C6072"/>
  </w:style>
  <w:style w:type="numbering" w:customStyle="1" w:styleId="NoList6112">
    <w:name w:val="No List6112"/>
    <w:next w:val="NoList"/>
    <w:uiPriority w:val="99"/>
    <w:semiHidden/>
    <w:unhideWhenUsed/>
    <w:rsid w:val="008C6072"/>
  </w:style>
  <w:style w:type="paragraph" w:customStyle="1" w:styleId="font7">
    <w:name w:val="font7"/>
    <w:basedOn w:val="Normal"/>
    <w:rsid w:val="008C6072"/>
    <w:pPr>
      <w:spacing w:before="100" w:beforeAutospacing="1" w:after="100" w:afterAutospacing="1" w:line="240" w:lineRule="auto"/>
      <w:ind w:left="0" w:firstLine="0"/>
      <w:jc w:val="left"/>
    </w:pPr>
    <w:rPr>
      <w:rFonts w:eastAsia="Times New Roman"/>
    </w:rPr>
  </w:style>
  <w:style w:type="paragraph" w:customStyle="1" w:styleId="font8">
    <w:name w:val="font8"/>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FF0000"/>
      <w:sz w:val="14"/>
      <w:szCs w:val="14"/>
    </w:rPr>
  </w:style>
  <w:style w:type="paragraph" w:customStyle="1" w:styleId="font10">
    <w:name w:val="font10"/>
    <w:basedOn w:val="Normal"/>
    <w:rsid w:val="008C6072"/>
    <w:pPr>
      <w:spacing w:before="100" w:beforeAutospacing="1" w:after="100" w:afterAutospacing="1" w:line="240" w:lineRule="auto"/>
      <w:ind w:left="0" w:firstLine="0"/>
      <w:jc w:val="left"/>
    </w:pPr>
    <w:rPr>
      <w:rFonts w:eastAsia="Times New Roman"/>
    </w:rPr>
  </w:style>
  <w:style w:type="paragraph" w:customStyle="1" w:styleId="BodyTextIndent1">
    <w:name w:val="Body Text Indent1"/>
    <w:basedOn w:val="Normal"/>
    <w:next w:val="BodyTextIndent"/>
    <w:uiPriority w:val="99"/>
    <w:semiHidden/>
    <w:unhideWhenUsed/>
    <w:rsid w:val="008C6072"/>
    <w:pPr>
      <w:spacing w:after="120" w:line="276" w:lineRule="auto"/>
      <w:ind w:left="360" w:firstLine="0"/>
      <w:jc w:val="left"/>
    </w:pPr>
    <w:rPr>
      <w:rFonts w:asciiTheme="minorHAnsi" w:eastAsia="Calibri" w:hAnsiTheme="minorHAnsi" w:cstheme="minorBidi"/>
      <w:color w:val="auto"/>
      <w:lang w:bidi="ur-PK"/>
    </w:rPr>
  </w:style>
  <w:style w:type="paragraph" w:customStyle="1" w:styleId="BodyTextIndent31">
    <w:name w:val="Body Text Indent 31"/>
    <w:basedOn w:val="Normal"/>
    <w:next w:val="BodyTextIndent3"/>
    <w:uiPriority w:val="99"/>
    <w:semiHidden/>
    <w:unhideWhenUsed/>
    <w:rsid w:val="008C6072"/>
    <w:pPr>
      <w:spacing w:after="120" w:line="276" w:lineRule="auto"/>
      <w:ind w:left="360" w:firstLine="0"/>
      <w:jc w:val="left"/>
    </w:pPr>
    <w:rPr>
      <w:rFonts w:asciiTheme="minorHAnsi" w:eastAsia="Calibri" w:hAnsiTheme="minorHAnsi" w:cstheme="minorBidi"/>
      <w:color w:val="auto"/>
      <w:sz w:val="16"/>
      <w:szCs w:val="16"/>
      <w:lang w:bidi="ur-PK"/>
    </w:rPr>
  </w:style>
  <w:style w:type="paragraph" w:customStyle="1" w:styleId="Caption1">
    <w:name w:val="Caption1"/>
    <w:basedOn w:val="Normal"/>
    <w:next w:val="Normal"/>
    <w:uiPriority w:val="35"/>
    <w:unhideWhenUsed/>
    <w:qFormat/>
    <w:rsid w:val="008C607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8C6072"/>
    <w:pPr>
      <w:spacing w:after="0" w:line="240" w:lineRule="auto"/>
      <w:ind w:left="0" w:firstLine="0"/>
      <w:jc w:val="left"/>
    </w:pPr>
    <w:rPr>
      <w:rFonts w:ascii="Tahoma" w:eastAsiaTheme="minorHAnsi" w:hAnsi="Tahoma" w:cs="Tahoma"/>
      <w:color w:val="auto"/>
      <w:sz w:val="16"/>
      <w:szCs w:val="16"/>
      <w:lang w:bidi="ur-PK"/>
    </w:rPr>
  </w:style>
  <w:style w:type="paragraph" w:customStyle="1" w:styleId="ListBullet31">
    <w:name w:val="List Bullet 31"/>
    <w:basedOn w:val="Normal"/>
    <w:next w:val="ListBullet3"/>
    <w:uiPriority w:val="99"/>
    <w:semiHidden/>
    <w:unhideWhenUsed/>
    <w:rsid w:val="008C607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8C607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8C607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8C607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8C607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8C607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8C607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8C6072"/>
    <w:rPr>
      <w:color w:val="954F72"/>
      <w:u w:val="single"/>
    </w:rPr>
  </w:style>
  <w:style w:type="table" w:customStyle="1" w:styleId="GridTable5Dark-Accent31">
    <w:name w:val="Grid Table 5 Dark - Accent 31"/>
    <w:basedOn w:val="TableNormal"/>
    <w:uiPriority w:val="50"/>
    <w:qFormat/>
    <w:rsid w:val="008C6072"/>
    <w:pPr>
      <w:spacing w:after="0" w:line="240" w:lineRule="auto"/>
    </w:pPr>
    <w:rPr>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8C6072"/>
    <w:rPr>
      <w:b/>
      <w:bCs/>
      <w:i/>
      <w:iCs/>
      <w:spacing w:val="5"/>
    </w:rPr>
  </w:style>
  <w:style w:type="paragraph" w:customStyle="1" w:styleId="z-TopofForm1">
    <w:name w:val="z-Top of Form1"/>
    <w:basedOn w:val="Normal"/>
    <w:next w:val="Normal"/>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paragraph" w:customStyle="1" w:styleId="z-BottomofForm1">
    <w:name w:val="z-Bottom of Form1"/>
    <w:basedOn w:val="Normal"/>
    <w:next w:val="Normal"/>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table" w:customStyle="1" w:styleId="GFATableGrid2">
    <w:name w:val="GFA Table Grid2"/>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C6072"/>
    <w:rPr>
      <w:color w:val="808080"/>
    </w:rPr>
  </w:style>
  <w:style w:type="table" w:customStyle="1" w:styleId="TableGrid28">
    <w:name w:val="Table Grid28"/>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0">
    <w:name w:val="TableGrid2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30">
    <w:name w:val="TableGrid3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10">
    <w:name w:val="TableGrid4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10">
    <w:name w:val="TableGrid5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10">
    <w:name w:val="TableGrid6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0">
    <w:name w:val="TableGrid2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40">
    <w:name w:val="TableGrid3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
    <w:name w:val="TableGrid4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2">
    <w:name w:val="TableGrid5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2">
    <w:name w:val="TableGrid6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710">
    <w:name w:val="TableGrid7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70">
    <w:name w:val="TableGrid17"/>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80">
    <w:name w:val="TableGrid18"/>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90">
    <w:name w:val="TableGrid19"/>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Grid20"/>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250">
    <w:name w:val="TableGrid25"/>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0">
    <w:name w:val="Table Grid42"/>
    <w:basedOn w:val="TableNormal"/>
    <w:next w:val="TableGrid0"/>
    <w:uiPriority w:val="39"/>
    <w:rsid w:val="008C6072"/>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0">
    <w:name w:val="TableGrid141"/>
    <w:rsid w:val="008C6072"/>
    <w:pPr>
      <w:spacing w:after="0" w:line="240" w:lineRule="auto"/>
    </w:pPr>
    <w:rPr>
      <w:rFonts w:eastAsia="SimSun"/>
    </w:rPr>
    <w:tblPr>
      <w:tblCellMar>
        <w:top w:w="0" w:type="dxa"/>
        <w:left w:w="0" w:type="dxa"/>
        <w:bottom w:w="0" w:type="dxa"/>
        <w:right w:w="0" w:type="dxa"/>
      </w:tblCellMar>
    </w:tblPr>
  </w:style>
  <w:style w:type="table" w:customStyle="1" w:styleId="TableGrid260">
    <w:name w:val="TableGrid2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0">
    <w:name w:val="TableGrid27"/>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0">
    <w:name w:val="TableGrid29"/>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4">
    <w:name w:val="Table Grid44"/>
    <w:basedOn w:val="TableNormal"/>
    <w:next w:val="TableGrid0"/>
    <w:uiPriority w:val="39"/>
    <w:rsid w:val="008C6072"/>
    <w:pPr>
      <w:spacing w:after="0" w:line="240" w:lineRule="auto"/>
    </w:pPr>
    <w:rPr>
      <w:rFonts w:ascii="Arial" w:eastAsia="SimSu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3">
    <w:name w:val="TOC Heading3"/>
    <w:basedOn w:val="Heading1"/>
    <w:next w:val="Normal"/>
    <w:uiPriority w:val="39"/>
    <w:unhideWhenUsed/>
    <w:qFormat/>
    <w:rsid w:val="008C6072"/>
    <w:pPr>
      <w:numPr>
        <w:numId w:val="0"/>
      </w:numPr>
      <w:tabs>
        <w:tab w:val="clear" w:pos="540"/>
        <w:tab w:val="clear" w:pos="2160"/>
        <w:tab w:val="clear" w:pos="2880"/>
        <w:tab w:val="clear" w:pos="3600"/>
        <w:tab w:val="clear" w:pos="4320"/>
        <w:tab w:val="clear" w:pos="5040"/>
        <w:tab w:val="clear" w:pos="5760"/>
        <w:tab w:val="clear" w:pos="6480"/>
        <w:tab w:val="clear" w:pos="7200"/>
        <w:tab w:val="clear" w:pos="8266"/>
      </w:tabs>
      <w:spacing w:before="240" w:after="0" w:line="259" w:lineRule="auto"/>
      <w:ind w:right="0"/>
      <w:outlineLvl w:val="9"/>
    </w:pPr>
    <w:rPr>
      <w:rFonts w:ascii="Calibri Light" w:hAnsi="Calibri Light" w:cs="Times New Roman"/>
      <w:b w:val="0"/>
      <w:color w:val="2F5496"/>
      <w:sz w:val="32"/>
      <w:szCs w:val="32"/>
      <w:lang w:val="en-US"/>
    </w:rPr>
  </w:style>
  <w:style w:type="table" w:customStyle="1" w:styleId="TableGrid2100">
    <w:name w:val="Table Grid210"/>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Grid1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00">
    <w:name w:val="Table Grid330"/>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
    <w:name w:val="Table Grid3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
    <w:name w:val="Table Grid3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
    <w:name w:val="Table Grid3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
    <w:name w:val="Table Grid3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0"/>
    <w:uiPriority w:val="39"/>
    <w:qFormat/>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0">
    <w:name w:val="Table Grid5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Grid1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
    <w:name w:val="Grid Table 5 Dark - Accent 4112"/>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
    <w:name w:val="List Table 3 - Accent 112"/>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01">
    <w:name w:val="Table Grid320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0">
    <w:name w:val="Table Grid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0">
    <w:name w:val="TableGrid43"/>
    <w:rsid w:val="008C6072"/>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
    <w:name w:val="Table Grid32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1">
    <w:name w:val="Table Grid3291"/>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1">
    <w:name w:val="Grid Table 5 Dark - Accent 421"/>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1">
    <w:name w:val="Table Grid32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
    <w:name w:val="Table Grid3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
    <w:name w:val="Table Grid38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
    <w:name w:val="Table Grid39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
    <w:name w:val="Table Grid310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Grid1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0">
    <w:name w:val="Table Grid311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
    <w:name w:val="Grid Table 5 Dark - Accent 411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
    <w:name w:val="Table Grid35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1">
    <w:name w:val="No List1111111"/>
    <w:next w:val="NoList"/>
    <w:uiPriority w:val="99"/>
    <w:semiHidden/>
    <w:unhideWhenUsed/>
    <w:rsid w:val="008C6072"/>
  </w:style>
  <w:style w:type="table" w:customStyle="1" w:styleId="TableGrid31411">
    <w:name w:val="Table Grid314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
    <w:name w:val="Light Shading11"/>
    <w:basedOn w:val="TableNormal"/>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0">
    <w:name w:val="Table Grid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
    <w:name w:val="Grid Table 41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8C6072"/>
    <w:pPr>
      <w:spacing w:after="0" w:line="240" w:lineRule="auto"/>
    </w:pPr>
    <w:rPr>
      <w:rFonts w:ascii="Arial" w:eastAsia="Calibri" w:hAnsi="Arial"/>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z-TopofFormChar1">
    <w:name w:val="z-Top of Form Char1"/>
    <w:basedOn w:val="DefaultParagraphFont"/>
    <w:uiPriority w:val="99"/>
    <w:semiHidden/>
    <w:rsid w:val="008C6072"/>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8C6072"/>
    <w:rPr>
      <w:rFonts w:ascii="Arial" w:eastAsia="Times New Roman" w:hAnsi="Arial" w:cs="Arial"/>
      <w:vanish/>
      <w:sz w:val="16"/>
      <w:szCs w:val="16"/>
    </w:rPr>
  </w:style>
  <w:style w:type="table" w:customStyle="1" w:styleId="ListTable3-Accent1111">
    <w:name w:val="List Table 3 - Accent 111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
    <w:name w:val="Table Grid19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0">
    <w:name w:val="Table Grid20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
    <w:name w:val="Table Grid25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
    <w:name w:val="Grid Table 42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8C6072"/>
  </w:style>
  <w:style w:type="table" w:customStyle="1" w:styleId="GridTable5Dark-Accent621">
    <w:name w:val="Grid Table 5 Dark - Accent 6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
    <w:name w:val="List Table 3 - Accent 13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111111111">
    <w:name w:val="No List111111111"/>
    <w:next w:val="NoList"/>
    <w:uiPriority w:val="99"/>
    <w:semiHidden/>
    <w:unhideWhenUsed/>
    <w:rsid w:val="008C6072"/>
  </w:style>
  <w:style w:type="table" w:customStyle="1" w:styleId="Gitternetztabelle5dunkelAkzent411">
    <w:name w:val="Gitternetztabelle 5 dunkel  – Akzent 4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0">
    <w:name w:val="Table Grid110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8C6072"/>
  </w:style>
  <w:style w:type="table" w:customStyle="1" w:styleId="TableGrid1131">
    <w:name w:val="Table Grid113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uiPriority w:val="99"/>
    <w:semiHidden/>
    <w:unhideWhenUsed/>
    <w:rsid w:val="008C6072"/>
  </w:style>
  <w:style w:type="numbering" w:customStyle="1" w:styleId="NoList1111112">
    <w:name w:val="No List1111112"/>
    <w:next w:val="NoList"/>
    <w:uiPriority w:val="99"/>
    <w:semiHidden/>
    <w:unhideWhenUsed/>
    <w:rsid w:val="008C6072"/>
  </w:style>
  <w:style w:type="numbering" w:customStyle="1" w:styleId="NoList211111">
    <w:name w:val="No List211111"/>
    <w:next w:val="NoList"/>
    <w:uiPriority w:val="99"/>
    <w:semiHidden/>
    <w:unhideWhenUsed/>
    <w:rsid w:val="008C6072"/>
  </w:style>
  <w:style w:type="numbering" w:customStyle="1" w:styleId="NoList311111">
    <w:name w:val="No List311111"/>
    <w:next w:val="NoList"/>
    <w:uiPriority w:val="99"/>
    <w:semiHidden/>
    <w:unhideWhenUsed/>
    <w:rsid w:val="008C6072"/>
  </w:style>
  <w:style w:type="numbering" w:customStyle="1" w:styleId="NoList1611">
    <w:name w:val="No List1611"/>
    <w:next w:val="NoList"/>
    <w:uiPriority w:val="99"/>
    <w:semiHidden/>
    <w:unhideWhenUsed/>
    <w:rsid w:val="008C6072"/>
  </w:style>
  <w:style w:type="numbering" w:customStyle="1" w:styleId="NoList20">
    <w:name w:val="No List20"/>
    <w:next w:val="NoList"/>
    <w:uiPriority w:val="99"/>
    <w:semiHidden/>
    <w:unhideWhenUsed/>
    <w:rsid w:val="008C6072"/>
  </w:style>
  <w:style w:type="numbering" w:customStyle="1" w:styleId="NoList26">
    <w:name w:val="No List26"/>
    <w:next w:val="NoList"/>
    <w:uiPriority w:val="99"/>
    <w:semiHidden/>
    <w:unhideWhenUsed/>
    <w:rsid w:val="008C6072"/>
  </w:style>
  <w:style w:type="numbering" w:customStyle="1" w:styleId="NoList27">
    <w:name w:val="No List27"/>
    <w:next w:val="NoList"/>
    <w:uiPriority w:val="99"/>
    <w:semiHidden/>
    <w:unhideWhenUsed/>
    <w:rsid w:val="008C6072"/>
  </w:style>
  <w:style w:type="numbering" w:customStyle="1" w:styleId="NoList28">
    <w:name w:val="No List28"/>
    <w:next w:val="NoList"/>
    <w:uiPriority w:val="99"/>
    <w:semiHidden/>
    <w:unhideWhenUsed/>
    <w:rsid w:val="008C6072"/>
  </w:style>
  <w:style w:type="numbering" w:customStyle="1" w:styleId="NoList29">
    <w:name w:val="No List29"/>
    <w:next w:val="NoList"/>
    <w:uiPriority w:val="99"/>
    <w:semiHidden/>
    <w:unhideWhenUsed/>
    <w:rsid w:val="008C6072"/>
  </w:style>
  <w:style w:type="numbering" w:customStyle="1" w:styleId="NoList30">
    <w:name w:val="No List30"/>
    <w:next w:val="NoList"/>
    <w:uiPriority w:val="99"/>
    <w:semiHidden/>
    <w:unhideWhenUsed/>
    <w:rsid w:val="008C6072"/>
  </w:style>
  <w:style w:type="table" w:customStyle="1" w:styleId="TableGrid281">
    <w:name w:val="Table Grid28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
    <w:name w:val="Grid Table 5 Dark - Accent 44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8C6072"/>
  </w:style>
  <w:style w:type="numbering" w:customStyle="1" w:styleId="NoList210">
    <w:name w:val="No List210"/>
    <w:next w:val="NoList"/>
    <w:uiPriority w:val="99"/>
    <w:semiHidden/>
    <w:unhideWhenUsed/>
    <w:rsid w:val="008C6072"/>
  </w:style>
  <w:style w:type="table" w:customStyle="1" w:styleId="TableGrid1151">
    <w:name w:val="Table Grid115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unhideWhenUsed/>
    <w:rsid w:val="008C6072"/>
  </w:style>
  <w:style w:type="numbering" w:customStyle="1" w:styleId="NoList44">
    <w:name w:val="No List44"/>
    <w:next w:val="NoList"/>
    <w:uiPriority w:val="99"/>
    <w:semiHidden/>
    <w:unhideWhenUsed/>
    <w:rsid w:val="008C6072"/>
  </w:style>
  <w:style w:type="numbering" w:customStyle="1" w:styleId="NoList117">
    <w:name w:val="No List117"/>
    <w:next w:val="NoList"/>
    <w:uiPriority w:val="99"/>
    <w:semiHidden/>
    <w:unhideWhenUsed/>
    <w:rsid w:val="008C6072"/>
  </w:style>
  <w:style w:type="numbering" w:customStyle="1" w:styleId="NoList1114">
    <w:name w:val="No List1114"/>
    <w:next w:val="NoList"/>
    <w:uiPriority w:val="99"/>
    <w:semiHidden/>
    <w:unhideWhenUsed/>
    <w:rsid w:val="008C6072"/>
  </w:style>
  <w:style w:type="numbering" w:customStyle="1" w:styleId="NoList214">
    <w:name w:val="No List214"/>
    <w:next w:val="NoList"/>
    <w:uiPriority w:val="99"/>
    <w:semiHidden/>
    <w:unhideWhenUsed/>
    <w:rsid w:val="008C6072"/>
  </w:style>
  <w:style w:type="numbering" w:customStyle="1" w:styleId="NoList314">
    <w:name w:val="No List314"/>
    <w:next w:val="NoList"/>
    <w:uiPriority w:val="99"/>
    <w:semiHidden/>
    <w:unhideWhenUsed/>
    <w:rsid w:val="008C6072"/>
  </w:style>
  <w:style w:type="numbering" w:customStyle="1" w:styleId="NoList54">
    <w:name w:val="No List54"/>
    <w:next w:val="NoList"/>
    <w:uiPriority w:val="99"/>
    <w:semiHidden/>
    <w:unhideWhenUsed/>
    <w:rsid w:val="008C6072"/>
  </w:style>
  <w:style w:type="numbering" w:customStyle="1" w:styleId="NoList124">
    <w:name w:val="No List124"/>
    <w:next w:val="NoList"/>
    <w:uiPriority w:val="99"/>
    <w:semiHidden/>
    <w:unhideWhenUsed/>
    <w:rsid w:val="008C6072"/>
  </w:style>
  <w:style w:type="numbering" w:customStyle="1" w:styleId="NoList1124">
    <w:name w:val="No List1124"/>
    <w:next w:val="NoList"/>
    <w:uiPriority w:val="99"/>
    <w:semiHidden/>
    <w:unhideWhenUsed/>
    <w:rsid w:val="008C6072"/>
  </w:style>
  <w:style w:type="numbering" w:customStyle="1" w:styleId="NoList224">
    <w:name w:val="No List224"/>
    <w:next w:val="NoList"/>
    <w:uiPriority w:val="99"/>
    <w:semiHidden/>
    <w:unhideWhenUsed/>
    <w:rsid w:val="008C6072"/>
  </w:style>
  <w:style w:type="numbering" w:customStyle="1" w:styleId="NoList324">
    <w:name w:val="No List324"/>
    <w:next w:val="NoList"/>
    <w:uiPriority w:val="99"/>
    <w:semiHidden/>
    <w:unhideWhenUsed/>
    <w:rsid w:val="008C6072"/>
  </w:style>
  <w:style w:type="table" w:customStyle="1" w:styleId="GridTable5Dark-Accent631">
    <w:name w:val="Grid Table 5 Dark - Accent 63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8C6072"/>
  </w:style>
  <w:style w:type="numbering" w:customStyle="1" w:styleId="NoList73">
    <w:name w:val="No List73"/>
    <w:next w:val="NoList"/>
    <w:uiPriority w:val="99"/>
    <w:semiHidden/>
    <w:unhideWhenUsed/>
    <w:rsid w:val="008C6072"/>
  </w:style>
  <w:style w:type="numbering" w:customStyle="1" w:styleId="NoList83">
    <w:name w:val="No List83"/>
    <w:next w:val="NoList"/>
    <w:uiPriority w:val="99"/>
    <w:semiHidden/>
    <w:unhideWhenUsed/>
    <w:rsid w:val="008C6072"/>
  </w:style>
  <w:style w:type="table" w:customStyle="1" w:styleId="TableGridLight31">
    <w:name w:val="Table Grid Light3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
    <w:name w:val="List Table 3 - Accent 14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8C6072"/>
  </w:style>
  <w:style w:type="numbering" w:customStyle="1" w:styleId="NoList103">
    <w:name w:val="No List103"/>
    <w:next w:val="NoList"/>
    <w:uiPriority w:val="99"/>
    <w:semiHidden/>
    <w:unhideWhenUsed/>
    <w:rsid w:val="008C6072"/>
  </w:style>
  <w:style w:type="numbering" w:customStyle="1" w:styleId="NoList133">
    <w:name w:val="No List133"/>
    <w:next w:val="NoList"/>
    <w:uiPriority w:val="99"/>
    <w:semiHidden/>
    <w:unhideWhenUsed/>
    <w:rsid w:val="008C6072"/>
  </w:style>
  <w:style w:type="numbering" w:customStyle="1" w:styleId="NoList143">
    <w:name w:val="No List143"/>
    <w:next w:val="NoList"/>
    <w:uiPriority w:val="99"/>
    <w:semiHidden/>
    <w:unhideWhenUsed/>
    <w:rsid w:val="008C6072"/>
  </w:style>
  <w:style w:type="numbering" w:customStyle="1" w:styleId="NoList153">
    <w:name w:val="No List153"/>
    <w:next w:val="NoList"/>
    <w:uiPriority w:val="99"/>
    <w:semiHidden/>
    <w:unhideWhenUsed/>
    <w:rsid w:val="008C6072"/>
  </w:style>
  <w:style w:type="numbering" w:customStyle="1" w:styleId="NoList233">
    <w:name w:val="No List233"/>
    <w:next w:val="NoList"/>
    <w:uiPriority w:val="99"/>
    <w:semiHidden/>
    <w:unhideWhenUsed/>
    <w:rsid w:val="008C6072"/>
  </w:style>
  <w:style w:type="numbering" w:customStyle="1" w:styleId="NoList333">
    <w:name w:val="No List333"/>
    <w:next w:val="NoList"/>
    <w:uiPriority w:val="99"/>
    <w:semiHidden/>
    <w:unhideWhenUsed/>
    <w:rsid w:val="008C6072"/>
  </w:style>
  <w:style w:type="numbering" w:customStyle="1" w:styleId="NoList413">
    <w:name w:val="No List413"/>
    <w:next w:val="NoList"/>
    <w:uiPriority w:val="99"/>
    <w:semiHidden/>
    <w:unhideWhenUsed/>
    <w:rsid w:val="008C6072"/>
  </w:style>
  <w:style w:type="numbering" w:customStyle="1" w:styleId="NoList1133">
    <w:name w:val="No List1133"/>
    <w:next w:val="NoList"/>
    <w:uiPriority w:val="99"/>
    <w:semiHidden/>
    <w:unhideWhenUsed/>
    <w:rsid w:val="008C6072"/>
  </w:style>
  <w:style w:type="numbering" w:customStyle="1" w:styleId="NoList2113">
    <w:name w:val="No List2113"/>
    <w:next w:val="NoList"/>
    <w:uiPriority w:val="99"/>
    <w:semiHidden/>
    <w:unhideWhenUsed/>
    <w:rsid w:val="008C6072"/>
  </w:style>
  <w:style w:type="numbering" w:customStyle="1" w:styleId="NoList3113">
    <w:name w:val="No List3113"/>
    <w:next w:val="NoList"/>
    <w:uiPriority w:val="99"/>
    <w:semiHidden/>
    <w:unhideWhenUsed/>
    <w:rsid w:val="008C6072"/>
  </w:style>
  <w:style w:type="numbering" w:customStyle="1" w:styleId="NoList513">
    <w:name w:val="No List513"/>
    <w:next w:val="NoList"/>
    <w:uiPriority w:val="99"/>
    <w:semiHidden/>
    <w:unhideWhenUsed/>
    <w:rsid w:val="008C6072"/>
  </w:style>
  <w:style w:type="numbering" w:customStyle="1" w:styleId="NoList1213">
    <w:name w:val="No List1213"/>
    <w:next w:val="NoList"/>
    <w:uiPriority w:val="99"/>
    <w:semiHidden/>
    <w:unhideWhenUsed/>
    <w:rsid w:val="008C6072"/>
  </w:style>
  <w:style w:type="numbering" w:customStyle="1" w:styleId="NoList11213">
    <w:name w:val="No List11213"/>
    <w:next w:val="NoList"/>
    <w:uiPriority w:val="99"/>
    <w:semiHidden/>
    <w:unhideWhenUsed/>
    <w:rsid w:val="008C6072"/>
  </w:style>
  <w:style w:type="numbering" w:customStyle="1" w:styleId="NoList2213">
    <w:name w:val="No List2213"/>
    <w:next w:val="NoList"/>
    <w:uiPriority w:val="99"/>
    <w:semiHidden/>
    <w:unhideWhenUsed/>
    <w:rsid w:val="008C6072"/>
  </w:style>
  <w:style w:type="numbering" w:customStyle="1" w:styleId="NoList3213">
    <w:name w:val="No List3213"/>
    <w:next w:val="NoList"/>
    <w:uiPriority w:val="99"/>
    <w:semiHidden/>
    <w:unhideWhenUsed/>
    <w:rsid w:val="008C6072"/>
  </w:style>
  <w:style w:type="numbering" w:customStyle="1" w:styleId="NoList613">
    <w:name w:val="No List613"/>
    <w:next w:val="NoList"/>
    <w:uiPriority w:val="99"/>
    <w:semiHidden/>
    <w:unhideWhenUsed/>
    <w:rsid w:val="008C6072"/>
  </w:style>
  <w:style w:type="table" w:customStyle="1" w:styleId="LightShading2">
    <w:name w:val="Light Shading2"/>
    <w:basedOn w:val="TableNormal"/>
    <w:next w:val="LightShading"/>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8C6072"/>
  </w:style>
  <w:style w:type="numbering" w:customStyle="1" w:styleId="NoList111113">
    <w:name w:val="No List111113"/>
    <w:next w:val="NoList"/>
    <w:uiPriority w:val="99"/>
    <w:semiHidden/>
    <w:unhideWhenUsed/>
    <w:rsid w:val="008C6072"/>
  </w:style>
  <w:style w:type="numbering" w:customStyle="1" w:styleId="NoList1111113">
    <w:name w:val="No List1111113"/>
    <w:next w:val="NoList"/>
    <w:uiPriority w:val="99"/>
    <w:semiHidden/>
    <w:unhideWhenUsed/>
    <w:rsid w:val="008C6072"/>
  </w:style>
  <w:style w:type="numbering" w:customStyle="1" w:styleId="NoList1612">
    <w:name w:val="No List1612"/>
    <w:next w:val="NoList"/>
    <w:uiPriority w:val="99"/>
    <w:semiHidden/>
    <w:unhideWhenUsed/>
    <w:rsid w:val="008C6072"/>
  </w:style>
  <w:style w:type="numbering" w:customStyle="1" w:styleId="NoList1711">
    <w:name w:val="No List1711"/>
    <w:next w:val="NoList"/>
    <w:uiPriority w:val="99"/>
    <w:semiHidden/>
    <w:unhideWhenUsed/>
    <w:rsid w:val="008C6072"/>
  </w:style>
  <w:style w:type="numbering" w:customStyle="1" w:styleId="NoList2411">
    <w:name w:val="No List2411"/>
    <w:next w:val="NoList"/>
    <w:uiPriority w:val="99"/>
    <w:semiHidden/>
    <w:unhideWhenUsed/>
    <w:rsid w:val="008C6072"/>
  </w:style>
  <w:style w:type="numbering" w:customStyle="1" w:styleId="NoList3411">
    <w:name w:val="No List3411"/>
    <w:next w:val="NoList"/>
    <w:uiPriority w:val="99"/>
    <w:semiHidden/>
    <w:unhideWhenUsed/>
    <w:rsid w:val="008C6072"/>
  </w:style>
  <w:style w:type="numbering" w:customStyle="1" w:styleId="NoList4211">
    <w:name w:val="No List4211"/>
    <w:next w:val="NoList"/>
    <w:uiPriority w:val="99"/>
    <w:semiHidden/>
    <w:unhideWhenUsed/>
    <w:rsid w:val="008C6072"/>
  </w:style>
  <w:style w:type="numbering" w:customStyle="1" w:styleId="NoList11411">
    <w:name w:val="No List11411"/>
    <w:next w:val="NoList"/>
    <w:uiPriority w:val="99"/>
    <w:semiHidden/>
    <w:unhideWhenUsed/>
    <w:rsid w:val="008C6072"/>
  </w:style>
  <w:style w:type="numbering" w:customStyle="1" w:styleId="NoList111211">
    <w:name w:val="No List111211"/>
    <w:next w:val="NoList"/>
    <w:uiPriority w:val="99"/>
    <w:semiHidden/>
    <w:unhideWhenUsed/>
    <w:rsid w:val="008C6072"/>
  </w:style>
  <w:style w:type="numbering" w:customStyle="1" w:styleId="NoList21211">
    <w:name w:val="No List21211"/>
    <w:next w:val="NoList"/>
    <w:uiPriority w:val="99"/>
    <w:semiHidden/>
    <w:unhideWhenUsed/>
    <w:rsid w:val="008C6072"/>
  </w:style>
  <w:style w:type="numbering" w:customStyle="1" w:styleId="NoList31211">
    <w:name w:val="No List31211"/>
    <w:next w:val="NoList"/>
    <w:uiPriority w:val="99"/>
    <w:semiHidden/>
    <w:unhideWhenUsed/>
    <w:rsid w:val="008C6072"/>
  </w:style>
  <w:style w:type="numbering" w:customStyle="1" w:styleId="NoList5211">
    <w:name w:val="No List5211"/>
    <w:next w:val="NoList"/>
    <w:uiPriority w:val="99"/>
    <w:semiHidden/>
    <w:unhideWhenUsed/>
    <w:rsid w:val="008C6072"/>
  </w:style>
  <w:style w:type="numbering" w:customStyle="1" w:styleId="NoList12211">
    <w:name w:val="No List12211"/>
    <w:next w:val="NoList"/>
    <w:uiPriority w:val="99"/>
    <w:semiHidden/>
    <w:unhideWhenUsed/>
    <w:rsid w:val="008C6072"/>
  </w:style>
  <w:style w:type="numbering" w:customStyle="1" w:styleId="NoList112211">
    <w:name w:val="No List112211"/>
    <w:next w:val="NoList"/>
    <w:uiPriority w:val="99"/>
    <w:semiHidden/>
    <w:unhideWhenUsed/>
    <w:rsid w:val="008C6072"/>
  </w:style>
  <w:style w:type="numbering" w:customStyle="1" w:styleId="NoList22211">
    <w:name w:val="No List22211"/>
    <w:next w:val="NoList"/>
    <w:uiPriority w:val="99"/>
    <w:semiHidden/>
    <w:unhideWhenUsed/>
    <w:rsid w:val="008C6072"/>
  </w:style>
  <w:style w:type="numbering" w:customStyle="1" w:styleId="NoList32211">
    <w:name w:val="No List32211"/>
    <w:next w:val="NoList"/>
    <w:uiPriority w:val="99"/>
    <w:semiHidden/>
    <w:unhideWhenUsed/>
    <w:rsid w:val="008C6072"/>
  </w:style>
  <w:style w:type="numbering" w:customStyle="1" w:styleId="NoList6211">
    <w:name w:val="No List6211"/>
    <w:next w:val="NoList"/>
    <w:uiPriority w:val="99"/>
    <w:semiHidden/>
    <w:unhideWhenUsed/>
    <w:rsid w:val="008C6072"/>
  </w:style>
  <w:style w:type="numbering" w:customStyle="1" w:styleId="NoList7111">
    <w:name w:val="No List7111"/>
    <w:next w:val="NoList"/>
    <w:uiPriority w:val="99"/>
    <w:semiHidden/>
    <w:unhideWhenUsed/>
    <w:rsid w:val="008C6072"/>
  </w:style>
  <w:style w:type="numbering" w:customStyle="1" w:styleId="NoList8111">
    <w:name w:val="No List8111"/>
    <w:next w:val="NoList"/>
    <w:uiPriority w:val="99"/>
    <w:semiHidden/>
    <w:unhideWhenUsed/>
    <w:rsid w:val="008C6072"/>
  </w:style>
  <w:style w:type="numbering" w:customStyle="1" w:styleId="NoList9111">
    <w:name w:val="No List9111"/>
    <w:next w:val="NoList"/>
    <w:uiPriority w:val="99"/>
    <w:semiHidden/>
    <w:unhideWhenUsed/>
    <w:rsid w:val="008C6072"/>
  </w:style>
  <w:style w:type="numbering" w:customStyle="1" w:styleId="NoList10111">
    <w:name w:val="No List10111"/>
    <w:next w:val="NoList"/>
    <w:uiPriority w:val="99"/>
    <w:semiHidden/>
    <w:unhideWhenUsed/>
    <w:rsid w:val="008C6072"/>
  </w:style>
  <w:style w:type="numbering" w:customStyle="1" w:styleId="NoList13111">
    <w:name w:val="No List13111"/>
    <w:next w:val="NoList"/>
    <w:uiPriority w:val="99"/>
    <w:semiHidden/>
    <w:unhideWhenUsed/>
    <w:rsid w:val="008C6072"/>
  </w:style>
  <w:style w:type="numbering" w:customStyle="1" w:styleId="NoList14111">
    <w:name w:val="No List14111"/>
    <w:next w:val="NoList"/>
    <w:uiPriority w:val="99"/>
    <w:semiHidden/>
    <w:unhideWhenUsed/>
    <w:rsid w:val="008C6072"/>
  </w:style>
  <w:style w:type="numbering" w:customStyle="1" w:styleId="NoList15111">
    <w:name w:val="No List15111"/>
    <w:next w:val="NoList"/>
    <w:uiPriority w:val="99"/>
    <w:semiHidden/>
    <w:unhideWhenUsed/>
    <w:rsid w:val="008C6072"/>
  </w:style>
  <w:style w:type="numbering" w:customStyle="1" w:styleId="NoList23111">
    <w:name w:val="No List23111"/>
    <w:next w:val="NoList"/>
    <w:uiPriority w:val="99"/>
    <w:semiHidden/>
    <w:unhideWhenUsed/>
    <w:rsid w:val="008C6072"/>
  </w:style>
  <w:style w:type="numbering" w:customStyle="1" w:styleId="NoList33111">
    <w:name w:val="No List33111"/>
    <w:next w:val="NoList"/>
    <w:uiPriority w:val="99"/>
    <w:semiHidden/>
    <w:unhideWhenUsed/>
    <w:rsid w:val="008C6072"/>
  </w:style>
  <w:style w:type="numbering" w:customStyle="1" w:styleId="NoList41111">
    <w:name w:val="No List41111"/>
    <w:next w:val="NoList"/>
    <w:uiPriority w:val="99"/>
    <w:semiHidden/>
    <w:unhideWhenUsed/>
    <w:rsid w:val="008C6072"/>
  </w:style>
  <w:style w:type="numbering" w:customStyle="1" w:styleId="NoList113111">
    <w:name w:val="No List113111"/>
    <w:next w:val="NoList"/>
    <w:uiPriority w:val="99"/>
    <w:semiHidden/>
    <w:unhideWhenUsed/>
    <w:rsid w:val="008C6072"/>
  </w:style>
  <w:style w:type="numbering" w:customStyle="1" w:styleId="NoList2111111">
    <w:name w:val="No List2111111"/>
    <w:next w:val="NoList"/>
    <w:uiPriority w:val="99"/>
    <w:semiHidden/>
    <w:unhideWhenUsed/>
    <w:rsid w:val="008C6072"/>
  </w:style>
  <w:style w:type="numbering" w:customStyle="1" w:styleId="NoList3111111">
    <w:name w:val="No List3111111"/>
    <w:next w:val="NoList"/>
    <w:uiPriority w:val="99"/>
    <w:semiHidden/>
    <w:unhideWhenUsed/>
    <w:rsid w:val="008C6072"/>
  </w:style>
  <w:style w:type="numbering" w:customStyle="1" w:styleId="NoList51111">
    <w:name w:val="No List51111"/>
    <w:next w:val="NoList"/>
    <w:uiPriority w:val="99"/>
    <w:semiHidden/>
    <w:unhideWhenUsed/>
    <w:rsid w:val="008C6072"/>
  </w:style>
  <w:style w:type="numbering" w:customStyle="1" w:styleId="NoList121111">
    <w:name w:val="No List121111"/>
    <w:next w:val="NoList"/>
    <w:uiPriority w:val="99"/>
    <w:semiHidden/>
    <w:unhideWhenUsed/>
    <w:rsid w:val="008C6072"/>
  </w:style>
  <w:style w:type="numbering" w:customStyle="1" w:styleId="NoList1121111">
    <w:name w:val="No List1121111"/>
    <w:next w:val="NoList"/>
    <w:uiPriority w:val="99"/>
    <w:semiHidden/>
    <w:unhideWhenUsed/>
    <w:rsid w:val="008C6072"/>
  </w:style>
  <w:style w:type="numbering" w:customStyle="1" w:styleId="NoList221111">
    <w:name w:val="No List221111"/>
    <w:next w:val="NoList"/>
    <w:uiPriority w:val="99"/>
    <w:semiHidden/>
    <w:unhideWhenUsed/>
    <w:rsid w:val="008C6072"/>
  </w:style>
  <w:style w:type="numbering" w:customStyle="1" w:styleId="NoList321111">
    <w:name w:val="No List321111"/>
    <w:next w:val="NoList"/>
    <w:uiPriority w:val="99"/>
    <w:semiHidden/>
    <w:unhideWhenUsed/>
    <w:rsid w:val="008C6072"/>
  </w:style>
  <w:style w:type="numbering" w:customStyle="1" w:styleId="NoList61111">
    <w:name w:val="No List61111"/>
    <w:next w:val="NoList"/>
    <w:uiPriority w:val="99"/>
    <w:semiHidden/>
    <w:unhideWhenUsed/>
    <w:rsid w:val="008C6072"/>
  </w:style>
  <w:style w:type="numbering" w:customStyle="1" w:styleId="NoList182">
    <w:name w:val="No List182"/>
    <w:next w:val="NoList"/>
    <w:uiPriority w:val="99"/>
    <w:semiHidden/>
    <w:unhideWhenUsed/>
    <w:rsid w:val="008C6072"/>
  </w:style>
  <w:style w:type="numbering" w:customStyle="1" w:styleId="NoList191">
    <w:name w:val="No List191"/>
    <w:next w:val="NoList"/>
    <w:uiPriority w:val="99"/>
    <w:semiHidden/>
    <w:unhideWhenUsed/>
    <w:rsid w:val="008C6072"/>
  </w:style>
  <w:style w:type="numbering" w:customStyle="1" w:styleId="NoList1151">
    <w:name w:val="No List1151"/>
    <w:next w:val="NoList"/>
    <w:uiPriority w:val="99"/>
    <w:semiHidden/>
    <w:unhideWhenUsed/>
    <w:rsid w:val="008C6072"/>
  </w:style>
  <w:style w:type="numbering" w:customStyle="1" w:styleId="NoList251">
    <w:name w:val="No List251"/>
    <w:next w:val="NoList"/>
    <w:uiPriority w:val="99"/>
    <w:semiHidden/>
    <w:unhideWhenUsed/>
    <w:rsid w:val="008C6072"/>
  </w:style>
  <w:style w:type="numbering" w:customStyle="1" w:styleId="NoList351">
    <w:name w:val="No List351"/>
    <w:next w:val="NoList"/>
    <w:uiPriority w:val="99"/>
    <w:semiHidden/>
    <w:unhideWhenUsed/>
    <w:rsid w:val="008C6072"/>
  </w:style>
  <w:style w:type="numbering" w:customStyle="1" w:styleId="NoList431">
    <w:name w:val="No List431"/>
    <w:next w:val="NoList"/>
    <w:uiPriority w:val="99"/>
    <w:semiHidden/>
    <w:unhideWhenUsed/>
    <w:rsid w:val="008C6072"/>
  </w:style>
  <w:style w:type="numbering" w:customStyle="1" w:styleId="NoList11131">
    <w:name w:val="No List11131"/>
    <w:next w:val="NoList"/>
    <w:uiPriority w:val="99"/>
    <w:semiHidden/>
    <w:unhideWhenUsed/>
    <w:rsid w:val="008C6072"/>
  </w:style>
  <w:style w:type="numbering" w:customStyle="1" w:styleId="NoList111131">
    <w:name w:val="No List111131"/>
    <w:next w:val="NoList"/>
    <w:uiPriority w:val="99"/>
    <w:semiHidden/>
    <w:unhideWhenUsed/>
    <w:rsid w:val="008C6072"/>
  </w:style>
  <w:style w:type="numbering" w:customStyle="1" w:styleId="NoList2131">
    <w:name w:val="No List2131"/>
    <w:next w:val="NoList"/>
    <w:uiPriority w:val="99"/>
    <w:semiHidden/>
    <w:unhideWhenUsed/>
    <w:rsid w:val="008C6072"/>
  </w:style>
  <w:style w:type="numbering" w:customStyle="1" w:styleId="NoList3131">
    <w:name w:val="No List3131"/>
    <w:next w:val="NoList"/>
    <w:uiPriority w:val="99"/>
    <w:semiHidden/>
    <w:unhideWhenUsed/>
    <w:rsid w:val="008C6072"/>
  </w:style>
  <w:style w:type="numbering" w:customStyle="1" w:styleId="NoList531">
    <w:name w:val="No List531"/>
    <w:next w:val="NoList"/>
    <w:uiPriority w:val="99"/>
    <w:semiHidden/>
    <w:unhideWhenUsed/>
    <w:rsid w:val="008C6072"/>
  </w:style>
  <w:style w:type="numbering" w:customStyle="1" w:styleId="NoList1231">
    <w:name w:val="No List1231"/>
    <w:next w:val="NoList"/>
    <w:uiPriority w:val="99"/>
    <w:semiHidden/>
    <w:unhideWhenUsed/>
    <w:rsid w:val="008C6072"/>
  </w:style>
  <w:style w:type="numbering" w:customStyle="1" w:styleId="NoList11231">
    <w:name w:val="No List11231"/>
    <w:next w:val="NoList"/>
    <w:uiPriority w:val="99"/>
    <w:semiHidden/>
    <w:unhideWhenUsed/>
    <w:rsid w:val="008C6072"/>
  </w:style>
  <w:style w:type="numbering" w:customStyle="1" w:styleId="NoList2231">
    <w:name w:val="No List2231"/>
    <w:next w:val="NoList"/>
    <w:uiPriority w:val="99"/>
    <w:semiHidden/>
    <w:unhideWhenUsed/>
    <w:rsid w:val="008C6072"/>
  </w:style>
  <w:style w:type="numbering" w:customStyle="1" w:styleId="NoList3231">
    <w:name w:val="No List3231"/>
    <w:next w:val="NoList"/>
    <w:uiPriority w:val="99"/>
    <w:semiHidden/>
    <w:unhideWhenUsed/>
    <w:rsid w:val="008C6072"/>
  </w:style>
  <w:style w:type="numbering" w:customStyle="1" w:styleId="NoList631">
    <w:name w:val="No List631"/>
    <w:next w:val="NoList"/>
    <w:uiPriority w:val="99"/>
    <w:semiHidden/>
    <w:unhideWhenUsed/>
    <w:rsid w:val="008C6072"/>
  </w:style>
  <w:style w:type="numbering" w:customStyle="1" w:styleId="NoList721">
    <w:name w:val="No List721"/>
    <w:next w:val="NoList"/>
    <w:uiPriority w:val="99"/>
    <w:semiHidden/>
    <w:unhideWhenUsed/>
    <w:rsid w:val="008C6072"/>
  </w:style>
  <w:style w:type="numbering" w:customStyle="1" w:styleId="NoList821">
    <w:name w:val="No List821"/>
    <w:next w:val="NoList"/>
    <w:uiPriority w:val="99"/>
    <w:semiHidden/>
    <w:unhideWhenUsed/>
    <w:rsid w:val="008C6072"/>
  </w:style>
  <w:style w:type="numbering" w:customStyle="1" w:styleId="NoList921">
    <w:name w:val="No List921"/>
    <w:next w:val="NoList"/>
    <w:uiPriority w:val="99"/>
    <w:semiHidden/>
    <w:unhideWhenUsed/>
    <w:rsid w:val="008C6072"/>
  </w:style>
  <w:style w:type="numbering" w:customStyle="1" w:styleId="NoList1021">
    <w:name w:val="No List1021"/>
    <w:next w:val="NoList"/>
    <w:uiPriority w:val="99"/>
    <w:semiHidden/>
    <w:unhideWhenUsed/>
    <w:rsid w:val="008C6072"/>
  </w:style>
  <w:style w:type="numbering" w:customStyle="1" w:styleId="NoList1321">
    <w:name w:val="No List1321"/>
    <w:next w:val="NoList"/>
    <w:uiPriority w:val="99"/>
    <w:semiHidden/>
    <w:unhideWhenUsed/>
    <w:rsid w:val="008C6072"/>
  </w:style>
  <w:style w:type="numbering" w:customStyle="1" w:styleId="NoList1421">
    <w:name w:val="No List1421"/>
    <w:next w:val="NoList"/>
    <w:uiPriority w:val="99"/>
    <w:semiHidden/>
    <w:unhideWhenUsed/>
    <w:rsid w:val="008C6072"/>
  </w:style>
  <w:style w:type="numbering" w:customStyle="1" w:styleId="NoList1521">
    <w:name w:val="No List1521"/>
    <w:next w:val="NoList"/>
    <w:uiPriority w:val="99"/>
    <w:semiHidden/>
    <w:unhideWhenUsed/>
    <w:rsid w:val="008C6072"/>
  </w:style>
  <w:style w:type="numbering" w:customStyle="1" w:styleId="NoList2321">
    <w:name w:val="No List2321"/>
    <w:next w:val="NoList"/>
    <w:uiPriority w:val="99"/>
    <w:semiHidden/>
    <w:unhideWhenUsed/>
    <w:rsid w:val="008C6072"/>
  </w:style>
  <w:style w:type="numbering" w:customStyle="1" w:styleId="NoList3321">
    <w:name w:val="No List3321"/>
    <w:next w:val="NoList"/>
    <w:uiPriority w:val="99"/>
    <w:semiHidden/>
    <w:unhideWhenUsed/>
    <w:rsid w:val="008C6072"/>
  </w:style>
  <w:style w:type="numbering" w:customStyle="1" w:styleId="NoList4121">
    <w:name w:val="No List4121"/>
    <w:next w:val="NoList"/>
    <w:uiPriority w:val="99"/>
    <w:semiHidden/>
    <w:unhideWhenUsed/>
    <w:rsid w:val="008C6072"/>
  </w:style>
  <w:style w:type="numbering" w:customStyle="1" w:styleId="NoList11321">
    <w:name w:val="No List11321"/>
    <w:next w:val="NoList"/>
    <w:uiPriority w:val="99"/>
    <w:semiHidden/>
    <w:unhideWhenUsed/>
    <w:rsid w:val="008C6072"/>
  </w:style>
  <w:style w:type="numbering" w:customStyle="1" w:styleId="NoList1111121">
    <w:name w:val="No List1111121"/>
    <w:next w:val="NoList"/>
    <w:uiPriority w:val="99"/>
    <w:semiHidden/>
    <w:unhideWhenUsed/>
    <w:rsid w:val="008C6072"/>
  </w:style>
  <w:style w:type="numbering" w:customStyle="1" w:styleId="NoList21121">
    <w:name w:val="No List21121"/>
    <w:next w:val="NoList"/>
    <w:uiPriority w:val="99"/>
    <w:semiHidden/>
    <w:unhideWhenUsed/>
    <w:rsid w:val="008C6072"/>
  </w:style>
  <w:style w:type="numbering" w:customStyle="1" w:styleId="NoList31121">
    <w:name w:val="No List31121"/>
    <w:next w:val="NoList"/>
    <w:uiPriority w:val="99"/>
    <w:semiHidden/>
    <w:unhideWhenUsed/>
    <w:rsid w:val="008C6072"/>
  </w:style>
  <w:style w:type="numbering" w:customStyle="1" w:styleId="NoList5121">
    <w:name w:val="No List5121"/>
    <w:next w:val="NoList"/>
    <w:uiPriority w:val="99"/>
    <w:semiHidden/>
    <w:unhideWhenUsed/>
    <w:rsid w:val="008C6072"/>
  </w:style>
  <w:style w:type="numbering" w:customStyle="1" w:styleId="NoList12121">
    <w:name w:val="No List12121"/>
    <w:next w:val="NoList"/>
    <w:uiPriority w:val="99"/>
    <w:semiHidden/>
    <w:unhideWhenUsed/>
    <w:rsid w:val="008C6072"/>
  </w:style>
  <w:style w:type="numbering" w:customStyle="1" w:styleId="NoList112121">
    <w:name w:val="No List112121"/>
    <w:next w:val="NoList"/>
    <w:uiPriority w:val="99"/>
    <w:semiHidden/>
    <w:unhideWhenUsed/>
    <w:rsid w:val="008C6072"/>
  </w:style>
  <w:style w:type="numbering" w:customStyle="1" w:styleId="NoList22121">
    <w:name w:val="No List22121"/>
    <w:next w:val="NoList"/>
    <w:uiPriority w:val="99"/>
    <w:semiHidden/>
    <w:unhideWhenUsed/>
    <w:rsid w:val="008C6072"/>
  </w:style>
  <w:style w:type="numbering" w:customStyle="1" w:styleId="NoList32121">
    <w:name w:val="No List32121"/>
    <w:next w:val="NoList"/>
    <w:uiPriority w:val="99"/>
    <w:semiHidden/>
    <w:unhideWhenUsed/>
    <w:rsid w:val="008C6072"/>
  </w:style>
  <w:style w:type="numbering" w:customStyle="1" w:styleId="NoList6121">
    <w:name w:val="No List6121"/>
    <w:next w:val="NoList"/>
    <w:uiPriority w:val="99"/>
    <w:semiHidden/>
    <w:unhideWhenUsed/>
    <w:rsid w:val="008C6072"/>
  </w:style>
  <w:style w:type="numbering" w:customStyle="1" w:styleId="NoList1621">
    <w:name w:val="No List1621"/>
    <w:next w:val="NoList"/>
    <w:uiPriority w:val="99"/>
    <w:semiHidden/>
    <w:unhideWhenUsed/>
    <w:rsid w:val="008C6072"/>
  </w:style>
  <w:style w:type="numbering" w:customStyle="1" w:styleId="NoList1721">
    <w:name w:val="No List1721"/>
    <w:next w:val="NoList"/>
    <w:uiPriority w:val="99"/>
    <w:semiHidden/>
    <w:unhideWhenUsed/>
    <w:rsid w:val="008C6072"/>
  </w:style>
  <w:style w:type="numbering" w:customStyle="1" w:styleId="NoList2421">
    <w:name w:val="No List2421"/>
    <w:next w:val="NoList"/>
    <w:uiPriority w:val="99"/>
    <w:semiHidden/>
    <w:unhideWhenUsed/>
    <w:rsid w:val="008C6072"/>
  </w:style>
  <w:style w:type="numbering" w:customStyle="1" w:styleId="NoList3421">
    <w:name w:val="No List3421"/>
    <w:next w:val="NoList"/>
    <w:uiPriority w:val="99"/>
    <w:semiHidden/>
    <w:unhideWhenUsed/>
    <w:rsid w:val="008C6072"/>
  </w:style>
  <w:style w:type="numbering" w:customStyle="1" w:styleId="NoList4221">
    <w:name w:val="No List4221"/>
    <w:next w:val="NoList"/>
    <w:uiPriority w:val="99"/>
    <w:semiHidden/>
    <w:unhideWhenUsed/>
    <w:rsid w:val="008C6072"/>
  </w:style>
  <w:style w:type="numbering" w:customStyle="1" w:styleId="NoList11421">
    <w:name w:val="No List11421"/>
    <w:next w:val="NoList"/>
    <w:uiPriority w:val="99"/>
    <w:semiHidden/>
    <w:unhideWhenUsed/>
    <w:rsid w:val="008C6072"/>
  </w:style>
  <w:style w:type="numbering" w:customStyle="1" w:styleId="NoList111221">
    <w:name w:val="No List111221"/>
    <w:next w:val="NoList"/>
    <w:uiPriority w:val="99"/>
    <w:semiHidden/>
    <w:unhideWhenUsed/>
    <w:rsid w:val="008C6072"/>
  </w:style>
  <w:style w:type="numbering" w:customStyle="1" w:styleId="NoList21221">
    <w:name w:val="No List21221"/>
    <w:next w:val="NoList"/>
    <w:uiPriority w:val="99"/>
    <w:semiHidden/>
    <w:unhideWhenUsed/>
    <w:rsid w:val="008C6072"/>
  </w:style>
  <w:style w:type="numbering" w:customStyle="1" w:styleId="NoList31221">
    <w:name w:val="No List31221"/>
    <w:next w:val="NoList"/>
    <w:uiPriority w:val="99"/>
    <w:semiHidden/>
    <w:unhideWhenUsed/>
    <w:rsid w:val="008C6072"/>
  </w:style>
  <w:style w:type="numbering" w:customStyle="1" w:styleId="NoList5221">
    <w:name w:val="No List5221"/>
    <w:next w:val="NoList"/>
    <w:uiPriority w:val="99"/>
    <w:semiHidden/>
    <w:unhideWhenUsed/>
    <w:rsid w:val="008C6072"/>
  </w:style>
  <w:style w:type="numbering" w:customStyle="1" w:styleId="NoList12221">
    <w:name w:val="No List12221"/>
    <w:next w:val="NoList"/>
    <w:uiPriority w:val="99"/>
    <w:semiHidden/>
    <w:unhideWhenUsed/>
    <w:rsid w:val="008C6072"/>
  </w:style>
  <w:style w:type="numbering" w:customStyle="1" w:styleId="NoList112221">
    <w:name w:val="No List112221"/>
    <w:next w:val="NoList"/>
    <w:uiPriority w:val="99"/>
    <w:semiHidden/>
    <w:unhideWhenUsed/>
    <w:rsid w:val="008C6072"/>
  </w:style>
  <w:style w:type="numbering" w:customStyle="1" w:styleId="NoList22221">
    <w:name w:val="No List22221"/>
    <w:next w:val="NoList"/>
    <w:uiPriority w:val="99"/>
    <w:semiHidden/>
    <w:unhideWhenUsed/>
    <w:rsid w:val="008C6072"/>
  </w:style>
  <w:style w:type="numbering" w:customStyle="1" w:styleId="NoList32221">
    <w:name w:val="No List32221"/>
    <w:next w:val="NoList"/>
    <w:uiPriority w:val="99"/>
    <w:semiHidden/>
    <w:unhideWhenUsed/>
    <w:rsid w:val="008C6072"/>
  </w:style>
  <w:style w:type="numbering" w:customStyle="1" w:styleId="NoList6221">
    <w:name w:val="No List6221"/>
    <w:next w:val="NoList"/>
    <w:uiPriority w:val="99"/>
    <w:semiHidden/>
    <w:unhideWhenUsed/>
    <w:rsid w:val="008C6072"/>
  </w:style>
  <w:style w:type="numbering" w:customStyle="1" w:styleId="NoList7121">
    <w:name w:val="No List7121"/>
    <w:next w:val="NoList"/>
    <w:uiPriority w:val="99"/>
    <w:semiHidden/>
    <w:unhideWhenUsed/>
    <w:rsid w:val="008C6072"/>
  </w:style>
  <w:style w:type="numbering" w:customStyle="1" w:styleId="NoList8121">
    <w:name w:val="No List8121"/>
    <w:next w:val="NoList"/>
    <w:uiPriority w:val="99"/>
    <w:semiHidden/>
    <w:unhideWhenUsed/>
    <w:rsid w:val="008C6072"/>
  </w:style>
  <w:style w:type="numbering" w:customStyle="1" w:styleId="NoList9121">
    <w:name w:val="No List9121"/>
    <w:next w:val="NoList"/>
    <w:uiPriority w:val="99"/>
    <w:semiHidden/>
    <w:unhideWhenUsed/>
    <w:rsid w:val="008C6072"/>
  </w:style>
  <w:style w:type="numbering" w:customStyle="1" w:styleId="NoList10121">
    <w:name w:val="No List10121"/>
    <w:next w:val="NoList"/>
    <w:uiPriority w:val="99"/>
    <w:semiHidden/>
    <w:unhideWhenUsed/>
    <w:rsid w:val="008C6072"/>
  </w:style>
  <w:style w:type="numbering" w:customStyle="1" w:styleId="NoList13121">
    <w:name w:val="No List13121"/>
    <w:next w:val="NoList"/>
    <w:uiPriority w:val="99"/>
    <w:semiHidden/>
    <w:unhideWhenUsed/>
    <w:rsid w:val="008C6072"/>
  </w:style>
  <w:style w:type="numbering" w:customStyle="1" w:styleId="NoList14121">
    <w:name w:val="No List14121"/>
    <w:next w:val="NoList"/>
    <w:uiPriority w:val="99"/>
    <w:semiHidden/>
    <w:unhideWhenUsed/>
    <w:rsid w:val="008C6072"/>
  </w:style>
  <w:style w:type="numbering" w:customStyle="1" w:styleId="NoList15121">
    <w:name w:val="No List15121"/>
    <w:next w:val="NoList"/>
    <w:uiPriority w:val="99"/>
    <w:semiHidden/>
    <w:unhideWhenUsed/>
    <w:rsid w:val="008C6072"/>
  </w:style>
  <w:style w:type="numbering" w:customStyle="1" w:styleId="NoList23121">
    <w:name w:val="No List23121"/>
    <w:next w:val="NoList"/>
    <w:uiPriority w:val="99"/>
    <w:semiHidden/>
    <w:unhideWhenUsed/>
    <w:rsid w:val="008C6072"/>
  </w:style>
  <w:style w:type="numbering" w:customStyle="1" w:styleId="NoList33121">
    <w:name w:val="No List33121"/>
    <w:next w:val="NoList"/>
    <w:uiPriority w:val="99"/>
    <w:semiHidden/>
    <w:unhideWhenUsed/>
    <w:rsid w:val="008C6072"/>
  </w:style>
  <w:style w:type="numbering" w:customStyle="1" w:styleId="NoList41121">
    <w:name w:val="No List41121"/>
    <w:next w:val="NoList"/>
    <w:uiPriority w:val="99"/>
    <w:semiHidden/>
    <w:unhideWhenUsed/>
    <w:rsid w:val="008C6072"/>
  </w:style>
  <w:style w:type="numbering" w:customStyle="1" w:styleId="NoList113121">
    <w:name w:val="No List113121"/>
    <w:next w:val="NoList"/>
    <w:uiPriority w:val="99"/>
    <w:semiHidden/>
    <w:unhideWhenUsed/>
    <w:rsid w:val="008C6072"/>
  </w:style>
  <w:style w:type="numbering" w:customStyle="1" w:styleId="NoList1111211">
    <w:name w:val="No List1111211"/>
    <w:next w:val="NoList"/>
    <w:uiPriority w:val="99"/>
    <w:semiHidden/>
    <w:unhideWhenUsed/>
    <w:rsid w:val="008C6072"/>
  </w:style>
  <w:style w:type="numbering" w:customStyle="1" w:styleId="NoList211121">
    <w:name w:val="No List211121"/>
    <w:next w:val="NoList"/>
    <w:uiPriority w:val="99"/>
    <w:semiHidden/>
    <w:unhideWhenUsed/>
    <w:rsid w:val="008C6072"/>
  </w:style>
  <w:style w:type="numbering" w:customStyle="1" w:styleId="NoList311121">
    <w:name w:val="No List311121"/>
    <w:next w:val="NoList"/>
    <w:uiPriority w:val="99"/>
    <w:semiHidden/>
    <w:unhideWhenUsed/>
    <w:rsid w:val="008C6072"/>
  </w:style>
  <w:style w:type="numbering" w:customStyle="1" w:styleId="NoList51121">
    <w:name w:val="No List51121"/>
    <w:next w:val="NoList"/>
    <w:uiPriority w:val="99"/>
    <w:semiHidden/>
    <w:unhideWhenUsed/>
    <w:rsid w:val="008C6072"/>
  </w:style>
  <w:style w:type="numbering" w:customStyle="1" w:styleId="NoList121121">
    <w:name w:val="No List121121"/>
    <w:next w:val="NoList"/>
    <w:uiPriority w:val="99"/>
    <w:semiHidden/>
    <w:unhideWhenUsed/>
    <w:rsid w:val="008C6072"/>
  </w:style>
  <w:style w:type="numbering" w:customStyle="1" w:styleId="NoList1121121">
    <w:name w:val="No List1121121"/>
    <w:next w:val="NoList"/>
    <w:uiPriority w:val="99"/>
    <w:semiHidden/>
    <w:unhideWhenUsed/>
    <w:rsid w:val="008C6072"/>
  </w:style>
  <w:style w:type="numbering" w:customStyle="1" w:styleId="NoList221121">
    <w:name w:val="No List221121"/>
    <w:next w:val="NoList"/>
    <w:uiPriority w:val="99"/>
    <w:semiHidden/>
    <w:unhideWhenUsed/>
    <w:rsid w:val="008C6072"/>
  </w:style>
  <w:style w:type="numbering" w:customStyle="1" w:styleId="NoList321121">
    <w:name w:val="No List321121"/>
    <w:next w:val="NoList"/>
    <w:uiPriority w:val="99"/>
    <w:semiHidden/>
    <w:unhideWhenUsed/>
    <w:rsid w:val="008C6072"/>
  </w:style>
  <w:style w:type="numbering" w:customStyle="1" w:styleId="NoList61121">
    <w:name w:val="No List61121"/>
    <w:next w:val="NoList"/>
    <w:uiPriority w:val="99"/>
    <w:semiHidden/>
    <w:unhideWhenUsed/>
    <w:rsid w:val="008C6072"/>
  </w:style>
  <w:style w:type="numbering" w:customStyle="1" w:styleId="NoList37">
    <w:name w:val="No List37"/>
    <w:next w:val="NoList"/>
    <w:uiPriority w:val="99"/>
    <w:semiHidden/>
    <w:unhideWhenUsed/>
    <w:rsid w:val="008C6072"/>
  </w:style>
  <w:style w:type="numbering" w:customStyle="1" w:styleId="NoList38">
    <w:name w:val="No List38"/>
    <w:next w:val="NoList"/>
    <w:uiPriority w:val="99"/>
    <w:semiHidden/>
    <w:unhideWhenUsed/>
    <w:rsid w:val="008C6072"/>
  </w:style>
  <w:style w:type="numbering" w:customStyle="1" w:styleId="NoList39">
    <w:name w:val="No List39"/>
    <w:next w:val="NoList"/>
    <w:uiPriority w:val="99"/>
    <w:semiHidden/>
    <w:unhideWhenUsed/>
    <w:rsid w:val="008C6072"/>
  </w:style>
  <w:style w:type="numbering" w:customStyle="1" w:styleId="NoList40">
    <w:name w:val="No List40"/>
    <w:next w:val="NoList"/>
    <w:uiPriority w:val="99"/>
    <w:semiHidden/>
    <w:unhideWhenUsed/>
    <w:rsid w:val="008C6072"/>
  </w:style>
  <w:style w:type="table" w:customStyle="1" w:styleId="TableGrid53">
    <w:name w:val="TableGrid5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8C6072"/>
  </w:style>
  <w:style w:type="table" w:customStyle="1" w:styleId="TableGrid63">
    <w:name w:val="TableGrid6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8C6072"/>
  </w:style>
  <w:style w:type="table" w:customStyle="1" w:styleId="TableGrid720">
    <w:name w:val="TableGrid7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8C6072"/>
  </w:style>
  <w:style w:type="table" w:customStyle="1" w:styleId="TableGrid820">
    <w:name w:val="TableGrid8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8C6072"/>
  </w:style>
  <w:style w:type="table" w:customStyle="1" w:styleId="TableGrid910">
    <w:name w:val="TableGrid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1310">
    <w:name w:val="TableGrid1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310">
    <w:name w:val="TableGrid2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310">
    <w:name w:val="TableGrid3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110">
    <w:name w:val="TableGrid4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110">
    <w:name w:val="TableGrid5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110">
    <w:name w:val="TableGrid6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8C6072"/>
  </w:style>
  <w:style w:type="table" w:customStyle="1" w:styleId="TableGrid1010">
    <w:name w:val="TableGrid1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8C6072"/>
  </w:style>
  <w:style w:type="table" w:customStyle="1" w:styleId="TableGrid1420">
    <w:name w:val="TableGrid142"/>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0">
    <w:name w:val="TableGrid15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410">
    <w:name w:val="TableGrid2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410">
    <w:name w:val="TableGrid3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210">
    <w:name w:val="TableGrid4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21">
    <w:name w:val="TableGrid5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21">
    <w:name w:val="TableGrid6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7110">
    <w:name w:val="TableGrid7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8C6072"/>
  </w:style>
  <w:style w:type="numbering" w:customStyle="1" w:styleId="NoList56">
    <w:name w:val="No List56"/>
    <w:next w:val="NoList"/>
    <w:uiPriority w:val="99"/>
    <w:semiHidden/>
    <w:unhideWhenUsed/>
    <w:rsid w:val="008C6072"/>
  </w:style>
  <w:style w:type="table" w:customStyle="1" w:styleId="TableGrid1710">
    <w:name w:val="TableGrid17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8C6072"/>
  </w:style>
  <w:style w:type="table" w:customStyle="1" w:styleId="TableGrid1810">
    <w:name w:val="TableGrid18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8C6072"/>
  </w:style>
  <w:style w:type="table" w:customStyle="1" w:styleId="TableGrid1910">
    <w:name w:val="TableGrid1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9">
    <w:name w:val="No List59"/>
    <w:next w:val="NoList"/>
    <w:uiPriority w:val="99"/>
    <w:semiHidden/>
    <w:unhideWhenUsed/>
    <w:rsid w:val="008C6072"/>
  </w:style>
  <w:style w:type="table" w:customStyle="1" w:styleId="TableGrid2011">
    <w:name w:val="TableGrid2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8C6072"/>
  </w:style>
  <w:style w:type="table" w:customStyle="1" w:styleId="TableGrid2510">
    <w:name w:val="TableGrid25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8C6072"/>
  </w:style>
  <w:style w:type="numbering" w:customStyle="1" w:styleId="NoList66">
    <w:name w:val="No List66"/>
    <w:next w:val="NoList"/>
    <w:uiPriority w:val="99"/>
    <w:semiHidden/>
    <w:unhideWhenUsed/>
    <w:rsid w:val="008C6072"/>
  </w:style>
  <w:style w:type="table" w:customStyle="1" w:styleId="TableGrid422">
    <w:name w:val="Table Grid422"/>
    <w:basedOn w:val="TableNormal"/>
    <w:next w:val="TableGrid0"/>
    <w:uiPriority w:val="39"/>
    <w:qFormat/>
    <w:rsid w:val="008C6072"/>
    <w:pPr>
      <w:spacing w:after="0" w:line="240" w:lineRule="auto"/>
    </w:pPr>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0">
    <w:name w:val="TableGrid261"/>
    <w:qFormat/>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10">
    <w:name w:val="Table Grid210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1">
    <w:name w:val="TableGrid110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1">
    <w:name w:val="Table Grid3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1">
    <w:name w:val="Table Grid3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1">
    <w:name w:val="Table Grid3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1">
    <w:name w:val="Table Grid3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uiPriority w:val="39"/>
    <w:qFormat/>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0">
    <w:name w:val="Table Grid5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Grid1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1">
    <w:name w:val="Grid Table 5 Dark - Accent 4112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1">
    <w:name w:val="Table Grid33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1">
    <w:name w:val="Table Grid34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1">
    <w:name w:val="Table Grid35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0">
    <w:name w:val="Table Grid6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1">
    <w:name w:val="Table Grid314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1">
    <w:name w:val="Table Grid315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11">
    <w:name w:val="Grid Table 5 Dark - Accent 6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1">
    <w:name w:val="List Table 3 - Accent 112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1">
    <w:name w:val="Table Grid31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1">
    <w:name w:val="Table Grid31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11">
    <w:name w:val="Table Grid319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11">
    <w:name w:val="List Table 3 - Accent 12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1">
    <w:name w:val="Table Grid324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1">
    <w:name w:val="Table Grid325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1">
    <w:name w:val="Table Grid32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0">
    <w:name w:val="TableGrid4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1">
    <w:name w:val="Table Grid32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0">
    <w:name w:val="TableGrid1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1">
    <w:name w:val="Table Grid3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1">
    <w:name w:val="Table Grid38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1">
    <w:name w:val="Table Grid39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1">
    <w:name w:val="Table Grid310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0">
    <w:name w:val="TableGrid1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1">
    <w:name w:val="Grid Table 5 Dark - Accent 411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1">
    <w:name w:val="Table Grid33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1">
    <w:name w:val="Table Grid34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1">
    <w:name w:val="Table Grid35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1">
    <w:name w:val="Table Grid314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1">
    <w:name w:val="Table Grid315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
    <w:name w:val="Light Shading111"/>
    <w:basedOn w:val="TableNormal"/>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1">
    <w:name w:val="Grid Table 41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8C6072"/>
    <w:pPr>
      <w:spacing w:after="0" w:line="240" w:lineRule="auto"/>
    </w:pPr>
    <w:rPr>
      <w:rFonts w:ascii="Calibri" w:eastAsia="Calibri" w:hAnsi="Calibri"/>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8C6072"/>
    <w:pPr>
      <w:spacing w:after="0" w:line="240" w:lineRule="auto"/>
    </w:pPr>
    <w:rPr>
      <w:rFonts w:ascii="Calibri" w:eastAsia="Calibri" w:hAnsi="Calibri"/>
      <w:sz w:val="20"/>
      <w:szCs w:val="20"/>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1">
    <w:name w:val="Table Grid17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1">
    <w:name w:val="Table Grid18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1">
    <w:name w:val="Table Grid19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10">
    <w:name w:val="Table Grid20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1">
    <w:name w:val="Table Grid23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1">
    <w:name w:val="Table Grid24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1">
    <w:name w:val="Table Grid25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1">
    <w:name w:val="Table Grid26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1">
    <w:name w:val="Grid Table 42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1">
    <w:name w:val="List Table 3 - Accent 13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1">
    <w:name w:val="Grid Table 5 Dark - Accent 44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11">
    <w:name w:val="Grid Table 5 Dark - Accent 63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1">
    <w:name w:val="List Table 3 - Accent 14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8C6072"/>
  </w:style>
  <w:style w:type="table" w:customStyle="1" w:styleId="TableGrid441">
    <w:name w:val="Table Grid441"/>
    <w:basedOn w:val="TableNormal"/>
    <w:next w:val="TableGrid0"/>
    <w:uiPriority w:val="39"/>
    <w:qFormat/>
    <w:rsid w:val="008C6072"/>
    <w:pPr>
      <w:spacing w:after="0" w:line="240" w:lineRule="auto"/>
    </w:pPr>
    <w:rPr>
      <w:rFonts w:ascii="DengXian" w:eastAsia="DengXian" w:hAnsi="DengXian"/>
      <w:sz w:val="20"/>
      <w:szCs w:val="20"/>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basedOn w:val="TableNormal"/>
    <w:next w:val="LightShading"/>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8C6072"/>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Grid113"/>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4">
    <w:name w:val="Grid Table 5 Dark - Accent 414"/>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0">
    <w:name w:val="Table Grid32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3">
    <w:name w:val="Table Grid3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3">
    <w:name w:val="Table Grid3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3">
    <w:name w:val="Table Grid3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3">
    <w:name w:val="Table Grid3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TableNormal"/>
    <w:uiPriority w:val="39"/>
    <w:qFormat/>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0">
    <w:name w:val="Table Grid5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0">
    <w:name w:val="TableGrid114"/>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3">
    <w:name w:val="Grid Table 5 Dark - Accent 4113"/>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3">
    <w:name w:val="Table Grid35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0">
    <w:name w:val="Table Grid6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2">
    <w:name w:val="Grid Table 5 Dark - Accent 6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3">
    <w:name w:val="List Table 3 - Accent 113"/>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2">
    <w:name w:val="Table Grid31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2">
    <w:name w:val="Table Grid31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2">
    <w:name w:val="Table Grid319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2">
    <w:name w:val="List Table 3 - Accent 12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2">
    <w:name w:val="Table Grid324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2">
    <w:name w:val="Table Grid325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2">
    <w:name w:val="Table Grid32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0">
    <w:name w:val="TableGrid44"/>
    <w:rsid w:val="008C6072"/>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2">
    <w:name w:val="Table Grid32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5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0">
    <w:name w:val="TableGrid1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2">
    <w:name w:val="Table Grid329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2">
    <w:name w:val="Grid Table 5 Dark - Accent 4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2">
    <w:name w:val="Table Grid32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2">
    <w:name w:val="Table Grid33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2">
    <w:name w:val="Table Grid34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2">
    <w:name w:val="Table Grid35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2">
    <w:name w:val="Table Grid36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2">
    <w:name w:val="Table Grid3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2">
    <w:name w:val="Table Grid38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2">
    <w:name w:val="Table Grid39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2">
    <w:name w:val="Table Grid310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0">
    <w:name w:val="TableGrid1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2">
    <w:name w:val="Grid Table 5 Dark - Accent 411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2">
    <w:name w:val="Table Grid33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2">
    <w:name w:val="Table Grid34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2">
    <w:name w:val="Table Grid35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2">
    <w:name w:val="Table Grid313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2">
    <w:name w:val="Table Grid314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2">
    <w:name w:val="Table Grid315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2">
    <w:name w:val="Light Shading12"/>
    <w:basedOn w:val="TableNormal"/>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2">
    <w:name w:val="Grid Table 41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8C6072"/>
    <w:pPr>
      <w:spacing w:after="0" w:line="240" w:lineRule="auto"/>
    </w:pPr>
    <w:rPr>
      <w:rFonts w:ascii="DengXian" w:eastAsia="Calibri" w:hAnsi="DengXian"/>
      <w:sz w:val="20"/>
      <w:szCs w:val="20"/>
      <w:lang w:val="zh-CN" w:eastAsia="zh-C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2">
    <w:name w:val="Table Grid18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2">
    <w:name w:val="Table Grid19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2">
    <w:name w:val="Table Grid20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2">
    <w:name w:val="Table Grid23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2">
    <w:name w:val="Table Grid24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2">
    <w:name w:val="Table Grid25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2">
    <w:name w:val="Table Grid26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2">
    <w:name w:val="Grid Table 42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2">
    <w:name w:val="List Table 3 - Accent 13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2">
    <w:name w:val="Table Grid110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2">
    <w:name w:val="Table Grid27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2">
    <w:name w:val="Grid Table 5 Dark - Accent 44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2">
    <w:name w:val="Grid Table 5 Dark - Accent 63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2">
    <w:name w:val="List Table 3 - Accent 14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0">
    <w:name w:val="TableGrid1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0">
    <w:name w:val="TableGrid2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8C6072"/>
    <w:rPr>
      <w:rFonts w:ascii="Arial" w:eastAsia="Arial" w:hAnsi="Arial" w:cs="Arial"/>
      <w:color w:val="000000"/>
    </w:rPr>
  </w:style>
  <w:style w:type="character" w:customStyle="1" w:styleId="BodyTextIndent3Char1">
    <w:name w:val="Body Text Indent 3 Char1"/>
    <w:basedOn w:val="DefaultParagraphFont"/>
    <w:uiPriority w:val="99"/>
    <w:semiHidden/>
    <w:rsid w:val="008C6072"/>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8C6072"/>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8C6072"/>
    <w:rPr>
      <w:color w:val="605E5C"/>
      <w:shd w:val="clear" w:color="auto" w:fill="E1DFDD"/>
    </w:rPr>
  </w:style>
  <w:style w:type="character" w:customStyle="1" w:styleId="BodyTextIndentChar2">
    <w:name w:val="Body Text Indent Char2"/>
    <w:basedOn w:val="DefaultParagraphFont"/>
    <w:uiPriority w:val="99"/>
    <w:semiHidden/>
    <w:rsid w:val="008C6072"/>
    <w:rPr>
      <w:lang w:bidi="ur-PK"/>
    </w:rPr>
  </w:style>
  <w:style w:type="character" w:customStyle="1" w:styleId="BodyTextIndent3Char2">
    <w:name w:val="Body Text Indent 3 Char2"/>
    <w:basedOn w:val="DefaultParagraphFont"/>
    <w:uiPriority w:val="99"/>
    <w:semiHidden/>
    <w:rsid w:val="008C6072"/>
    <w:rPr>
      <w:sz w:val="16"/>
      <w:szCs w:val="16"/>
      <w:lang w:bidi="ur-PK"/>
    </w:rPr>
  </w:style>
  <w:style w:type="character" w:customStyle="1" w:styleId="DocumentMapChar2">
    <w:name w:val="Document Map Char2"/>
    <w:basedOn w:val="DefaultParagraphFont"/>
    <w:uiPriority w:val="99"/>
    <w:semiHidden/>
    <w:rsid w:val="008C6072"/>
    <w:rPr>
      <w:rFonts w:ascii="Segoe UI" w:hAnsi="Segoe UI" w:cs="Segoe UI"/>
      <w:sz w:val="16"/>
      <w:szCs w:val="16"/>
      <w:lang w:bidi="ur-PK"/>
    </w:rPr>
  </w:style>
  <w:style w:type="table" w:customStyle="1" w:styleId="GridTable5Dark-Accent45">
    <w:name w:val="Grid Table 5 Dark - Accent 45"/>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4">
    <w:name w:val="Grid Table 5 Dark - Accent 64"/>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4">
    <w:name w:val="Table Grid Light4"/>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5">
    <w:name w:val="List Table 3 - Accent 15"/>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4B73E-CD70-425C-A7CD-2C713AA4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150</Pages>
  <Words>17979</Words>
  <Characters>102486</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My PC</cp:lastModifiedBy>
  <cp:revision>12</cp:revision>
  <dcterms:created xsi:type="dcterms:W3CDTF">2022-07-28T08:17:00Z</dcterms:created>
  <dcterms:modified xsi:type="dcterms:W3CDTF">2022-07-31T13:06:00Z</dcterms:modified>
</cp:coreProperties>
</file>